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F7D4F" w14:textId="77777777" w:rsidR="00037FD7" w:rsidRPr="00A57BA0" w:rsidRDefault="00037FD7" w:rsidP="00037FD7">
      <w:pPr>
        <w:pStyle w:val="Body"/>
        <w:jc w:val="right"/>
        <w:rPr>
          <w:rFonts w:ascii="Verdana" w:eastAsia="Verdana" w:hAnsi="Verdana" w:cs="Verdana"/>
          <w:color w:val="auto"/>
          <w:spacing w:val="20"/>
          <w:sz w:val="21"/>
          <w:szCs w:val="21"/>
        </w:rPr>
      </w:pPr>
      <w:bookmarkStart w:id="0" w:name="OLE_LINK1"/>
      <w:bookmarkStart w:id="1" w:name="_Ref500244382"/>
      <w:r w:rsidRPr="00A57BA0">
        <w:rPr>
          <w:rFonts w:ascii="Verdana" w:hAnsi="Verdana"/>
          <w:noProof/>
          <w:color w:val="auto"/>
          <w:sz w:val="21"/>
          <w:szCs w:val="21"/>
          <w:highlight w:val="yellow"/>
          <w:shd w:val="clear" w:color="auto" w:fill="E6E6E6"/>
        </w:rPr>
        <w:drawing>
          <wp:anchor distT="57150" distB="57150" distL="57150" distR="57150" simplePos="0" relativeHeight="251659264" behindDoc="0" locked="0" layoutInCell="1" allowOverlap="1" wp14:anchorId="169EE684" wp14:editId="68FE077B">
            <wp:simplePos x="0" y="0"/>
            <wp:positionH relativeFrom="column">
              <wp:posOffset>-1905</wp:posOffset>
            </wp:positionH>
            <wp:positionV relativeFrom="line">
              <wp:posOffset>2540</wp:posOffset>
            </wp:positionV>
            <wp:extent cx="1324610" cy="842645"/>
            <wp:effectExtent l="0" t="0" r="0" b="0"/>
            <wp:wrapSquare wrapText="bothSides" distT="57150" distB="57150" distL="57150" distR="57150"/>
            <wp:docPr id="1073741826" name="officeArt object" descr="/Users/jmoores/Downloads/am_primar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6" name="/Users/jmoores/Downloads/am_primary(1).jpg" descr="/Users/jmoores/Downloads/am_primary(1).jpg"/>
                    <pic:cNvPicPr>
                      <a:picLocks noChangeAspect="1"/>
                    </pic:cNvPicPr>
                  </pic:nvPicPr>
                  <pic:blipFill>
                    <a:blip r:embed="rId11"/>
                    <a:stretch>
                      <a:fillRect/>
                    </a:stretch>
                  </pic:blipFill>
                  <pic:spPr>
                    <a:xfrm>
                      <a:off x="0" y="0"/>
                      <a:ext cx="1324610" cy="84264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A57BA0">
        <w:rPr>
          <w:rFonts w:ascii="Verdana" w:eastAsia="Verdana" w:hAnsi="Verdana" w:cs="Verdana"/>
          <w:b/>
          <w:bCs/>
          <w:color w:val="auto"/>
          <w:spacing w:val="20"/>
          <w:sz w:val="21"/>
          <w:szCs w:val="21"/>
          <w:highlight w:val="yellow"/>
        </w:rPr>
        <w:t>DATE: OCTOBER 20, 202</w:t>
      </w:r>
      <w:r w:rsidRPr="00A57BA0">
        <w:rPr>
          <w:rFonts w:ascii="Verdana" w:eastAsia="Verdana" w:hAnsi="Verdana" w:cs="Verdana"/>
          <w:b/>
          <w:bCs/>
          <w:color w:val="auto"/>
          <w:sz w:val="21"/>
          <w:szCs w:val="21"/>
          <w:highlight w:val="yellow"/>
        </w:rPr>
        <w:t>1</w:t>
      </w:r>
    </w:p>
    <w:p w14:paraId="133735B7" w14:textId="77777777" w:rsidR="00037FD7" w:rsidRPr="00A57BA0" w:rsidRDefault="00037FD7" w:rsidP="00037FD7">
      <w:pPr>
        <w:pStyle w:val="Body"/>
        <w:jc w:val="center"/>
        <w:rPr>
          <w:rFonts w:ascii="Verdana" w:eastAsia="Verdana" w:hAnsi="Verdana" w:cs="Verdana"/>
          <w:b/>
          <w:bCs/>
          <w:color w:val="auto"/>
          <w:spacing w:val="20"/>
          <w:sz w:val="21"/>
          <w:szCs w:val="21"/>
        </w:rPr>
      </w:pPr>
    </w:p>
    <w:p w14:paraId="48146441" w14:textId="77777777" w:rsidR="00037FD7" w:rsidRPr="00A57BA0" w:rsidRDefault="00037FD7" w:rsidP="00037FD7">
      <w:pPr>
        <w:pStyle w:val="Body"/>
        <w:jc w:val="center"/>
        <w:rPr>
          <w:rFonts w:ascii="Verdana" w:eastAsia="Verdana" w:hAnsi="Verdana" w:cs="Verdana"/>
          <w:b/>
          <w:bCs/>
          <w:color w:val="auto"/>
          <w:spacing w:val="20"/>
          <w:sz w:val="21"/>
          <w:szCs w:val="21"/>
        </w:rPr>
      </w:pPr>
    </w:p>
    <w:p w14:paraId="5156E2FC" w14:textId="77777777" w:rsidR="00037FD7" w:rsidRPr="00A57BA0" w:rsidRDefault="00037FD7" w:rsidP="00037FD7">
      <w:pPr>
        <w:pStyle w:val="Body"/>
        <w:jc w:val="center"/>
        <w:rPr>
          <w:rFonts w:ascii="Verdana" w:eastAsia="Verdana" w:hAnsi="Verdana" w:cs="Verdana"/>
          <w:b/>
          <w:bCs/>
          <w:color w:val="auto"/>
          <w:spacing w:val="20"/>
          <w:sz w:val="21"/>
          <w:szCs w:val="21"/>
        </w:rPr>
      </w:pPr>
      <w:r w:rsidRPr="00A57BA0">
        <w:rPr>
          <w:rFonts w:ascii="Verdana" w:eastAsia="Verdana" w:hAnsi="Verdana" w:cs="Verdana"/>
          <w:b/>
          <w:bCs/>
          <w:color w:val="auto"/>
          <w:spacing w:val="20"/>
          <w:sz w:val="21"/>
          <w:szCs w:val="21"/>
        </w:rPr>
        <w:t>ANCHORAGE MUSEUM 2021 SEPTEMBER-</w:t>
      </w:r>
    </w:p>
    <w:p w14:paraId="0D4EC16E" w14:textId="77777777" w:rsidR="00037FD7" w:rsidRPr="00A57BA0" w:rsidRDefault="00037FD7" w:rsidP="00037FD7">
      <w:pPr>
        <w:pStyle w:val="Body"/>
        <w:jc w:val="center"/>
        <w:rPr>
          <w:rFonts w:ascii="Verdana" w:eastAsia="Verdana" w:hAnsi="Verdana" w:cs="Verdana"/>
          <w:b/>
          <w:bCs/>
          <w:color w:val="auto"/>
          <w:spacing w:val="20"/>
          <w:sz w:val="21"/>
          <w:szCs w:val="21"/>
        </w:rPr>
      </w:pPr>
      <w:r w:rsidRPr="00A57BA0">
        <w:rPr>
          <w:rFonts w:ascii="Verdana" w:eastAsia="Verdana" w:hAnsi="Verdana" w:cs="Verdana"/>
          <w:b/>
          <w:bCs/>
          <w:color w:val="auto"/>
          <w:spacing w:val="20"/>
          <w:sz w:val="21"/>
          <w:szCs w:val="21"/>
        </w:rPr>
        <w:t>OCTOBER PROGRAMS &amp; EXHIBITIONS SCHEDULE*</w:t>
      </w:r>
    </w:p>
    <w:p w14:paraId="215F514F" w14:textId="77777777" w:rsidR="00037FD7" w:rsidRPr="00A57BA0" w:rsidRDefault="00037FD7" w:rsidP="00037FD7">
      <w:pPr>
        <w:pStyle w:val="Body"/>
        <w:rPr>
          <w:rFonts w:ascii="Verdana" w:eastAsia="Verdana" w:hAnsi="Verdana" w:cs="Verdana"/>
          <w:b/>
          <w:bCs/>
          <w:i/>
          <w:iCs/>
          <w:color w:val="auto"/>
          <w:spacing w:val="20"/>
          <w:sz w:val="21"/>
          <w:szCs w:val="21"/>
        </w:rPr>
      </w:pPr>
    </w:p>
    <w:p w14:paraId="60BF0DF4" w14:textId="77777777" w:rsidR="00037FD7" w:rsidRPr="00A57BA0" w:rsidRDefault="00037FD7" w:rsidP="00037FD7">
      <w:pPr>
        <w:pStyle w:val="Body"/>
        <w:rPr>
          <w:rFonts w:ascii="Verdana" w:eastAsia="Verdana" w:hAnsi="Verdana" w:cs="Verdana"/>
          <w:b/>
          <w:bCs/>
          <w:color w:val="auto"/>
          <w:spacing w:val="20"/>
          <w:sz w:val="21"/>
          <w:szCs w:val="21"/>
        </w:rPr>
      </w:pPr>
    </w:p>
    <w:p w14:paraId="1C8723B5" w14:textId="77777777" w:rsidR="00037FD7" w:rsidRPr="00A57BA0" w:rsidRDefault="00037FD7" w:rsidP="00037FD7">
      <w:pPr>
        <w:pStyle w:val="Body"/>
        <w:rPr>
          <w:rFonts w:ascii="Verdana" w:eastAsia="Verdana" w:hAnsi="Verdana" w:cs="Verdana"/>
          <w:color w:val="auto"/>
          <w:sz w:val="21"/>
          <w:szCs w:val="21"/>
        </w:rPr>
      </w:pPr>
      <w:r w:rsidRPr="00A57BA0">
        <w:rPr>
          <w:rFonts w:ascii="Verdana" w:eastAsia="Verdana" w:hAnsi="Verdana" w:cs="Verdana"/>
          <w:b/>
          <w:bCs/>
          <w:color w:val="auto"/>
          <w:sz w:val="21"/>
          <w:szCs w:val="21"/>
        </w:rPr>
        <w:t>Media Contact:</w:t>
      </w:r>
      <w:r w:rsidRPr="00A57BA0">
        <w:rPr>
          <w:rFonts w:ascii="Verdana" w:eastAsia="Verdana" w:hAnsi="Verdana" w:cs="Verdana"/>
          <w:color w:val="auto"/>
          <w:sz w:val="21"/>
          <w:szCs w:val="21"/>
        </w:rPr>
        <w:t xml:space="preserve"> </w:t>
      </w:r>
      <w:proofErr w:type="spellStart"/>
      <w:r w:rsidRPr="00A57BA0">
        <w:rPr>
          <w:rFonts w:ascii="Verdana" w:eastAsia="Verdana" w:hAnsi="Verdana" w:cs="Verdana"/>
          <w:color w:val="auto"/>
          <w:sz w:val="21"/>
          <w:szCs w:val="21"/>
        </w:rPr>
        <w:t>Zakiya</w:t>
      </w:r>
      <w:proofErr w:type="spellEnd"/>
      <w:r w:rsidRPr="00A57BA0">
        <w:rPr>
          <w:rFonts w:ascii="Verdana" w:eastAsia="Verdana" w:hAnsi="Verdana" w:cs="Verdana"/>
          <w:color w:val="auto"/>
          <w:sz w:val="21"/>
          <w:szCs w:val="21"/>
        </w:rPr>
        <w:t xml:space="preserve"> </w:t>
      </w:r>
      <w:proofErr w:type="spellStart"/>
      <w:r w:rsidRPr="00A57BA0">
        <w:rPr>
          <w:rFonts w:ascii="Verdana" w:eastAsia="Verdana" w:hAnsi="Verdana" w:cs="Verdana"/>
          <w:color w:val="auto"/>
          <w:sz w:val="21"/>
          <w:szCs w:val="21"/>
        </w:rPr>
        <w:t>McCummings</w:t>
      </w:r>
      <w:proofErr w:type="spellEnd"/>
      <w:r w:rsidRPr="00A57BA0">
        <w:rPr>
          <w:rFonts w:ascii="Verdana" w:eastAsia="Verdana" w:hAnsi="Verdana" w:cs="Verdana"/>
          <w:color w:val="auto"/>
          <w:sz w:val="21"/>
          <w:szCs w:val="21"/>
        </w:rPr>
        <w:t xml:space="preserve">, 907-929-9227, </w:t>
      </w:r>
      <w:hyperlink r:id="rId12">
        <w:r w:rsidRPr="00A57BA0">
          <w:rPr>
            <w:rStyle w:val="Hyperlink"/>
            <w:rFonts w:ascii="Verdana" w:eastAsia="Verdana" w:hAnsi="Verdana" w:cs="Verdana"/>
            <w:color w:val="auto"/>
            <w:sz w:val="21"/>
            <w:szCs w:val="21"/>
          </w:rPr>
          <w:t>mpr@anchoragemuseum.org</w:t>
        </w:r>
      </w:hyperlink>
    </w:p>
    <w:p w14:paraId="077196F9" w14:textId="77777777" w:rsidR="00037FD7" w:rsidRPr="00A57BA0" w:rsidRDefault="00037FD7" w:rsidP="00037FD7">
      <w:pPr>
        <w:pStyle w:val="Body"/>
        <w:rPr>
          <w:rFonts w:ascii="Verdana" w:eastAsia="Verdana" w:hAnsi="Verdana" w:cs="Verdana"/>
          <w:color w:val="auto"/>
          <w:sz w:val="21"/>
          <w:szCs w:val="21"/>
        </w:rPr>
      </w:pPr>
    </w:p>
    <w:p w14:paraId="2BB9751F" w14:textId="77777777" w:rsidR="00037FD7" w:rsidRPr="00A57BA0" w:rsidRDefault="00037FD7" w:rsidP="00037FD7">
      <w:pPr>
        <w:pStyle w:val="Body"/>
        <w:tabs>
          <w:tab w:val="left" w:pos="6480"/>
        </w:tabs>
        <w:rPr>
          <w:rFonts w:ascii="Verdana" w:eastAsia="Verdana" w:hAnsi="Verdana" w:cs="Verdana"/>
          <w:i/>
          <w:iCs/>
          <w:color w:val="auto"/>
          <w:sz w:val="21"/>
          <w:szCs w:val="21"/>
        </w:rPr>
      </w:pPr>
      <w:r w:rsidRPr="00A57BA0">
        <w:rPr>
          <w:rFonts w:ascii="Verdana" w:eastAsia="Verdana" w:hAnsi="Verdana" w:cs="Verdana"/>
          <w:i/>
          <w:iCs/>
          <w:color w:val="auto"/>
          <w:sz w:val="21"/>
          <w:szCs w:val="21"/>
        </w:rPr>
        <w:t xml:space="preserve">For images, email </w:t>
      </w:r>
      <w:hyperlink r:id="rId13">
        <w:r w:rsidRPr="00A57BA0">
          <w:rPr>
            <w:rStyle w:val="Hyperlink"/>
            <w:rFonts w:ascii="Verdana" w:eastAsia="Verdana" w:hAnsi="Verdana" w:cs="Verdana"/>
            <w:i/>
            <w:iCs/>
            <w:color w:val="auto"/>
            <w:sz w:val="21"/>
            <w:szCs w:val="21"/>
          </w:rPr>
          <w:t>mpr@anchoragemuseum.org</w:t>
        </w:r>
      </w:hyperlink>
      <w:r w:rsidRPr="00A57BA0">
        <w:rPr>
          <w:rFonts w:ascii="Verdana" w:eastAsia="Verdana" w:hAnsi="Verdana" w:cs="Verdana"/>
          <w:i/>
          <w:iCs/>
          <w:color w:val="auto"/>
          <w:sz w:val="21"/>
          <w:szCs w:val="21"/>
        </w:rPr>
        <w:t xml:space="preserve"> or call 907-929-9227.</w:t>
      </w:r>
    </w:p>
    <w:p w14:paraId="04CEF59D" w14:textId="77777777" w:rsidR="00037FD7" w:rsidRPr="00A57BA0" w:rsidRDefault="00037FD7" w:rsidP="00037FD7">
      <w:pPr>
        <w:pStyle w:val="Body"/>
        <w:rPr>
          <w:rFonts w:ascii="Verdana" w:eastAsia="Verdana" w:hAnsi="Verdana" w:cs="Verdana"/>
          <w:color w:val="auto"/>
          <w:sz w:val="21"/>
          <w:szCs w:val="21"/>
        </w:rPr>
      </w:pPr>
    </w:p>
    <w:p w14:paraId="12B1493A" w14:textId="77777777" w:rsidR="00037FD7" w:rsidRPr="00A57BA0" w:rsidRDefault="00037FD7" w:rsidP="00037FD7">
      <w:pPr>
        <w:pStyle w:val="Body"/>
        <w:rPr>
          <w:rFonts w:ascii="Verdana" w:eastAsia="Verdana" w:hAnsi="Verdana" w:cs="Verdana"/>
          <w:color w:val="auto"/>
          <w:sz w:val="21"/>
          <w:szCs w:val="21"/>
        </w:rPr>
      </w:pPr>
      <w:r w:rsidRPr="00A57BA0">
        <w:rPr>
          <w:rFonts w:ascii="Verdana" w:eastAsia="Verdana" w:hAnsi="Verdana" w:cs="Verdana"/>
          <w:color w:val="auto"/>
          <w:sz w:val="21"/>
          <w:szCs w:val="21"/>
        </w:rPr>
        <w:t>*Information provided below is subject to change. To confirm details and dates, call the museum’s marketing and public relations department at 907-929-9227.</w:t>
      </w:r>
    </w:p>
    <w:p w14:paraId="3652EA99" w14:textId="77777777" w:rsidR="00037FD7" w:rsidRPr="00A57BA0" w:rsidRDefault="00037FD7" w:rsidP="00037FD7">
      <w:pPr>
        <w:pStyle w:val="Body"/>
        <w:rPr>
          <w:rFonts w:ascii="Verdana" w:eastAsia="Verdana" w:hAnsi="Verdana" w:cs="Verdana"/>
          <w:color w:val="auto"/>
          <w:sz w:val="21"/>
          <w:szCs w:val="21"/>
        </w:rPr>
      </w:pPr>
    </w:p>
    <w:p w14:paraId="25FEAFB9" w14:textId="77777777" w:rsidR="00037FD7" w:rsidRPr="00A57BA0" w:rsidRDefault="00037FD7" w:rsidP="00037FD7">
      <w:pPr>
        <w:pStyle w:val="Body"/>
        <w:rPr>
          <w:rFonts w:ascii="Verdana" w:eastAsia="Verdana" w:hAnsi="Verdana" w:cs="Verdana"/>
          <w:color w:val="auto"/>
          <w:sz w:val="21"/>
          <w:szCs w:val="21"/>
        </w:rPr>
      </w:pPr>
      <w:r w:rsidRPr="00A57BA0">
        <w:rPr>
          <w:rFonts w:ascii="Verdana" w:eastAsia="Verdana" w:hAnsi="Verdana" w:cs="Verdana"/>
          <w:color w:val="auto"/>
          <w:sz w:val="21"/>
          <w:szCs w:val="21"/>
        </w:rPr>
        <w:t>NEWS</w:t>
      </w:r>
      <w:r w:rsidRPr="00A57BA0">
        <w:rPr>
          <w:rFonts w:ascii="Verdana" w:hAnsi="Verdana"/>
          <w:color w:val="auto"/>
          <w:sz w:val="21"/>
          <w:szCs w:val="21"/>
        </w:rPr>
        <w:tab/>
      </w:r>
      <w:r w:rsidRPr="00A57BA0">
        <w:rPr>
          <w:rFonts w:ascii="Verdana" w:hAnsi="Verdana"/>
          <w:color w:val="auto"/>
          <w:sz w:val="21"/>
          <w:szCs w:val="21"/>
        </w:rPr>
        <w:tab/>
      </w:r>
      <w:r w:rsidRPr="00A57BA0">
        <w:rPr>
          <w:rFonts w:ascii="Verdana" w:hAnsi="Verdana"/>
          <w:color w:val="auto"/>
          <w:sz w:val="21"/>
          <w:szCs w:val="21"/>
        </w:rPr>
        <w:tab/>
      </w:r>
      <w:r w:rsidRPr="00A57BA0">
        <w:rPr>
          <w:rFonts w:ascii="Verdana" w:hAnsi="Verdana"/>
          <w:color w:val="auto"/>
          <w:sz w:val="21"/>
          <w:szCs w:val="21"/>
        </w:rPr>
        <w:tab/>
      </w:r>
      <w:r w:rsidRPr="00A57BA0">
        <w:rPr>
          <w:rFonts w:ascii="Verdana" w:hAnsi="Verdana"/>
          <w:color w:val="auto"/>
          <w:sz w:val="21"/>
          <w:szCs w:val="21"/>
        </w:rPr>
        <w:tab/>
      </w:r>
      <w:r w:rsidRPr="00A57BA0">
        <w:rPr>
          <w:rFonts w:ascii="Verdana" w:hAnsi="Verdana"/>
          <w:color w:val="auto"/>
          <w:sz w:val="21"/>
          <w:szCs w:val="21"/>
        </w:rPr>
        <w:tab/>
      </w:r>
      <w:r w:rsidRPr="00A57BA0">
        <w:rPr>
          <w:rFonts w:ascii="Verdana" w:hAnsi="Verdana"/>
          <w:color w:val="auto"/>
          <w:sz w:val="21"/>
          <w:szCs w:val="21"/>
        </w:rPr>
        <w:tab/>
      </w:r>
      <w:r w:rsidRPr="00A57BA0">
        <w:rPr>
          <w:rFonts w:ascii="Verdana" w:hAnsi="Verdana"/>
          <w:color w:val="auto"/>
          <w:sz w:val="21"/>
          <w:szCs w:val="21"/>
        </w:rPr>
        <w:tab/>
      </w:r>
      <w:r w:rsidRPr="00A57BA0">
        <w:rPr>
          <w:rFonts w:ascii="Verdana" w:hAnsi="Verdana"/>
          <w:color w:val="auto"/>
          <w:sz w:val="21"/>
          <w:szCs w:val="21"/>
        </w:rPr>
        <w:tab/>
      </w:r>
      <w:r w:rsidRPr="00A57BA0">
        <w:rPr>
          <w:rFonts w:ascii="Verdana" w:hAnsi="Verdana"/>
          <w:color w:val="auto"/>
          <w:sz w:val="21"/>
          <w:szCs w:val="21"/>
        </w:rPr>
        <w:tab/>
      </w:r>
      <w:r w:rsidRPr="00A57BA0">
        <w:rPr>
          <w:rFonts w:ascii="Verdana" w:eastAsia="Verdana" w:hAnsi="Verdana" w:cs="Verdana"/>
          <w:color w:val="auto"/>
          <w:sz w:val="21"/>
          <w:szCs w:val="21"/>
        </w:rPr>
        <w:t>Page   1</w:t>
      </w:r>
    </w:p>
    <w:p w14:paraId="36A81244" w14:textId="77777777" w:rsidR="00037FD7" w:rsidRPr="00A57BA0" w:rsidRDefault="00037FD7" w:rsidP="00037FD7">
      <w:pPr>
        <w:pStyle w:val="Body"/>
        <w:rPr>
          <w:rFonts w:ascii="Verdana" w:eastAsia="Verdana" w:hAnsi="Verdana" w:cs="Verdana"/>
          <w:color w:val="auto"/>
          <w:sz w:val="21"/>
          <w:szCs w:val="21"/>
        </w:rPr>
      </w:pPr>
      <w:r w:rsidRPr="00A57BA0">
        <w:rPr>
          <w:rFonts w:ascii="Verdana" w:eastAsia="Verdana" w:hAnsi="Verdana" w:cs="Verdana"/>
          <w:color w:val="auto"/>
          <w:sz w:val="21"/>
          <w:szCs w:val="21"/>
        </w:rPr>
        <w:t>SEPTEMBER EVENTS</w:t>
      </w:r>
      <w:r w:rsidRPr="00A57BA0">
        <w:rPr>
          <w:rFonts w:ascii="Verdana" w:hAnsi="Verdana"/>
          <w:color w:val="auto"/>
          <w:sz w:val="21"/>
          <w:szCs w:val="21"/>
        </w:rPr>
        <w:tab/>
      </w:r>
      <w:r w:rsidRPr="00A57BA0">
        <w:rPr>
          <w:rFonts w:ascii="Verdana" w:hAnsi="Verdana"/>
          <w:color w:val="auto"/>
          <w:sz w:val="21"/>
          <w:szCs w:val="21"/>
        </w:rPr>
        <w:tab/>
      </w:r>
      <w:r w:rsidRPr="00A57BA0">
        <w:rPr>
          <w:rFonts w:ascii="Verdana" w:hAnsi="Verdana"/>
          <w:color w:val="auto"/>
          <w:sz w:val="21"/>
          <w:szCs w:val="21"/>
        </w:rPr>
        <w:tab/>
      </w:r>
      <w:r w:rsidRPr="00A57BA0">
        <w:rPr>
          <w:rFonts w:ascii="Verdana" w:hAnsi="Verdana"/>
          <w:color w:val="auto"/>
          <w:sz w:val="21"/>
          <w:szCs w:val="21"/>
        </w:rPr>
        <w:tab/>
      </w:r>
      <w:r w:rsidRPr="00A57BA0">
        <w:rPr>
          <w:rFonts w:ascii="Verdana" w:hAnsi="Verdana"/>
          <w:color w:val="auto"/>
          <w:sz w:val="21"/>
          <w:szCs w:val="21"/>
        </w:rPr>
        <w:tab/>
      </w:r>
      <w:r w:rsidRPr="00A57BA0">
        <w:rPr>
          <w:rFonts w:ascii="Verdana" w:hAnsi="Verdana"/>
          <w:color w:val="auto"/>
          <w:sz w:val="21"/>
          <w:szCs w:val="21"/>
        </w:rPr>
        <w:tab/>
      </w:r>
      <w:r w:rsidRPr="00A57BA0">
        <w:rPr>
          <w:rFonts w:ascii="Verdana" w:hAnsi="Verdana"/>
          <w:color w:val="auto"/>
          <w:sz w:val="21"/>
          <w:szCs w:val="21"/>
        </w:rPr>
        <w:tab/>
      </w:r>
      <w:r w:rsidRPr="00A57BA0">
        <w:rPr>
          <w:rFonts w:ascii="Verdana" w:eastAsia="Verdana" w:hAnsi="Verdana" w:cs="Verdana"/>
          <w:color w:val="auto"/>
          <w:sz w:val="21"/>
          <w:szCs w:val="21"/>
        </w:rPr>
        <w:t>Page   2</w:t>
      </w:r>
    </w:p>
    <w:p w14:paraId="68D18E2C" w14:textId="77777777" w:rsidR="00037FD7" w:rsidRPr="00A57BA0" w:rsidRDefault="00037FD7" w:rsidP="00037FD7">
      <w:pPr>
        <w:pStyle w:val="Body"/>
        <w:rPr>
          <w:rFonts w:ascii="Verdana" w:eastAsia="Verdana" w:hAnsi="Verdana" w:cs="Verdana"/>
          <w:color w:val="auto"/>
          <w:sz w:val="21"/>
          <w:szCs w:val="21"/>
        </w:rPr>
      </w:pPr>
      <w:r w:rsidRPr="00A57BA0">
        <w:rPr>
          <w:rFonts w:ascii="Verdana" w:eastAsia="Verdana" w:hAnsi="Verdana" w:cs="Verdana"/>
          <w:color w:val="auto"/>
          <w:sz w:val="21"/>
          <w:szCs w:val="21"/>
        </w:rPr>
        <w:t>OCTOBER EVENTS</w:t>
      </w:r>
      <w:r w:rsidRPr="00A57BA0">
        <w:rPr>
          <w:rFonts w:ascii="Verdana" w:hAnsi="Verdana"/>
          <w:color w:val="auto"/>
          <w:sz w:val="21"/>
          <w:szCs w:val="21"/>
        </w:rPr>
        <w:tab/>
      </w:r>
      <w:r w:rsidRPr="00A57BA0">
        <w:rPr>
          <w:rFonts w:ascii="Verdana" w:hAnsi="Verdana"/>
          <w:color w:val="auto"/>
          <w:sz w:val="21"/>
          <w:szCs w:val="21"/>
        </w:rPr>
        <w:tab/>
      </w:r>
      <w:r w:rsidRPr="00A57BA0">
        <w:rPr>
          <w:rFonts w:ascii="Verdana" w:hAnsi="Verdana"/>
          <w:color w:val="auto"/>
          <w:sz w:val="21"/>
          <w:szCs w:val="21"/>
        </w:rPr>
        <w:tab/>
      </w:r>
      <w:r w:rsidRPr="00A57BA0">
        <w:rPr>
          <w:rFonts w:ascii="Verdana" w:hAnsi="Verdana"/>
          <w:color w:val="auto"/>
          <w:sz w:val="21"/>
          <w:szCs w:val="21"/>
        </w:rPr>
        <w:tab/>
      </w:r>
      <w:r w:rsidRPr="00A57BA0">
        <w:rPr>
          <w:rFonts w:ascii="Verdana" w:hAnsi="Verdana"/>
          <w:color w:val="auto"/>
          <w:sz w:val="21"/>
          <w:szCs w:val="21"/>
        </w:rPr>
        <w:tab/>
      </w:r>
      <w:r w:rsidRPr="00A57BA0">
        <w:rPr>
          <w:rFonts w:ascii="Verdana" w:hAnsi="Verdana"/>
          <w:color w:val="auto"/>
          <w:sz w:val="21"/>
          <w:szCs w:val="21"/>
        </w:rPr>
        <w:tab/>
      </w:r>
      <w:r w:rsidRPr="00A57BA0">
        <w:rPr>
          <w:rFonts w:ascii="Verdana" w:hAnsi="Verdana"/>
          <w:color w:val="auto"/>
          <w:sz w:val="21"/>
          <w:szCs w:val="21"/>
        </w:rPr>
        <w:tab/>
      </w:r>
      <w:r w:rsidRPr="00A57BA0">
        <w:rPr>
          <w:rFonts w:ascii="Verdana" w:hAnsi="Verdana"/>
          <w:color w:val="auto"/>
          <w:sz w:val="21"/>
          <w:szCs w:val="21"/>
        </w:rPr>
        <w:tab/>
      </w:r>
      <w:r w:rsidRPr="00A57BA0">
        <w:rPr>
          <w:rFonts w:ascii="Verdana" w:eastAsia="Verdana" w:hAnsi="Verdana" w:cs="Verdana"/>
          <w:color w:val="auto"/>
          <w:sz w:val="21"/>
          <w:szCs w:val="21"/>
        </w:rPr>
        <w:t>Page   5</w:t>
      </w:r>
    </w:p>
    <w:p w14:paraId="4A481529" w14:textId="77777777" w:rsidR="00037FD7" w:rsidRPr="00A57BA0" w:rsidRDefault="00037FD7" w:rsidP="00037FD7">
      <w:pPr>
        <w:pStyle w:val="Body"/>
        <w:rPr>
          <w:rFonts w:ascii="Verdana" w:eastAsia="Verdana" w:hAnsi="Verdana" w:cs="Verdana"/>
          <w:color w:val="auto"/>
          <w:sz w:val="21"/>
          <w:szCs w:val="21"/>
        </w:rPr>
      </w:pPr>
      <w:r w:rsidRPr="00A57BA0">
        <w:rPr>
          <w:rFonts w:ascii="Verdana" w:eastAsia="Verdana" w:hAnsi="Verdana" w:cs="Verdana"/>
          <w:color w:val="auto"/>
          <w:sz w:val="21"/>
          <w:szCs w:val="21"/>
        </w:rPr>
        <w:t>PARTNER EVENTS</w:t>
      </w:r>
      <w:r w:rsidRPr="00A57BA0">
        <w:rPr>
          <w:rFonts w:ascii="Verdana" w:eastAsia="Verdana" w:hAnsi="Verdana" w:cs="Verdana"/>
          <w:color w:val="auto"/>
          <w:sz w:val="21"/>
          <w:szCs w:val="21"/>
        </w:rPr>
        <w:tab/>
      </w:r>
      <w:r w:rsidRPr="00A57BA0">
        <w:rPr>
          <w:rFonts w:ascii="Verdana" w:eastAsia="Verdana" w:hAnsi="Verdana" w:cs="Verdana"/>
          <w:color w:val="auto"/>
          <w:sz w:val="21"/>
          <w:szCs w:val="21"/>
        </w:rPr>
        <w:tab/>
      </w:r>
      <w:r w:rsidRPr="00A57BA0">
        <w:rPr>
          <w:rFonts w:ascii="Verdana" w:eastAsia="Verdana" w:hAnsi="Verdana" w:cs="Verdana"/>
          <w:color w:val="auto"/>
          <w:sz w:val="21"/>
          <w:szCs w:val="21"/>
        </w:rPr>
        <w:tab/>
      </w:r>
      <w:r w:rsidRPr="00A57BA0">
        <w:rPr>
          <w:rFonts w:ascii="Verdana" w:eastAsia="Verdana" w:hAnsi="Verdana" w:cs="Verdana"/>
          <w:color w:val="auto"/>
          <w:sz w:val="21"/>
          <w:szCs w:val="21"/>
        </w:rPr>
        <w:tab/>
      </w:r>
      <w:r w:rsidRPr="00A57BA0">
        <w:rPr>
          <w:rFonts w:ascii="Verdana" w:eastAsia="Verdana" w:hAnsi="Verdana" w:cs="Verdana"/>
          <w:color w:val="auto"/>
          <w:sz w:val="21"/>
          <w:szCs w:val="21"/>
        </w:rPr>
        <w:tab/>
      </w:r>
      <w:r w:rsidRPr="00A57BA0">
        <w:rPr>
          <w:rFonts w:ascii="Verdana" w:eastAsia="Verdana" w:hAnsi="Verdana" w:cs="Verdana"/>
          <w:color w:val="auto"/>
          <w:sz w:val="21"/>
          <w:szCs w:val="21"/>
        </w:rPr>
        <w:tab/>
      </w:r>
      <w:r w:rsidRPr="00A57BA0">
        <w:rPr>
          <w:rFonts w:ascii="Verdana" w:eastAsia="Verdana" w:hAnsi="Verdana" w:cs="Verdana"/>
          <w:color w:val="auto"/>
          <w:sz w:val="21"/>
          <w:szCs w:val="21"/>
        </w:rPr>
        <w:tab/>
      </w:r>
      <w:r w:rsidRPr="00A57BA0">
        <w:rPr>
          <w:rFonts w:ascii="Verdana" w:eastAsia="Verdana" w:hAnsi="Verdana" w:cs="Verdana"/>
          <w:color w:val="auto"/>
          <w:sz w:val="21"/>
          <w:szCs w:val="21"/>
        </w:rPr>
        <w:tab/>
        <w:t>Page</w:t>
      </w:r>
      <w:r w:rsidRPr="00A57BA0">
        <w:rPr>
          <w:rFonts w:ascii="Verdana" w:eastAsia="Verdana" w:hAnsi="Verdana" w:cs="Verdana"/>
          <w:color w:val="auto"/>
          <w:sz w:val="21"/>
          <w:szCs w:val="21"/>
        </w:rPr>
        <w:tab/>
        <w:t>17</w:t>
      </w:r>
    </w:p>
    <w:p w14:paraId="4A60A44E" w14:textId="77777777" w:rsidR="00037FD7" w:rsidRPr="00A57BA0" w:rsidRDefault="00037FD7" w:rsidP="00037FD7">
      <w:pPr>
        <w:pStyle w:val="Body"/>
        <w:rPr>
          <w:rFonts w:ascii="Verdana" w:eastAsia="Verdana" w:hAnsi="Verdana" w:cs="Verdana"/>
          <w:color w:val="auto"/>
          <w:sz w:val="21"/>
          <w:szCs w:val="21"/>
        </w:rPr>
      </w:pPr>
      <w:r w:rsidRPr="00A57BA0">
        <w:rPr>
          <w:rFonts w:ascii="Verdana" w:eastAsia="Verdana" w:hAnsi="Verdana" w:cs="Verdana"/>
          <w:color w:val="auto"/>
          <w:sz w:val="21"/>
          <w:szCs w:val="21"/>
        </w:rPr>
        <w:t>CURRENT EXHIBITIONS</w:t>
      </w:r>
      <w:r w:rsidRPr="00A57BA0" w:rsidDel="001B4043">
        <w:rPr>
          <w:rFonts w:ascii="Verdana" w:eastAsia="Verdana" w:hAnsi="Verdana" w:cs="Verdana"/>
          <w:color w:val="auto"/>
          <w:sz w:val="21"/>
          <w:szCs w:val="21"/>
        </w:rPr>
        <w:t xml:space="preserve"> </w:t>
      </w:r>
      <w:r w:rsidRPr="00A57BA0">
        <w:rPr>
          <w:rFonts w:ascii="Verdana" w:hAnsi="Verdana"/>
          <w:color w:val="auto"/>
          <w:sz w:val="21"/>
          <w:szCs w:val="21"/>
        </w:rPr>
        <w:tab/>
      </w:r>
      <w:r w:rsidRPr="00A57BA0">
        <w:rPr>
          <w:rFonts w:ascii="Verdana" w:hAnsi="Verdana"/>
          <w:color w:val="auto"/>
          <w:sz w:val="21"/>
          <w:szCs w:val="21"/>
        </w:rPr>
        <w:tab/>
      </w:r>
      <w:r w:rsidRPr="00A57BA0">
        <w:rPr>
          <w:rFonts w:ascii="Verdana" w:hAnsi="Verdana"/>
          <w:color w:val="auto"/>
          <w:sz w:val="21"/>
          <w:szCs w:val="21"/>
        </w:rPr>
        <w:tab/>
      </w:r>
      <w:r w:rsidRPr="00A57BA0">
        <w:rPr>
          <w:rFonts w:ascii="Verdana" w:hAnsi="Verdana"/>
          <w:color w:val="auto"/>
          <w:sz w:val="21"/>
          <w:szCs w:val="21"/>
        </w:rPr>
        <w:tab/>
      </w:r>
      <w:r w:rsidRPr="00A57BA0">
        <w:rPr>
          <w:rFonts w:ascii="Verdana" w:hAnsi="Verdana"/>
          <w:color w:val="auto"/>
          <w:sz w:val="21"/>
          <w:szCs w:val="21"/>
        </w:rPr>
        <w:tab/>
      </w:r>
      <w:r w:rsidRPr="00A57BA0">
        <w:rPr>
          <w:rFonts w:ascii="Verdana" w:hAnsi="Verdana"/>
          <w:color w:val="auto"/>
          <w:sz w:val="21"/>
          <w:szCs w:val="21"/>
        </w:rPr>
        <w:tab/>
      </w:r>
      <w:r w:rsidRPr="00A57BA0">
        <w:rPr>
          <w:rFonts w:ascii="Verdana" w:hAnsi="Verdana"/>
          <w:color w:val="auto"/>
          <w:sz w:val="21"/>
          <w:szCs w:val="21"/>
        </w:rPr>
        <w:tab/>
      </w:r>
      <w:r w:rsidRPr="00A57BA0">
        <w:rPr>
          <w:rFonts w:ascii="Verdana" w:eastAsia="Verdana" w:hAnsi="Verdana" w:cs="Verdana"/>
          <w:color w:val="auto"/>
          <w:sz w:val="21"/>
          <w:szCs w:val="21"/>
        </w:rPr>
        <w:t>Page</w:t>
      </w:r>
      <w:r w:rsidRPr="00A57BA0">
        <w:rPr>
          <w:rFonts w:ascii="Verdana" w:hAnsi="Verdana"/>
          <w:color w:val="auto"/>
          <w:sz w:val="21"/>
          <w:szCs w:val="21"/>
        </w:rPr>
        <w:tab/>
        <w:t>21</w:t>
      </w:r>
    </w:p>
    <w:p w14:paraId="788C1914" w14:textId="77777777" w:rsidR="00037FD7" w:rsidRPr="00A57BA0" w:rsidRDefault="00037FD7" w:rsidP="00037FD7">
      <w:pPr>
        <w:pStyle w:val="Body"/>
        <w:rPr>
          <w:rFonts w:ascii="Verdana" w:eastAsia="Verdana" w:hAnsi="Verdana" w:cs="Verdana"/>
          <w:color w:val="auto"/>
          <w:sz w:val="21"/>
          <w:szCs w:val="21"/>
        </w:rPr>
      </w:pPr>
      <w:r w:rsidRPr="00A57BA0">
        <w:rPr>
          <w:rFonts w:ascii="Verdana" w:eastAsia="Verdana" w:hAnsi="Verdana" w:cs="Verdana"/>
          <w:color w:val="auto"/>
          <w:sz w:val="21"/>
          <w:szCs w:val="21"/>
        </w:rPr>
        <w:t>UPCOMING EXHIBITIONS</w:t>
      </w:r>
      <w:r w:rsidRPr="00A57BA0">
        <w:rPr>
          <w:rFonts w:ascii="Verdana" w:hAnsi="Verdana"/>
          <w:color w:val="auto"/>
          <w:sz w:val="21"/>
          <w:szCs w:val="21"/>
        </w:rPr>
        <w:tab/>
      </w:r>
      <w:r w:rsidRPr="00A57BA0">
        <w:rPr>
          <w:rFonts w:ascii="Verdana" w:hAnsi="Verdana"/>
          <w:color w:val="auto"/>
          <w:sz w:val="21"/>
          <w:szCs w:val="21"/>
        </w:rPr>
        <w:tab/>
      </w:r>
      <w:r w:rsidRPr="00A57BA0">
        <w:rPr>
          <w:rFonts w:ascii="Verdana" w:hAnsi="Verdana"/>
          <w:color w:val="auto"/>
          <w:sz w:val="21"/>
          <w:szCs w:val="21"/>
        </w:rPr>
        <w:tab/>
      </w:r>
      <w:r w:rsidRPr="00A57BA0">
        <w:rPr>
          <w:rFonts w:ascii="Verdana" w:hAnsi="Verdana"/>
          <w:color w:val="auto"/>
          <w:sz w:val="21"/>
          <w:szCs w:val="21"/>
        </w:rPr>
        <w:tab/>
      </w:r>
      <w:r w:rsidRPr="00A57BA0">
        <w:rPr>
          <w:rFonts w:ascii="Verdana" w:hAnsi="Verdana"/>
          <w:color w:val="auto"/>
          <w:sz w:val="21"/>
          <w:szCs w:val="21"/>
        </w:rPr>
        <w:tab/>
      </w:r>
      <w:r w:rsidRPr="00A57BA0">
        <w:rPr>
          <w:rFonts w:ascii="Verdana" w:hAnsi="Verdana"/>
          <w:color w:val="auto"/>
          <w:sz w:val="21"/>
          <w:szCs w:val="21"/>
        </w:rPr>
        <w:tab/>
      </w:r>
      <w:r w:rsidRPr="00A57BA0">
        <w:rPr>
          <w:rFonts w:ascii="Verdana" w:hAnsi="Verdana"/>
          <w:color w:val="auto"/>
          <w:sz w:val="21"/>
          <w:szCs w:val="21"/>
        </w:rPr>
        <w:tab/>
      </w:r>
      <w:r w:rsidRPr="00A57BA0">
        <w:rPr>
          <w:rFonts w:ascii="Verdana" w:eastAsia="Verdana" w:hAnsi="Verdana" w:cs="Verdana"/>
          <w:color w:val="auto"/>
          <w:sz w:val="21"/>
          <w:szCs w:val="21"/>
        </w:rPr>
        <w:t>Page</w:t>
      </w:r>
      <w:r w:rsidRPr="00A57BA0">
        <w:rPr>
          <w:rFonts w:ascii="Verdana" w:hAnsi="Verdana"/>
          <w:color w:val="auto"/>
          <w:sz w:val="21"/>
          <w:szCs w:val="21"/>
        </w:rPr>
        <w:tab/>
        <w:t>23</w:t>
      </w:r>
    </w:p>
    <w:p w14:paraId="31AAFED1" w14:textId="77777777" w:rsidR="00037FD7" w:rsidRPr="00A57BA0" w:rsidRDefault="00037FD7" w:rsidP="00037FD7">
      <w:pPr>
        <w:pStyle w:val="Body"/>
        <w:rPr>
          <w:rFonts w:ascii="Verdana" w:eastAsia="Verdana" w:hAnsi="Verdana" w:cs="Verdana"/>
          <w:color w:val="auto"/>
          <w:sz w:val="21"/>
          <w:szCs w:val="21"/>
        </w:rPr>
      </w:pPr>
      <w:r w:rsidRPr="00A57BA0">
        <w:rPr>
          <w:rFonts w:ascii="Verdana" w:eastAsia="Verdana" w:hAnsi="Verdana" w:cs="Verdana"/>
          <w:color w:val="auto"/>
          <w:sz w:val="21"/>
          <w:szCs w:val="21"/>
        </w:rPr>
        <w:t>ONLINE ONLY EXHIBITIONS</w:t>
      </w:r>
      <w:r w:rsidRPr="00A57BA0">
        <w:rPr>
          <w:rFonts w:ascii="Verdana" w:hAnsi="Verdana"/>
          <w:color w:val="auto"/>
          <w:sz w:val="21"/>
          <w:szCs w:val="21"/>
        </w:rPr>
        <w:tab/>
      </w:r>
      <w:r w:rsidRPr="00A57BA0">
        <w:rPr>
          <w:rFonts w:ascii="Verdana" w:hAnsi="Verdana"/>
          <w:color w:val="auto"/>
          <w:sz w:val="21"/>
          <w:szCs w:val="21"/>
        </w:rPr>
        <w:tab/>
      </w:r>
      <w:r w:rsidRPr="00A57BA0">
        <w:rPr>
          <w:rFonts w:ascii="Verdana" w:hAnsi="Verdana"/>
          <w:color w:val="auto"/>
          <w:sz w:val="21"/>
          <w:szCs w:val="21"/>
        </w:rPr>
        <w:tab/>
      </w:r>
      <w:r w:rsidRPr="00A57BA0">
        <w:rPr>
          <w:rFonts w:ascii="Verdana" w:hAnsi="Verdana"/>
          <w:color w:val="auto"/>
          <w:sz w:val="21"/>
          <w:szCs w:val="21"/>
        </w:rPr>
        <w:tab/>
      </w:r>
      <w:r w:rsidRPr="00A57BA0">
        <w:rPr>
          <w:rFonts w:ascii="Verdana" w:hAnsi="Verdana"/>
          <w:color w:val="auto"/>
          <w:sz w:val="21"/>
          <w:szCs w:val="21"/>
        </w:rPr>
        <w:tab/>
      </w:r>
      <w:r w:rsidRPr="00A57BA0">
        <w:rPr>
          <w:rFonts w:ascii="Verdana" w:hAnsi="Verdana"/>
          <w:color w:val="auto"/>
          <w:sz w:val="21"/>
          <w:szCs w:val="21"/>
        </w:rPr>
        <w:tab/>
      </w:r>
      <w:r w:rsidRPr="00A57BA0">
        <w:rPr>
          <w:rFonts w:ascii="Verdana" w:eastAsia="Verdana" w:hAnsi="Verdana" w:cs="Verdana"/>
          <w:color w:val="auto"/>
          <w:sz w:val="21"/>
          <w:szCs w:val="21"/>
        </w:rPr>
        <w:t>Page</w:t>
      </w:r>
      <w:r w:rsidRPr="00A57BA0">
        <w:rPr>
          <w:rFonts w:ascii="Verdana" w:hAnsi="Verdana"/>
          <w:color w:val="auto"/>
          <w:sz w:val="21"/>
          <w:szCs w:val="21"/>
        </w:rPr>
        <w:tab/>
        <w:t>24</w:t>
      </w:r>
    </w:p>
    <w:bookmarkEnd w:id="0"/>
    <w:p w14:paraId="07FE56CB" w14:textId="77777777" w:rsidR="00037FD7" w:rsidRPr="00A57BA0" w:rsidRDefault="00037FD7" w:rsidP="00037FD7">
      <w:pPr>
        <w:pStyle w:val="Body"/>
        <w:rPr>
          <w:rFonts w:ascii="Verdana" w:eastAsia="Verdana" w:hAnsi="Verdana" w:cs="Verdana"/>
          <w:color w:val="auto"/>
          <w:sz w:val="21"/>
          <w:szCs w:val="21"/>
        </w:rPr>
      </w:pPr>
      <w:r w:rsidRPr="00A57BA0">
        <w:rPr>
          <w:rFonts w:ascii="Verdana" w:eastAsia="Verdana" w:hAnsi="Verdana" w:cs="Verdana"/>
          <w:color w:val="auto"/>
          <w:sz w:val="21"/>
          <w:szCs w:val="21"/>
        </w:rPr>
        <w:t>PERMANENT EXHIBITIONS</w:t>
      </w:r>
      <w:r w:rsidRPr="00A57BA0">
        <w:rPr>
          <w:rFonts w:ascii="Verdana" w:hAnsi="Verdana"/>
          <w:color w:val="auto"/>
          <w:sz w:val="21"/>
          <w:szCs w:val="21"/>
        </w:rPr>
        <w:tab/>
      </w:r>
      <w:r w:rsidRPr="00A57BA0">
        <w:rPr>
          <w:rFonts w:ascii="Verdana" w:hAnsi="Verdana"/>
          <w:color w:val="auto"/>
          <w:sz w:val="21"/>
          <w:szCs w:val="21"/>
        </w:rPr>
        <w:tab/>
      </w:r>
      <w:r w:rsidRPr="00A57BA0">
        <w:rPr>
          <w:rFonts w:ascii="Verdana" w:hAnsi="Verdana"/>
          <w:color w:val="auto"/>
          <w:sz w:val="21"/>
          <w:szCs w:val="21"/>
        </w:rPr>
        <w:tab/>
      </w:r>
      <w:r w:rsidRPr="00A57BA0">
        <w:rPr>
          <w:rFonts w:ascii="Verdana" w:hAnsi="Verdana"/>
          <w:color w:val="auto"/>
          <w:sz w:val="21"/>
          <w:szCs w:val="21"/>
        </w:rPr>
        <w:tab/>
      </w:r>
      <w:r w:rsidRPr="00A57BA0">
        <w:rPr>
          <w:rFonts w:ascii="Verdana" w:hAnsi="Verdana"/>
          <w:color w:val="auto"/>
          <w:sz w:val="21"/>
          <w:szCs w:val="21"/>
        </w:rPr>
        <w:tab/>
      </w:r>
      <w:r w:rsidRPr="00A57BA0">
        <w:rPr>
          <w:rFonts w:ascii="Verdana" w:hAnsi="Verdana"/>
          <w:color w:val="auto"/>
          <w:sz w:val="21"/>
          <w:szCs w:val="21"/>
        </w:rPr>
        <w:tab/>
      </w:r>
      <w:r w:rsidRPr="00A57BA0">
        <w:rPr>
          <w:rFonts w:ascii="Verdana" w:hAnsi="Verdana"/>
          <w:color w:val="auto"/>
          <w:sz w:val="21"/>
          <w:szCs w:val="21"/>
        </w:rPr>
        <w:tab/>
      </w:r>
      <w:r w:rsidRPr="00A57BA0">
        <w:rPr>
          <w:rFonts w:ascii="Verdana" w:eastAsia="Verdana" w:hAnsi="Verdana" w:cs="Verdana"/>
          <w:color w:val="auto"/>
          <w:sz w:val="21"/>
          <w:szCs w:val="21"/>
        </w:rPr>
        <w:t>Page</w:t>
      </w:r>
      <w:r w:rsidRPr="00A57BA0">
        <w:rPr>
          <w:rFonts w:ascii="Verdana" w:hAnsi="Verdana"/>
          <w:color w:val="auto"/>
          <w:sz w:val="21"/>
          <w:szCs w:val="21"/>
        </w:rPr>
        <w:tab/>
        <w:t>25</w:t>
      </w:r>
    </w:p>
    <w:p w14:paraId="43546C6F" w14:textId="77777777" w:rsidR="00037FD7" w:rsidRPr="00A57BA0" w:rsidRDefault="00037FD7" w:rsidP="00037FD7">
      <w:pPr>
        <w:pStyle w:val="Body"/>
        <w:rPr>
          <w:rFonts w:ascii="Verdana" w:eastAsia="Verdana" w:hAnsi="Verdana" w:cs="Verdana"/>
          <w:color w:val="auto"/>
          <w:sz w:val="21"/>
          <w:szCs w:val="21"/>
        </w:rPr>
      </w:pPr>
      <w:r w:rsidRPr="00A57BA0">
        <w:rPr>
          <w:rFonts w:ascii="Verdana" w:eastAsia="Verdana" w:hAnsi="Verdana" w:cs="Verdana"/>
          <w:color w:val="auto"/>
          <w:sz w:val="21"/>
          <w:szCs w:val="21"/>
        </w:rPr>
        <w:t>VISITOR INFORMATION/MUSEUM HOURS</w:t>
      </w:r>
      <w:r w:rsidRPr="00A57BA0">
        <w:rPr>
          <w:rFonts w:ascii="Verdana" w:hAnsi="Verdana"/>
          <w:color w:val="auto"/>
          <w:sz w:val="21"/>
          <w:szCs w:val="21"/>
        </w:rPr>
        <w:tab/>
      </w:r>
      <w:r w:rsidRPr="00A57BA0">
        <w:rPr>
          <w:rFonts w:ascii="Verdana" w:hAnsi="Verdana"/>
          <w:color w:val="auto"/>
          <w:sz w:val="21"/>
          <w:szCs w:val="21"/>
        </w:rPr>
        <w:tab/>
      </w:r>
      <w:r w:rsidRPr="00A57BA0">
        <w:rPr>
          <w:rFonts w:ascii="Verdana" w:hAnsi="Verdana"/>
          <w:color w:val="auto"/>
          <w:sz w:val="21"/>
          <w:szCs w:val="21"/>
        </w:rPr>
        <w:tab/>
      </w:r>
      <w:r w:rsidRPr="00A57BA0">
        <w:rPr>
          <w:rFonts w:ascii="Verdana" w:hAnsi="Verdana"/>
          <w:color w:val="auto"/>
          <w:sz w:val="21"/>
          <w:szCs w:val="21"/>
        </w:rPr>
        <w:tab/>
      </w:r>
      <w:r w:rsidRPr="00A57BA0">
        <w:rPr>
          <w:rFonts w:ascii="Verdana" w:eastAsia="Verdana" w:hAnsi="Verdana" w:cs="Verdana"/>
          <w:color w:val="auto"/>
          <w:sz w:val="21"/>
          <w:szCs w:val="21"/>
        </w:rPr>
        <w:t>Page</w:t>
      </w:r>
      <w:r w:rsidRPr="00A57BA0">
        <w:rPr>
          <w:rFonts w:ascii="Verdana" w:hAnsi="Verdana"/>
          <w:color w:val="auto"/>
          <w:sz w:val="21"/>
          <w:szCs w:val="21"/>
        </w:rPr>
        <w:tab/>
        <w:t>26</w:t>
      </w:r>
    </w:p>
    <w:p w14:paraId="18D0AB21" w14:textId="77777777" w:rsidR="00037FD7" w:rsidRPr="00A57BA0" w:rsidRDefault="00037FD7" w:rsidP="00037FD7">
      <w:pPr>
        <w:pStyle w:val="Body"/>
        <w:rPr>
          <w:rFonts w:ascii="Verdana" w:eastAsia="Verdana" w:hAnsi="Verdana" w:cs="Verdana"/>
          <w:color w:val="auto"/>
          <w:sz w:val="21"/>
          <w:szCs w:val="21"/>
        </w:rPr>
      </w:pPr>
    </w:p>
    <w:p w14:paraId="1841CB6F" w14:textId="77777777" w:rsidR="00037FD7" w:rsidRPr="00A57BA0" w:rsidRDefault="00037FD7" w:rsidP="00037FD7">
      <w:pPr>
        <w:pStyle w:val="Body"/>
        <w:rPr>
          <w:rFonts w:ascii="Verdana" w:eastAsia="Verdana" w:hAnsi="Verdana" w:cs="Verdana"/>
          <w:color w:val="auto"/>
          <w:sz w:val="21"/>
          <w:szCs w:val="21"/>
        </w:rPr>
      </w:pPr>
    </w:p>
    <w:p w14:paraId="2F262EE0" w14:textId="77777777" w:rsidR="00037FD7" w:rsidRPr="00A57BA0" w:rsidRDefault="00037FD7" w:rsidP="00037FD7">
      <w:pPr>
        <w:pStyle w:val="Heading6"/>
        <w:rPr>
          <w:color w:val="auto"/>
          <w:sz w:val="21"/>
          <w:szCs w:val="21"/>
        </w:rPr>
      </w:pPr>
      <w:bookmarkStart w:id="2" w:name="New"/>
      <w:r w:rsidRPr="00A57BA0">
        <w:rPr>
          <w:rStyle w:val="None"/>
          <w:color w:val="auto"/>
          <w:sz w:val="21"/>
          <w:szCs w:val="21"/>
        </w:rPr>
        <w:t>NEWS</w:t>
      </w:r>
      <w:bookmarkStart w:id="3" w:name="_Ref489358278"/>
      <w:bookmarkStart w:id="4" w:name="_Ref5002437181"/>
      <w:bookmarkStart w:id="5" w:name="Month2"/>
      <w:bookmarkEnd w:id="1"/>
      <w:bookmarkEnd w:id="2"/>
    </w:p>
    <w:p w14:paraId="66E12123" w14:textId="77777777" w:rsidR="00037FD7" w:rsidRPr="00A57BA0" w:rsidRDefault="00037FD7" w:rsidP="00037FD7">
      <w:pPr>
        <w:pStyle w:val="paragraph"/>
        <w:spacing w:before="0" w:beforeAutospacing="0" w:after="0" w:afterAutospacing="0"/>
        <w:rPr>
          <w:rFonts w:ascii="Verdana" w:hAnsi="Verdana" w:cs="Segoe UI"/>
          <w:sz w:val="21"/>
          <w:szCs w:val="21"/>
        </w:rPr>
      </w:pPr>
    </w:p>
    <w:p w14:paraId="65C12CC8" w14:textId="77777777" w:rsidR="00037FD7" w:rsidRPr="00A57BA0" w:rsidRDefault="00037FD7" w:rsidP="00037FD7">
      <w:pPr>
        <w:pStyle w:val="paragraph"/>
        <w:spacing w:before="0" w:beforeAutospacing="0" w:after="0" w:afterAutospacing="0"/>
        <w:rPr>
          <w:rFonts w:ascii="Verdana" w:hAnsi="Verdana" w:cs="Segoe UI"/>
          <w:b/>
          <w:bCs/>
          <w:sz w:val="21"/>
          <w:szCs w:val="21"/>
        </w:rPr>
      </w:pPr>
      <w:r w:rsidRPr="00A57BA0">
        <w:rPr>
          <w:rFonts w:ascii="Verdana" w:hAnsi="Verdana" w:cs="Segoe UI"/>
          <w:b/>
          <w:bCs/>
          <w:sz w:val="21"/>
          <w:szCs w:val="21"/>
        </w:rPr>
        <w:t>Oct. 8 Free Day at the Museum: Indigenous Peoples’ Day</w:t>
      </w:r>
    </w:p>
    <w:p w14:paraId="3EDFD22B" w14:textId="77777777" w:rsidR="00037FD7" w:rsidRPr="00A57BA0" w:rsidRDefault="00037FD7" w:rsidP="00037FD7">
      <w:pPr>
        <w:rPr>
          <w:rFonts w:ascii="Verdana" w:hAnsi="Verdana"/>
          <w:sz w:val="21"/>
          <w:szCs w:val="21"/>
        </w:rPr>
      </w:pPr>
      <w:r w:rsidRPr="00A57BA0">
        <w:rPr>
          <w:rFonts w:ascii="Verdana" w:hAnsi="Verdana"/>
          <w:sz w:val="21"/>
          <w:szCs w:val="21"/>
        </w:rPr>
        <w:t xml:space="preserve">In recognition of the upcoming Indigenous Peoples' Day, which celebrates and honors Alaska Native and </w:t>
      </w:r>
      <w:r w:rsidRPr="00A57BA0">
        <w:rPr>
          <w:rStyle w:val="Emphasis"/>
          <w:rFonts w:ascii="Verdana" w:hAnsi="Verdana"/>
          <w:i w:val="0"/>
          <w:iCs w:val="0"/>
          <w:sz w:val="21"/>
          <w:szCs w:val="21"/>
        </w:rPr>
        <w:t>Native</w:t>
      </w:r>
      <w:r w:rsidRPr="00A57BA0">
        <w:rPr>
          <w:rFonts w:ascii="Verdana" w:hAnsi="Verdana"/>
          <w:i/>
          <w:sz w:val="21"/>
          <w:szCs w:val="21"/>
        </w:rPr>
        <w:t xml:space="preserve"> </w:t>
      </w:r>
      <w:r w:rsidRPr="00A57BA0">
        <w:rPr>
          <w:rFonts w:ascii="Verdana" w:hAnsi="Verdana"/>
          <w:sz w:val="21"/>
          <w:szCs w:val="21"/>
        </w:rPr>
        <w:t xml:space="preserve">American </w:t>
      </w:r>
      <w:r w:rsidRPr="00A57BA0">
        <w:rPr>
          <w:rStyle w:val="Emphasis"/>
          <w:rFonts w:ascii="Verdana" w:hAnsi="Verdana"/>
          <w:i w:val="0"/>
          <w:iCs w:val="0"/>
          <w:sz w:val="21"/>
          <w:szCs w:val="21"/>
        </w:rPr>
        <w:t>peoples</w:t>
      </w:r>
      <w:r w:rsidRPr="00A57BA0">
        <w:rPr>
          <w:rFonts w:ascii="Verdana" w:hAnsi="Verdana"/>
          <w:sz w:val="21"/>
          <w:szCs w:val="21"/>
        </w:rPr>
        <w:t xml:space="preserve"> and commemorates their histories and cultures, the museum offers free admission on Friday, Oct. 8. We thank the </w:t>
      </w:r>
      <w:proofErr w:type="spellStart"/>
      <w:r w:rsidRPr="00A57BA0">
        <w:rPr>
          <w:rFonts w:ascii="Verdana" w:hAnsi="Verdana"/>
          <w:sz w:val="21"/>
          <w:szCs w:val="21"/>
        </w:rPr>
        <w:t>Dena’ina</w:t>
      </w:r>
      <w:proofErr w:type="spellEnd"/>
      <w:r w:rsidRPr="00A57BA0">
        <w:rPr>
          <w:rFonts w:ascii="Verdana" w:hAnsi="Verdana"/>
          <w:sz w:val="21"/>
          <w:szCs w:val="21"/>
        </w:rPr>
        <w:t xml:space="preserve"> people for the past, </w:t>
      </w:r>
      <w:proofErr w:type="gramStart"/>
      <w:r w:rsidRPr="00A57BA0">
        <w:rPr>
          <w:rFonts w:ascii="Verdana" w:hAnsi="Verdana"/>
          <w:sz w:val="21"/>
          <w:szCs w:val="21"/>
        </w:rPr>
        <w:t>present</w:t>
      </w:r>
      <w:proofErr w:type="gramEnd"/>
      <w:r w:rsidRPr="00A57BA0">
        <w:rPr>
          <w:rFonts w:ascii="Verdana" w:hAnsi="Verdana"/>
          <w:sz w:val="21"/>
          <w:szCs w:val="21"/>
        </w:rPr>
        <w:t xml:space="preserve"> and future stewardship of land, place and people. Free admission made possible by Alaska Airlines. </w:t>
      </w:r>
      <w:r w:rsidRPr="00A57BA0">
        <w:rPr>
          <w:rFonts w:ascii="Verdana" w:hAnsi="Verdana"/>
          <w:i/>
          <w:iCs/>
          <w:sz w:val="21"/>
          <w:szCs w:val="21"/>
        </w:rPr>
        <w:t>Note: Because of the museum’s winter schedule, the museum will be closed Monday, Oct. 11, when Indigenous Peoples’ Day is recognized nationwide.</w:t>
      </w:r>
    </w:p>
    <w:p w14:paraId="2B8E8979" w14:textId="77777777" w:rsidR="00037FD7" w:rsidRPr="00A57BA0" w:rsidRDefault="00037FD7" w:rsidP="00037FD7">
      <w:pPr>
        <w:rPr>
          <w:rFonts w:ascii="Verdana" w:hAnsi="Verdana"/>
          <w:sz w:val="21"/>
          <w:szCs w:val="21"/>
        </w:rPr>
      </w:pPr>
    </w:p>
    <w:p w14:paraId="163CB63C" w14:textId="77777777" w:rsidR="00037FD7" w:rsidRPr="00A57BA0" w:rsidRDefault="00037FD7" w:rsidP="00037FD7">
      <w:pPr>
        <w:rPr>
          <w:rFonts w:ascii="Verdana" w:hAnsi="Verdana" w:cs="Segoe UI"/>
          <w:b/>
          <w:bCs/>
          <w:sz w:val="21"/>
          <w:szCs w:val="21"/>
        </w:rPr>
      </w:pPr>
      <w:r w:rsidRPr="00A57BA0">
        <w:rPr>
          <w:rFonts w:ascii="Verdana" w:hAnsi="Verdana" w:cs="Segoe UI"/>
          <w:b/>
          <w:bCs/>
          <w:sz w:val="21"/>
          <w:szCs w:val="21"/>
        </w:rPr>
        <w:t>Polar Nights: Free First Friday After Hours Begins in October</w:t>
      </w:r>
    </w:p>
    <w:p w14:paraId="3227D604" w14:textId="77777777" w:rsidR="00037FD7" w:rsidRPr="00A57BA0" w:rsidRDefault="00037FD7" w:rsidP="00037FD7">
      <w:pPr>
        <w:rPr>
          <w:rFonts w:ascii="Verdana" w:hAnsi="Verdana"/>
          <w:sz w:val="21"/>
          <w:szCs w:val="21"/>
        </w:rPr>
      </w:pPr>
      <w:r w:rsidRPr="00A57BA0">
        <w:rPr>
          <w:rFonts w:ascii="Verdana" w:hAnsi="Verdana"/>
          <w:sz w:val="21"/>
          <w:szCs w:val="21"/>
        </w:rPr>
        <w:t>Enjoy free admission 6-9 p.m. First Fridays, October through April. Roam galleries, socialize or enjoy spaces in solitude. Special programming may include films, live or recorded music, games, topical curated conversations and more. Visit our calendar for details each month.</w:t>
      </w:r>
    </w:p>
    <w:p w14:paraId="3D4A3676" w14:textId="77777777" w:rsidR="00037FD7" w:rsidRPr="00A57BA0" w:rsidRDefault="00037FD7" w:rsidP="00037FD7">
      <w:pPr>
        <w:pStyle w:val="paragraph"/>
        <w:spacing w:before="0" w:beforeAutospacing="0" w:after="0" w:afterAutospacing="0"/>
        <w:rPr>
          <w:rFonts w:ascii="Verdana" w:hAnsi="Verdana"/>
          <w:sz w:val="21"/>
          <w:szCs w:val="21"/>
        </w:rPr>
      </w:pPr>
    </w:p>
    <w:p w14:paraId="631832FE" w14:textId="77777777" w:rsidR="00037FD7" w:rsidRPr="00A57BA0" w:rsidRDefault="00037FD7" w:rsidP="00037FD7">
      <w:pPr>
        <w:pStyle w:val="paragraph"/>
        <w:spacing w:before="0" w:beforeAutospacing="0" w:after="0" w:afterAutospacing="0"/>
        <w:rPr>
          <w:rFonts w:ascii="Verdana" w:eastAsia="Verdana" w:hAnsi="Verdana" w:cs="Verdana"/>
          <w:b/>
          <w:bCs/>
          <w:sz w:val="21"/>
          <w:szCs w:val="21"/>
        </w:rPr>
      </w:pPr>
      <w:r w:rsidRPr="00A57BA0">
        <w:rPr>
          <w:rFonts w:ascii="Verdana" w:eastAsia="Verdana" w:hAnsi="Verdana" w:cs="Verdana"/>
          <w:b/>
          <w:bCs/>
          <w:sz w:val="21"/>
          <w:szCs w:val="21"/>
        </w:rPr>
        <w:t xml:space="preserve">$5 Third Thursdays </w:t>
      </w:r>
    </w:p>
    <w:p w14:paraId="32692A38" w14:textId="77777777" w:rsidR="00037FD7" w:rsidRPr="00A57BA0" w:rsidRDefault="00037FD7" w:rsidP="00037FD7">
      <w:pPr>
        <w:pStyle w:val="paragraph"/>
        <w:spacing w:before="0" w:beforeAutospacing="0" w:after="0" w:afterAutospacing="0"/>
        <w:rPr>
          <w:rFonts w:ascii="Verdana" w:hAnsi="Verdana"/>
          <w:sz w:val="21"/>
          <w:szCs w:val="21"/>
        </w:rPr>
      </w:pPr>
      <w:r w:rsidRPr="00A57BA0">
        <w:rPr>
          <w:rFonts w:ascii="Verdana" w:hAnsi="Verdana"/>
          <w:sz w:val="21"/>
          <w:szCs w:val="21"/>
        </w:rPr>
        <w:t>Visit the museum for $5 on the third Thursday of the month October through April.</w:t>
      </w:r>
    </w:p>
    <w:p w14:paraId="0785680F" w14:textId="77777777" w:rsidR="00037FD7" w:rsidRPr="00A57BA0" w:rsidRDefault="00037FD7" w:rsidP="00037FD7">
      <w:pPr>
        <w:pStyle w:val="paragraph"/>
        <w:spacing w:before="0" w:beforeAutospacing="0" w:after="0" w:afterAutospacing="0"/>
        <w:rPr>
          <w:rFonts w:ascii="Verdana" w:hAnsi="Verdana"/>
          <w:sz w:val="21"/>
          <w:szCs w:val="21"/>
        </w:rPr>
      </w:pPr>
    </w:p>
    <w:p w14:paraId="23F5C664" w14:textId="77777777" w:rsidR="00037FD7" w:rsidRPr="00A57BA0" w:rsidRDefault="00037FD7" w:rsidP="00037FD7">
      <w:pPr>
        <w:pStyle w:val="paragraph"/>
        <w:spacing w:before="0" w:beforeAutospacing="0" w:after="0" w:afterAutospacing="0"/>
        <w:rPr>
          <w:rFonts w:ascii="Verdana" w:hAnsi="Verdana" w:cs="Segoe UI"/>
          <w:b/>
          <w:bCs/>
          <w:sz w:val="21"/>
          <w:szCs w:val="21"/>
        </w:rPr>
      </w:pPr>
      <w:r w:rsidRPr="00A57BA0">
        <w:rPr>
          <w:rFonts w:ascii="Verdana" w:hAnsi="Verdana" w:cs="Segoe UI"/>
          <w:b/>
          <w:bCs/>
          <w:sz w:val="21"/>
          <w:szCs w:val="21"/>
        </w:rPr>
        <w:t>Design Week: Oct. 1-9, 2021</w:t>
      </w:r>
    </w:p>
    <w:p w14:paraId="26C8B3FC" w14:textId="77777777" w:rsidR="00037FD7" w:rsidRPr="00A57BA0" w:rsidRDefault="00037FD7" w:rsidP="00037FD7">
      <w:pPr>
        <w:pStyle w:val="paragraph"/>
        <w:spacing w:before="0" w:beforeAutospacing="0" w:after="0" w:afterAutospacing="0"/>
        <w:rPr>
          <w:rFonts w:ascii="Verdana" w:hAnsi="Verdana"/>
          <w:sz w:val="21"/>
          <w:szCs w:val="21"/>
        </w:rPr>
      </w:pPr>
      <w:r w:rsidRPr="00A57BA0">
        <w:rPr>
          <w:rFonts w:ascii="Verdana" w:hAnsi="Verdana"/>
          <w:sz w:val="21"/>
          <w:szCs w:val="21"/>
        </w:rPr>
        <w:t xml:space="preserve">Anchorage Design Week brings together creative minds, </w:t>
      </w:r>
      <w:proofErr w:type="gramStart"/>
      <w:r w:rsidRPr="00A57BA0">
        <w:rPr>
          <w:rFonts w:ascii="Verdana" w:hAnsi="Verdana"/>
          <w:sz w:val="21"/>
          <w:szCs w:val="21"/>
        </w:rPr>
        <w:t>promotes</w:t>
      </w:r>
      <w:proofErr w:type="gramEnd"/>
      <w:r w:rsidRPr="00A57BA0">
        <w:rPr>
          <w:rFonts w:ascii="Verdana" w:hAnsi="Verdana"/>
          <w:sz w:val="21"/>
          <w:szCs w:val="21"/>
        </w:rPr>
        <w:t xml:space="preserve"> and provokes design, embraces collaboration, and imagines the future of our city and the landscapes of Northern regions. The series of events features faces and phenomena in design and highlights both local and international conversations. Events are for both design professionals and the public. The 2021 theme for Design Week is </w:t>
      </w:r>
      <w:proofErr w:type="gramStart"/>
      <w:r w:rsidRPr="00A57BA0">
        <w:rPr>
          <w:rFonts w:ascii="Verdana" w:hAnsi="Verdana"/>
          <w:i/>
          <w:iCs/>
          <w:sz w:val="21"/>
          <w:szCs w:val="21"/>
        </w:rPr>
        <w:t>Land Marks</w:t>
      </w:r>
      <w:proofErr w:type="gramEnd"/>
      <w:r w:rsidRPr="00A57BA0">
        <w:rPr>
          <w:rFonts w:ascii="Verdana" w:hAnsi="Verdana"/>
          <w:sz w:val="21"/>
          <w:szCs w:val="21"/>
        </w:rPr>
        <w:t xml:space="preserve">. The forum will examine ways we communicate and how we call for change, as well as ways we </w:t>
      </w:r>
      <w:r w:rsidRPr="00A57BA0">
        <w:rPr>
          <w:rFonts w:ascii="Verdana" w:hAnsi="Verdana"/>
          <w:sz w:val="21"/>
          <w:szCs w:val="21"/>
        </w:rPr>
        <w:lastRenderedPageBreak/>
        <w:t xml:space="preserve">connect to, acknowledge, map, impact, and share the land. </w:t>
      </w:r>
      <w:hyperlink r:id="rId14" w:history="1">
        <w:r w:rsidRPr="00A57BA0">
          <w:rPr>
            <w:rStyle w:val="Hyperlink"/>
            <w:rFonts w:ascii="Verdana" w:hAnsi="Verdana"/>
            <w:sz w:val="21"/>
            <w:szCs w:val="21"/>
          </w:rPr>
          <w:t>Join us for a hybrid of virtual and in-person experiences.</w:t>
        </w:r>
      </w:hyperlink>
      <w:r w:rsidRPr="00A57BA0">
        <w:rPr>
          <w:rFonts w:ascii="Verdana" w:hAnsi="Verdana"/>
          <w:sz w:val="21"/>
          <w:szCs w:val="21"/>
        </w:rPr>
        <w:t xml:space="preserve"> Anchorage Design Week is a project of the Anchorage Museum in collaboration with the Alaska Design Forum and AIGA Alaska.</w:t>
      </w:r>
    </w:p>
    <w:p w14:paraId="7CAD9339" w14:textId="77777777" w:rsidR="00037FD7" w:rsidRPr="00A57BA0" w:rsidRDefault="00037FD7" w:rsidP="00037FD7">
      <w:pPr>
        <w:pStyle w:val="Body"/>
        <w:rPr>
          <w:rFonts w:ascii="Verdana" w:hAnsi="Verdana"/>
          <w:b/>
          <w:bCs/>
          <w:color w:val="auto"/>
          <w:sz w:val="21"/>
          <w:szCs w:val="21"/>
        </w:rPr>
      </w:pPr>
    </w:p>
    <w:p w14:paraId="29F5F941" w14:textId="77777777" w:rsidR="00037FD7" w:rsidRPr="00A57BA0" w:rsidRDefault="00037FD7" w:rsidP="00037FD7">
      <w:pPr>
        <w:pStyle w:val="Body"/>
        <w:rPr>
          <w:rFonts w:ascii="Verdana" w:eastAsia="Times New Roman" w:hAnsi="Verdana" w:cs="Times New Roman"/>
          <w:color w:val="auto"/>
          <w:sz w:val="21"/>
          <w:szCs w:val="21"/>
        </w:rPr>
      </w:pPr>
      <w:r w:rsidRPr="00A57BA0">
        <w:rPr>
          <w:rFonts w:ascii="Verdana" w:eastAsia="Times New Roman" w:hAnsi="Verdana" w:cs="Times New Roman"/>
          <w:b/>
          <w:bCs/>
          <w:color w:val="auto"/>
          <w:sz w:val="21"/>
          <w:szCs w:val="21"/>
        </w:rPr>
        <w:t xml:space="preserve">Register for Museum Activity Boxes </w:t>
      </w:r>
    </w:p>
    <w:p w14:paraId="5C67FCB7" w14:textId="77777777" w:rsidR="00037FD7" w:rsidRPr="00A57BA0" w:rsidRDefault="00037FD7" w:rsidP="00037FD7">
      <w:pPr>
        <w:rPr>
          <w:rFonts w:ascii="Verdana" w:hAnsi="Verdana" w:cs="Segoe UI"/>
          <w:sz w:val="21"/>
          <w:szCs w:val="21"/>
        </w:rPr>
      </w:pPr>
      <w:r w:rsidRPr="00A57BA0">
        <w:rPr>
          <w:rFonts w:ascii="Verdana" w:hAnsi="Verdana" w:cs="Arial"/>
          <w:sz w:val="21"/>
          <w:szCs w:val="21"/>
        </w:rPr>
        <w:t xml:space="preserve">Bring home an activity box that offers hours of hands-on and virtual learning activities for toddlers, </w:t>
      </w:r>
      <w:proofErr w:type="gramStart"/>
      <w:r w:rsidRPr="00A57BA0">
        <w:rPr>
          <w:rFonts w:ascii="Verdana" w:hAnsi="Verdana" w:cs="Arial"/>
          <w:sz w:val="21"/>
          <w:szCs w:val="21"/>
        </w:rPr>
        <w:t>youth</w:t>
      </w:r>
      <w:proofErr w:type="gramEnd"/>
      <w:r w:rsidRPr="00A57BA0">
        <w:rPr>
          <w:rFonts w:ascii="Verdana" w:hAnsi="Verdana" w:cs="Arial"/>
          <w:sz w:val="21"/>
          <w:szCs w:val="21"/>
        </w:rPr>
        <w:t xml:space="preserve"> and adults with the Anchorage Museum’s Activity Boxes. </w:t>
      </w:r>
      <w:r w:rsidRPr="00A57BA0">
        <w:rPr>
          <w:rFonts w:ascii="Verdana" w:hAnsi="Verdana" w:cs="Segoe UI"/>
          <w:sz w:val="21"/>
          <w:szCs w:val="21"/>
        </w:rPr>
        <w:t xml:space="preserve">This portable kit, curated by museum educators, is full of materials, ideas and resources for learning and discovery. September’s water-themed box includes a stream exploration activity developed with community partner US Fish and Wildlife Service. These community-supported education activity boxes are perfect for busy and homeschooling parents, afterschool groups, early learning facilities and adult community groups and individuals. Each box includes directions to give you quick-start guidelines and ideas for how to use your box. </w:t>
      </w:r>
      <w:hyperlink r:id="rId15" w:history="1">
        <w:r w:rsidRPr="00A57BA0">
          <w:rPr>
            <w:rStyle w:val="Hyperlink"/>
            <w:rFonts w:ascii="Verdana" w:hAnsi="Verdana" w:cs="Segoe UI"/>
            <w:sz w:val="21"/>
            <w:szCs w:val="21"/>
          </w:rPr>
          <w:t>Select a customized box for toddlers, youth or adults and register by Sept. 20.</w:t>
        </w:r>
      </w:hyperlink>
    </w:p>
    <w:p w14:paraId="1C56EAF9" w14:textId="77777777" w:rsidR="00037FD7" w:rsidRPr="00A57BA0" w:rsidRDefault="00037FD7" w:rsidP="00037FD7">
      <w:pPr>
        <w:textAlignment w:val="baseline"/>
        <w:rPr>
          <w:rFonts w:ascii="Verdana" w:hAnsi="Verdana"/>
          <w:b/>
          <w:bCs/>
          <w:sz w:val="21"/>
          <w:szCs w:val="21"/>
        </w:rPr>
      </w:pPr>
    </w:p>
    <w:p w14:paraId="4D811AEA" w14:textId="77777777" w:rsidR="00037FD7" w:rsidRPr="00A57BA0" w:rsidRDefault="00037FD7" w:rsidP="00037FD7">
      <w:pPr>
        <w:rPr>
          <w:rFonts w:ascii="Verdana" w:eastAsia="Verdana" w:hAnsi="Verdana" w:cs="Verdana"/>
          <w:sz w:val="21"/>
          <w:szCs w:val="21"/>
        </w:rPr>
      </w:pPr>
    </w:p>
    <w:p w14:paraId="6CF24F48" w14:textId="77777777" w:rsidR="00037FD7" w:rsidRPr="00A57BA0" w:rsidRDefault="00037FD7" w:rsidP="00037FD7">
      <w:pPr>
        <w:pStyle w:val="Heading6"/>
        <w:rPr>
          <w:color w:val="auto"/>
          <w:sz w:val="21"/>
          <w:szCs w:val="21"/>
        </w:rPr>
      </w:pPr>
      <w:r w:rsidRPr="00A57BA0">
        <w:rPr>
          <w:rStyle w:val="None"/>
          <w:color w:val="auto"/>
          <w:sz w:val="21"/>
          <w:szCs w:val="21"/>
        </w:rPr>
        <w:t>SEPTEMBER EVENTS</w:t>
      </w:r>
      <w:bookmarkEnd w:id="3"/>
      <w:bookmarkEnd w:id="4"/>
      <w:bookmarkEnd w:id="5"/>
    </w:p>
    <w:p w14:paraId="26D879EA" w14:textId="77777777" w:rsidR="00037FD7" w:rsidRPr="00A57BA0" w:rsidRDefault="00037FD7" w:rsidP="00037FD7">
      <w:pPr>
        <w:textAlignment w:val="baseline"/>
        <w:rPr>
          <w:rFonts w:ascii="Verdana" w:eastAsia="Calibri" w:hAnsi="Verdana" w:cs="Calibri"/>
          <w:sz w:val="21"/>
          <w:szCs w:val="21"/>
        </w:rPr>
      </w:pPr>
    </w:p>
    <w:p w14:paraId="59C9CA1E" w14:textId="77777777" w:rsidR="00037FD7" w:rsidRPr="00A57BA0" w:rsidRDefault="00037FD7" w:rsidP="00037FD7">
      <w:pPr>
        <w:textAlignment w:val="baseline"/>
        <w:rPr>
          <w:rFonts w:ascii="Verdana" w:eastAsia="Verdana" w:hAnsi="Verdana" w:cs="Verdana"/>
          <w:b/>
          <w:bCs/>
          <w:sz w:val="21"/>
          <w:szCs w:val="21"/>
        </w:rPr>
      </w:pPr>
      <w:r w:rsidRPr="00A57BA0">
        <w:rPr>
          <w:rFonts w:ascii="Verdana" w:eastAsia="Verdana" w:hAnsi="Verdana" w:cs="Verdana"/>
          <w:b/>
          <w:bCs/>
          <w:i/>
          <w:iCs/>
          <w:sz w:val="21"/>
          <w:szCs w:val="21"/>
        </w:rPr>
        <w:t>Spark</w:t>
      </w:r>
      <w:r w:rsidRPr="00A57BA0">
        <w:rPr>
          <w:rFonts w:ascii="Verdana" w:eastAsia="Verdana" w:hAnsi="Verdana" w:cs="Verdana"/>
          <w:b/>
          <w:bCs/>
          <w:sz w:val="21"/>
          <w:szCs w:val="21"/>
        </w:rPr>
        <w:t>: Performing Arts in the Forest</w:t>
      </w:r>
    </w:p>
    <w:p w14:paraId="2D5BBF03" w14:textId="50DDDB5A" w:rsidR="00037FD7" w:rsidRPr="00A57BA0" w:rsidRDefault="00037FD7" w:rsidP="00037FD7">
      <w:pPr>
        <w:textAlignment w:val="baseline"/>
        <w:rPr>
          <w:rFonts w:ascii="Verdana" w:eastAsia="Verdana" w:hAnsi="Verdana" w:cs="Verdana"/>
          <w:sz w:val="21"/>
          <w:szCs w:val="21"/>
        </w:rPr>
      </w:pPr>
      <w:r w:rsidRPr="00A57BA0">
        <w:rPr>
          <w:rFonts w:ascii="Verdana" w:eastAsia="Verdana" w:hAnsi="Verdana" w:cs="Verdana"/>
          <w:sz w:val="21"/>
          <w:szCs w:val="21"/>
        </w:rPr>
        <w:t xml:space="preserve">Noon. Thursday, Sept. 2 </w:t>
      </w:r>
      <w:r w:rsidRPr="00A57BA0">
        <w:rPr>
          <w:rFonts w:ascii="Verdana" w:eastAsia="Verdana" w:hAnsi="Verdana" w:cs="Verdana"/>
          <w:i/>
          <w:iCs/>
          <w:sz w:val="21"/>
          <w:szCs w:val="21"/>
        </w:rPr>
        <w:t>Eagle River Nature Center</w:t>
      </w:r>
    </w:p>
    <w:p w14:paraId="33BB8EF6" w14:textId="77777777" w:rsidR="00037FD7" w:rsidRPr="00A57BA0" w:rsidRDefault="00037FD7" w:rsidP="00037FD7">
      <w:pPr>
        <w:textAlignment w:val="baseline"/>
        <w:rPr>
          <w:rFonts w:ascii="Verdana" w:eastAsia="Verdana" w:hAnsi="Verdana" w:cs="Verdana"/>
          <w:sz w:val="21"/>
          <w:szCs w:val="21"/>
        </w:rPr>
      </w:pPr>
      <w:r w:rsidRPr="00A57BA0">
        <w:rPr>
          <w:rFonts w:ascii="Verdana" w:eastAsia="Verdana" w:hAnsi="Verdana" w:cs="Verdana"/>
          <w:sz w:val="21"/>
          <w:szCs w:val="21"/>
        </w:rPr>
        <w:t xml:space="preserve">Theatre and dance open the door to considering climate change effects in Alaska’s forests Hike along a short trail, stopping for readings of thought-provoking Climate Change Theatre Action plays. Community experts will share their scientific and cultural knowledge of climate change, and participants engage in a discussion to reflect on their experiences. Plan to be outside for 90 minutes and hike up to one mile with significant elevation change. Free. Registration required. Eagle River Nature Center parking is $5 or free with ERNC membership. A program of SEED Lab and the Public Art Challenge supported by Bloomberg Philanthropies. </w:t>
      </w:r>
    </w:p>
    <w:p w14:paraId="3D684809" w14:textId="77777777" w:rsidR="00037FD7" w:rsidRPr="00A57BA0" w:rsidRDefault="00037FD7" w:rsidP="00037FD7">
      <w:pPr>
        <w:textAlignment w:val="baseline"/>
        <w:rPr>
          <w:rFonts w:ascii="Verdana" w:eastAsia="Verdana" w:hAnsi="Verdana" w:cs="Verdana"/>
          <w:sz w:val="21"/>
          <w:szCs w:val="21"/>
        </w:rPr>
      </w:pPr>
      <w:r w:rsidRPr="00A57BA0">
        <w:rPr>
          <w:rFonts w:ascii="Verdana" w:eastAsia="Verdana" w:hAnsi="Verdana" w:cs="Verdana"/>
          <w:sz w:val="21"/>
          <w:szCs w:val="21"/>
        </w:rPr>
        <w:t> </w:t>
      </w:r>
    </w:p>
    <w:p w14:paraId="40A587A5" w14:textId="0E169F40" w:rsidR="00037FD7" w:rsidRPr="00A57BA0" w:rsidRDefault="00037FD7" w:rsidP="00037FD7">
      <w:pPr>
        <w:textAlignment w:val="baseline"/>
        <w:rPr>
          <w:rFonts w:ascii="Verdana" w:eastAsia="Verdana" w:hAnsi="Verdana" w:cs="Verdana"/>
          <w:sz w:val="21"/>
          <w:szCs w:val="21"/>
        </w:rPr>
      </w:pPr>
      <w:hyperlink r:id="rId16" w:history="1">
        <w:r w:rsidRPr="00A57BA0">
          <w:rPr>
            <w:rStyle w:val="Hyperlink"/>
            <w:rFonts w:ascii="Verdana" w:eastAsia="Verdana" w:hAnsi="Verdana" w:cs="Verdana"/>
            <w:sz w:val="21"/>
            <w:szCs w:val="21"/>
          </w:rPr>
          <w:t>Climate Change Theatre Action</w:t>
        </w:r>
      </w:hyperlink>
      <w:r w:rsidRPr="00A57BA0">
        <w:rPr>
          <w:rFonts w:ascii="Verdana" w:eastAsia="Verdana" w:hAnsi="Verdana" w:cs="Verdana"/>
          <w:sz w:val="21"/>
          <w:szCs w:val="21"/>
        </w:rPr>
        <w:t xml:space="preserve"> events bring the performing arts to </w:t>
      </w:r>
      <w:proofErr w:type="gramStart"/>
      <w:r w:rsidRPr="00A57BA0">
        <w:rPr>
          <w:rFonts w:ascii="Verdana" w:eastAsia="Verdana" w:hAnsi="Verdana" w:cs="Verdana"/>
          <w:sz w:val="21"/>
          <w:szCs w:val="21"/>
        </w:rPr>
        <w:t>Anchorage’s forest</w:t>
      </w:r>
      <w:proofErr w:type="gramEnd"/>
      <w:r w:rsidRPr="00A57BA0">
        <w:rPr>
          <w:rFonts w:ascii="Verdana" w:eastAsia="Verdana" w:hAnsi="Verdana" w:cs="Verdana"/>
          <w:sz w:val="21"/>
          <w:szCs w:val="21"/>
        </w:rPr>
        <w:t xml:space="preserve"> landscape and encompass themes of fire, climate change, rebirth and renewal. Facilitated by Anchorage Museum staff, the events include readings of several climate change plays and a discussion with audience. The Anchorage Museum will record the programs and make them available to the public.</w:t>
      </w:r>
      <w:r w:rsidRPr="00A57BA0">
        <w:rPr>
          <w:rFonts w:ascii="Verdana" w:eastAsia="Verdana" w:hAnsi="Verdana" w:cs="Verdana"/>
          <w:sz w:val="21"/>
          <w:szCs w:val="21"/>
        </w:rPr>
        <w:t xml:space="preserve"> </w:t>
      </w:r>
    </w:p>
    <w:p w14:paraId="29519D95" w14:textId="77777777" w:rsidR="00037FD7" w:rsidRPr="00A57BA0" w:rsidRDefault="00037FD7" w:rsidP="00037FD7">
      <w:pPr>
        <w:rPr>
          <w:rFonts w:ascii="Verdana" w:hAnsi="Verdana"/>
          <w:sz w:val="21"/>
          <w:szCs w:val="21"/>
        </w:rPr>
      </w:pPr>
    </w:p>
    <w:p w14:paraId="3B173266" w14:textId="77777777" w:rsidR="00037FD7" w:rsidRPr="00A57BA0" w:rsidRDefault="00037FD7" w:rsidP="00037FD7">
      <w:pPr>
        <w:pStyle w:val="xmsonormal"/>
        <w:rPr>
          <w:rFonts w:ascii="Verdana" w:hAnsi="Verdana"/>
          <w:sz w:val="21"/>
          <w:szCs w:val="21"/>
        </w:rPr>
      </w:pPr>
      <w:r w:rsidRPr="00A57BA0">
        <w:rPr>
          <w:rFonts w:ascii="Verdana" w:hAnsi="Verdana"/>
          <w:b/>
          <w:bCs/>
          <w:i/>
          <w:iCs/>
          <w:sz w:val="21"/>
          <w:szCs w:val="21"/>
        </w:rPr>
        <w:t>Spark</w:t>
      </w:r>
      <w:r w:rsidRPr="00A57BA0">
        <w:rPr>
          <w:rFonts w:ascii="Verdana" w:hAnsi="Verdana"/>
          <w:b/>
          <w:bCs/>
          <w:sz w:val="21"/>
          <w:szCs w:val="21"/>
        </w:rPr>
        <w:t>: Hike and Artist Talk with John Grade </w:t>
      </w:r>
    </w:p>
    <w:p w14:paraId="03F541A9" w14:textId="77777777" w:rsidR="00037FD7" w:rsidRPr="00A57BA0" w:rsidRDefault="00037FD7" w:rsidP="00037FD7">
      <w:pPr>
        <w:pStyle w:val="xmsonormal"/>
        <w:rPr>
          <w:rFonts w:ascii="Verdana" w:hAnsi="Verdana"/>
          <w:sz w:val="21"/>
          <w:szCs w:val="21"/>
        </w:rPr>
      </w:pPr>
      <w:r w:rsidRPr="00A57BA0">
        <w:rPr>
          <w:rFonts w:ascii="Verdana" w:hAnsi="Verdana"/>
          <w:sz w:val="21"/>
          <w:szCs w:val="21"/>
        </w:rPr>
        <w:t>3 p.m. Saturday, Sept. 4 </w:t>
      </w:r>
      <w:r w:rsidRPr="00A57BA0">
        <w:rPr>
          <w:rFonts w:ascii="Verdana" w:hAnsi="Verdana"/>
          <w:i/>
          <w:iCs/>
          <w:sz w:val="21"/>
          <w:szCs w:val="21"/>
        </w:rPr>
        <w:t>McHugh Creek Day Use Area, Mile 111 Seward Highway</w:t>
      </w:r>
    </w:p>
    <w:p w14:paraId="72E49242" w14:textId="77777777" w:rsidR="00037FD7" w:rsidRPr="00A57BA0" w:rsidRDefault="00037FD7" w:rsidP="00037FD7">
      <w:pPr>
        <w:pStyle w:val="xmsonormal"/>
        <w:textAlignment w:val="baseline"/>
        <w:rPr>
          <w:rFonts w:ascii="Verdana" w:hAnsi="Verdana"/>
          <w:sz w:val="21"/>
          <w:szCs w:val="21"/>
        </w:rPr>
      </w:pPr>
      <w:r w:rsidRPr="00A57BA0">
        <w:rPr>
          <w:rFonts w:ascii="Verdana" w:hAnsi="Verdana"/>
          <w:sz w:val="21"/>
          <w:szCs w:val="21"/>
        </w:rPr>
        <w:t>Seattle-based artist John Grade leads a hike in the Chugach Forest through areas that have recently been affected by fires and a changing environment. Grade discusses his sculpture </w:t>
      </w:r>
      <w:r w:rsidRPr="00A57BA0">
        <w:rPr>
          <w:rFonts w:ascii="Verdana" w:hAnsi="Verdana"/>
          <w:i/>
          <w:iCs/>
          <w:sz w:val="21"/>
          <w:szCs w:val="21"/>
        </w:rPr>
        <w:t>Spark</w:t>
      </w:r>
      <w:r w:rsidRPr="00A57BA0">
        <w:rPr>
          <w:rFonts w:ascii="Verdana" w:hAnsi="Verdana"/>
          <w:sz w:val="21"/>
          <w:szCs w:val="21"/>
        </w:rPr>
        <w:t xml:space="preserve"> and how our natural word informs and inspires his work. Plan on a 90-minute hike along the McHugh to Rainbow trails with periodic stops for discussion. This trail has significant elevation changes and obstacles and may not be suitable for all audiences. Free. Registration required. Chugach State </w:t>
      </w:r>
      <w:proofErr w:type="gramStart"/>
      <w:r w:rsidRPr="00A57BA0">
        <w:rPr>
          <w:rFonts w:ascii="Verdana" w:hAnsi="Verdana"/>
          <w:sz w:val="21"/>
          <w:szCs w:val="21"/>
        </w:rPr>
        <w:t>Park day</w:t>
      </w:r>
      <w:proofErr w:type="gramEnd"/>
      <w:r w:rsidRPr="00A57BA0">
        <w:rPr>
          <w:rFonts w:ascii="Verdana" w:hAnsi="Verdana"/>
          <w:sz w:val="21"/>
          <w:szCs w:val="21"/>
        </w:rPr>
        <w:t xml:space="preserve"> use parking is $5 or included with an Alaska State Parks pass.</w:t>
      </w:r>
    </w:p>
    <w:p w14:paraId="45CBF213" w14:textId="77777777" w:rsidR="00037FD7" w:rsidRPr="00A57BA0" w:rsidRDefault="00037FD7" w:rsidP="00037FD7">
      <w:pPr>
        <w:pStyle w:val="xmsonormal"/>
        <w:textAlignment w:val="baseline"/>
        <w:rPr>
          <w:rFonts w:ascii="Verdana" w:hAnsi="Verdana"/>
          <w:sz w:val="21"/>
          <w:szCs w:val="21"/>
        </w:rPr>
      </w:pPr>
    </w:p>
    <w:p w14:paraId="326CE72D" w14:textId="26046300" w:rsidR="00037FD7" w:rsidRPr="00A57BA0" w:rsidRDefault="00037FD7" w:rsidP="00037FD7">
      <w:pPr>
        <w:pStyle w:val="xmsonormal"/>
        <w:textAlignment w:val="baseline"/>
        <w:rPr>
          <w:rFonts w:ascii="Verdana" w:hAnsi="Verdana"/>
          <w:sz w:val="21"/>
          <w:szCs w:val="21"/>
        </w:rPr>
      </w:pPr>
      <w:r w:rsidRPr="00A57BA0">
        <w:rPr>
          <w:rFonts w:ascii="Verdana" w:hAnsi="Verdana"/>
          <w:sz w:val="21"/>
          <w:szCs w:val="21"/>
        </w:rPr>
        <w:t>A program of SEED Lab and the Public Art Challenge supported by Bloomberg Philanthropies.  </w:t>
      </w:r>
      <w:r w:rsidRPr="00A57BA0">
        <w:rPr>
          <w:rFonts w:ascii="Verdana" w:hAnsi="Verdana"/>
          <w:sz w:val="21"/>
          <w:szCs w:val="21"/>
        </w:rPr>
        <w:t xml:space="preserve"> </w:t>
      </w:r>
    </w:p>
    <w:p w14:paraId="16ED86F0" w14:textId="77777777" w:rsidR="00037FD7" w:rsidRPr="00A57BA0" w:rsidRDefault="00037FD7" w:rsidP="00037FD7">
      <w:pPr>
        <w:rPr>
          <w:rFonts w:ascii="Verdana" w:hAnsi="Verdana"/>
          <w:sz w:val="21"/>
          <w:szCs w:val="21"/>
        </w:rPr>
      </w:pPr>
    </w:p>
    <w:p w14:paraId="315E53A5" w14:textId="77777777" w:rsidR="00037FD7" w:rsidRPr="00A57BA0" w:rsidRDefault="00037FD7" w:rsidP="00037FD7">
      <w:pPr>
        <w:textAlignment w:val="baseline"/>
        <w:rPr>
          <w:rFonts w:ascii="Verdana" w:eastAsia="Verdana" w:hAnsi="Verdana" w:cs="Verdana"/>
          <w:sz w:val="21"/>
          <w:szCs w:val="21"/>
        </w:rPr>
      </w:pPr>
      <w:r w:rsidRPr="00A57BA0">
        <w:rPr>
          <w:rFonts w:ascii="Verdana" w:eastAsia="Verdana" w:hAnsi="Verdana" w:cs="Verdana"/>
          <w:b/>
          <w:bCs/>
          <w:sz w:val="21"/>
          <w:szCs w:val="21"/>
        </w:rPr>
        <w:t>Bank of America Museums on Us</w:t>
      </w:r>
      <w:r w:rsidRPr="00A57BA0">
        <w:rPr>
          <w:rFonts w:ascii="Verdana" w:eastAsia="Verdana" w:hAnsi="Verdana" w:cs="Verdana"/>
          <w:sz w:val="21"/>
          <w:szCs w:val="21"/>
        </w:rPr>
        <w:t> </w:t>
      </w:r>
    </w:p>
    <w:p w14:paraId="0ABBAC19" w14:textId="77777777" w:rsidR="00037FD7" w:rsidRPr="00A57BA0" w:rsidRDefault="00037FD7" w:rsidP="00037FD7">
      <w:pPr>
        <w:textAlignment w:val="baseline"/>
        <w:rPr>
          <w:rFonts w:ascii="Verdana" w:eastAsia="Verdana" w:hAnsi="Verdana" w:cs="Verdana"/>
          <w:sz w:val="21"/>
          <w:szCs w:val="21"/>
        </w:rPr>
      </w:pPr>
      <w:r w:rsidRPr="00A57BA0">
        <w:rPr>
          <w:rFonts w:ascii="Verdana" w:eastAsia="Verdana" w:hAnsi="Verdana" w:cs="Verdana"/>
          <w:sz w:val="21"/>
          <w:szCs w:val="21"/>
        </w:rPr>
        <w:t>10 a.m. to 6 p.m. Saturday, Sept. 4 &amp; Sunday, Sept. 5</w:t>
      </w:r>
    </w:p>
    <w:p w14:paraId="5CC5F5AD" w14:textId="77777777" w:rsidR="00037FD7" w:rsidRPr="00A57BA0" w:rsidRDefault="00037FD7" w:rsidP="00037FD7">
      <w:pPr>
        <w:rPr>
          <w:rFonts w:ascii="Verdana" w:eastAsia="Verdana" w:hAnsi="Verdana" w:cs="Verdana"/>
          <w:sz w:val="21"/>
          <w:szCs w:val="21"/>
        </w:rPr>
      </w:pPr>
      <w:r w:rsidRPr="00A57BA0">
        <w:rPr>
          <w:rFonts w:ascii="Verdana" w:eastAsia="Verdana" w:hAnsi="Verdana" w:cs="Verdana"/>
          <w:sz w:val="21"/>
          <w:szCs w:val="21"/>
        </w:rPr>
        <w:lastRenderedPageBreak/>
        <w:t>Bank of America (</w:t>
      </w:r>
      <w:proofErr w:type="spellStart"/>
      <w:r w:rsidRPr="00A57BA0">
        <w:rPr>
          <w:rFonts w:ascii="Verdana" w:eastAsia="Verdana" w:hAnsi="Verdana" w:cs="Verdana"/>
          <w:sz w:val="21"/>
          <w:szCs w:val="21"/>
        </w:rPr>
        <w:t>BoA</w:t>
      </w:r>
      <w:proofErr w:type="spellEnd"/>
      <w:r w:rsidRPr="00A57BA0">
        <w:rPr>
          <w:rFonts w:ascii="Verdana" w:eastAsia="Verdana" w:hAnsi="Verdana" w:cs="Verdana"/>
          <w:sz w:val="21"/>
          <w:szCs w:val="21"/>
        </w:rPr>
        <w:t>) cardholders enjoy one free museum general admission and 10% off at the Anchorage Museum Store the first weekend of the month with </w:t>
      </w:r>
      <w:proofErr w:type="spellStart"/>
      <w:r w:rsidRPr="00A57BA0">
        <w:rPr>
          <w:rFonts w:ascii="Verdana" w:eastAsia="Verdana" w:hAnsi="Verdana" w:cs="Verdana"/>
          <w:sz w:val="21"/>
          <w:szCs w:val="21"/>
        </w:rPr>
        <w:t>BoA</w:t>
      </w:r>
      <w:proofErr w:type="spellEnd"/>
      <w:r w:rsidRPr="00A57BA0">
        <w:rPr>
          <w:rFonts w:ascii="Verdana" w:eastAsia="Verdana" w:hAnsi="Verdana" w:cs="Verdana"/>
          <w:sz w:val="21"/>
          <w:szCs w:val="21"/>
        </w:rPr>
        <w:t> credit or debit card and photo ID. Special exhibition fees still apply. No other discounts apply. </w:t>
      </w:r>
    </w:p>
    <w:p w14:paraId="316EC956" w14:textId="77777777" w:rsidR="00037FD7" w:rsidRPr="00A57BA0" w:rsidRDefault="00037FD7" w:rsidP="00037FD7">
      <w:pPr>
        <w:pStyle w:val="xxmsonormal0"/>
        <w:spacing w:before="0" w:beforeAutospacing="0" w:after="0" w:afterAutospacing="0"/>
        <w:textAlignment w:val="baseline"/>
        <w:rPr>
          <w:rFonts w:ascii="Verdana" w:hAnsi="Verdana" w:cs="Calibri"/>
          <w:b/>
          <w:bCs/>
          <w:sz w:val="21"/>
          <w:szCs w:val="21"/>
        </w:rPr>
      </w:pPr>
    </w:p>
    <w:p w14:paraId="022EB9C5" w14:textId="77777777" w:rsidR="00037FD7" w:rsidRPr="00A57BA0" w:rsidRDefault="00037FD7" w:rsidP="00037FD7">
      <w:pPr>
        <w:textAlignment w:val="baseline"/>
        <w:rPr>
          <w:rFonts w:ascii="Verdana" w:eastAsia="Verdana" w:hAnsi="Verdana" w:cs="Verdana"/>
          <w:b/>
          <w:bCs/>
          <w:sz w:val="21"/>
          <w:szCs w:val="21"/>
        </w:rPr>
      </w:pPr>
      <w:r w:rsidRPr="00A57BA0">
        <w:rPr>
          <w:rFonts w:ascii="Verdana" w:eastAsia="Verdana" w:hAnsi="Verdana" w:cs="Verdana"/>
          <w:b/>
          <w:bCs/>
          <w:sz w:val="21"/>
          <w:szCs w:val="21"/>
        </w:rPr>
        <w:t>Spark: Performing Arts in the Forest</w:t>
      </w:r>
    </w:p>
    <w:p w14:paraId="55995FA8" w14:textId="77777777" w:rsidR="00037FD7" w:rsidRPr="00A57BA0" w:rsidRDefault="00037FD7" w:rsidP="00037FD7">
      <w:pPr>
        <w:textAlignment w:val="baseline"/>
        <w:rPr>
          <w:rFonts w:ascii="Verdana" w:eastAsia="Verdana" w:hAnsi="Verdana" w:cs="Verdana"/>
          <w:sz w:val="21"/>
          <w:szCs w:val="21"/>
        </w:rPr>
      </w:pPr>
      <w:r w:rsidRPr="00A57BA0">
        <w:rPr>
          <w:rFonts w:ascii="Verdana" w:eastAsia="Verdana" w:hAnsi="Verdana" w:cs="Verdana"/>
          <w:sz w:val="21"/>
          <w:szCs w:val="21"/>
        </w:rPr>
        <w:t>1 p.m. Saturday, Sept. 11</w:t>
      </w:r>
      <w:r w:rsidRPr="00A57BA0">
        <w:rPr>
          <w:rFonts w:ascii="Verdana" w:eastAsia="Verdana" w:hAnsi="Verdana" w:cs="Verdana"/>
          <w:i/>
          <w:iCs/>
          <w:sz w:val="21"/>
          <w:szCs w:val="21"/>
        </w:rPr>
        <w:t xml:space="preserve"> Kincaid Park</w:t>
      </w:r>
    </w:p>
    <w:p w14:paraId="77F7867F" w14:textId="77777777" w:rsidR="00037FD7" w:rsidRPr="00A57BA0" w:rsidRDefault="00037FD7" w:rsidP="00037FD7">
      <w:pPr>
        <w:rPr>
          <w:rFonts w:ascii="Verdana" w:eastAsia="Verdana" w:hAnsi="Verdana" w:cs="Verdana"/>
          <w:sz w:val="21"/>
          <w:szCs w:val="21"/>
        </w:rPr>
      </w:pPr>
      <w:r w:rsidRPr="00A57BA0">
        <w:rPr>
          <w:rFonts w:ascii="Verdana" w:eastAsia="Verdana" w:hAnsi="Verdana" w:cs="Verdana"/>
          <w:sz w:val="21"/>
          <w:szCs w:val="21"/>
        </w:rPr>
        <w:t>Theatre and dance open the door to considering climate change effects in Alaska’s forests. Hike along a short trail, stopping for readings of thought-provoking plays by Climate Change Theatre Action and dance performances by UAA, </w:t>
      </w:r>
      <w:hyperlink r:id="rId17" w:history="1">
        <w:r w:rsidRPr="00A57BA0">
          <w:rPr>
            <w:rStyle w:val="Hyperlink"/>
            <w:rFonts w:ascii="Verdana" w:eastAsia="Verdana" w:hAnsi="Verdana" w:cs="Verdana"/>
            <w:sz w:val="21"/>
            <w:szCs w:val="21"/>
          </w:rPr>
          <w:t>Sunlight Collaboration</w:t>
        </w:r>
      </w:hyperlink>
      <w:r w:rsidRPr="00A57BA0">
        <w:rPr>
          <w:rFonts w:ascii="Verdana" w:eastAsia="Verdana" w:hAnsi="Verdana" w:cs="Verdana"/>
          <w:sz w:val="21"/>
          <w:szCs w:val="21"/>
        </w:rPr>
        <w:t> and </w:t>
      </w:r>
      <w:hyperlink r:id="rId18" w:history="1">
        <w:r w:rsidRPr="00A57BA0">
          <w:rPr>
            <w:rStyle w:val="Hyperlink"/>
            <w:rFonts w:ascii="Verdana" w:eastAsia="Verdana" w:hAnsi="Verdana" w:cs="Verdana"/>
            <w:sz w:val="21"/>
            <w:szCs w:val="21"/>
          </w:rPr>
          <w:t>Momentum Dance Collective</w:t>
        </w:r>
      </w:hyperlink>
      <w:r w:rsidRPr="00A57BA0">
        <w:rPr>
          <w:rFonts w:ascii="Verdana" w:eastAsia="Verdana" w:hAnsi="Verdana" w:cs="Verdana"/>
          <w:sz w:val="21"/>
          <w:szCs w:val="21"/>
        </w:rPr>
        <w:t xml:space="preserve">. Community experts share their scientific and cultural knowledge related to climate </w:t>
      </w:r>
      <w:proofErr w:type="gramStart"/>
      <w:r w:rsidRPr="00A57BA0">
        <w:rPr>
          <w:rFonts w:ascii="Verdana" w:eastAsia="Verdana" w:hAnsi="Verdana" w:cs="Verdana"/>
          <w:sz w:val="21"/>
          <w:szCs w:val="21"/>
        </w:rPr>
        <w:t>change, and</w:t>
      </w:r>
      <w:proofErr w:type="gramEnd"/>
      <w:r w:rsidRPr="00A57BA0">
        <w:rPr>
          <w:rFonts w:ascii="Verdana" w:eastAsia="Verdana" w:hAnsi="Verdana" w:cs="Verdana"/>
          <w:sz w:val="21"/>
          <w:szCs w:val="21"/>
        </w:rPr>
        <w:t xml:space="preserve"> engage participants in a discussion to reflect on their experience. Free. Registration required. Plan to be outside for 90 minutes and hike up to one mile with elevation change. A program of SEED Lab and the Public Art Challenge supported by Bloomberg Philanthropies. </w:t>
      </w:r>
    </w:p>
    <w:p w14:paraId="6DEFBE81" w14:textId="77777777" w:rsidR="00037FD7" w:rsidRPr="00A57BA0" w:rsidRDefault="00037FD7" w:rsidP="00037FD7">
      <w:pPr>
        <w:rPr>
          <w:rFonts w:ascii="Verdana" w:eastAsia="Verdana" w:hAnsi="Verdana" w:cs="Verdana"/>
          <w:sz w:val="21"/>
          <w:szCs w:val="21"/>
        </w:rPr>
      </w:pPr>
      <w:r w:rsidRPr="00A57BA0">
        <w:rPr>
          <w:rFonts w:ascii="Verdana" w:eastAsia="Verdana" w:hAnsi="Verdana" w:cs="Verdana"/>
          <w:sz w:val="21"/>
          <w:szCs w:val="21"/>
        </w:rPr>
        <w:t> </w:t>
      </w:r>
    </w:p>
    <w:p w14:paraId="0785C946" w14:textId="4A6E5B96" w:rsidR="00037FD7" w:rsidRPr="00A57BA0" w:rsidRDefault="00037FD7" w:rsidP="00037FD7">
      <w:pPr>
        <w:rPr>
          <w:rFonts w:ascii="Verdana" w:eastAsia="Verdana" w:hAnsi="Verdana" w:cs="Verdana"/>
          <w:sz w:val="21"/>
          <w:szCs w:val="21"/>
        </w:rPr>
      </w:pPr>
      <w:hyperlink r:id="rId19" w:history="1">
        <w:r w:rsidRPr="00A57BA0">
          <w:rPr>
            <w:rStyle w:val="Hyperlink"/>
            <w:rFonts w:ascii="Verdana" w:eastAsia="Verdana" w:hAnsi="Verdana" w:cs="Verdana"/>
            <w:sz w:val="21"/>
            <w:szCs w:val="21"/>
          </w:rPr>
          <w:t>Climate Change Theatre Action</w:t>
        </w:r>
      </w:hyperlink>
      <w:r w:rsidRPr="00A57BA0">
        <w:rPr>
          <w:rFonts w:ascii="Verdana" w:eastAsia="Verdana" w:hAnsi="Verdana" w:cs="Verdana"/>
          <w:sz w:val="21"/>
          <w:szCs w:val="21"/>
        </w:rPr>
        <w:t xml:space="preserve"> events bring the performing arts to </w:t>
      </w:r>
      <w:proofErr w:type="gramStart"/>
      <w:r w:rsidRPr="00A57BA0">
        <w:rPr>
          <w:rFonts w:ascii="Verdana" w:eastAsia="Verdana" w:hAnsi="Verdana" w:cs="Verdana"/>
          <w:sz w:val="21"/>
          <w:szCs w:val="21"/>
        </w:rPr>
        <w:t>Anchorage’s forest</w:t>
      </w:r>
      <w:proofErr w:type="gramEnd"/>
      <w:r w:rsidRPr="00A57BA0">
        <w:rPr>
          <w:rFonts w:ascii="Verdana" w:eastAsia="Verdana" w:hAnsi="Verdana" w:cs="Verdana"/>
          <w:sz w:val="21"/>
          <w:szCs w:val="21"/>
        </w:rPr>
        <w:t xml:space="preserve"> landscape and encompass themes of fire, climate change, rebirth and renewal. Facilitated by Anchorage Museum staff, the events include readings of several climate change plays, dance performances, and a discussion with audience.  The Anchorage Museum will record the programs to video and make them available to the public.</w:t>
      </w:r>
      <w:r w:rsidRPr="00A57BA0">
        <w:rPr>
          <w:rFonts w:ascii="Verdana" w:eastAsia="Verdana" w:hAnsi="Verdana" w:cs="Verdana"/>
          <w:sz w:val="21"/>
          <w:szCs w:val="21"/>
        </w:rPr>
        <w:t xml:space="preserve"> </w:t>
      </w:r>
    </w:p>
    <w:p w14:paraId="328749D6" w14:textId="77777777" w:rsidR="00037FD7" w:rsidRPr="00A57BA0" w:rsidRDefault="00037FD7" w:rsidP="00037FD7">
      <w:pPr>
        <w:pStyle w:val="xxmsonormal0"/>
        <w:spacing w:before="0" w:beforeAutospacing="0" w:after="0" w:afterAutospacing="0"/>
        <w:textAlignment w:val="baseline"/>
        <w:rPr>
          <w:rFonts w:ascii="Verdana" w:hAnsi="Verdana" w:cs="Calibri"/>
          <w:sz w:val="21"/>
          <w:szCs w:val="21"/>
        </w:rPr>
      </w:pPr>
    </w:p>
    <w:p w14:paraId="0B28748E" w14:textId="77777777" w:rsidR="00037FD7" w:rsidRPr="00A57BA0" w:rsidRDefault="00037FD7" w:rsidP="00037FD7">
      <w:pPr>
        <w:pStyle w:val="xmsonormal"/>
        <w:tabs>
          <w:tab w:val="left" w:pos="2613"/>
        </w:tabs>
        <w:rPr>
          <w:rFonts w:ascii="Verdana" w:hAnsi="Verdana"/>
          <w:sz w:val="21"/>
          <w:szCs w:val="21"/>
        </w:rPr>
      </w:pPr>
      <w:r w:rsidRPr="00A57BA0">
        <w:rPr>
          <w:rFonts w:ascii="Verdana" w:hAnsi="Verdana"/>
          <w:b/>
          <w:bCs/>
          <w:sz w:val="21"/>
          <w:szCs w:val="21"/>
        </w:rPr>
        <w:t>Urban Harvest: Breakfast in the Backcountry</w:t>
      </w:r>
    </w:p>
    <w:p w14:paraId="2A0C2EF3" w14:textId="77777777" w:rsidR="00037FD7" w:rsidRPr="00A57BA0" w:rsidRDefault="00037FD7" w:rsidP="00037FD7">
      <w:pPr>
        <w:pStyle w:val="xmsonormal"/>
        <w:rPr>
          <w:rFonts w:ascii="Verdana" w:hAnsi="Verdana"/>
          <w:i/>
          <w:iCs/>
          <w:sz w:val="21"/>
          <w:szCs w:val="21"/>
        </w:rPr>
      </w:pPr>
      <w:r w:rsidRPr="00A57BA0">
        <w:rPr>
          <w:rFonts w:ascii="Verdana" w:hAnsi="Verdana"/>
          <w:sz w:val="21"/>
          <w:szCs w:val="21"/>
        </w:rPr>
        <w:t xml:space="preserve">5:30 p.m. Tuesday, Sept. 14 </w:t>
      </w:r>
      <w:r w:rsidRPr="00A57BA0">
        <w:rPr>
          <w:rFonts w:ascii="Verdana" w:hAnsi="Verdana"/>
          <w:i/>
          <w:iCs/>
          <w:sz w:val="21"/>
          <w:szCs w:val="21"/>
        </w:rPr>
        <w:t xml:space="preserve">Reynolds Classroom </w:t>
      </w:r>
    </w:p>
    <w:p w14:paraId="3610C1E6" w14:textId="070FE4F7" w:rsidR="00037FD7" w:rsidRPr="00A57BA0" w:rsidRDefault="00037FD7" w:rsidP="00037FD7">
      <w:pPr>
        <w:pStyle w:val="xmsonormal"/>
        <w:rPr>
          <w:rStyle w:val="normaltextrun"/>
          <w:rFonts w:ascii="Verdana" w:hAnsi="Verdana"/>
          <w:sz w:val="21"/>
          <w:szCs w:val="21"/>
        </w:rPr>
      </w:pPr>
      <w:r w:rsidRPr="00A57BA0">
        <w:rPr>
          <w:rFonts w:ascii="Verdana" w:hAnsi="Verdana"/>
          <w:sz w:val="21"/>
          <w:szCs w:val="21"/>
        </w:rPr>
        <w:t xml:space="preserve">Learn about food containers in the Anchorage Museum collection, then join backcountry adventurist Paxson </w:t>
      </w:r>
      <w:proofErr w:type="spellStart"/>
      <w:r w:rsidRPr="00A57BA0">
        <w:rPr>
          <w:rFonts w:ascii="Verdana" w:hAnsi="Verdana"/>
          <w:sz w:val="21"/>
          <w:szCs w:val="21"/>
        </w:rPr>
        <w:t>Woebler</w:t>
      </w:r>
      <w:proofErr w:type="spellEnd"/>
      <w:r w:rsidRPr="00A57BA0">
        <w:rPr>
          <w:rFonts w:ascii="Verdana" w:hAnsi="Verdana"/>
          <w:sz w:val="21"/>
          <w:szCs w:val="21"/>
        </w:rPr>
        <w:t xml:space="preserve"> for a discussion on fueling up for activities beyond the roads and trails. Whether a cabin weekend or skiing the backcountry, learn about meal planning for energy and enjoyment and how to make the most of your summer harvests. This is an in-person program; space is limited. </w:t>
      </w:r>
      <w:r w:rsidRPr="00A57BA0">
        <w:rPr>
          <w:rStyle w:val="normaltextrun"/>
          <w:rFonts w:ascii="Verdana" w:hAnsi="Verdana"/>
          <w:sz w:val="21"/>
          <w:szCs w:val="21"/>
        </w:rPr>
        <w:t>Registration required. $10 general admission, $9 members.</w:t>
      </w:r>
      <w:r w:rsidRPr="00A57BA0">
        <w:rPr>
          <w:rFonts w:ascii="Verdana" w:hAnsi="Verdana"/>
          <w:sz w:val="21"/>
          <w:szCs w:val="21"/>
        </w:rPr>
        <w:t xml:space="preserve"> Masks required.</w:t>
      </w:r>
      <w:r w:rsidRPr="00A57BA0">
        <w:rPr>
          <w:rStyle w:val="normaltextrun"/>
          <w:rFonts w:ascii="Verdana" w:hAnsi="Verdana"/>
          <w:sz w:val="21"/>
          <w:szCs w:val="21"/>
        </w:rPr>
        <w:t xml:space="preserve"> </w:t>
      </w:r>
    </w:p>
    <w:p w14:paraId="3BEB74FD" w14:textId="77777777" w:rsidR="00037FD7" w:rsidRPr="00A57BA0" w:rsidRDefault="00037FD7" w:rsidP="00037FD7">
      <w:pPr>
        <w:pStyle w:val="xxmsonormal0"/>
        <w:spacing w:before="0" w:beforeAutospacing="0" w:after="0" w:afterAutospacing="0"/>
        <w:textAlignment w:val="baseline"/>
        <w:rPr>
          <w:rFonts w:ascii="Verdana" w:hAnsi="Verdana" w:cs="Calibri"/>
          <w:sz w:val="21"/>
          <w:szCs w:val="21"/>
        </w:rPr>
      </w:pPr>
    </w:p>
    <w:p w14:paraId="52F3DEFB" w14:textId="77777777" w:rsidR="00037FD7" w:rsidRPr="00A57BA0" w:rsidRDefault="00037FD7" w:rsidP="00037FD7">
      <w:pPr>
        <w:spacing w:line="259" w:lineRule="auto"/>
        <w:rPr>
          <w:rFonts w:ascii="Verdana" w:hAnsi="Verdana"/>
          <w:b/>
          <w:bCs/>
          <w:sz w:val="21"/>
          <w:szCs w:val="21"/>
        </w:rPr>
      </w:pPr>
      <w:r w:rsidRPr="00A57BA0">
        <w:rPr>
          <w:rFonts w:ascii="Verdana" w:hAnsi="Verdana"/>
          <w:b/>
          <w:bCs/>
          <w:sz w:val="21"/>
          <w:szCs w:val="21"/>
        </w:rPr>
        <w:t xml:space="preserve">Teen Climate Communicators </w:t>
      </w:r>
    </w:p>
    <w:p w14:paraId="70BE318D" w14:textId="77777777" w:rsidR="00037FD7" w:rsidRPr="00A57BA0" w:rsidRDefault="00037FD7" w:rsidP="00037FD7">
      <w:pPr>
        <w:spacing w:line="259" w:lineRule="auto"/>
        <w:rPr>
          <w:rFonts w:ascii="Verdana" w:hAnsi="Verdana"/>
          <w:sz w:val="21"/>
          <w:szCs w:val="21"/>
        </w:rPr>
      </w:pPr>
      <w:r w:rsidRPr="00A57BA0">
        <w:rPr>
          <w:rFonts w:ascii="Verdana" w:hAnsi="Verdana"/>
          <w:sz w:val="21"/>
          <w:szCs w:val="21"/>
        </w:rPr>
        <w:t>4-5:30 p.m. Wednesdays, Sept. 29</w:t>
      </w:r>
      <w:r w:rsidRPr="00A57BA0">
        <w:rPr>
          <w:rFonts w:ascii="Verdana" w:hAnsi="Verdana"/>
          <w:sz w:val="21"/>
          <w:szCs w:val="21"/>
          <w:vertAlign w:val="superscript"/>
        </w:rPr>
        <w:t xml:space="preserve"> </w:t>
      </w:r>
      <w:r w:rsidRPr="00A57BA0">
        <w:rPr>
          <w:rFonts w:ascii="Verdana" w:hAnsi="Verdana"/>
          <w:sz w:val="21"/>
          <w:szCs w:val="21"/>
        </w:rPr>
        <w:t>- Dec. 8</w:t>
      </w:r>
      <w:r w:rsidRPr="00A57BA0">
        <w:rPr>
          <w:rFonts w:ascii="Verdana" w:hAnsi="Verdana"/>
          <w:sz w:val="21"/>
          <w:szCs w:val="21"/>
          <w:vertAlign w:val="superscript"/>
        </w:rPr>
        <w:t xml:space="preserve">. </w:t>
      </w:r>
      <w:r w:rsidRPr="00A57BA0">
        <w:rPr>
          <w:rFonts w:ascii="Verdana" w:hAnsi="Verdana"/>
          <w:i/>
          <w:iCs/>
          <w:sz w:val="21"/>
          <w:szCs w:val="21"/>
        </w:rPr>
        <w:t>Reynolds Room and online</w:t>
      </w:r>
    </w:p>
    <w:p w14:paraId="4C305446" w14:textId="537703FC" w:rsidR="00037FD7" w:rsidRPr="00A57BA0" w:rsidRDefault="00037FD7" w:rsidP="00037FD7">
      <w:pPr>
        <w:spacing w:line="259" w:lineRule="auto"/>
        <w:rPr>
          <w:rFonts w:ascii="Verdana" w:hAnsi="Verdana"/>
          <w:i/>
          <w:iCs/>
          <w:sz w:val="21"/>
          <w:szCs w:val="21"/>
        </w:rPr>
      </w:pPr>
      <w:r w:rsidRPr="00A57BA0">
        <w:rPr>
          <w:rFonts w:ascii="Verdana" w:hAnsi="Verdana"/>
          <w:sz w:val="21"/>
          <w:szCs w:val="21"/>
        </w:rPr>
        <w:t xml:space="preserve">The Anchorage Museum seeks 9-12th grade students interested in learning about climate change to join the museum’s Teen Climate Communicators. Fall program includes </w:t>
      </w:r>
      <w:proofErr w:type="gramStart"/>
      <w:r w:rsidRPr="00A57BA0">
        <w:rPr>
          <w:rFonts w:ascii="Verdana" w:hAnsi="Verdana"/>
          <w:sz w:val="21"/>
          <w:szCs w:val="21"/>
        </w:rPr>
        <w:t>learning  and</w:t>
      </w:r>
      <w:proofErr w:type="gramEnd"/>
      <w:r w:rsidRPr="00A57BA0">
        <w:rPr>
          <w:rFonts w:ascii="Verdana" w:hAnsi="Verdana"/>
          <w:sz w:val="21"/>
          <w:szCs w:val="21"/>
        </w:rPr>
        <w:t xml:space="preserve"> communicating about the impacts of climate change on Alaska’s waterways by engaging with the museum’s collection, museum staff, and an artist. Applications being accepted online through midnight, Sept. 24</w:t>
      </w:r>
      <w:r w:rsidRPr="00A57BA0">
        <w:rPr>
          <w:rStyle w:val="Hyperlink"/>
          <w:rFonts w:ascii="Verdana" w:hAnsi="Verdana"/>
          <w:sz w:val="21"/>
          <w:szCs w:val="21"/>
          <w:u w:val="none"/>
        </w:rPr>
        <w:t xml:space="preserve">. </w:t>
      </w:r>
      <w:r w:rsidRPr="00A57BA0">
        <w:rPr>
          <w:rFonts w:ascii="Verdana" w:hAnsi="Verdana"/>
          <w:sz w:val="21"/>
          <w:szCs w:val="21"/>
        </w:rPr>
        <w:t>Check the museum website for the latest information and updates.</w:t>
      </w:r>
      <w:r w:rsidRPr="00A57BA0">
        <w:rPr>
          <w:rFonts w:ascii="Verdana" w:hAnsi="Verdana"/>
          <w:i/>
          <w:iCs/>
          <w:sz w:val="21"/>
          <w:szCs w:val="21"/>
        </w:rPr>
        <w:br/>
      </w:r>
      <w:r w:rsidRPr="00A57BA0">
        <w:rPr>
          <w:rFonts w:ascii="Verdana" w:hAnsi="Verdana"/>
          <w:i/>
          <w:iCs/>
          <w:sz w:val="21"/>
          <w:szCs w:val="21"/>
        </w:rPr>
        <w:br/>
      </w:r>
      <w:r w:rsidRPr="00A57BA0">
        <w:rPr>
          <w:rFonts w:ascii="Verdana" w:eastAsia="Verdana" w:hAnsi="Verdana" w:cs="Verdana"/>
          <w:b/>
          <w:bCs/>
          <w:sz w:val="21"/>
          <w:szCs w:val="21"/>
        </w:rPr>
        <w:t>Virtual Star Show</w:t>
      </w:r>
      <w:r w:rsidRPr="00A57BA0">
        <w:rPr>
          <w:rFonts w:ascii="Verdana" w:eastAsia="Verdana" w:hAnsi="Verdana" w:cs="Verdana"/>
          <w:b/>
          <w:bCs/>
          <w:sz w:val="21"/>
          <w:szCs w:val="21"/>
        </w:rPr>
        <w:br/>
      </w:r>
      <w:r w:rsidRPr="00A57BA0">
        <w:rPr>
          <w:rFonts w:ascii="Verdana" w:eastAsia="Verdana" w:hAnsi="Verdana" w:cs="Verdana"/>
          <w:sz w:val="21"/>
          <w:szCs w:val="21"/>
        </w:rPr>
        <w:t xml:space="preserve">5:30-6:30 p.m. Thursday, Sept. 16 </w:t>
      </w:r>
      <w:r w:rsidRPr="00A57BA0">
        <w:rPr>
          <w:rStyle w:val="Emphasis"/>
          <w:rFonts w:ascii="Verdana" w:eastAsia="Verdana" w:hAnsi="Verdana" w:cs="Verdana"/>
          <w:sz w:val="21"/>
          <w:szCs w:val="21"/>
        </w:rPr>
        <w:t>Online</w:t>
      </w:r>
      <w:r w:rsidRPr="00A57BA0">
        <w:rPr>
          <w:rFonts w:ascii="Verdana" w:eastAsia="Verdana" w:hAnsi="Verdana" w:cs="Verdana"/>
          <w:sz w:val="21"/>
          <w:szCs w:val="21"/>
        </w:rPr>
        <w:t xml:space="preserve"> </w:t>
      </w:r>
      <w:r w:rsidRPr="00A57BA0">
        <w:rPr>
          <w:rFonts w:ascii="Verdana" w:eastAsia="Verdana" w:hAnsi="Verdana" w:cs="Verdana"/>
          <w:sz w:val="21"/>
          <w:szCs w:val="21"/>
        </w:rPr>
        <w:br/>
        <w:t xml:space="preserve">Discover a free astronomy resource that turns any computer into your very own planetarium. Using the program </w:t>
      </w:r>
      <w:proofErr w:type="spellStart"/>
      <w:r w:rsidRPr="00A57BA0">
        <w:rPr>
          <w:rFonts w:ascii="Verdana" w:eastAsia="Verdana" w:hAnsi="Verdana" w:cs="Verdana"/>
          <w:sz w:val="21"/>
          <w:szCs w:val="21"/>
        </w:rPr>
        <w:t>Stellarium</w:t>
      </w:r>
      <w:proofErr w:type="spellEnd"/>
      <w:r w:rsidRPr="00A57BA0">
        <w:rPr>
          <w:rFonts w:ascii="Verdana" w:eastAsia="Verdana" w:hAnsi="Verdana" w:cs="Verdana"/>
          <w:sz w:val="21"/>
          <w:szCs w:val="21"/>
        </w:rPr>
        <w:t xml:space="preserve">, Planetarium Director &amp; Science Education Manager Aaron </w:t>
      </w:r>
      <w:proofErr w:type="spellStart"/>
      <w:r w:rsidRPr="00A57BA0">
        <w:rPr>
          <w:rFonts w:ascii="Verdana" w:eastAsia="Verdana" w:hAnsi="Verdana" w:cs="Verdana"/>
          <w:sz w:val="21"/>
          <w:szCs w:val="21"/>
        </w:rPr>
        <w:t>Slonecker</w:t>
      </w:r>
      <w:proofErr w:type="spellEnd"/>
      <w:r w:rsidRPr="00A57BA0">
        <w:rPr>
          <w:rFonts w:ascii="Verdana" w:eastAsia="Verdana" w:hAnsi="Verdana" w:cs="Verdana"/>
          <w:sz w:val="21"/>
          <w:szCs w:val="21"/>
        </w:rPr>
        <w:t xml:space="preserve"> will highlight night sky objects visible from Anchorage in late Summer and early Fall. Hear constellation stories, discover hidden deep sky objects like nebulae and galaxies, and find out which planets will be visible. Register by September 15. One registration per household; member households should use one device to connect to zoom call. If you do not receive an email with Zoom sign-in information upon registering for this program, please contact </w:t>
      </w:r>
      <w:hyperlink r:id="rId20">
        <w:r w:rsidRPr="00A57BA0">
          <w:rPr>
            <w:rStyle w:val="Hyperlink"/>
            <w:rFonts w:ascii="Verdana" w:eastAsia="Verdana" w:hAnsi="Verdana" w:cs="Verdana"/>
            <w:sz w:val="21"/>
            <w:szCs w:val="21"/>
          </w:rPr>
          <w:t>membership@anchoragemuseum.org</w:t>
        </w:r>
      </w:hyperlink>
      <w:r w:rsidRPr="00A57BA0">
        <w:rPr>
          <w:rFonts w:ascii="Verdana" w:eastAsia="Verdana" w:hAnsi="Verdana" w:cs="Verdana"/>
          <w:sz w:val="21"/>
          <w:szCs w:val="21"/>
        </w:rPr>
        <w:t>.</w:t>
      </w:r>
      <w:r w:rsidRPr="00A57BA0">
        <w:rPr>
          <w:rFonts w:ascii="Verdana" w:eastAsia="Verdana" w:hAnsi="Verdana" w:cs="Verdana"/>
          <w:sz w:val="21"/>
          <w:szCs w:val="21"/>
        </w:rPr>
        <w:t xml:space="preserve"> </w:t>
      </w:r>
      <w:r w:rsidRPr="00A57BA0">
        <w:rPr>
          <w:rFonts w:ascii="Verdana" w:eastAsia="Verdana" w:hAnsi="Verdana" w:cs="Verdana"/>
          <w:sz w:val="21"/>
          <w:szCs w:val="21"/>
        </w:rPr>
        <w:br/>
      </w:r>
      <w:r w:rsidRPr="00A57BA0">
        <w:rPr>
          <w:rFonts w:ascii="Verdana" w:eastAsia="Verdana" w:hAnsi="Verdana" w:cs="Verdana"/>
          <w:sz w:val="21"/>
          <w:szCs w:val="21"/>
        </w:rPr>
        <w:br/>
      </w:r>
      <w:r w:rsidRPr="00A57BA0">
        <w:rPr>
          <w:rFonts w:ascii="Verdana" w:hAnsi="Verdana"/>
          <w:b/>
          <w:bCs/>
          <w:sz w:val="21"/>
          <w:szCs w:val="21"/>
        </w:rPr>
        <w:lastRenderedPageBreak/>
        <w:t>Back-to-School Educator Webinar</w:t>
      </w:r>
      <w:r w:rsidRPr="00A57BA0">
        <w:rPr>
          <w:rFonts w:ascii="Verdana" w:eastAsia="Verdana" w:hAnsi="Verdana" w:cs="Verdana"/>
          <w:sz w:val="21"/>
          <w:szCs w:val="21"/>
        </w:rPr>
        <w:br/>
      </w:r>
      <w:r w:rsidRPr="00A57BA0">
        <w:rPr>
          <w:rFonts w:ascii="Verdana" w:hAnsi="Verdana"/>
          <w:sz w:val="21"/>
          <w:szCs w:val="21"/>
        </w:rPr>
        <w:t xml:space="preserve">4:15-5 p.m. Monday, Sept. 20 </w:t>
      </w:r>
      <w:r w:rsidRPr="00A57BA0">
        <w:rPr>
          <w:rFonts w:ascii="Verdana" w:hAnsi="Verdana"/>
          <w:i/>
          <w:iCs/>
          <w:sz w:val="21"/>
          <w:szCs w:val="21"/>
        </w:rPr>
        <w:t xml:space="preserve">Online via </w:t>
      </w:r>
      <w:proofErr w:type="spellStart"/>
      <w:r w:rsidRPr="00A57BA0">
        <w:rPr>
          <w:rFonts w:ascii="Verdana" w:hAnsi="Verdana"/>
          <w:i/>
          <w:iCs/>
          <w:sz w:val="21"/>
          <w:szCs w:val="21"/>
        </w:rPr>
        <w:t>Crowdcast</w:t>
      </w:r>
      <w:proofErr w:type="spellEnd"/>
      <w:r w:rsidRPr="00A57BA0">
        <w:rPr>
          <w:rFonts w:ascii="Verdana" w:eastAsia="Verdana" w:hAnsi="Verdana" w:cs="Verdana"/>
          <w:sz w:val="21"/>
          <w:szCs w:val="21"/>
        </w:rPr>
        <w:br/>
      </w:r>
      <w:r w:rsidRPr="00A57BA0">
        <w:rPr>
          <w:rFonts w:ascii="Verdana" w:hAnsi="Verdana"/>
          <w:sz w:val="21"/>
          <w:szCs w:val="21"/>
        </w:rPr>
        <w:t xml:space="preserve">Learn about opportunities for Alaska K-12 educators and students to enjoy the museum during the 2021-2022 school year. Designed for Alaska educators, this webinar provides a general overview and allow time for questions. Educators are guided through in-person and virtual field trip offerings and registration, oriented to the online hub of nearly 100 educational resources and lesson plans, and receive an overview of upcoming events and professional development opportunities. Registration provides a permanent link for watching at a different time, </w:t>
      </w:r>
      <w:proofErr w:type="spellStart"/>
      <w:r w:rsidRPr="00A57BA0">
        <w:rPr>
          <w:rFonts w:ascii="Verdana" w:hAnsi="Verdana"/>
          <w:sz w:val="21"/>
          <w:szCs w:val="21"/>
        </w:rPr>
        <w:t>rewatching</w:t>
      </w:r>
      <w:proofErr w:type="spellEnd"/>
      <w:r w:rsidRPr="00A57BA0">
        <w:rPr>
          <w:rFonts w:ascii="Verdana" w:hAnsi="Verdana"/>
          <w:sz w:val="21"/>
          <w:szCs w:val="21"/>
        </w:rPr>
        <w:t>, or sharing with colleagues. Free.</w:t>
      </w:r>
      <w:r w:rsidRPr="00A57BA0">
        <w:rPr>
          <w:rFonts w:ascii="Verdana" w:eastAsia="Verdana,Verdana,Arial" w:hAnsi="Verdana" w:cs="Verdana,Verdana,Arial"/>
          <w:i/>
          <w:iCs/>
          <w:sz w:val="21"/>
          <w:szCs w:val="21"/>
        </w:rPr>
        <w:t xml:space="preserve"> </w:t>
      </w:r>
    </w:p>
    <w:p w14:paraId="751DEDB3" w14:textId="77777777" w:rsidR="00037FD7" w:rsidRPr="00A57BA0" w:rsidRDefault="00037FD7" w:rsidP="00037FD7">
      <w:pPr>
        <w:rPr>
          <w:rFonts w:ascii="Verdana" w:eastAsia="Verdana" w:hAnsi="Verdana" w:cs="Verdana"/>
          <w:sz w:val="21"/>
          <w:szCs w:val="21"/>
        </w:rPr>
      </w:pPr>
    </w:p>
    <w:p w14:paraId="1834D7ED" w14:textId="77777777" w:rsidR="00037FD7" w:rsidRPr="00A57BA0" w:rsidRDefault="00037FD7" w:rsidP="00037FD7">
      <w:pPr>
        <w:pStyle w:val="Body"/>
        <w:rPr>
          <w:rFonts w:ascii="Verdana" w:eastAsia="Verdana,Verdana,Arial" w:hAnsi="Verdana" w:cs="Verdana,Verdana,Arial"/>
          <w:b/>
          <w:bCs/>
          <w:color w:val="auto"/>
          <w:sz w:val="21"/>
          <w:szCs w:val="21"/>
        </w:rPr>
      </w:pPr>
      <w:r w:rsidRPr="00A57BA0">
        <w:rPr>
          <w:rFonts w:ascii="Verdana" w:eastAsia="Verdana,Verdana,Arial" w:hAnsi="Verdana" w:cs="Verdana,Verdana,Arial"/>
          <w:b/>
          <w:bCs/>
          <w:color w:val="auto"/>
          <w:sz w:val="21"/>
          <w:szCs w:val="21"/>
        </w:rPr>
        <w:t>VIP &amp; Museum Insider Member Collections Tour with Chief Conservator Monica Shah</w:t>
      </w:r>
    </w:p>
    <w:p w14:paraId="3E4C6827" w14:textId="77777777" w:rsidR="00037FD7" w:rsidRPr="00A57BA0" w:rsidRDefault="00037FD7" w:rsidP="00037FD7">
      <w:pPr>
        <w:pStyle w:val="Body"/>
        <w:rPr>
          <w:rFonts w:ascii="Verdana" w:eastAsia="Verdana,Verdana,Arial" w:hAnsi="Verdana" w:cs="Verdana,Verdana,Arial"/>
          <w:color w:val="auto"/>
          <w:sz w:val="21"/>
          <w:szCs w:val="21"/>
        </w:rPr>
      </w:pPr>
      <w:r w:rsidRPr="00A57BA0">
        <w:rPr>
          <w:rFonts w:ascii="Verdana" w:eastAsia="Verdana,Verdana,Arial" w:hAnsi="Verdana" w:cs="Verdana,Verdana,Arial"/>
          <w:color w:val="auto"/>
          <w:sz w:val="21"/>
          <w:szCs w:val="21"/>
        </w:rPr>
        <w:t>12:30-1:30 p.m. Wednesday, Sept. 22</w:t>
      </w:r>
    </w:p>
    <w:p w14:paraId="14447DD5" w14:textId="77777777" w:rsidR="00037FD7" w:rsidRPr="00A57BA0" w:rsidRDefault="00037FD7" w:rsidP="00037FD7">
      <w:pPr>
        <w:rPr>
          <w:rFonts w:ascii="Verdana" w:hAnsi="Verdana" w:cs="Calibri"/>
          <w:sz w:val="21"/>
          <w:szCs w:val="21"/>
        </w:rPr>
      </w:pPr>
      <w:r w:rsidRPr="00A57BA0">
        <w:rPr>
          <w:rFonts w:ascii="Verdana" w:hAnsi="Verdana" w:cs="Calibri"/>
          <w:sz w:val="21"/>
          <w:szCs w:val="21"/>
        </w:rPr>
        <w:t>Ever wanted to know more about what is in the Anchorage Museum’s permanent collection? Follow Deputy Director Monica Shah as she leads you backstage for a small-group tour of the Anchorage Museum collections and storage. Learn about how objects move from acquisition through intake and continued care. questions welcome</w:t>
      </w:r>
      <w:r w:rsidRPr="00A57BA0">
        <w:rPr>
          <w:rStyle w:val="apple-converted-space"/>
          <w:rFonts w:ascii="Verdana" w:hAnsi="Verdana" w:cs="Calibri"/>
          <w:sz w:val="21"/>
          <w:szCs w:val="21"/>
        </w:rPr>
        <w:t>. Space is limited; registration required. Masks will be required for this small group experience. Exclusive to Museum Insider and VIP Members. </w:t>
      </w:r>
    </w:p>
    <w:p w14:paraId="229C09CE" w14:textId="77777777" w:rsidR="00037FD7" w:rsidRPr="00A57BA0" w:rsidRDefault="00037FD7" w:rsidP="00037FD7">
      <w:pPr>
        <w:rPr>
          <w:rFonts w:ascii="Verdana" w:hAnsi="Verdana" w:cs="Calibri"/>
          <w:sz w:val="21"/>
          <w:szCs w:val="21"/>
        </w:rPr>
      </w:pPr>
    </w:p>
    <w:p w14:paraId="5730EADE" w14:textId="10E92758" w:rsidR="00037FD7" w:rsidRPr="00A57BA0" w:rsidRDefault="00037FD7" w:rsidP="00037FD7">
      <w:pPr>
        <w:rPr>
          <w:rFonts w:ascii="Verdana" w:eastAsia="Verdana,Verdana,Arial" w:hAnsi="Verdana" w:cs="Verdana,Verdana,Arial"/>
          <w:i/>
          <w:iCs/>
          <w:sz w:val="21"/>
          <w:szCs w:val="21"/>
        </w:rPr>
      </w:pPr>
      <w:r w:rsidRPr="00A57BA0">
        <w:rPr>
          <w:rFonts w:ascii="Verdana" w:eastAsia="Verdana,Verdana,Arial" w:hAnsi="Verdana" w:cs="Verdana,Verdana,Arial"/>
          <w:sz w:val="21"/>
          <w:szCs w:val="21"/>
        </w:rPr>
        <w:t xml:space="preserve">Not a VIP or Museum Insider Member? Contact Karen Kroon at </w:t>
      </w:r>
      <w:hyperlink r:id="rId21" w:history="1">
        <w:r w:rsidRPr="00A57BA0">
          <w:rPr>
            <w:rFonts w:ascii="Verdana" w:eastAsia="Verdana,Verdana,Arial" w:hAnsi="Verdana" w:cs="Verdana,Verdana,Arial"/>
            <w:sz w:val="21"/>
            <w:szCs w:val="21"/>
          </w:rPr>
          <w:t>membership@anchoragemuseum.org</w:t>
        </w:r>
      </w:hyperlink>
      <w:r w:rsidRPr="00A57BA0">
        <w:rPr>
          <w:rFonts w:ascii="Verdana" w:eastAsia="Verdana,Verdana,Arial" w:hAnsi="Verdana" w:cs="Verdana,Verdana,Arial"/>
          <w:sz w:val="21"/>
          <w:szCs w:val="21"/>
        </w:rPr>
        <w:t xml:space="preserve"> to upgrade!</w:t>
      </w:r>
      <w:r w:rsidRPr="00A57BA0">
        <w:rPr>
          <w:rFonts w:ascii="Verdana" w:eastAsia="Verdana,Verdana,Arial" w:hAnsi="Verdana" w:cs="Verdana,Verdana,Arial"/>
          <w:i/>
          <w:iCs/>
          <w:sz w:val="21"/>
          <w:szCs w:val="21"/>
        </w:rPr>
        <w:t xml:space="preserve"> </w:t>
      </w:r>
    </w:p>
    <w:p w14:paraId="4615B516" w14:textId="5BAE6C9E" w:rsidR="00037FD7" w:rsidRPr="00A57BA0" w:rsidRDefault="00037FD7" w:rsidP="00037FD7">
      <w:pPr>
        <w:rPr>
          <w:rStyle w:val="Hyperlink"/>
          <w:rFonts w:ascii="Verdana" w:hAnsi="Verdana"/>
          <w:i/>
          <w:iCs/>
          <w:sz w:val="21"/>
          <w:szCs w:val="21"/>
          <w:u w:val="none"/>
        </w:rPr>
      </w:pPr>
      <w:r w:rsidRPr="00A57BA0">
        <w:rPr>
          <w:rFonts w:ascii="Verdana" w:eastAsia="Verdana,Verdana,Arial" w:hAnsi="Verdana" w:cs="Verdana,Verdana,Arial"/>
          <w:i/>
          <w:iCs/>
          <w:sz w:val="21"/>
          <w:szCs w:val="21"/>
        </w:rPr>
        <w:br/>
      </w:r>
      <w:r w:rsidRPr="00A57BA0">
        <w:rPr>
          <w:rFonts w:ascii="Verdana" w:eastAsia="Verdana,Verdana,Arial" w:hAnsi="Verdana" w:cs="Verdana,Verdana,Arial"/>
          <w:b/>
          <w:bCs/>
          <w:sz w:val="21"/>
          <w:szCs w:val="21"/>
        </w:rPr>
        <w:t xml:space="preserve">Virtual Lunch &amp; Learn with the Library: </w:t>
      </w:r>
      <w:r w:rsidRPr="00A57BA0">
        <w:rPr>
          <w:rFonts w:ascii="Verdana" w:eastAsia="Verdana,Verdana,Arial" w:hAnsi="Verdana" w:cs="Verdana,Verdana,Arial"/>
          <w:b/>
          <w:bCs/>
          <w:i/>
          <w:iCs/>
          <w:sz w:val="21"/>
          <w:szCs w:val="21"/>
        </w:rPr>
        <w:t>Dead Reckoning</w:t>
      </w:r>
      <w:r w:rsidRPr="00A57BA0">
        <w:rPr>
          <w:rFonts w:ascii="Verdana" w:eastAsia="Verdana,Verdana,Arial" w:hAnsi="Verdana" w:cs="Verdana,Verdana,Arial"/>
          <w:b/>
          <w:bCs/>
          <w:i/>
          <w:iCs/>
          <w:sz w:val="21"/>
          <w:szCs w:val="21"/>
        </w:rPr>
        <w:br/>
      </w:r>
      <w:r w:rsidRPr="00A57BA0">
        <w:rPr>
          <w:rFonts w:ascii="Verdana" w:eastAsia="Verdana,Verdana,Arial" w:hAnsi="Verdana" w:cs="Verdana,Verdana,Arial"/>
          <w:sz w:val="21"/>
          <w:szCs w:val="21"/>
        </w:rPr>
        <w:t xml:space="preserve">Noon. Thursday, Sept. 23 </w:t>
      </w:r>
      <w:r w:rsidRPr="00A57BA0">
        <w:rPr>
          <w:rFonts w:ascii="Verdana" w:eastAsia="Verdana,Verdana,Arial" w:hAnsi="Verdana" w:cs="Verdana,Verdana,Arial"/>
          <w:i/>
          <w:iCs/>
          <w:sz w:val="21"/>
          <w:szCs w:val="21"/>
        </w:rPr>
        <w:t xml:space="preserve">Online via </w:t>
      </w:r>
      <w:proofErr w:type="spellStart"/>
      <w:r w:rsidRPr="00A57BA0">
        <w:rPr>
          <w:rFonts w:ascii="Verdana" w:eastAsia="Verdana,Verdana,Arial" w:hAnsi="Verdana" w:cs="Verdana,Verdana,Arial"/>
          <w:i/>
          <w:iCs/>
          <w:sz w:val="21"/>
          <w:szCs w:val="21"/>
        </w:rPr>
        <w:t>Crowdcast</w:t>
      </w:r>
      <w:proofErr w:type="spellEnd"/>
      <w:r w:rsidRPr="00A57BA0">
        <w:rPr>
          <w:rFonts w:ascii="Verdana" w:eastAsia="Verdana" w:hAnsi="Verdana" w:cs="Verdana"/>
          <w:sz w:val="21"/>
          <w:szCs w:val="21"/>
        </w:rPr>
        <w:br/>
      </w:r>
      <w:r w:rsidRPr="00A57BA0">
        <w:rPr>
          <w:rFonts w:ascii="Verdana" w:hAnsi="Verdana"/>
          <w:sz w:val="21"/>
          <w:szCs w:val="21"/>
        </w:rPr>
        <w:t xml:space="preserve">Experience a museum exhibition, learn from a community </w:t>
      </w:r>
      <w:proofErr w:type="gramStart"/>
      <w:r w:rsidRPr="00A57BA0">
        <w:rPr>
          <w:rFonts w:ascii="Verdana" w:hAnsi="Verdana"/>
          <w:sz w:val="21"/>
          <w:szCs w:val="21"/>
        </w:rPr>
        <w:t>expert</w:t>
      </w:r>
      <w:proofErr w:type="gramEnd"/>
      <w:r w:rsidRPr="00A57BA0">
        <w:rPr>
          <w:rFonts w:ascii="Verdana" w:hAnsi="Verdana"/>
          <w:sz w:val="21"/>
          <w:szCs w:val="21"/>
        </w:rPr>
        <w:t xml:space="preserve"> and add to your reading list over the lunch hour with this collaborative program from the Anchorage Museum and Anchorage Public Library. Listen to an engaging conversation between Rowan Renee, whose photographic exhibition, </w:t>
      </w:r>
      <w:hyperlink r:id="rId22">
        <w:r w:rsidRPr="00A57BA0">
          <w:rPr>
            <w:rStyle w:val="Hyperlink"/>
            <w:rFonts w:ascii="Verdana" w:hAnsi="Verdana"/>
            <w:i/>
            <w:iCs/>
            <w:sz w:val="21"/>
            <w:szCs w:val="21"/>
          </w:rPr>
          <w:t>Dead Reckoning</w:t>
        </w:r>
      </w:hyperlink>
      <w:r w:rsidRPr="00A57BA0">
        <w:rPr>
          <w:rStyle w:val="Hyperlink"/>
          <w:rFonts w:ascii="Verdana" w:hAnsi="Verdana"/>
          <w:i/>
          <w:iCs/>
          <w:sz w:val="21"/>
          <w:szCs w:val="21"/>
          <w:u w:val="none"/>
        </w:rPr>
        <w:t xml:space="preserve">, </w:t>
      </w:r>
      <w:r w:rsidRPr="00A57BA0">
        <w:rPr>
          <w:rStyle w:val="Hyperlink"/>
          <w:rFonts w:ascii="Verdana" w:hAnsi="Verdana"/>
          <w:sz w:val="21"/>
          <w:szCs w:val="21"/>
          <w:u w:val="none"/>
        </w:rPr>
        <w:t>is on view in the museum</w:t>
      </w:r>
      <w:r w:rsidRPr="00A57BA0">
        <w:rPr>
          <w:rFonts w:ascii="Verdana" w:hAnsi="Verdana"/>
          <w:i/>
          <w:iCs/>
          <w:sz w:val="21"/>
          <w:szCs w:val="21"/>
        </w:rPr>
        <w:t xml:space="preserve">, </w:t>
      </w:r>
      <w:r w:rsidRPr="00A57BA0">
        <w:rPr>
          <w:rFonts w:ascii="Verdana" w:hAnsi="Verdana"/>
          <w:sz w:val="21"/>
          <w:szCs w:val="21"/>
        </w:rPr>
        <w:t xml:space="preserve">and a panel of female pilots and hunters featured in the exhibition. Renee explores conflicting and complex ideas of femininity, such as the ability to give life and take life, and the divide between wildness and domesticity. </w:t>
      </w:r>
      <w:r w:rsidRPr="00A57BA0">
        <w:rPr>
          <w:rFonts w:ascii="Verdana" w:eastAsia="Verdana" w:hAnsi="Verdana" w:cs="Verdana"/>
          <w:sz w:val="21"/>
          <w:szCs w:val="21"/>
        </w:rPr>
        <w:br/>
      </w:r>
      <w:r w:rsidRPr="00A57BA0">
        <w:rPr>
          <w:rFonts w:ascii="Verdana" w:eastAsia="Verdana" w:hAnsi="Verdana" w:cs="Verdana"/>
          <w:sz w:val="21"/>
          <w:szCs w:val="21"/>
        </w:rPr>
        <w:br/>
      </w:r>
      <w:r w:rsidRPr="00A57BA0">
        <w:rPr>
          <w:rFonts w:ascii="Verdana" w:hAnsi="Verdana"/>
          <w:sz w:val="21"/>
          <w:szCs w:val="21"/>
        </w:rPr>
        <w:t>This virtual program is presented within the context of a current museum exhibition, invites dynamic conversations with invited experts, and shares resources from the Anchorage Public Library. Included is a suggested reading list of library resources available for your own exploration</w:t>
      </w:r>
      <w:r w:rsidRPr="00A57BA0">
        <w:rPr>
          <w:rFonts w:ascii="Verdana" w:eastAsia="Verdana" w:hAnsi="Verdana" w:cs="Verdana"/>
          <w:sz w:val="21"/>
          <w:szCs w:val="21"/>
        </w:rPr>
        <w:br/>
      </w:r>
      <w:r w:rsidRPr="00A57BA0">
        <w:rPr>
          <w:rFonts w:ascii="Verdana" w:eastAsia="Verdana" w:hAnsi="Verdana" w:cs="Verdana"/>
          <w:sz w:val="21"/>
          <w:szCs w:val="21"/>
        </w:rPr>
        <w:br/>
      </w:r>
      <w:r w:rsidRPr="00A57BA0">
        <w:rPr>
          <w:rFonts w:ascii="Verdana" w:hAnsi="Verdana"/>
          <w:sz w:val="21"/>
          <w:szCs w:val="21"/>
        </w:rPr>
        <w:t>Ask questions of all presenters in this interactive, live presentation. Free. Register and tune in for the live event and ask questions in the Q&amp;A or access the recording after the event.</w:t>
      </w:r>
      <w:r w:rsidRPr="00A57BA0">
        <w:rPr>
          <w:rStyle w:val="Hyperlink"/>
          <w:rFonts w:ascii="Verdana" w:hAnsi="Verdana"/>
          <w:sz w:val="21"/>
          <w:szCs w:val="21"/>
        </w:rPr>
        <w:t xml:space="preserve"> </w:t>
      </w:r>
      <w:r w:rsidRPr="00A57BA0">
        <w:rPr>
          <w:rStyle w:val="Hyperlink"/>
          <w:rFonts w:ascii="Verdana" w:hAnsi="Verdana"/>
          <w:sz w:val="21"/>
          <w:szCs w:val="21"/>
        </w:rPr>
        <w:br/>
      </w:r>
    </w:p>
    <w:p w14:paraId="49D0DA65" w14:textId="77777777" w:rsidR="00037FD7" w:rsidRPr="00A57BA0" w:rsidRDefault="00037FD7" w:rsidP="00037FD7">
      <w:pPr>
        <w:rPr>
          <w:rFonts w:ascii="Verdana" w:hAnsi="Verdana"/>
          <w:sz w:val="21"/>
          <w:szCs w:val="21"/>
        </w:rPr>
      </w:pPr>
      <w:r w:rsidRPr="00A57BA0">
        <w:rPr>
          <w:rFonts w:ascii="Verdana" w:hAnsi="Verdana"/>
          <w:b/>
          <w:bCs/>
          <w:sz w:val="21"/>
          <w:szCs w:val="21"/>
        </w:rPr>
        <w:t xml:space="preserve">Artist Q&amp;A: Virtual Artist-in-Residence Hanna </w:t>
      </w:r>
      <w:proofErr w:type="spellStart"/>
      <w:r w:rsidRPr="00A57BA0">
        <w:rPr>
          <w:rFonts w:ascii="Verdana" w:hAnsi="Verdana"/>
          <w:b/>
          <w:bCs/>
          <w:sz w:val="21"/>
          <w:szCs w:val="21"/>
        </w:rPr>
        <w:t>Sholl</w:t>
      </w:r>
      <w:proofErr w:type="spellEnd"/>
    </w:p>
    <w:p w14:paraId="6C572084" w14:textId="4D89D239" w:rsidR="00037FD7" w:rsidRPr="00A57BA0" w:rsidRDefault="00037FD7" w:rsidP="00037FD7">
      <w:pPr>
        <w:rPr>
          <w:rFonts w:ascii="Verdana" w:hAnsi="Verdana"/>
          <w:sz w:val="21"/>
          <w:szCs w:val="21"/>
        </w:rPr>
      </w:pPr>
      <w:r w:rsidRPr="00A57BA0">
        <w:rPr>
          <w:rFonts w:ascii="Verdana" w:hAnsi="Verdana"/>
          <w:sz w:val="21"/>
          <w:szCs w:val="21"/>
        </w:rPr>
        <w:t xml:space="preserve">Noon to 1 p.m. Thursday, Sept. 23 </w:t>
      </w:r>
      <w:r w:rsidRPr="00A57BA0">
        <w:rPr>
          <w:rFonts w:ascii="Verdana" w:hAnsi="Verdana"/>
          <w:i/>
          <w:iCs/>
          <w:sz w:val="21"/>
          <w:szCs w:val="21"/>
        </w:rPr>
        <w:t>Facebook Live</w:t>
      </w:r>
      <w:r w:rsidRPr="00A57BA0">
        <w:rPr>
          <w:rFonts w:ascii="Verdana" w:hAnsi="Verdana"/>
          <w:sz w:val="21"/>
          <w:szCs w:val="21"/>
        </w:rPr>
        <w:t xml:space="preserve"> </w:t>
      </w:r>
    </w:p>
    <w:p w14:paraId="65876143" w14:textId="77777777" w:rsidR="00037FD7" w:rsidRPr="00A57BA0" w:rsidRDefault="00037FD7" w:rsidP="00037FD7">
      <w:pPr>
        <w:rPr>
          <w:rFonts w:ascii="Verdana" w:hAnsi="Verdana"/>
          <w:sz w:val="21"/>
          <w:szCs w:val="21"/>
        </w:rPr>
      </w:pPr>
      <w:r w:rsidRPr="00A57BA0">
        <w:rPr>
          <w:rFonts w:ascii="Verdana" w:hAnsi="Verdana"/>
          <w:sz w:val="21"/>
          <w:szCs w:val="21"/>
        </w:rPr>
        <w:t xml:space="preserve">Join us for a live studio demo with virtual artist-in-residence Hanna </w:t>
      </w:r>
      <w:proofErr w:type="spellStart"/>
      <w:r w:rsidRPr="00A57BA0">
        <w:rPr>
          <w:rFonts w:ascii="Verdana" w:hAnsi="Verdana"/>
          <w:sz w:val="21"/>
          <w:szCs w:val="21"/>
        </w:rPr>
        <w:t>Sholl</w:t>
      </w:r>
      <w:proofErr w:type="spellEnd"/>
      <w:r w:rsidRPr="00A57BA0">
        <w:rPr>
          <w:rFonts w:ascii="Verdana" w:hAnsi="Verdana"/>
          <w:sz w:val="21"/>
          <w:szCs w:val="21"/>
        </w:rPr>
        <w:t>, who shares her artistic process through September with a Facebook Live demonstration and Q &amp; A at month’s end. Free. </w:t>
      </w:r>
    </w:p>
    <w:p w14:paraId="15AB242E" w14:textId="77777777" w:rsidR="00037FD7" w:rsidRPr="00A57BA0" w:rsidRDefault="00037FD7" w:rsidP="00037FD7">
      <w:pPr>
        <w:rPr>
          <w:rFonts w:ascii="Verdana" w:hAnsi="Verdana"/>
          <w:sz w:val="21"/>
          <w:szCs w:val="21"/>
        </w:rPr>
      </w:pPr>
    </w:p>
    <w:p w14:paraId="7947599B" w14:textId="3B52B2F8" w:rsidR="00037FD7" w:rsidRPr="00A57BA0" w:rsidRDefault="00037FD7" w:rsidP="00037FD7">
      <w:pPr>
        <w:rPr>
          <w:rFonts w:ascii="Verdana" w:hAnsi="Verdana"/>
          <w:sz w:val="21"/>
          <w:szCs w:val="21"/>
        </w:rPr>
      </w:pPr>
      <w:r w:rsidRPr="00A57BA0">
        <w:rPr>
          <w:rFonts w:ascii="Verdana" w:hAnsi="Verdana"/>
          <w:sz w:val="21"/>
          <w:szCs w:val="21"/>
        </w:rPr>
        <w:t xml:space="preserve">This residency was made possible with funding by </w:t>
      </w:r>
      <w:proofErr w:type="spellStart"/>
      <w:r w:rsidRPr="00A57BA0">
        <w:rPr>
          <w:rFonts w:ascii="Verdana" w:hAnsi="Verdana"/>
          <w:sz w:val="21"/>
          <w:szCs w:val="21"/>
        </w:rPr>
        <w:t>Rasmuson</w:t>
      </w:r>
      <w:proofErr w:type="spellEnd"/>
      <w:r w:rsidRPr="00A57BA0">
        <w:rPr>
          <w:rFonts w:ascii="Verdana" w:hAnsi="Verdana"/>
          <w:sz w:val="21"/>
          <w:szCs w:val="21"/>
        </w:rPr>
        <w:t xml:space="preserve"> Foundation and is administered by the Alaska State Council on the Arts.</w:t>
      </w:r>
    </w:p>
    <w:p w14:paraId="41458E03" w14:textId="77777777" w:rsidR="00037FD7" w:rsidRPr="00A57BA0" w:rsidRDefault="00037FD7" w:rsidP="00037FD7">
      <w:pPr>
        <w:spacing w:line="259" w:lineRule="auto"/>
        <w:rPr>
          <w:rFonts w:ascii="Verdana" w:eastAsia="Calibri" w:hAnsi="Verdana" w:cs="Calibri"/>
          <w:sz w:val="21"/>
          <w:szCs w:val="21"/>
        </w:rPr>
      </w:pPr>
      <w:r w:rsidRPr="00A57BA0">
        <w:rPr>
          <w:rStyle w:val="Hyperlink"/>
          <w:rFonts w:ascii="Verdana" w:hAnsi="Verdana"/>
          <w:sz w:val="21"/>
          <w:szCs w:val="21"/>
        </w:rPr>
        <w:lastRenderedPageBreak/>
        <w:br/>
      </w:r>
      <w:r w:rsidRPr="00A57BA0">
        <w:rPr>
          <w:rFonts w:ascii="Verdana" w:eastAsia="Calibri" w:hAnsi="Verdana" w:cs="Calibri"/>
          <w:b/>
          <w:bCs/>
          <w:sz w:val="21"/>
          <w:szCs w:val="21"/>
        </w:rPr>
        <w:t>Black &amp;: Being Bi-Racial in Alaska</w:t>
      </w:r>
      <w:r w:rsidRPr="00A57BA0">
        <w:rPr>
          <w:rFonts w:ascii="Verdana" w:eastAsia="Verdana" w:hAnsi="Verdana" w:cs="Verdana"/>
          <w:sz w:val="21"/>
          <w:szCs w:val="21"/>
        </w:rPr>
        <w:br/>
      </w:r>
      <w:r w:rsidRPr="00A57BA0">
        <w:rPr>
          <w:rFonts w:ascii="Verdana" w:eastAsia="Calibri" w:hAnsi="Verdana" w:cs="Calibri"/>
          <w:sz w:val="21"/>
          <w:szCs w:val="21"/>
        </w:rPr>
        <w:t>6-7:30 p.m. Thursday, Sept. 23</w:t>
      </w:r>
      <w:r w:rsidRPr="00A57BA0">
        <w:rPr>
          <w:rFonts w:ascii="Verdana" w:eastAsia="Calibri" w:hAnsi="Verdana" w:cs="Calibri"/>
          <w:b/>
          <w:bCs/>
          <w:sz w:val="21"/>
          <w:szCs w:val="21"/>
        </w:rPr>
        <w:t xml:space="preserve"> </w:t>
      </w:r>
      <w:r w:rsidRPr="00A57BA0">
        <w:rPr>
          <w:rFonts w:ascii="Verdana" w:eastAsia="Calibri" w:hAnsi="Verdana" w:cs="Calibri"/>
          <w:i/>
          <w:iCs/>
          <w:sz w:val="21"/>
          <w:szCs w:val="21"/>
        </w:rPr>
        <w:t>Facebook Live</w:t>
      </w:r>
      <w:r w:rsidRPr="00A57BA0">
        <w:rPr>
          <w:rFonts w:ascii="Verdana" w:eastAsia="Calibri" w:hAnsi="Verdana" w:cs="Calibri"/>
          <w:i/>
          <w:iCs/>
          <w:sz w:val="21"/>
          <w:szCs w:val="21"/>
        </w:rPr>
        <w:br/>
      </w:r>
      <w:r w:rsidRPr="00A57BA0">
        <w:rPr>
          <w:rFonts w:ascii="Verdana" w:eastAsia="Calibri" w:hAnsi="Verdana" w:cs="Calibri"/>
          <w:sz w:val="21"/>
          <w:szCs w:val="21"/>
        </w:rPr>
        <w:t xml:space="preserve">A panel of Alaskans who are “Black &amp;” discuss the role bi-racial identities play in their lives. Panelists include Angela Cox, </w:t>
      </w:r>
      <w:proofErr w:type="spellStart"/>
      <w:r w:rsidRPr="00A57BA0">
        <w:rPr>
          <w:rFonts w:ascii="Verdana" w:eastAsia="Calibri" w:hAnsi="Verdana" w:cs="Calibri"/>
          <w:sz w:val="21"/>
          <w:szCs w:val="21"/>
        </w:rPr>
        <w:t>Rayette</w:t>
      </w:r>
      <w:proofErr w:type="spellEnd"/>
      <w:r w:rsidRPr="00A57BA0">
        <w:rPr>
          <w:rFonts w:ascii="Verdana" w:eastAsia="Calibri" w:hAnsi="Verdana" w:cs="Calibri"/>
          <w:sz w:val="21"/>
          <w:szCs w:val="21"/>
        </w:rPr>
        <w:t xml:space="preserve"> Sterling, </w:t>
      </w:r>
      <w:proofErr w:type="spellStart"/>
      <w:r w:rsidRPr="00A57BA0">
        <w:rPr>
          <w:rFonts w:ascii="Verdana" w:eastAsia="Calibri" w:hAnsi="Verdana" w:cs="Calibri"/>
          <w:sz w:val="21"/>
          <w:szCs w:val="21"/>
        </w:rPr>
        <w:t>Löki</w:t>
      </w:r>
      <w:proofErr w:type="spellEnd"/>
      <w:r w:rsidRPr="00A57BA0">
        <w:rPr>
          <w:rFonts w:ascii="Verdana" w:eastAsia="Calibri" w:hAnsi="Verdana" w:cs="Calibri"/>
          <w:sz w:val="21"/>
          <w:szCs w:val="21"/>
        </w:rPr>
        <w:t xml:space="preserve"> Gale Tobin, </w:t>
      </w:r>
      <w:proofErr w:type="spellStart"/>
      <w:r w:rsidRPr="00A57BA0">
        <w:rPr>
          <w:rFonts w:ascii="Verdana" w:eastAsia="Calibri" w:hAnsi="Verdana" w:cs="Calibri"/>
          <w:sz w:val="21"/>
          <w:szCs w:val="21"/>
        </w:rPr>
        <w:t>Kahleal</w:t>
      </w:r>
      <w:proofErr w:type="spellEnd"/>
      <w:r w:rsidRPr="00A57BA0">
        <w:rPr>
          <w:rFonts w:ascii="Verdana" w:eastAsia="Calibri" w:hAnsi="Verdana" w:cs="Calibri"/>
          <w:sz w:val="21"/>
          <w:szCs w:val="21"/>
        </w:rPr>
        <w:t xml:space="preserve"> Milner and Christopher Bryant. The conversation will be moderated by </w:t>
      </w:r>
      <w:proofErr w:type="spellStart"/>
      <w:r w:rsidRPr="00A57BA0">
        <w:rPr>
          <w:rFonts w:ascii="Verdana" w:eastAsia="Calibri" w:hAnsi="Verdana" w:cs="Calibri"/>
          <w:sz w:val="21"/>
          <w:szCs w:val="21"/>
        </w:rPr>
        <w:t>Nyabony</w:t>
      </w:r>
      <w:proofErr w:type="spellEnd"/>
      <w:r w:rsidRPr="00A57BA0">
        <w:rPr>
          <w:rFonts w:ascii="Verdana" w:eastAsia="Calibri" w:hAnsi="Verdana" w:cs="Calibri"/>
          <w:sz w:val="21"/>
          <w:szCs w:val="21"/>
        </w:rPr>
        <w:t xml:space="preserve"> Gat. Free to attend.</w:t>
      </w:r>
    </w:p>
    <w:p w14:paraId="2465E8ED" w14:textId="5FCFC818" w:rsidR="00037FD7" w:rsidRPr="00A57BA0" w:rsidRDefault="00037FD7" w:rsidP="00037FD7">
      <w:pPr>
        <w:spacing w:line="259" w:lineRule="auto"/>
        <w:rPr>
          <w:rStyle w:val="eop"/>
          <w:rFonts w:ascii="Verdana" w:eastAsia="Calibri" w:hAnsi="Verdana" w:cs="Calibri"/>
          <w:sz w:val="21"/>
          <w:szCs w:val="21"/>
        </w:rPr>
      </w:pPr>
      <w:r w:rsidRPr="00A57BA0">
        <w:rPr>
          <w:rFonts w:ascii="Verdana" w:eastAsia="Calibri" w:hAnsi="Verdana" w:cs="Calibri"/>
          <w:sz w:val="21"/>
          <w:szCs w:val="21"/>
        </w:rPr>
        <w:t>This program sponsored by Alyeska Pipeline Service Company. </w:t>
      </w:r>
      <w:r w:rsidRPr="00A57BA0">
        <w:rPr>
          <w:rFonts w:ascii="Verdana" w:eastAsia="Calibri" w:hAnsi="Verdana" w:cs="Calibri"/>
          <w:sz w:val="21"/>
          <w:szCs w:val="21"/>
        </w:rPr>
        <w:t xml:space="preserve"> </w:t>
      </w:r>
      <w:r w:rsidRPr="00A57BA0">
        <w:rPr>
          <w:rFonts w:ascii="Verdana" w:eastAsia="Calibri" w:hAnsi="Verdana" w:cs="Calibri"/>
          <w:sz w:val="21"/>
          <w:szCs w:val="21"/>
        </w:rPr>
        <w:br/>
      </w:r>
      <w:r w:rsidRPr="00A57BA0">
        <w:rPr>
          <w:rFonts w:ascii="Verdana" w:eastAsia="Calibri" w:hAnsi="Verdana" w:cs="Calibri"/>
          <w:sz w:val="21"/>
          <w:szCs w:val="21"/>
        </w:rPr>
        <w:br/>
      </w:r>
      <w:proofErr w:type="spellStart"/>
      <w:r w:rsidRPr="00A57BA0">
        <w:rPr>
          <w:rStyle w:val="normaltextrun"/>
          <w:rFonts w:ascii="Verdana" w:hAnsi="Verdana" w:cs="Arial"/>
          <w:b/>
          <w:sz w:val="21"/>
          <w:szCs w:val="21"/>
        </w:rPr>
        <w:t>CoLaborations</w:t>
      </w:r>
      <w:proofErr w:type="spellEnd"/>
      <w:r w:rsidRPr="00A57BA0">
        <w:rPr>
          <w:rStyle w:val="normaltextrun"/>
          <w:rFonts w:ascii="Verdana" w:hAnsi="Verdana" w:cs="Arial"/>
          <w:b/>
          <w:sz w:val="21"/>
          <w:szCs w:val="21"/>
        </w:rPr>
        <w:t>:</w:t>
      </w:r>
      <w:r w:rsidRPr="00A57BA0">
        <w:rPr>
          <w:rFonts w:ascii="Verdana" w:hAnsi="Verdana" w:cs="Arial"/>
          <w:sz w:val="21"/>
          <w:szCs w:val="21"/>
        </w:rPr>
        <w:t xml:space="preserve"> </w:t>
      </w:r>
      <w:r w:rsidRPr="00A57BA0">
        <w:rPr>
          <w:rFonts w:ascii="Verdana" w:hAnsi="Verdana" w:cs="Arial"/>
          <w:b/>
          <w:sz w:val="21"/>
          <w:szCs w:val="21"/>
        </w:rPr>
        <w:t>Wreath Making</w:t>
      </w:r>
      <w:r w:rsidRPr="00A57BA0">
        <w:rPr>
          <w:rFonts w:ascii="Verdana" w:hAnsi="Verdana"/>
          <w:sz w:val="21"/>
          <w:szCs w:val="21"/>
        </w:rPr>
        <w:br/>
      </w:r>
      <w:r w:rsidRPr="00A57BA0">
        <w:rPr>
          <w:rStyle w:val="normaltextrun"/>
          <w:rFonts w:ascii="Verdana" w:hAnsi="Verdana" w:cs="Arial"/>
          <w:sz w:val="21"/>
          <w:szCs w:val="21"/>
        </w:rPr>
        <w:t xml:space="preserve">5:30-6:30 p.m. Tuesday, Sept. 28 </w:t>
      </w:r>
      <w:r w:rsidRPr="00A57BA0">
        <w:rPr>
          <w:rStyle w:val="normaltextrun"/>
          <w:rFonts w:ascii="Verdana" w:hAnsi="Verdana" w:cs="Arial"/>
          <w:i/>
          <w:sz w:val="21"/>
          <w:szCs w:val="21"/>
        </w:rPr>
        <w:t>Online via Zoom</w:t>
      </w:r>
      <w:r w:rsidRPr="00A57BA0">
        <w:rPr>
          <w:rFonts w:ascii="Verdana" w:hAnsi="Verdana"/>
          <w:sz w:val="21"/>
          <w:szCs w:val="21"/>
        </w:rPr>
        <w:br/>
      </w:r>
      <w:proofErr w:type="spellStart"/>
      <w:r w:rsidRPr="00A57BA0">
        <w:rPr>
          <w:rFonts w:ascii="Verdana" w:eastAsia="Arial" w:hAnsi="Verdana" w:cs="Arial"/>
          <w:sz w:val="21"/>
          <w:szCs w:val="21"/>
          <w:lang w:val="fr-FR"/>
        </w:rPr>
        <w:t>Refresh</w:t>
      </w:r>
      <w:proofErr w:type="spellEnd"/>
      <w:r w:rsidRPr="00A57BA0">
        <w:rPr>
          <w:rFonts w:ascii="Verdana" w:eastAsia="Arial" w:hAnsi="Verdana" w:cs="Arial"/>
          <w:sz w:val="21"/>
          <w:szCs w:val="21"/>
          <w:lang w:val="fr-FR"/>
        </w:rPr>
        <w:t xml:space="preserve"> </w:t>
      </w:r>
      <w:proofErr w:type="spellStart"/>
      <w:r w:rsidRPr="00A57BA0">
        <w:rPr>
          <w:rFonts w:ascii="Verdana" w:eastAsia="Arial" w:hAnsi="Verdana" w:cs="Arial"/>
          <w:sz w:val="21"/>
          <w:szCs w:val="21"/>
          <w:lang w:val="fr-FR"/>
        </w:rPr>
        <w:t>your</w:t>
      </w:r>
      <w:proofErr w:type="spellEnd"/>
      <w:r w:rsidRPr="00A57BA0">
        <w:rPr>
          <w:rFonts w:ascii="Verdana" w:eastAsia="Arial" w:hAnsi="Verdana" w:cs="Arial"/>
          <w:sz w:val="21"/>
          <w:szCs w:val="21"/>
          <w:lang w:val="fr-FR"/>
        </w:rPr>
        <w:t xml:space="preserve"> favorite spot in </w:t>
      </w:r>
      <w:proofErr w:type="spellStart"/>
      <w:r w:rsidRPr="00A57BA0">
        <w:rPr>
          <w:rFonts w:ascii="Verdana" w:eastAsia="Arial" w:hAnsi="Verdana" w:cs="Arial"/>
          <w:sz w:val="21"/>
          <w:szCs w:val="21"/>
          <w:lang w:val="fr-FR"/>
        </w:rPr>
        <w:t>your</w:t>
      </w:r>
      <w:proofErr w:type="spellEnd"/>
      <w:r w:rsidRPr="00A57BA0">
        <w:rPr>
          <w:rFonts w:ascii="Verdana" w:eastAsia="Arial" w:hAnsi="Verdana" w:cs="Arial"/>
          <w:sz w:val="21"/>
          <w:szCs w:val="21"/>
          <w:lang w:val="fr-FR"/>
        </w:rPr>
        <w:t xml:space="preserve"> home and </w:t>
      </w:r>
      <w:proofErr w:type="spellStart"/>
      <w:r w:rsidRPr="00A57BA0">
        <w:rPr>
          <w:rFonts w:ascii="Verdana" w:eastAsia="Arial" w:hAnsi="Verdana" w:cs="Arial"/>
          <w:sz w:val="21"/>
          <w:szCs w:val="21"/>
          <w:lang w:val="fr-FR"/>
        </w:rPr>
        <w:t>decorate</w:t>
      </w:r>
      <w:proofErr w:type="spellEnd"/>
      <w:r w:rsidRPr="00A57BA0">
        <w:rPr>
          <w:rFonts w:ascii="Verdana" w:eastAsia="Arial" w:hAnsi="Verdana" w:cs="Arial"/>
          <w:sz w:val="21"/>
          <w:szCs w:val="21"/>
          <w:lang w:val="fr-FR"/>
        </w:rPr>
        <w:t xml:space="preserve"> </w:t>
      </w:r>
      <w:proofErr w:type="spellStart"/>
      <w:r w:rsidRPr="00A57BA0">
        <w:rPr>
          <w:rFonts w:ascii="Verdana" w:eastAsia="Arial" w:hAnsi="Verdana" w:cs="Arial"/>
          <w:sz w:val="21"/>
          <w:szCs w:val="21"/>
          <w:lang w:val="fr-FR"/>
        </w:rPr>
        <w:t>it</w:t>
      </w:r>
      <w:proofErr w:type="spellEnd"/>
      <w:r w:rsidRPr="00A57BA0">
        <w:rPr>
          <w:rFonts w:ascii="Verdana" w:eastAsia="Arial" w:hAnsi="Verdana" w:cs="Arial"/>
          <w:sz w:val="21"/>
          <w:szCs w:val="21"/>
          <w:lang w:val="fr-FR"/>
        </w:rPr>
        <w:t xml:space="preserve"> </w:t>
      </w:r>
      <w:proofErr w:type="spellStart"/>
      <w:r w:rsidRPr="00A57BA0">
        <w:rPr>
          <w:rFonts w:ascii="Verdana" w:eastAsia="Arial" w:hAnsi="Verdana" w:cs="Arial"/>
          <w:sz w:val="21"/>
          <w:szCs w:val="21"/>
          <w:lang w:val="fr-FR"/>
        </w:rPr>
        <w:t>with</w:t>
      </w:r>
      <w:proofErr w:type="spellEnd"/>
      <w:r w:rsidRPr="00A57BA0">
        <w:rPr>
          <w:rFonts w:ascii="Verdana" w:eastAsia="Arial" w:hAnsi="Verdana" w:cs="Arial"/>
          <w:sz w:val="21"/>
          <w:szCs w:val="21"/>
          <w:lang w:val="fr-FR"/>
        </w:rPr>
        <w:t xml:space="preserve"> a </w:t>
      </w:r>
      <w:proofErr w:type="spellStart"/>
      <w:r w:rsidRPr="00A57BA0">
        <w:rPr>
          <w:rFonts w:ascii="Verdana" w:eastAsia="Arial" w:hAnsi="Verdana" w:cs="Arial"/>
          <w:sz w:val="21"/>
          <w:szCs w:val="21"/>
          <w:lang w:val="fr-FR"/>
        </w:rPr>
        <w:t>wreath</w:t>
      </w:r>
      <w:proofErr w:type="spellEnd"/>
      <w:r w:rsidRPr="00A57BA0">
        <w:rPr>
          <w:rFonts w:ascii="Verdana" w:eastAsia="Arial" w:hAnsi="Verdana" w:cs="Arial"/>
          <w:sz w:val="21"/>
          <w:szCs w:val="21"/>
          <w:lang w:val="fr-FR"/>
        </w:rPr>
        <w:t xml:space="preserve"> made </w:t>
      </w:r>
      <w:proofErr w:type="spellStart"/>
      <w:r w:rsidRPr="00A57BA0">
        <w:rPr>
          <w:rFonts w:ascii="Verdana" w:eastAsia="Arial" w:hAnsi="Verdana" w:cs="Arial"/>
          <w:sz w:val="21"/>
          <w:szCs w:val="21"/>
          <w:lang w:val="fr-FR"/>
        </w:rPr>
        <w:t>with</w:t>
      </w:r>
      <w:proofErr w:type="spellEnd"/>
      <w:r w:rsidRPr="00A57BA0">
        <w:rPr>
          <w:rFonts w:ascii="Verdana" w:eastAsia="Arial" w:hAnsi="Verdana" w:cs="Arial"/>
          <w:sz w:val="21"/>
          <w:szCs w:val="21"/>
          <w:lang w:val="fr-FR"/>
        </w:rPr>
        <w:t xml:space="preserve"> </w:t>
      </w:r>
      <w:proofErr w:type="spellStart"/>
      <w:r w:rsidRPr="00A57BA0">
        <w:rPr>
          <w:rFonts w:ascii="Verdana" w:eastAsia="Arial" w:hAnsi="Verdana" w:cs="Arial"/>
          <w:sz w:val="21"/>
          <w:szCs w:val="21"/>
          <w:lang w:val="fr-FR"/>
        </w:rPr>
        <w:t>artificial</w:t>
      </w:r>
      <w:proofErr w:type="spellEnd"/>
      <w:r w:rsidRPr="00A57BA0">
        <w:rPr>
          <w:rFonts w:ascii="Verdana" w:eastAsia="Arial" w:hAnsi="Verdana" w:cs="Arial"/>
          <w:sz w:val="21"/>
          <w:szCs w:val="21"/>
          <w:lang w:val="fr-FR"/>
        </w:rPr>
        <w:t xml:space="preserve"> </w:t>
      </w:r>
      <w:proofErr w:type="spellStart"/>
      <w:r w:rsidRPr="00A57BA0">
        <w:rPr>
          <w:rFonts w:ascii="Verdana" w:eastAsia="Arial" w:hAnsi="Verdana" w:cs="Arial"/>
          <w:sz w:val="21"/>
          <w:szCs w:val="21"/>
          <w:lang w:val="fr-FR"/>
        </w:rPr>
        <w:t>flowers</w:t>
      </w:r>
      <w:proofErr w:type="spellEnd"/>
      <w:r w:rsidRPr="00A57BA0">
        <w:rPr>
          <w:rFonts w:ascii="Verdana" w:eastAsia="Arial" w:hAnsi="Verdana" w:cs="Arial"/>
          <w:sz w:val="21"/>
          <w:szCs w:val="21"/>
        </w:rPr>
        <w:t xml:space="preserve">. Materials kit provided. </w:t>
      </w:r>
      <w:proofErr w:type="spellStart"/>
      <w:r w:rsidRPr="00A57BA0">
        <w:rPr>
          <w:rStyle w:val="normaltextrun"/>
          <w:rFonts w:ascii="Verdana" w:hAnsi="Verdana" w:cs="Arial"/>
          <w:sz w:val="21"/>
          <w:szCs w:val="21"/>
        </w:rPr>
        <w:t>CoLaborations</w:t>
      </w:r>
      <w:proofErr w:type="spellEnd"/>
      <w:r w:rsidRPr="00A57BA0">
        <w:rPr>
          <w:rStyle w:val="normaltextrun"/>
          <w:rFonts w:ascii="Verdana" w:hAnsi="Verdana" w:cs="Arial"/>
          <w:sz w:val="21"/>
          <w:szCs w:val="21"/>
        </w:rPr>
        <w:t> is a monthly workshop for teens and adults to explore a specific material or skill in depth. $15, members $13.50. Registration required; instructions for material pick-up and zoom link provided at registration. </w:t>
      </w:r>
      <w:r w:rsidRPr="00A57BA0">
        <w:rPr>
          <w:rStyle w:val="eop"/>
          <w:rFonts w:ascii="Verdana" w:eastAsia="Calibri" w:hAnsi="Verdana" w:cs="Calibri"/>
          <w:sz w:val="21"/>
          <w:szCs w:val="21"/>
        </w:rPr>
        <w:t xml:space="preserve"> </w:t>
      </w:r>
    </w:p>
    <w:p w14:paraId="74A58BC9" w14:textId="77777777" w:rsidR="00037FD7" w:rsidRPr="00A57BA0" w:rsidRDefault="00037FD7" w:rsidP="00037FD7">
      <w:pPr>
        <w:spacing w:line="259" w:lineRule="auto"/>
        <w:rPr>
          <w:rStyle w:val="eop"/>
          <w:rFonts w:ascii="Verdana" w:hAnsi="Verdana"/>
          <w:sz w:val="21"/>
          <w:szCs w:val="21"/>
        </w:rPr>
      </w:pPr>
    </w:p>
    <w:p w14:paraId="0DF086FF" w14:textId="77777777" w:rsidR="00037FD7" w:rsidRPr="00A57BA0" w:rsidRDefault="00037FD7" w:rsidP="00037FD7">
      <w:pPr>
        <w:rPr>
          <w:rFonts w:ascii="Verdana" w:hAnsi="Verdana" w:cs="Arial"/>
          <w:b/>
          <w:bCs/>
          <w:sz w:val="21"/>
          <w:szCs w:val="21"/>
        </w:rPr>
      </w:pPr>
      <w:r w:rsidRPr="00A57BA0">
        <w:rPr>
          <w:rFonts w:ascii="Verdana" w:hAnsi="Verdana" w:cs="Arial"/>
          <w:b/>
          <w:bCs/>
          <w:sz w:val="21"/>
          <w:szCs w:val="21"/>
        </w:rPr>
        <w:t>Explore the Mountain View Mural Walk</w:t>
      </w:r>
    </w:p>
    <w:p w14:paraId="5F77AA8B" w14:textId="77777777" w:rsidR="00037FD7" w:rsidRPr="00A57BA0" w:rsidRDefault="00037FD7" w:rsidP="00037FD7">
      <w:pPr>
        <w:rPr>
          <w:rFonts w:ascii="Verdana" w:hAnsi="Verdana" w:cs="Arial"/>
          <w:sz w:val="21"/>
          <w:szCs w:val="21"/>
        </w:rPr>
      </w:pPr>
      <w:r w:rsidRPr="00A57BA0">
        <w:rPr>
          <w:rFonts w:ascii="Verdana" w:hAnsi="Verdana" w:cs="Arial"/>
          <w:sz w:val="21"/>
          <w:szCs w:val="21"/>
        </w:rPr>
        <w:t>4-6 p.m. Thursday, Sept. 30 </w:t>
      </w:r>
      <w:r w:rsidRPr="00A57BA0">
        <w:rPr>
          <w:rFonts w:ascii="Verdana" w:hAnsi="Verdana" w:cs="Arial"/>
          <w:i/>
          <w:iCs/>
          <w:sz w:val="21"/>
          <w:szCs w:val="21"/>
        </w:rPr>
        <w:t>3601 Mountain View Dr.</w:t>
      </w:r>
    </w:p>
    <w:p w14:paraId="0CD68265" w14:textId="77777777" w:rsidR="00037FD7" w:rsidRPr="00A57BA0" w:rsidRDefault="00037FD7" w:rsidP="00037FD7">
      <w:pPr>
        <w:rPr>
          <w:rFonts w:ascii="Verdana" w:hAnsi="Verdana" w:cs="Arial"/>
          <w:sz w:val="21"/>
          <w:szCs w:val="21"/>
        </w:rPr>
      </w:pPr>
      <w:r w:rsidRPr="00A57BA0">
        <w:rPr>
          <w:rFonts w:ascii="Verdana" w:hAnsi="Verdana" w:cs="Arial"/>
          <w:sz w:val="21"/>
          <w:szCs w:val="21"/>
        </w:rPr>
        <w:t>Come explore public art along Mountain View Drive: Purchase a hot meal or snack at Grow North Farm, then stroll the neighborhood to find murals by local artists, family activities, sweet treats, and more. Free.</w:t>
      </w:r>
    </w:p>
    <w:p w14:paraId="1C5525C0" w14:textId="77777777" w:rsidR="00037FD7" w:rsidRPr="00A57BA0" w:rsidRDefault="00037FD7" w:rsidP="00037FD7">
      <w:pPr>
        <w:rPr>
          <w:rFonts w:ascii="Verdana" w:hAnsi="Verdana" w:cs="Arial"/>
          <w:sz w:val="21"/>
          <w:szCs w:val="21"/>
        </w:rPr>
      </w:pPr>
    </w:p>
    <w:p w14:paraId="0995EE0D" w14:textId="77777777" w:rsidR="00037FD7" w:rsidRPr="00A57BA0" w:rsidRDefault="00037FD7" w:rsidP="00037FD7">
      <w:pPr>
        <w:rPr>
          <w:rFonts w:ascii="Verdana" w:hAnsi="Verdana" w:cs="Arial"/>
          <w:sz w:val="21"/>
          <w:szCs w:val="21"/>
        </w:rPr>
      </w:pPr>
      <w:r w:rsidRPr="00A57BA0">
        <w:rPr>
          <w:rFonts w:ascii="Verdana" w:hAnsi="Verdana" w:cs="Arial"/>
          <w:sz w:val="21"/>
          <w:szCs w:val="21"/>
        </w:rPr>
        <w:t>Anchorage Museum is proud to support public art through SEED Lab in Anchorage alongside the Anchorage Park Foundation, Anchorage Police Department Employees Association, Anchorage Cops for Community, Anchorage Public Library, Anchorage Community Land Trust, Awesome Foundation – Alaska Chapter, GCI and NeighborWorks Alaska.</w:t>
      </w:r>
    </w:p>
    <w:p w14:paraId="57DA1E25" w14:textId="77777777" w:rsidR="00037FD7" w:rsidRPr="00A57BA0" w:rsidRDefault="00037FD7" w:rsidP="00037FD7">
      <w:pPr>
        <w:rPr>
          <w:rFonts w:ascii="Verdana" w:hAnsi="Verdana" w:cs="Arial"/>
          <w:sz w:val="21"/>
          <w:szCs w:val="21"/>
        </w:rPr>
      </w:pPr>
    </w:p>
    <w:p w14:paraId="6B40C5DE" w14:textId="3A328D5B" w:rsidR="00037FD7" w:rsidRPr="00A57BA0" w:rsidRDefault="00037FD7" w:rsidP="00037FD7">
      <w:pPr>
        <w:rPr>
          <w:rFonts w:ascii="Verdana" w:hAnsi="Verdana" w:cs="Arial"/>
          <w:sz w:val="21"/>
          <w:szCs w:val="21"/>
        </w:rPr>
      </w:pPr>
      <w:r w:rsidRPr="00A57BA0">
        <w:rPr>
          <w:rFonts w:ascii="Verdana" w:hAnsi="Verdana" w:cs="Arial"/>
          <w:sz w:val="21"/>
          <w:szCs w:val="21"/>
        </w:rPr>
        <w:t>Learn more about the Mountain View Mural Walk project at </w:t>
      </w:r>
      <w:hyperlink r:id="rId23" w:tgtFrame="_blank" w:history="1">
        <w:r w:rsidRPr="00A57BA0">
          <w:rPr>
            <w:rStyle w:val="Hyperlink"/>
            <w:rFonts w:ascii="Verdana" w:hAnsi="Verdana" w:cs="Arial"/>
            <w:sz w:val="21"/>
            <w:szCs w:val="21"/>
          </w:rPr>
          <w:t>www.MountainViewMuralWalk.com</w:t>
        </w:r>
      </w:hyperlink>
      <w:r w:rsidRPr="00A57BA0">
        <w:rPr>
          <w:rFonts w:ascii="Verdana" w:hAnsi="Verdana" w:cs="Arial"/>
          <w:sz w:val="21"/>
          <w:szCs w:val="21"/>
        </w:rPr>
        <w:t>.</w:t>
      </w:r>
      <w:r w:rsidRPr="00A57BA0">
        <w:rPr>
          <w:rFonts w:ascii="Verdana" w:hAnsi="Verdana" w:cs="Arial"/>
          <w:sz w:val="21"/>
          <w:szCs w:val="21"/>
        </w:rPr>
        <w:t xml:space="preserve"> </w:t>
      </w:r>
    </w:p>
    <w:p w14:paraId="2EF3B8EE" w14:textId="77777777" w:rsidR="00037FD7" w:rsidRPr="00A57BA0" w:rsidRDefault="00037FD7" w:rsidP="00037FD7">
      <w:pPr>
        <w:spacing w:line="259" w:lineRule="auto"/>
        <w:rPr>
          <w:rStyle w:val="eop"/>
          <w:rFonts w:ascii="Verdana" w:hAnsi="Verdana"/>
          <w:sz w:val="21"/>
          <w:szCs w:val="21"/>
        </w:rPr>
      </w:pPr>
    </w:p>
    <w:p w14:paraId="570A4FDC" w14:textId="77777777" w:rsidR="00037FD7" w:rsidRPr="00A57BA0" w:rsidRDefault="00037FD7" w:rsidP="00037FD7">
      <w:pPr>
        <w:pStyle w:val="paragraph"/>
        <w:spacing w:before="0" w:beforeAutospacing="0" w:after="0" w:afterAutospacing="0"/>
        <w:textAlignment w:val="baseline"/>
        <w:rPr>
          <w:rFonts w:ascii="Verdana" w:hAnsi="Verdana" w:cs="Segoe UI"/>
          <w:sz w:val="21"/>
          <w:szCs w:val="21"/>
        </w:rPr>
      </w:pPr>
    </w:p>
    <w:p w14:paraId="41A69D1D" w14:textId="77777777" w:rsidR="00037FD7" w:rsidRPr="00A57BA0" w:rsidRDefault="00037FD7" w:rsidP="00037FD7">
      <w:pPr>
        <w:pStyle w:val="Heading6"/>
        <w:rPr>
          <w:color w:val="auto"/>
          <w:sz w:val="21"/>
          <w:szCs w:val="21"/>
        </w:rPr>
      </w:pPr>
      <w:r w:rsidRPr="00A57BA0">
        <w:rPr>
          <w:rStyle w:val="None"/>
          <w:color w:val="auto"/>
          <w:sz w:val="21"/>
          <w:szCs w:val="21"/>
        </w:rPr>
        <w:t>OCTOBER EVENTS</w:t>
      </w:r>
    </w:p>
    <w:p w14:paraId="2FE6347B" w14:textId="77777777" w:rsidR="00037FD7" w:rsidRPr="00A57BA0" w:rsidRDefault="00037FD7" w:rsidP="00037FD7">
      <w:pPr>
        <w:textAlignment w:val="baseline"/>
        <w:rPr>
          <w:rFonts w:ascii="Verdana" w:hAnsi="Verdana"/>
          <w:sz w:val="21"/>
          <w:szCs w:val="21"/>
        </w:rPr>
      </w:pPr>
    </w:p>
    <w:p w14:paraId="2D782F72" w14:textId="77777777" w:rsidR="00037FD7" w:rsidRPr="00A57BA0" w:rsidRDefault="00037FD7" w:rsidP="00037FD7">
      <w:pPr>
        <w:rPr>
          <w:rFonts w:ascii="Verdana" w:hAnsi="Verdana"/>
          <w:b/>
          <w:bCs/>
          <w:sz w:val="21"/>
          <w:szCs w:val="21"/>
        </w:rPr>
      </w:pPr>
      <w:r w:rsidRPr="00A57BA0">
        <w:rPr>
          <w:rFonts w:ascii="Verdana" w:hAnsi="Verdana"/>
          <w:b/>
          <w:bCs/>
          <w:sz w:val="21"/>
          <w:szCs w:val="21"/>
        </w:rPr>
        <w:t>First Friday: Anchorage Design Week Keynote</w:t>
      </w:r>
    </w:p>
    <w:p w14:paraId="76C0FD4E" w14:textId="77777777" w:rsidR="00037FD7" w:rsidRPr="00A57BA0" w:rsidRDefault="00037FD7" w:rsidP="00037FD7">
      <w:pPr>
        <w:rPr>
          <w:rFonts w:ascii="Verdana" w:hAnsi="Verdana"/>
          <w:sz w:val="21"/>
          <w:szCs w:val="21"/>
        </w:rPr>
      </w:pPr>
      <w:r w:rsidRPr="00A57BA0">
        <w:rPr>
          <w:rFonts w:ascii="Verdana" w:hAnsi="Verdana"/>
          <w:sz w:val="21"/>
          <w:szCs w:val="21"/>
        </w:rPr>
        <w:t xml:space="preserve">6 p.m. Friday, Oct. 1 </w:t>
      </w:r>
      <w:r w:rsidRPr="00A57BA0">
        <w:rPr>
          <w:rFonts w:ascii="Verdana" w:hAnsi="Verdana"/>
          <w:i/>
          <w:iCs/>
          <w:sz w:val="21"/>
          <w:szCs w:val="21"/>
        </w:rPr>
        <w:t>Auditorium</w:t>
      </w:r>
      <w:r w:rsidRPr="00A57BA0">
        <w:rPr>
          <w:rFonts w:ascii="Verdana" w:hAnsi="Verdana"/>
          <w:i/>
          <w:iCs/>
          <w:sz w:val="21"/>
          <w:szCs w:val="21"/>
        </w:rPr>
        <w:br/>
      </w:r>
      <w:r w:rsidRPr="00A57BA0">
        <w:rPr>
          <w:rFonts w:ascii="Verdana" w:hAnsi="Verdana"/>
          <w:sz w:val="21"/>
          <w:szCs w:val="21"/>
        </w:rPr>
        <w:t xml:space="preserve">Join fashion designer and textile design researcher Lynda Grose, professor and chair of Fashion Design at California College of the Arts and author of </w:t>
      </w:r>
      <w:hyperlink r:id="rId24" w:history="1">
        <w:r w:rsidRPr="00A57BA0">
          <w:rPr>
            <w:rStyle w:val="Hyperlink"/>
            <w:rFonts w:ascii="Verdana" w:hAnsi="Verdana"/>
            <w:i/>
            <w:iCs/>
            <w:sz w:val="21"/>
            <w:szCs w:val="21"/>
          </w:rPr>
          <w:t>Fashion and Sustainability: Design for Change</w:t>
        </w:r>
      </w:hyperlink>
      <w:r w:rsidRPr="00A57BA0">
        <w:rPr>
          <w:rFonts w:ascii="Verdana" w:hAnsi="Verdana"/>
          <w:sz w:val="21"/>
          <w:szCs w:val="21"/>
        </w:rPr>
        <w:t>, for the keynote presentation kicking off Anchorage Design Week 2021.</w:t>
      </w:r>
    </w:p>
    <w:p w14:paraId="06F7C66A" w14:textId="77777777" w:rsidR="00037FD7" w:rsidRPr="00A57BA0" w:rsidRDefault="00037FD7" w:rsidP="00037FD7">
      <w:pPr>
        <w:textAlignment w:val="baseline"/>
        <w:rPr>
          <w:rFonts w:ascii="Verdana" w:hAnsi="Verdana"/>
          <w:sz w:val="21"/>
          <w:szCs w:val="21"/>
        </w:rPr>
      </w:pPr>
    </w:p>
    <w:p w14:paraId="6A83876E" w14:textId="77777777" w:rsidR="00037FD7" w:rsidRPr="00A57BA0" w:rsidRDefault="00037FD7" w:rsidP="00037FD7">
      <w:pPr>
        <w:rPr>
          <w:rFonts w:ascii="Verdana" w:hAnsi="Verdana"/>
          <w:sz w:val="21"/>
          <w:szCs w:val="21"/>
        </w:rPr>
      </w:pPr>
      <w:r w:rsidRPr="00A57BA0">
        <w:rPr>
          <w:rFonts w:ascii="Verdana" w:hAnsi="Verdana" w:cs="Helvetica"/>
          <w:b/>
          <w:bCs/>
          <w:sz w:val="21"/>
          <w:szCs w:val="21"/>
        </w:rPr>
        <w:t xml:space="preserve">First Friday Film: </w:t>
      </w:r>
      <w:r w:rsidRPr="00A57BA0">
        <w:rPr>
          <w:rFonts w:ascii="Verdana" w:hAnsi="Verdana" w:cs="Helvetica"/>
          <w:b/>
          <w:bCs/>
          <w:i/>
          <w:iCs/>
          <w:sz w:val="21"/>
          <w:szCs w:val="21"/>
        </w:rPr>
        <w:t>The Next Black</w:t>
      </w:r>
      <w:r w:rsidRPr="00A57BA0">
        <w:rPr>
          <w:rFonts w:ascii="Verdana" w:hAnsi="Verdana" w:cs="Helvetica"/>
          <w:b/>
          <w:bCs/>
          <w:sz w:val="21"/>
          <w:szCs w:val="21"/>
        </w:rPr>
        <w:t xml:space="preserve"> Film + Panel</w:t>
      </w:r>
    </w:p>
    <w:p w14:paraId="52EF6645" w14:textId="77777777" w:rsidR="00037FD7" w:rsidRPr="00A57BA0" w:rsidRDefault="00037FD7" w:rsidP="00037FD7">
      <w:pPr>
        <w:shd w:val="clear" w:color="auto" w:fill="FFFFFF"/>
        <w:rPr>
          <w:rFonts w:ascii="Verdana" w:hAnsi="Verdana" w:cs="Helvetica"/>
          <w:sz w:val="21"/>
          <w:szCs w:val="21"/>
        </w:rPr>
      </w:pPr>
      <w:r w:rsidRPr="00A57BA0">
        <w:rPr>
          <w:rFonts w:ascii="Verdana" w:hAnsi="Verdana" w:cs="Helvetica"/>
          <w:sz w:val="21"/>
          <w:szCs w:val="21"/>
        </w:rPr>
        <w:t xml:space="preserve">7 p.m. Friday, Oct. 1 </w:t>
      </w:r>
      <w:r w:rsidRPr="00A57BA0">
        <w:rPr>
          <w:rFonts w:ascii="Verdana" w:hAnsi="Verdana" w:cs="Helvetica"/>
          <w:i/>
          <w:iCs/>
          <w:sz w:val="21"/>
          <w:szCs w:val="21"/>
        </w:rPr>
        <w:t>Auditorium</w:t>
      </w:r>
    </w:p>
    <w:p w14:paraId="453340B4" w14:textId="77777777" w:rsidR="00037FD7" w:rsidRPr="00A57BA0" w:rsidRDefault="00037FD7" w:rsidP="00037FD7">
      <w:pPr>
        <w:shd w:val="clear" w:color="auto" w:fill="FFFFFF"/>
        <w:rPr>
          <w:rFonts w:ascii="Verdana" w:eastAsia="Arial Unicode MS" w:hAnsi="Verdana" w:cs="Helvetica"/>
          <w:sz w:val="21"/>
          <w:szCs w:val="21"/>
          <w:u w:color="000000"/>
          <w:bdr w:val="nil"/>
        </w:rPr>
      </w:pPr>
      <w:r w:rsidRPr="00A57BA0">
        <w:rPr>
          <w:rFonts w:ascii="Verdana" w:eastAsia="Arial Unicode MS" w:hAnsi="Verdana" w:cs="Helvetica"/>
          <w:sz w:val="21"/>
          <w:szCs w:val="21"/>
          <w:u w:color="000000"/>
          <w:bdr w:val="nil"/>
        </w:rPr>
        <w:t>Anchorage Design Week presents a film screening of </w:t>
      </w:r>
      <w:hyperlink r:id="rId25" w:tgtFrame="_blank" w:history="1">
        <w:r w:rsidRPr="00A57BA0">
          <w:rPr>
            <w:rStyle w:val="Hyperlink"/>
            <w:rFonts w:ascii="Verdana" w:eastAsia="Arial Unicode MS" w:hAnsi="Verdana" w:cs="Helvetica"/>
            <w:i/>
            <w:iCs/>
            <w:sz w:val="21"/>
            <w:szCs w:val="21"/>
            <w:bdr w:val="nil"/>
          </w:rPr>
          <w:t>The Next Black</w:t>
        </w:r>
      </w:hyperlink>
      <w:r w:rsidRPr="00A57BA0">
        <w:rPr>
          <w:rFonts w:ascii="Verdana" w:eastAsia="Arial Unicode MS" w:hAnsi="Verdana" w:cs="Helvetica"/>
          <w:sz w:val="21"/>
          <w:szCs w:val="21"/>
          <w:u w:color="000000"/>
          <w:bdr w:val="nil"/>
        </w:rPr>
        <w:t> immediately following Anchorage Design Week kickoff presentation by Lynda Grose. </w:t>
      </w:r>
      <w:r w:rsidRPr="00A57BA0">
        <w:rPr>
          <w:rFonts w:ascii="Verdana" w:eastAsia="Arial Unicode MS" w:hAnsi="Verdana" w:cs="Helvetica"/>
          <w:i/>
          <w:iCs/>
          <w:sz w:val="21"/>
          <w:szCs w:val="21"/>
          <w:u w:color="000000"/>
          <w:bdr w:val="nil"/>
        </w:rPr>
        <w:t>The Next Black</w:t>
      </w:r>
      <w:r w:rsidRPr="00A57BA0">
        <w:rPr>
          <w:rFonts w:ascii="Verdana" w:eastAsia="Arial Unicode MS" w:hAnsi="Verdana" w:cs="Helvetica"/>
          <w:sz w:val="21"/>
          <w:szCs w:val="21"/>
          <w:u w:color="000000"/>
          <w:bdr w:val="nil"/>
        </w:rPr>
        <w:t xml:space="preserve">, directed by David </w:t>
      </w:r>
      <w:proofErr w:type="spellStart"/>
      <w:r w:rsidRPr="00A57BA0">
        <w:rPr>
          <w:rFonts w:ascii="Verdana" w:eastAsia="Arial Unicode MS" w:hAnsi="Verdana" w:cs="Helvetica"/>
          <w:sz w:val="21"/>
          <w:szCs w:val="21"/>
          <w:u w:color="000000"/>
          <w:bdr w:val="nil"/>
        </w:rPr>
        <w:t>Dworsky</w:t>
      </w:r>
      <w:proofErr w:type="spellEnd"/>
      <w:r w:rsidRPr="00A57BA0">
        <w:rPr>
          <w:rFonts w:ascii="Verdana" w:eastAsia="Arial Unicode MS" w:hAnsi="Verdana" w:cs="Helvetica"/>
          <w:sz w:val="21"/>
          <w:szCs w:val="21"/>
          <w:u w:color="000000"/>
          <w:bdr w:val="nil"/>
        </w:rPr>
        <w:t xml:space="preserve"> and Victor Köhler, is a documentary exploring the future of clothing. Watch as some of the most innovative companies on the planet share their opinion on clothing and its future, including Patagonia, Studio XO, Adidas and </w:t>
      </w:r>
      <w:proofErr w:type="spellStart"/>
      <w:r w:rsidRPr="00A57BA0">
        <w:rPr>
          <w:rFonts w:ascii="Verdana" w:eastAsia="Arial Unicode MS" w:hAnsi="Verdana" w:cs="Helvetica"/>
          <w:sz w:val="21"/>
          <w:szCs w:val="21"/>
          <w:u w:color="000000"/>
          <w:bdr w:val="nil"/>
        </w:rPr>
        <w:t>Biocouture</w:t>
      </w:r>
      <w:proofErr w:type="spellEnd"/>
      <w:r w:rsidRPr="00A57BA0">
        <w:rPr>
          <w:rFonts w:ascii="Verdana" w:eastAsia="Arial Unicode MS" w:hAnsi="Verdana" w:cs="Helvetica"/>
          <w:sz w:val="21"/>
          <w:szCs w:val="21"/>
          <w:u w:color="000000"/>
          <w:bdr w:val="nil"/>
        </w:rPr>
        <w:t>. </w:t>
      </w:r>
      <w:r w:rsidRPr="00A57BA0">
        <w:rPr>
          <w:rFonts w:ascii="Verdana" w:eastAsia="Arial Unicode MS" w:hAnsi="Verdana" w:cs="Helvetica"/>
          <w:b/>
          <w:bCs/>
          <w:sz w:val="21"/>
          <w:szCs w:val="21"/>
          <w:u w:color="000000"/>
          <w:bdr w:val="nil"/>
        </w:rPr>
        <w:br/>
      </w:r>
      <w:r w:rsidRPr="00A57BA0">
        <w:rPr>
          <w:rFonts w:ascii="Verdana" w:eastAsia="Arial Unicode MS" w:hAnsi="Verdana" w:cs="Helvetica"/>
          <w:b/>
          <w:bCs/>
          <w:sz w:val="21"/>
          <w:szCs w:val="21"/>
          <w:u w:color="000000"/>
          <w:bdr w:val="nil"/>
        </w:rPr>
        <w:br/>
      </w:r>
      <w:r w:rsidRPr="00A57BA0">
        <w:rPr>
          <w:rFonts w:ascii="Verdana" w:eastAsia="Arial Unicode MS" w:hAnsi="Verdana" w:cs="Helvetica"/>
          <w:sz w:val="21"/>
          <w:szCs w:val="21"/>
          <w:u w:color="000000"/>
          <w:bdr w:val="nil"/>
        </w:rPr>
        <w:t xml:space="preserve">Following the film, Grose along with local textile artist and fashion designer Amy Meissner and Teri </w:t>
      </w:r>
      <w:proofErr w:type="spellStart"/>
      <w:r w:rsidRPr="00A57BA0">
        <w:rPr>
          <w:rFonts w:ascii="Verdana" w:eastAsia="Arial Unicode MS" w:hAnsi="Verdana" w:cs="Helvetica"/>
          <w:sz w:val="21"/>
          <w:szCs w:val="21"/>
          <w:u w:color="000000"/>
          <w:bdr w:val="nil"/>
        </w:rPr>
        <w:t>Toothman</w:t>
      </w:r>
      <w:proofErr w:type="spellEnd"/>
      <w:r w:rsidRPr="00A57BA0">
        <w:rPr>
          <w:rFonts w:ascii="Verdana" w:eastAsia="Arial Unicode MS" w:hAnsi="Verdana" w:cs="Helvetica"/>
          <w:sz w:val="21"/>
          <w:szCs w:val="21"/>
          <w:u w:color="000000"/>
          <w:bdr w:val="nil"/>
        </w:rPr>
        <w:t xml:space="preserve"> from David Green Master Furrier host a collective conversation about material, identity, and possible futures of Alaska fashion. Ask questions and participate at this live, in-person event.</w:t>
      </w:r>
      <w:r w:rsidRPr="00A57BA0">
        <w:rPr>
          <w:rFonts w:ascii="Verdana" w:eastAsia="Arial Unicode MS" w:hAnsi="Verdana" w:cs="Helvetica"/>
          <w:b/>
          <w:bCs/>
          <w:sz w:val="21"/>
          <w:szCs w:val="21"/>
          <w:u w:color="000000"/>
          <w:bdr w:val="nil"/>
        </w:rPr>
        <w:br/>
      </w:r>
      <w:r w:rsidRPr="00A57BA0">
        <w:rPr>
          <w:rFonts w:ascii="Verdana" w:eastAsia="Arial Unicode MS" w:hAnsi="Verdana" w:cs="Helvetica"/>
          <w:b/>
          <w:bCs/>
          <w:sz w:val="21"/>
          <w:szCs w:val="21"/>
          <w:u w:color="000000"/>
          <w:bdr w:val="nil"/>
        </w:rPr>
        <w:lastRenderedPageBreak/>
        <w:br/>
      </w:r>
      <w:r w:rsidRPr="00A57BA0">
        <w:rPr>
          <w:rFonts w:ascii="Verdana" w:eastAsia="Arial Unicode MS" w:hAnsi="Verdana" w:cs="Helvetica"/>
          <w:sz w:val="21"/>
          <w:szCs w:val="21"/>
          <w:u w:color="000000"/>
          <w:bdr w:val="nil"/>
        </w:rPr>
        <w:t xml:space="preserve">Free. Registration recommended due to limited capacity. Physical distancing will be </w:t>
      </w:r>
      <w:proofErr w:type="gramStart"/>
      <w:r w:rsidRPr="00A57BA0">
        <w:rPr>
          <w:rFonts w:ascii="Verdana" w:eastAsia="Arial Unicode MS" w:hAnsi="Verdana" w:cs="Helvetica"/>
          <w:sz w:val="21"/>
          <w:szCs w:val="21"/>
          <w:u w:color="000000"/>
          <w:bdr w:val="nil"/>
        </w:rPr>
        <w:t>practiced</w:t>
      </w:r>
      <w:proofErr w:type="gramEnd"/>
      <w:r w:rsidRPr="00A57BA0">
        <w:rPr>
          <w:rFonts w:ascii="Verdana" w:eastAsia="Arial Unicode MS" w:hAnsi="Verdana" w:cs="Helvetica"/>
          <w:sz w:val="21"/>
          <w:szCs w:val="21"/>
          <w:u w:color="000000"/>
          <w:bdr w:val="nil"/>
        </w:rPr>
        <w:t xml:space="preserve"> and masks required. This program is presented by the Anchorage Museum as part of Anchorage Design Week. Visit anchoragedesignweek.org for a full list of events.</w:t>
      </w:r>
    </w:p>
    <w:p w14:paraId="7D0BE455" w14:textId="77777777" w:rsidR="00037FD7" w:rsidRPr="00A57BA0" w:rsidRDefault="00037FD7" w:rsidP="00037FD7">
      <w:pPr>
        <w:textAlignment w:val="baseline"/>
        <w:rPr>
          <w:rFonts w:ascii="Verdana" w:eastAsia="Verdana" w:hAnsi="Verdana" w:cs="Verdana"/>
          <w:sz w:val="21"/>
          <w:szCs w:val="21"/>
        </w:rPr>
      </w:pPr>
      <w:r w:rsidRPr="00A57BA0">
        <w:rPr>
          <w:rFonts w:ascii="Verdana" w:hAnsi="Verdana"/>
          <w:sz w:val="21"/>
          <w:szCs w:val="21"/>
        </w:rPr>
        <w:br/>
      </w:r>
      <w:r w:rsidRPr="00A57BA0">
        <w:rPr>
          <w:rFonts w:ascii="Verdana" w:eastAsia="Verdana" w:hAnsi="Verdana" w:cs="Verdana"/>
          <w:b/>
          <w:bCs/>
          <w:sz w:val="21"/>
          <w:szCs w:val="21"/>
        </w:rPr>
        <w:t>Bank of America Museums on Us</w:t>
      </w:r>
      <w:r w:rsidRPr="00A57BA0">
        <w:rPr>
          <w:rFonts w:ascii="Verdana" w:eastAsia="Verdana" w:hAnsi="Verdana" w:cs="Verdana"/>
          <w:sz w:val="21"/>
          <w:szCs w:val="21"/>
        </w:rPr>
        <w:t> </w:t>
      </w:r>
    </w:p>
    <w:p w14:paraId="4C438A43" w14:textId="77777777" w:rsidR="00037FD7" w:rsidRPr="00A57BA0" w:rsidRDefault="00037FD7" w:rsidP="00037FD7">
      <w:pPr>
        <w:textAlignment w:val="baseline"/>
        <w:rPr>
          <w:rFonts w:ascii="Verdana" w:eastAsia="Verdana" w:hAnsi="Verdana" w:cs="Verdana"/>
          <w:sz w:val="21"/>
          <w:szCs w:val="21"/>
        </w:rPr>
      </w:pPr>
      <w:r w:rsidRPr="00A57BA0">
        <w:rPr>
          <w:rFonts w:ascii="Verdana" w:eastAsia="Verdana" w:hAnsi="Verdana" w:cs="Verdana"/>
          <w:sz w:val="21"/>
          <w:szCs w:val="21"/>
        </w:rPr>
        <w:t>10 a.m. to 6 p.m. Saturday, Oct. 2 &amp; noon to 6 p.m. Sunday, Oct. 3</w:t>
      </w:r>
    </w:p>
    <w:p w14:paraId="561C1012" w14:textId="77777777" w:rsidR="00037FD7" w:rsidRPr="00A57BA0" w:rsidRDefault="00037FD7" w:rsidP="00037FD7">
      <w:pPr>
        <w:textAlignment w:val="baseline"/>
        <w:rPr>
          <w:rFonts w:ascii="Verdana" w:eastAsia="Verdana" w:hAnsi="Verdana" w:cs="Verdana"/>
          <w:sz w:val="21"/>
          <w:szCs w:val="21"/>
        </w:rPr>
      </w:pPr>
      <w:r w:rsidRPr="00A57BA0">
        <w:rPr>
          <w:rFonts w:ascii="Verdana" w:eastAsia="Verdana" w:hAnsi="Verdana" w:cs="Verdana"/>
          <w:sz w:val="21"/>
          <w:szCs w:val="21"/>
        </w:rPr>
        <w:t>Bank of America (</w:t>
      </w:r>
      <w:proofErr w:type="spellStart"/>
      <w:r w:rsidRPr="00A57BA0">
        <w:rPr>
          <w:rFonts w:ascii="Verdana" w:eastAsia="Verdana" w:hAnsi="Verdana" w:cs="Verdana"/>
          <w:sz w:val="21"/>
          <w:szCs w:val="21"/>
        </w:rPr>
        <w:t>BoA</w:t>
      </w:r>
      <w:proofErr w:type="spellEnd"/>
      <w:r w:rsidRPr="00A57BA0">
        <w:rPr>
          <w:rFonts w:ascii="Verdana" w:eastAsia="Verdana" w:hAnsi="Verdana" w:cs="Verdana"/>
          <w:sz w:val="21"/>
          <w:szCs w:val="21"/>
        </w:rPr>
        <w:t xml:space="preserve">) cardholders enjoy one free museum general admission and 10% off at the Anchorage Museum </w:t>
      </w:r>
      <w:proofErr w:type="gramStart"/>
      <w:r w:rsidRPr="00A57BA0">
        <w:rPr>
          <w:rFonts w:ascii="Verdana" w:eastAsia="Verdana" w:hAnsi="Verdana" w:cs="Verdana"/>
          <w:sz w:val="21"/>
          <w:szCs w:val="21"/>
        </w:rPr>
        <w:t>Store  the</w:t>
      </w:r>
      <w:proofErr w:type="gramEnd"/>
      <w:r w:rsidRPr="00A57BA0">
        <w:rPr>
          <w:rFonts w:ascii="Verdana" w:eastAsia="Verdana" w:hAnsi="Verdana" w:cs="Verdana"/>
          <w:sz w:val="21"/>
          <w:szCs w:val="21"/>
        </w:rPr>
        <w:t xml:space="preserve"> first weekend of the month with </w:t>
      </w:r>
      <w:proofErr w:type="spellStart"/>
      <w:r w:rsidRPr="00A57BA0">
        <w:rPr>
          <w:rFonts w:ascii="Verdana" w:eastAsia="Verdana" w:hAnsi="Verdana" w:cs="Verdana"/>
          <w:sz w:val="21"/>
          <w:szCs w:val="21"/>
        </w:rPr>
        <w:t>BoA</w:t>
      </w:r>
      <w:proofErr w:type="spellEnd"/>
      <w:r w:rsidRPr="00A57BA0">
        <w:rPr>
          <w:rFonts w:ascii="Verdana" w:eastAsia="Verdana" w:hAnsi="Verdana" w:cs="Verdana"/>
          <w:sz w:val="21"/>
          <w:szCs w:val="21"/>
        </w:rPr>
        <w:t> credit or debit card and photo ID. Special exhibition fees still apply.</w:t>
      </w:r>
      <w:r w:rsidRPr="00A57BA0" w:rsidDel="00846CEC">
        <w:rPr>
          <w:rFonts w:ascii="Verdana" w:eastAsia="Verdana" w:hAnsi="Verdana" w:cs="Verdana"/>
          <w:sz w:val="21"/>
          <w:szCs w:val="21"/>
        </w:rPr>
        <w:t xml:space="preserve"> </w:t>
      </w:r>
      <w:r w:rsidRPr="00A57BA0">
        <w:rPr>
          <w:rFonts w:ascii="Verdana" w:eastAsia="Verdana" w:hAnsi="Verdana" w:cs="Verdana"/>
          <w:sz w:val="21"/>
          <w:szCs w:val="21"/>
        </w:rPr>
        <w:t>No other discounts apply. </w:t>
      </w:r>
    </w:p>
    <w:p w14:paraId="0DA15351" w14:textId="77777777" w:rsidR="00037FD7" w:rsidRPr="00A57BA0" w:rsidRDefault="00037FD7" w:rsidP="00037FD7">
      <w:pPr>
        <w:textAlignment w:val="baseline"/>
        <w:rPr>
          <w:rFonts w:ascii="Verdana" w:eastAsia="Verdana" w:hAnsi="Verdana" w:cs="Verdana"/>
          <w:sz w:val="21"/>
          <w:szCs w:val="21"/>
        </w:rPr>
      </w:pPr>
    </w:p>
    <w:p w14:paraId="0105F690" w14:textId="77777777" w:rsidR="00037FD7" w:rsidRPr="00A57BA0" w:rsidRDefault="00037FD7" w:rsidP="00037FD7">
      <w:pPr>
        <w:rPr>
          <w:rFonts w:ascii="Verdana" w:hAnsi="Verdana" w:cs="Helvetica"/>
          <w:sz w:val="21"/>
          <w:szCs w:val="21"/>
        </w:rPr>
      </w:pPr>
      <w:r w:rsidRPr="00A57BA0">
        <w:rPr>
          <w:rFonts w:ascii="Verdana" w:hAnsi="Verdana" w:cs="Helvetica"/>
          <w:b/>
          <w:bCs/>
          <w:sz w:val="21"/>
          <w:szCs w:val="21"/>
        </w:rPr>
        <w:t xml:space="preserve">AIGA Alaska presents </w:t>
      </w:r>
      <w:r w:rsidRPr="00A57BA0">
        <w:rPr>
          <w:rFonts w:ascii="Verdana" w:hAnsi="Verdana" w:cs="Helvetica"/>
          <w:b/>
          <w:bCs/>
          <w:i/>
          <w:iCs/>
          <w:sz w:val="21"/>
          <w:szCs w:val="21"/>
        </w:rPr>
        <w:t>The Big One</w:t>
      </w:r>
    </w:p>
    <w:p w14:paraId="5CD0A543" w14:textId="77777777" w:rsidR="00037FD7" w:rsidRPr="00A57BA0" w:rsidRDefault="00037FD7" w:rsidP="00037FD7">
      <w:pPr>
        <w:rPr>
          <w:rFonts w:ascii="Verdana" w:hAnsi="Verdana" w:cs="Helvetica"/>
          <w:sz w:val="21"/>
          <w:szCs w:val="21"/>
        </w:rPr>
      </w:pPr>
      <w:r w:rsidRPr="00A57BA0">
        <w:rPr>
          <w:rFonts w:ascii="Verdana" w:hAnsi="Verdana" w:cs="Helvetica"/>
          <w:sz w:val="21"/>
          <w:szCs w:val="21"/>
        </w:rPr>
        <w:t xml:space="preserve">6 p.m. Saturday, Oct. 2 </w:t>
      </w:r>
      <w:r w:rsidRPr="00A57BA0">
        <w:rPr>
          <w:rFonts w:ascii="Verdana" w:hAnsi="Verdana" w:cs="Helvetica"/>
          <w:i/>
          <w:iCs/>
          <w:sz w:val="21"/>
          <w:szCs w:val="21"/>
        </w:rPr>
        <w:t>Auditorium</w:t>
      </w:r>
    </w:p>
    <w:p w14:paraId="5FD600B4" w14:textId="16E22F4F" w:rsidR="00037FD7" w:rsidRPr="00A57BA0" w:rsidRDefault="00037FD7" w:rsidP="00037FD7">
      <w:pPr>
        <w:pStyle w:val="NormalWeb"/>
        <w:shd w:val="clear" w:color="auto" w:fill="FFFFFF"/>
        <w:spacing w:before="0" w:after="0"/>
        <w:rPr>
          <w:rFonts w:ascii="Verdana" w:hAnsi="Verdana"/>
          <w:color w:val="auto"/>
          <w:sz w:val="21"/>
          <w:szCs w:val="21"/>
        </w:rPr>
      </w:pPr>
      <w:r w:rsidRPr="00A57BA0">
        <w:rPr>
          <w:rStyle w:val="Strong"/>
          <w:rFonts w:ascii="Verdana" w:hAnsi="Verdana"/>
          <w:b w:val="0"/>
          <w:bCs w:val="0"/>
          <w:color w:val="auto"/>
          <w:sz w:val="21"/>
          <w:szCs w:val="21"/>
        </w:rPr>
        <w:t>Join AIGA Alaska at Anchorage Design Week to</w:t>
      </w:r>
      <w:r w:rsidRPr="00A57BA0">
        <w:rPr>
          <w:rStyle w:val="Strong"/>
          <w:rFonts w:ascii="Verdana" w:hAnsi="Verdana"/>
          <w:color w:val="auto"/>
          <w:sz w:val="21"/>
          <w:szCs w:val="21"/>
        </w:rPr>
        <w:t xml:space="preserve"> </w:t>
      </w:r>
      <w:r w:rsidRPr="00A57BA0">
        <w:rPr>
          <w:rFonts w:ascii="Verdana" w:hAnsi="Verdana"/>
          <w:color w:val="auto"/>
          <w:sz w:val="21"/>
          <w:szCs w:val="21"/>
        </w:rPr>
        <w:t xml:space="preserve">celebrate award-winning design and mingle with the local design community at their annual awards presentation. The People’s Choice voting will be done with the </w:t>
      </w:r>
      <w:proofErr w:type="spellStart"/>
      <w:r w:rsidRPr="00A57BA0">
        <w:rPr>
          <w:rFonts w:ascii="Verdana" w:hAnsi="Verdana"/>
          <w:color w:val="auto"/>
          <w:sz w:val="21"/>
          <w:szCs w:val="21"/>
        </w:rPr>
        <w:t>Judgify</w:t>
      </w:r>
      <w:proofErr w:type="spellEnd"/>
      <w:r w:rsidRPr="00A57BA0">
        <w:rPr>
          <w:rFonts w:ascii="Verdana" w:hAnsi="Verdana"/>
          <w:color w:val="auto"/>
          <w:sz w:val="21"/>
          <w:szCs w:val="21"/>
        </w:rPr>
        <w:t xml:space="preserve"> app before awards are announced. Visit </w:t>
      </w:r>
      <w:hyperlink r:id="rId26" w:history="1">
        <w:proofErr w:type="spellStart"/>
        <w:r w:rsidRPr="00A57BA0">
          <w:rPr>
            <w:rStyle w:val="Hyperlink"/>
            <w:rFonts w:ascii="Verdana" w:hAnsi="Verdana"/>
            <w:color w:val="auto"/>
            <w:sz w:val="21"/>
            <w:szCs w:val="21"/>
          </w:rPr>
          <w:t>thebigone.design</w:t>
        </w:r>
        <w:proofErr w:type="spellEnd"/>
      </w:hyperlink>
      <w:r w:rsidRPr="00A57BA0">
        <w:rPr>
          <w:rFonts w:ascii="Verdana" w:hAnsi="Verdana"/>
          <w:color w:val="auto"/>
          <w:sz w:val="21"/>
          <w:szCs w:val="21"/>
        </w:rPr>
        <w:t xml:space="preserve"> for more information.</w:t>
      </w:r>
      <w:r w:rsidRPr="00A57BA0">
        <w:rPr>
          <w:rFonts w:ascii="Verdana" w:hAnsi="Verdana"/>
          <w:color w:val="auto"/>
          <w:sz w:val="21"/>
          <w:szCs w:val="21"/>
        </w:rPr>
        <w:t xml:space="preserve"> </w:t>
      </w:r>
    </w:p>
    <w:p w14:paraId="2FE5E357" w14:textId="77777777" w:rsidR="00037FD7" w:rsidRPr="00A57BA0" w:rsidRDefault="00037FD7" w:rsidP="00037FD7">
      <w:pPr>
        <w:textAlignment w:val="baseline"/>
        <w:rPr>
          <w:rFonts w:ascii="Verdana" w:eastAsia="Verdana" w:hAnsi="Verdana" w:cs="Verdana"/>
          <w:sz w:val="21"/>
          <w:szCs w:val="21"/>
        </w:rPr>
      </w:pPr>
    </w:p>
    <w:p w14:paraId="214F544D" w14:textId="77777777" w:rsidR="00037FD7" w:rsidRPr="00A57BA0" w:rsidRDefault="00037FD7" w:rsidP="00037FD7">
      <w:pPr>
        <w:rPr>
          <w:rFonts w:ascii="Verdana" w:hAnsi="Verdana" w:cs="Calibri"/>
          <w:sz w:val="21"/>
          <w:szCs w:val="21"/>
        </w:rPr>
      </w:pPr>
      <w:r w:rsidRPr="00A57BA0">
        <w:rPr>
          <w:rFonts w:ascii="Verdana" w:hAnsi="Verdana" w:cs="Arial"/>
          <w:b/>
          <w:bCs/>
          <w:sz w:val="21"/>
          <w:szCs w:val="21"/>
        </w:rPr>
        <w:t>A long walk-to-walk</w:t>
      </w:r>
    </w:p>
    <w:p w14:paraId="7B61E3B0" w14:textId="77777777" w:rsidR="00037FD7" w:rsidRPr="00A57BA0" w:rsidRDefault="00037FD7" w:rsidP="00037FD7">
      <w:pPr>
        <w:rPr>
          <w:rFonts w:ascii="Verdana" w:hAnsi="Verdana" w:cs="Arial"/>
          <w:i/>
          <w:iCs/>
          <w:sz w:val="21"/>
          <w:szCs w:val="21"/>
        </w:rPr>
      </w:pPr>
      <w:r w:rsidRPr="00A57BA0">
        <w:rPr>
          <w:rFonts w:ascii="Verdana" w:hAnsi="Verdana" w:cs="Arial"/>
          <w:sz w:val="21"/>
          <w:szCs w:val="21"/>
        </w:rPr>
        <w:t xml:space="preserve">10 a.m. to 5 p.m. Sunday Oct. 3 </w:t>
      </w:r>
      <w:r w:rsidRPr="00A57BA0">
        <w:rPr>
          <w:rFonts w:ascii="Verdana" w:hAnsi="Verdana" w:cs="Arial"/>
          <w:i/>
          <w:iCs/>
          <w:sz w:val="21"/>
          <w:szCs w:val="21"/>
        </w:rPr>
        <w:t>Meet and end on Anchorage Museum lawn</w:t>
      </w:r>
    </w:p>
    <w:p w14:paraId="7568CF58" w14:textId="77777777" w:rsidR="00037FD7" w:rsidRPr="00A57BA0" w:rsidRDefault="00037FD7" w:rsidP="00037FD7">
      <w:pPr>
        <w:rPr>
          <w:rFonts w:ascii="Verdana" w:hAnsi="Verdana" w:cs="Calibri"/>
          <w:sz w:val="21"/>
          <w:szCs w:val="21"/>
        </w:rPr>
      </w:pPr>
      <w:r w:rsidRPr="00A57BA0">
        <w:rPr>
          <w:rFonts w:ascii="Verdana" w:hAnsi="Verdana" w:cs="Arial"/>
          <w:sz w:val="21"/>
          <w:szCs w:val="21"/>
        </w:rPr>
        <w:t xml:space="preserve">Take a long, non-linear walk, starting from the Anchorage Museum’s front lawn. Follow artist Simonetta </w:t>
      </w:r>
      <w:proofErr w:type="spellStart"/>
      <w:r w:rsidRPr="00A57BA0">
        <w:rPr>
          <w:rFonts w:ascii="Verdana" w:hAnsi="Verdana" w:cs="Arial"/>
          <w:sz w:val="21"/>
          <w:szCs w:val="21"/>
        </w:rPr>
        <w:t>Mignano</w:t>
      </w:r>
      <w:proofErr w:type="spellEnd"/>
      <w:r w:rsidRPr="00A57BA0">
        <w:rPr>
          <w:rFonts w:ascii="Verdana" w:hAnsi="Verdana" w:cs="Arial"/>
          <w:sz w:val="21"/>
          <w:szCs w:val="21"/>
        </w:rPr>
        <w:t xml:space="preserve"> in crossing the varied city’s environments, where a series of predefined landmarks become the points of reference and the playgrounds for practicing forms of listening and presence in the urban space. Participants will be encouraged to engage with their environment in guided ways throughout the day. This long walk-to-walk</w:t>
      </w:r>
      <w:r w:rsidRPr="00A57BA0">
        <w:rPr>
          <w:rFonts w:ascii="Verdana" w:hAnsi="Verdana" w:cs="Arial"/>
          <w:b/>
          <w:bCs/>
          <w:sz w:val="21"/>
          <w:szCs w:val="21"/>
        </w:rPr>
        <w:t> </w:t>
      </w:r>
      <w:r w:rsidRPr="00A57BA0">
        <w:rPr>
          <w:rFonts w:ascii="Verdana" w:hAnsi="Verdana" w:cs="Arial"/>
          <w:sz w:val="21"/>
          <w:szCs w:val="21"/>
        </w:rPr>
        <w:t xml:space="preserve">is approximately 6-7 hour-long; dress in layers for the weather, waterproof shoes are recommended, and bring a lunch, </w:t>
      </w:r>
      <w:proofErr w:type="gramStart"/>
      <w:r w:rsidRPr="00A57BA0">
        <w:rPr>
          <w:rFonts w:ascii="Verdana" w:hAnsi="Verdana" w:cs="Arial"/>
          <w:sz w:val="21"/>
          <w:szCs w:val="21"/>
        </w:rPr>
        <w:t>water</w:t>
      </w:r>
      <w:proofErr w:type="gramEnd"/>
      <w:r w:rsidRPr="00A57BA0">
        <w:rPr>
          <w:rFonts w:ascii="Verdana" w:hAnsi="Verdana" w:cs="Arial"/>
          <w:sz w:val="21"/>
          <w:szCs w:val="21"/>
        </w:rPr>
        <w:t xml:space="preserve"> and snacks as desired. It is necessary to be able to walk on different kinds of terrains and elevations, bend over and jump. Group limited in capacity; registration required.</w:t>
      </w:r>
    </w:p>
    <w:p w14:paraId="162A54FA" w14:textId="77777777" w:rsidR="00037FD7" w:rsidRPr="00A57BA0" w:rsidRDefault="00037FD7" w:rsidP="00037FD7">
      <w:pPr>
        <w:textAlignment w:val="baseline"/>
        <w:rPr>
          <w:rFonts w:ascii="Verdana" w:eastAsia="Verdana" w:hAnsi="Verdana" w:cs="Verdana"/>
          <w:sz w:val="21"/>
          <w:szCs w:val="21"/>
        </w:rPr>
      </w:pPr>
    </w:p>
    <w:p w14:paraId="710AB26A" w14:textId="77777777" w:rsidR="00037FD7" w:rsidRPr="00A57BA0" w:rsidRDefault="00037FD7" w:rsidP="00037FD7">
      <w:pPr>
        <w:rPr>
          <w:rFonts w:ascii="Verdana" w:hAnsi="Verdana" w:cs="Helvetica"/>
          <w:sz w:val="21"/>
          <w:szCs w:val="21"/>
        </w:rPr>
      </w:pPr>
      <w:r w:rsidRPr="00A57BA0">
        <w:rPr>
          <w:rFonts w:ascii="Verdana" w:hAnsi="Verdana" w:cs="Helvetica"/>
          <w:b/>
          <w:bCs/>
          <w:sz w:val="21"/>
          <w:szCs w:val="21"/>
        </w:rPr>
        <w:t xml:space="preserve">Anchorage Design Week: Sara </w:t>
      </w:r>
      <w:proofErr w:type="spellStart"/>
      <w:r w:rsidRPr="00A57BA0">
        <w:rPr>
          <w:rFonts w:ascii="Verdana" w:hAnsi="Verdana" w:cs="Helvetica"/>
          <w:b/>
          <w:bCs/>
          <w:sz w:val="21"/>
          <w:szCs w:val="21"/>
        </w:rPr>
        <w:t>Mitschke</w:t>
      </w:r>
      <w:proofErr w:type="spellEnd"/>
      <w:r w:rsidRPr="00A57BA0">
        <w:rPr>
          <w:rFonts w:ascii="Verdana" w:hAnsi="Verdana" w:cs="Helvetica"/>
          <w:b/>
          <w:bCs/>
          <w:sz w:val="21"/>
          <w:szCs w:val="21"/>
        </w:rPr>
        <w:t xml:space="preserve"> + Zachary Babb</w:t>
      </w:r>
    </w:p>
    <w:p w14:paraId="426B842B" w14:textId="77777777" w:rsidR="00037FD7" w:rsidRPr="00A57BA0" w:rsidRDefault="00037FD7" w:rsidP="00037FD7">
      <w:pPr>
        <w:rPr>
          <w:rFonts w:ascii="Verdana" w:hAnsi="Verdana" w:cs="Helvetica"/>
          <w:sz w:val="21"/>
          <w:szCs w:val="21"/>
        </w:rPr>
      </w:pPr>
      <w:r w:rsidRPr="00A57BA0">
        <w:rPr>
          <w:rFonts w:ascii="Verdana" w:hAnsi="Verdana" w:cs="Helvetica"/>
          <w:sz w:val="21"/>
          <w:szCs w:val="21"/>
        </w:rPr>
        <w:t xml:space="preserve">Noon. Tuesday, Oct. 5 </w:t>
      </w:r>
      <w:r w:rsidRPr="00A57BA0">
        <w:rPr>
          <w:rFonts w:ascii="Verdana" w:hAnsi="Verdana" w:cs="Helvetica"/>
          <w:i/>
          <w:iCs/>
          <w:sz w:val="21"/>
          <w:szCs w:val="21"/>
        </w:rPr>
        <w:t xml:space="preserve">Online via </w:t>
      </w:r>
      <w:proofErr w:type="spellStart"/>
      <w:r w:rsidRPr="00A57BA0">
        <w:rPr>
          <w:rFonts w:ascii="Verdana" w:hAnsi="Verdana" w:cs="Helvetica"/>
          <w:i/>
          <w:iCs/>
          <w:sz w:val="21"/>
          <w:szCs w:val="21"/>
        </w:rPr>
        <w:t>Crowdcast</w:t>
      </w:r>
      <w:proofErr w:type="spellEnd"/>
    </w:p>
    <w:p w14:paraId="790DED87" w14:textId="4148A022" w:rsidR="00037FD7" w:rsidRPr="00A57BA0" w:rsidRDefault="00037FD7" w:rsidP="00037FD7">
      <w:pPr>
        <w:pStyle w:val="NormalWeb"/>
        <w:shd w:val="clear" w:color="auto" w:fill="FFFFFF"/>
        <w:spacing w:before="0" w:after="0"/>
        <w:rPr>
          <w:rFonts w:ascii="Verdana" w:hAnsi="Verdana"/>
          <w:color w:val="auto"/>
          <w:sz w:val="21"/>
          <w:szCs w:val="21"/>
        </w:rPr>
      </w:pPr>
      <w:r w:rsidRPr="00A57BA0">
        <w:rPr>
          <w:rFonts w:ascii="Verdana" w:hAnsi="Verdana"/>
          <w:color w:val="auto"/>
          <w:sz w:val="21"/>
          <w:szCs w:val="21"/>
        </w:rPr>
        <w:t xml:space="preserve">Travels through Alaska landscapes are often informed by the trails left by those who came before, with landmarks, wayfinding and visual communications supporting and encouraging new experiences. Design can improve the casual and expeditionary traveler’s experience through research, prototyping, </w:t>
      </w:r>
      <w:proofErr w:type="gramStart"/>
      <w:r w:rsidRPr="00A57BA0">
        <w:rPr>
          <w:rFonts w:ascii="Verdana" w:hAnsi="Verdana"/>
          <w:color w:val="auto"/>
          <w:sz w:val="21"/>
          <w:szCs w:val="21"/>
        </w:rPr>
        <w:t>technology</w:t>
      </w:r>
      <w:proofErr w:type="gramEnd"/>
      <w:r w:rsidRPr="00A57BA0">
        <w:rPr>
          <w:rFonts w:ascii="Verdana" w:hAnsi="Verdana"/>
          <w:color w:val="auto"/>
          <w:sz w:val="21"/>
          <w:szCs w:val="21"/>
        </w:rPr>
        <w:t xml:space="preserve"> and a system-based approach. Join graphic designer Sara </w:t>
      </w:r>
      <w:proofErr w:type="spellStart"/>
      <w:r w:rsidRPr="00A57BA0">
        <w:rPr>
          <w:rFonts w:ascii="Verdana" w:hAnsi="Verdana"/>
          <w:color w:val="auto"/>
          <w:sz w:val="21"/>
          <w:szCs w:val="21"/>
        </w:rPr>
        <w:t>Mitschke</w:t>
      </w:r>
      <w:proofErr w:type="spellEnd"/>
      <w:r w:rsidRPr="00A57BA0">
        <w:rPr>
          <w:rFonts w:ascii="Verdana" w:hAnsi="Verdana"/>
          <w:color w:val="auto"/>
          <w:sz w:val="21"/>
          <w:szCs w:val="21"/>
        </w:rPr>
        <w:t xml:space="preserve"> and recreation planner Zachary Babb for a presentation about future journeys.</w:t>
      </w:r>
    </w:p>
    <w:p w14:paraId="265E5752" w14:textId="77777777" w:rsidR="00037FD7" w:rsidRPr="00A57BA0" w:rsidRDefault="00037FD7" w:rsidP="00037FD7">
      <w:pPr>
        <w:textAlignment w:val="baseline"/>
        <w:rPr>
          <w:rFonts w:ascii="Verdana" w:eastAsia="Verdana" w:hAnsi="Verdana" w:cs="Verdana"/>
          <w:sz w:val="21"/>
          <w:szCs w:val="21"/>
        </w:rPr>
      </w:pPr>
    </w:p>
    <w:p w14:paraId="0C48A142" w14:textId="77777777" w:rsidR="00037FD7" w:rsidRPr="00A57BA0" w:rsidRDefault="00037FD7" w:rsidP="00037FD7">
      <w:pPr>
        <w:textAlignment w:val="baseline"/>
        <w:rPr>
          <w:rFonts w:ascii="Verdana" w:eastAsia="Verdana" w:hAnsi="Verdana" w:cs="Verdana"/>
          <w:sz w:val="21"/>
          <w:szCs w:val="21"/>
        </w:rPr>
      </w:pPr>
      <w:r w:rsidRPr="00A57BA0">
        <w:rPr>
          <w:rFonts w:ascii="Verdana" w:eastAsia="Verdana" w:hAnsi="Verdana" w:cs="Verdana"/>
          <w:b/>
          <w:bCs/>
          <w:sz w:val="21"/>
          <w:szCs w:val="21"/>
        </w:rPr>
        <w:t>Vital &amp; Creative: Book Arts for Ages 55+  </w:t>
      </w:r>
      <w:r w:rsidRPr="00A57BA0">
        <w:rPr>
          <w:rFonts w:ascii="Verdana" w:eastAsia="Verdana" w:hAnsi="Verdana" w:cs="Verdana"/>
          <w:b/>
          <w:bCs/>
          <w:sz w:val="21"/>
          <w:szCs w:val="21"/>
        </w:rPr>
        <w:br/>
      </w:r>
      <w:r w:rsidRPr="00A57BA0">
        <w:rPr>
          <w:rFonts w:ascii="Verdana" w:eastAsia="Verdana" w:hAnsi="Verdana" w:cs="Verdana"/>
          <w:sz w:val="21"/>
          <w:szCs w:val="21"/>
        </w:rPr>
        <w:t>10:30 a.m. to noon, Wednesdays, Oct. 6 – Nov. 17 </w:t>
      </w:r>
      <w:r w:rsidRPr="00A57BA0">
        <w:rPr>
          <w:rFonts w:ascii="Verdana" w:eastAsia="Verdana" w:hAnsi="Verdana" w:cs="Verdana"/>
          <w:i/>
          <w:iCs/>
          <w:sz w:val="21"/>
          <w:szCs w:val="21"/>
        </w:rPr>
        <w:t>Anchorage Museum &amp; Online</w:t>
      </w:r>
      <w:r w:rsidRPr="00A57BA0">
        <w:rPr>
          <w:rFonts w:ascii="Verdana" w:eastAsia="Verdana" w:hAnsi="Verdana" w:cs="Verdana"/>
          <w:sz w:val="21"/>
          <w:szCs w:val="21"/>
        </w:rPr>
        <w:br/>
        <w:t xml:space="preserve">Expand your perspective on what books can be in this seven-week course for adults ages 55 and older.  Taking inspiration from the museum’s upcoming exhibition, </w:t>
      </w:r>
      <w:r w:rsidRPr="00A57BA0">
        <w:rPr>
          <w:rFonts w:ascii="Verdana" w:eastAsia="Verdana" w:hAnsi="Verdana" w:cs="Verdana"/>
          <w:i/>
          <w:iCs/>
          <w:sz w:val="21"/>
          <w:szCs w:val="21"/>
        </w:rPr>
        <w:t>Counter Cartographies</w:t>
      </w:r>
      <w:r w:rsidRPr="00A57BA0">
        <w:rPr>
          <w:rFonts w:ascii="Verdana" w:eastAsia="Verdana" w:hAnsi="Verdana" w:cs="Verdana"/>
          <w:sz w:val="21"/>
          <w:szCs w:val="21"/>
        </w:rPr>
        <w:t>, participants will learn paper folding and binding techniques to creatively document a personal journey.  Each session builds on previous sessions, providing a broad understanding of various book art forms. The sessions, co-taught by Susan Joy Share and museum staff, are designed for all levels, abilities and mobilities; no previous book arts experience needed.</w:t>
      </w:r>
    </w:p>
    <w:p w14:paraId="595F2ADB" w14:textId="77777777" w:rsidR="00037FD7" w:rsidRPr="00A57BA0" w:rsidRDefault="00037FD7" w:rsidP="00037FD7">
      <w:pPr>
        <w:textAlignment w:val="baseline"/>
        <w:rPr>
          <w:rFonts w:ascii="Verdana" w:eastAsia="Verdana" w:hAnsi="Verdana" w:cs="Verdana"/>
          <w:sz w:val="21"/>
          <w:szCs w:val="21"/>
        </w:rPr>
      </w:pPr>
    </w:p>
    <w:p w14:paraId="32FBF125" w14:textId="77777777" w:rsidR="00037FD7" w:rsidRPr="00A57BA0" w:rsidRDefault="00037FD7" w:rsidP="00037FD7">
      <w:pPr>
        <w:textAlignment w:val="baseline"/>
        <w:rPr>
          <w:rFonts w:ascii="Verdana" w:eastAsia="Verdana" w:hAnsi="Verdana" w:cs="Verdana"/>
          <w:sz w:val="21"/>
          <w:szCs w:val="21"/>
        </w:rPr>
      </w:pPr>
      <w:r w:rsidRPr="00A57BA0">
        <w:rPr>
          <w:rFonts w:ascii="Verdana" w:eastAsia="Verdana" w:hAnsi="Verdana" w:cs="Verdana"/>
          <w:sz w:val="21"/>
          <w:szCs w:val="21"/>
        </w:rPr>
        <w:t xml:space="preserve">Free, thanks to the generous support from Aroha Philanthropies. Registration required, includes all sessions in series. The Oct. 6, 13 and Nov. 10 classes will meet in-person at </w:t>
      </w:r>
      <w:r w:rsidRPr="00A57BA0">
        <w:rPr>
          <w:rFonts w:ascii="Verdana" w:eastAsia="Verdana" w:hAnsi="Verdana" w:cs="Verdana"/>
          <w:sz w:val="21"/>
          <w:szCs w:val="21"/>
        </w:rPr>
        <w:lastRenderedPageBreak/>
        <w:t>the museum. Registration opens Sept. 8, 2021. The other four classes will be delivered via Zoom. Email mudevitz@anchoragemuseum.org with questions.</w:t>
      </w:r>
    </w:p>
    <w:p w14:paraId="065EED44" w14:textId="77777777" w:rsidR="00037FD7" w:rsidRPr="00A57BA0" w:rsidRDefault="00037FD7" w:rsidP="00037FD7">
      <w:pPr>
        <w:textAlignment w:val="baseline"/>
        <w:rPr>
          <w:rFonts w:ascii="Verdana" w:eastAsia="Verdana" w:hAnsi="Verdana" w:cs="Verdana"/>
          <w:sz w:val="21"/>
          <w:szCs w:val="21"/>
        </w:rPr>
      </w:pPr>
    </w:p>
    <w:p w14:paraId="02C0EE7F" w14:textId="5A76F5CD" w:rsidR="00037FD7" w:rsidRPr="00A57BA0" w:rsidRDefault="00037FD7" w:rsidP="00037FD7">
      <w:pPr>
        <w:textAlignment w:val="baseline"/>
        <w:rPr>
          <w:rFonts w:ascii="Verdana" w:eastAsia="Verdana" w:hAnsi="Verdana" w:cs="Verdana"/>
          <w:sz w:val="21"/>
          <w:szCs w:val="21"/>
          <w:u w:val="single"/>
        </w:rPr>
      </w:pPr>
      <w:r w:rsidRPr="00A57BA0">
        <w:rPr>
          <w:rFonts w:ascii="Verdana" w:eastAsia="Verdana" w:hAnsi="Verdana" w:cs="Verdana"/>
          <w:b/>
          <w:bCs/>
          <w:i/>
          <w:iCs/>
          <w:sz w:val="21"/>
          <w:szCs w:val="21"/>
        </w:rPr>
        <w:t>COVID precautions for in-person classes:</w:t>
      </w:r>
      <w:r w:rsidRPr="00A57BA0">
        <w:rPr>
          <w:rFonts w:ascii="Verdana" w:eastAsia="Verdana" w:hAnsi="Verdana" w:cs="Verdana"/>
          <w:sz w:val="21"/>
          <w:szCs w:val="21"/>
        </w:rPr>
        <w:t xml:space="preserve"> Masks must be </w:t>
      </w:r>
      <w:proofErr w:type="gramStart"/>
      <w:r w:rsidRPr="00A57BA0">
        <w:rPr>
          <w:rFonts w:ascii="Verdana" w:eastAsia="Verdana" w:hAnsi="Verdana" w:cs="Verdana"/>
          <w:sz w:val="21"/>
          <w:szCs w:val="21"/>
        </w:rPr>
        <w:t>worn by instructors and participants at all times</w:t>
      </w:r>
      <w:proofErr w:type="gramEnd"/>
      <w:r w:rsidRPr="00A57BA0">
        <w:rPr>
          <w:rFonts w:ascii="Verdana" w:eastAsia="Verdana" w:hAnsi="Verdana" w:cs="Verdana"/>
          <w:sz w:val="21"/>
          <w:szCs w:val="21"/>
        </w:rPr>
        <w:t xml:space="preserve"> for in-person sessions. Class limited to 16 participants. Class may transition to fully virtual delivery if needed.</w:t>
      </w:r>
      <w:r w:rsidRPr="00A57BA0">
        <w:rPr>
          <w:rFonts w:ascii="Verdana" w:eastAsia="Verdana" w:hAnsi="Verdana" w:cs="Verdana"/>
          <w:sz w:val="21"/>
          <w:szCs w:val="21"/>
          <w:u w:val="single"/>
        </w:rPr>
        <w:t xml:space="preserve"> </w:t>
      </w:r>
    </w:p>
    <w:p w14:paraId="3E8A38BB" w14:textId="77777777" w:rsidR="00037FD7" w:rsidRPr="00A57BA0" w:rsidRDefault="00037FD7" w:rsidP="00037FD7">
      <w:pPr>
        <w:pStyle w:val="Body"/>
        <w:rPr>
          <w:rFonts w:ascii="Verdana" w:eastAsia="Calibri" w:hAnsi="Verdana" w:cs="Calibri"/>
          <w:b/>
          <w:bCs/>
          <w:color w:val="auto"/>
          <w:sz w:val="21"/>
          <w:szCs w:val="21"/>
        </w:rPr>
      </w:pPr>
    </w:p>
    <w:p w14:paraId="57AF396C" w14:textId="77777777" w:rsidR="00037FD7" w:rsidRPr="00A57BA0" w:rsidRDefault="00037FD7" w:rsidP="00037FD7">
      <w:pPr>
        <w:rPr>
          <w:rFonts w:ascii="Verdana" w:hAnsi="Verdana" w:cs="Helvetica"/>
          <w:sz w:val="21"/>
          <w:szCs w:val="21"/>
        </w:rPr>
      </w:pPr>
      <w:r w:rsidRPr="00A57BA0">
        <w:rPr>
          <w:rFonts w:ascii="Verdana" w:hAnsi="Verdana" w:cs="Helvetica"/>
          <w:b/>
          <w:bCs/>
          <w:sz w:val="21"/>
          <w:szCs w:val="21"/>
        </w:rPr>
        <w:t xml:space="preserve">Anchorage Design Week: Miriam </w:t>
      </w:r>
      <w:proofErr w:type="spellStart"/>
      <w:r w:rsidRPr="00A57BA0">
        <w:rPr>
          <w:rFonts w:ascii="Verdana" w:hAnsi="Verdana" w:cs="Helvetica"/>
          <w:b/>
          <w:bCs/>
          <w:sz w:val="21"/>
          <w:szCs w:val="21"/>
        </w:rPr>
        <w:t>Shevland</w:t>
      </w:r>
      <w:proofErr w:type="spellEnd"/>
      <w:r w:rsidRPr="00A57BA0">
        <w:rPr>
          <w:rFonts w:ascii="Verdana" w:hAnsi="Verdana" w:cs="Helvetica"/>
          <w:b/>
          <w:bCs/>
          <w:sz w:val="21"/>
          <w:szCs w:val="21"/>
        </w:rPr>
        <w:t xml:space="preserve"> </w:t>
      </w:r>
    </w:p>
    <w:p w14:paraId="783ACCC2" w14:textId="77777777" w:rsidR="00037FD7" w:rsidRPr="00A57BA0" w:rsidRDefault="00037FD7" w:rsidP="00037FD7">
      <w:pPr>
        <w:rPr>
          <w:rFonts w:ascii="Verdana" w:hAnsi="Verdana" w:cs="Helvetica"/>
          <w:b/>
          <w:bCs/>
          <w:sz w:val="21"/>
          <w:szCs w:val="21"/>
        </w:rPr>
      </w:pPr>
      <w:r w:rsidRPr="00A57BA0">
        <w:rPr>
          <w:rFonts w:ascii="Verdana" w:hAnsi="Verdana" w:cs="Helvetica"/>
          <w:sz w:val="21"/>
          <w:szCs w:val="21"/>
        </w:rPr>
        <w:t xml:space="preserve">Noon. Wednesday, Oct. 6 </w:t>
      </w:r>
      <w:r w:rsidRPr="00A57BA0">
        <w:rPr>
          <w:rFonts w:ascii="Verdana" w:hAnsi="Verdana" w:cs="Helvetica"/>
          <w:i/>
          <w:iCs/>
          <w:sz w:val="21"/>
          <w:szCs w:val="21"/>
        </w:rPr>
        <w:t xml:space="preserve">Online via </w:t>
      </w:r>
      <w:proofErr w:type="spellStart"/>
      <w:r w:rsidRPr="00A57BA0">
        <w:rPr>
          <w:rFonts w:ascii="Verdana" w:hAnsi="Verdana" w:cs="Helvetica"/>
          <w:i/>
          <w:iCs/>
          <w:sz w:val="21"/>
          <w:szCs w:val="21"/>
        </w:rPr>
        <w:t>Crowdcast</w:t>
      </w:r>
      <w:proofErr w:type="spellEnd"/>
      <w:r w:rsidRPr="00A57BA0">
        <w:rPr>
          <w:rFonts w:ascii="Verdana" w:hAnsi="Verdana"/>
          <w:sz w:val="21"/>
          <w:szCs w:val="21"/>
          <w:u w:val="single"/>
        </w:rPr>
        <w:t xml:space="preserve"> </w:t>
      </w:r>
    </w:p>
    <w:p w14:paraId="02CE173B" w14:textId="77777777" w:rsidR="00037FD7" w:rsidRPr="00A57BA0" w:rsidRDefault="00037FD7" w:rsidP="00037FD7">
      <w:pPr>
        <w:pStyle w:val="NormalWeb"/>
        <w:shd w:val="clear" w:color="auto" w:fill="FFFFFF"/>
        <w:spacing w:before="0" w:after="0"/>
        <w:rPr>
          <w:rFonts w:ascii="Verdana" w:hAnsi="Verdana"/>
          <w:color w:val="auto"/>
          <w:sz w:val="21"/>
          <w:szCs w:val="21"/>
        </w:rPr>
      </w:pPr>
      <w:r w:rsidRPr="00A57BA0">
        <w:rPr>
          <w:rFonts w:ascii="Verdana" w:hAnsi="Verdana"/>
          <w:color w:val="auto"/>
          <w:sz w:val="21"/>
          <w:szCs w:val="21"/>
        </w:rPr>
        <w:t xml:space="preserve">The Alaska Design Forum presents Miriam </w:t>
      </w:r>
      <w:proofErr w:type="spellStart"/>
      <w:r w:rsidRPr="00A57BA0">
        <w:rPr>
          <w:rFonts w:ascii="Verdana" w:hAnsi="Verdana"/>
          <w:color w:val="auto"/>
          <w:sz w:val="21"/>
          <w:szCs w:val="21"/>
        </w:rPr>
        <w:t>Shevland</w:t>
      </w:r>
      <w:proofErr w:type="spellEnd"/>
      <w:r w:rsidRPr="00A57BA0">
        <w:rPr>
          <w:rFonts w:ascii="Verdana" w:hAnsi="Verdana"/>
          <w:color w:val="auto"/>
          <w:sz w:val="21"/>
          <w:szCs w:val="21"/>
        </w:rPr>
        <w:t xml:space="preserve"> as part of their 2021 lecture series “PLAY” during Anchorage Design Week 2021, seeking to investigate the power of play and its influence and inspirations on land and its inhabitants. </w:t>
      </w:r>
      <w:proofErr w:type="gramStart"/>
      <w:r w:rsidRPr="00A57BA0">
        <w:rPr>
          <w:rFonts w:ascii="Verdana" w:hAnsi="Verdana"/>
          <w:color w:val="auto"/>
          <w:sz w:val="21"/>
          <w:szCs w:val="21"/>
        </w:rPr>
        <w:t>Similar to</w:t>
      </w:r>
      <w:proofErr w:type="gramEnd"/>
      <w:r w:rsidRPr="00A57BA0">
        <w:rPr>
          <w:rFonts w:ascii="Verdana" w:hAnsi="Verdana"/>
          <w:color w:val="auto"/>
          <w:sz w:val="21"/>
          <w:szCs w:val="21"/>
        </w:rPr>
        <w:t xml:space="preserve"> design with its power to provoke human emotions and experiences, the power of play has an innate humanistic allure that provokes excitement and desire.</w:t>
      </w:r>
    </w:p>
    <w:p w14:paraId="0F73D1A0" w14:textId="77777777" w:rsidR="00037FD7" w:rsidRPr="00A57BA0" w:rsidRDefault="00037FD7" w:rsidP="00037FD7">
      <w:pPr>
        <w:pStyle w:val="Body"/>
        <w:rPr>
          <w:rFonts w:ascii="Verdana" w:eastAsia="Calibri" w:hAnsi="Verdana" w:cs="Calibri"/>
          <w:b/>
          <w:bCs/>
          <w:color w:val="auto"/>
          <w:sz w:val="21"/>
          <w:szCs w:val="21"/>
        </w:rPr>
      </w:pPr>
    </w:p>
    <w:p w14:paraId="693D9AD3" w14:textId="77777777" w:rsidR="00037FD7" w:rsidRPr="00A57BA0" w:rsidRDefault="00037FD7" w:rsidP="00037FD7">
      <w:pPr>
        <w:pStyle w:val="Body"/>
        <w:rPr>
          <w:rFonts w:ascii="Verdana" w:eastAsia="Calibri" w:hAnsi="Verdana" w:cs="Calibri"/>
          <w:b/>
          <w:bCs/>
          <w:color w:val="auto"/>
          <w:sz w:val="21"/>
          <w:szCs w:val="21"/>
        </w:rPr>
      </w:pPr>
      <w:r w:rsidRPr="00A57BA0">
        <w:rPr>
          <w:rFonts w:ascii="Verdana" w:eastAsia="Calibri" w:hAnsi="Verdana" w:cs="Calibri"/>
          <w:b/>
          <w:bCs/>
          <w:color w:val="auto"/>
          <w:sz w:val="21"/>
          <w:szCs w:val="21"/>
        </w:rPr>
        <w:t>Archiving Black Lives: Documenting American Experiences</w:t>
      </w:r>
    </w:p>
    <w:p w14:paraId="7B69773A" w14:textId="77777777" w:rsidR="00037FD7" w:rsidRPr="00A57BA0" w:rsidRDefault="00037FD7" w:rsidP="00037FD7">
      <w:pPr>
        <w:pStyle w:val="Body"/>
        <w:rPr>
          <w:rFonts w:ascii="Verdana" w:hAnsi="Verdana"/>
          <w:i/>
          <w:iCs/>
          <w:color w:val="auto"/>
          <w:sz w:val="21"/>
          <w:szCs w:val="21"/>
        </w:rPr>
      </w:pPr>
      <w:r w:rsidRPr="00A57BA0">
        <w:rPr>
          <w:rFonts w:ascii="Verdana" w:eastAsia="Calibri" w:hAnsi="Verdana" w:cs="Calibri"/>
          <w:color w:val="auto"/>
          <w:sz w:val="21"/>
          <w:szCs w:val="21"/>
        </w:rPr>
        <w:t xml:space="preserve">Noon – to 1:30 p.m. Thursday, Oct. 7 </w:t>
      </w:r>
      <w:r w:rsidRPr="00A57BA0">
        <w:rPr>
          <w:rFonts w:ascii="Verdana" w:eastAsia="Calibri" w:hAnsi="Verdana" w:cs="Calibri"/>
          <w:i/>
          <w:iCs/>
          <w:color w:val="auto"/>
          <w:sz w:val="21"/>
          <w:szCs w:val="21"/>
        </w:rPr>
        <w:t xml:space="preserve">Online via </w:t>
      </w:r>
      <w:proofErr w:type="spellStart"/>
      <w:r w:rsidRPr="00A57BA0">
        <w:rPr>
          <w:rFonts w:ascii="Verdana" w:eastAsia="Calibri" w:hAnsi="Verdana" w:cs="Calibri"/>
          <w:i/>
          <w:iCs/>
          <w:color w:val="auto"/>
          <w:sz w:val="21"/>
          <w:szCs w:val="21"/>
        </w:rPr>
        <w:t>Crowdcast</w:t>
      </w:r>
      <w:proofErr w:type="spellEnd"/>
    </w:p>
    <w:p w14:paraId="78F60287" w14:textId="166D3AE9" w:rsidR="00037FD7" w:rsidRPr="00A57BA0" w:rsidRDefault="00037FD7" w:rsidP="00037FD7">
      <w:pPr>
        <w:rPr>
          <w:rFonts w:ascii="Verdana" w:eastAsia="Calibri" w:hAnsi="Verdana" w:cs="Calibri"/>
          <w:b/>
          <w:bCs/>
          <w:sz w:val="21"/>
          <w:szCs w:val="21"/>
        </w:rPr>
      </w:pPr>
      <w:r w:rsidRPr="00A57BA0">
        <w:rPr>
          <w:rFonts w:ascii="Verdana" w:eastAsia="Calibri" w:hAnsi="Verdana" w:cs="Calibri"/>
          <w:sz w:val="21"/>
          <w:szCs w:val="21"/>
        </w:rPr>
        <w:t>October is National Archives Month. Join this conversation with archivists from across the nation as they explore documenting the lives and experiences of Black people. Panelists include Ja-</w:t>
      </w:r>
      <w:proofErr w:type="spellStart"/>
      <w:r w:rsidRPr="00A57BA0">
        <w:rPr>
          <w:rFonts w:ascii="Verdana" w:eastAsia="Calibri" w:hAnsi="Verdana" w:cs="Calibri"/>
          <w:sz w:val="21"/>
          <w:szCs w:val="21"/>
        </w:rPr>
        <w:t>Zette</w:t>
      </w:r>
      <w:proofErr w:type="spellEnd"/>
      <w:r w:rsidRPr="00A57BA0">
        <w:rPr>
          <w:rFonts w:ascii="Verdana" w:eastAsia="Calibri" w:hAnsi="Verdana" w:cs="Calibri"/>
          <w:sz w:val="21"/>
          <w:szCs w:val="21"/>
        </w:rPr>
        <w:t xml:space="preserve"> </w:t>
      </w:r>
      <w:proofErr w:type="spellStart"/>
      <w:r w:rsidRPr="00A57BA0">
        <w:rPr>
          <w:rFonts w:ascii="Verdana" w:eastAsia="Calibri" w:hAnsi="Verdana" w:cs="Calibri"/>
          <w:sz w:val="21"/>
          <w:szCs w:val="21"/>
        </w:rPr>
        <w:t>Marshburn</w:t>
      </w:r>
      <w:proofErr w:type="spellEnd"/>
      <w:r w:rsidRPr="00A57BA0">
        <w:rPr>
          <w:rFonts w:ascii="Verdana" w:eastAsia="Calibri" w:hAnsi="Verdana" w:cs="Calibri"/>
          <w:sz w:val="21"/>
          <w:szCs w:val="21"/>
        </w:rPr>
        <w:t xml:space="preserve">, Archivist at the National Museum of African American History &amp; Culture; Dr. Joni J. Floyd, Curator of Maryland &amp; Historical Collections at the University of Maryland; and Angela Rodgers </w:t>
      </w:r>
      <w:proofErr w:type="spellStart"/>
      <w:r w:rsidRPr="00A57BA0">
        <w:rPr>
          <w:rFonts w:ascii="Verdana" w:eastAsia="Calibri" w:hAnsi="Verdana" w:cs="Calibri"/>
          <w:sz w:val="21"/>
          <w:szCs w:val="21"/>
        </w:rPr>
        <w:t>Koukoui</w:t>
      </w:r>
      <w:proofErr w:type="spellEnd"/>
      <w:r w:rsidRPr="00A57BA0">
        <w:rPr>
          <w:rFonts w:ascii="Verdana" w:eastAsia="Calibri" w:hAnsi="Verdana" w:cs="Calibri"/>
          <w:sz w:val="21"/>
          <w:szCs w:val="21"/>
        </w:rPr>
        <w:t xml:space="preserve">, Outreach and Public Services Coordinator for the University of Baltimore. This program sponsored by Alyeska Pipeline Service Company. </w:t>
      </w:r>
      <w:r w:rsidRPr="00A57BA0">
        <w:rPr>
          <w:rFonts w:ascii="Verdana" w:eastAsia="Calibri" w:hAnsi="Verdana"/>
          <w:sz w:val="21"/>
          <w:szCs w:val="21"/>
        </w:rPr>
        <w:t>RSVP via Facebook.</w:t>
      </w:r>
      <w:r w:rsidRPr="00A57BA0">
        <w:rPr>
          <w:rFonts w:ascii="Verdana" w:eastAsia="Calibri" w:hAnsi="Verdana" w:cs="Calibri"/>
          <w:b/>
          <w:bCs/>
          <w:sz w:val="21"/>
          <w:szCs w:val="21"/>
        </w:rPr>
        <w:t xml:space="preserve"> </w:t>
      </w:r>
    </w:p>
    <w:p w14:paraId="10CBF64C" w14:textId="77777777" w:rsidR="00037FD7" w:rsidRPr="00A57BA0" w:rsidRDefault="00037FD7" w:rsidP="00037FD7">
      <w:pPr>
        <w:rPr>
          <w:rFonts w:ascii="Verdana" w:eastAsia="Calibri" w:hAnsi="Verdana" w:cs="Calibri"/>
          <w:i/>
          <w:iCs/>
          <w:sz w:val="21"/>
          <w:szCs w:val="21"/>
        </w:rPr>
      </w:pPr>
    </w:p>
    <w:p w14:paraId="7BB481D2" w14:textId="140A140E" w:rsidR="00037FD7" w:rsidRPr="00A57BA0" w:rsidRDefault="00037FD7" w:rsidP="00037FD7">
      <w:pPr>
        <w:pStyle w:val="paragraph"/>
        <w:spacing w:before="0" w:beforeAutospacing="0" w:after="0" w:afterAutospacing="0"/>
        <w:rPr>
          <w:rFonts w:ascii="Verdana" w:eastAsia="Calibri" w:hAnsi="Verdana" w:cs="Calibri"/>
          <w:sz w:val="21"/>
          <w:szCs w:val="21"/>
        </w:rPr>
      </w:pPr>
      <w:r w:rsidRPr="00A57BA0">
        <w:rPr>
          <w:rFonts w:ascii="Verdana" w:hAnsi="Verdana" w:cs="Helvetica"/>
          <w:b/>
          <w:bCs/>
          <w:sz w:val="21"/>
          <w:szCs w:val="21"/>
        </w:rPr>
        <w:t xml:space="preserve">Anchorage Design Week: Julia Ditto + Klara Maisch </w:t>
      </w:r>
      <w:r w:rsidRPr="00A57BA0">
        <w:rPr>
          <w:rFonts w:ascii="Verdana" w:hAnsi="Verdana" w:cs="Helvetica"/>
          <w:b/>
          <w:bCs/>
          <w:sz w:val="21"/>
          <w:szCs w:val="21"/>
        </w:rPr>
        <w:br/>
      </w:r>
      <w:r w:rsidRPr="00A57BA0">
        <w:rPr>
          <w:rFonts w:ascii="Verdana" w:hAnsi="Verdana" w:cs="Helvetica"/>
          <w:sz w:val="21"/>
          <w:szCs w:val="21"/>
        </w:rPr>
        <w:t xml:space="preserve">Noon. Thursday, Oct. 7 </w:t>
      </w:r>
      <w:r w:rsidRPr="00A57BA0">
        <w:rPr>
          <w:rFonts w:ascii="Verdana" w:hAnsi="Verdana" w:cs="Helvetica"/>
          <w:i/>
          <w:iCs/>
          <w:sz w:val="21"/>
          <w:szCs w:val="21"/>
        </w:rPr>
        <w:t xml:space="preserve">Online via </w:t>
      </w:r>
      <w:proofErr w:type="spellStart"/>
      <w:r w:rsidRPr="00A57BA0">
        <w:rPr>
          <w:rFonts w:ascii="Verdana" w:hAnsi="Verdana" w:cs="Helvetica"/>
          <w:i/>
          <w:iCs/>
          <w:sz w:val="21"/>
          <w:szCs w:val="21"/>
        </w:rPr>
        <w:t>Crowdcast</w:t>
      </w:r>
      <w:proofErr w:type="spellEnd"/>
      <w:r w:rsidRPr="00A57BA0">
        <w:rPr>
          <w:rFonts w:ascii="Verdana" w:hAnsi="Verdana" w:cs="Helvetica"/>
          <w:i/>
          <w:iCs/>
          <w:sz w:val="21"/>
          <w:szCs w:val="21"/>
        </w:rPr>
        <w:br/>
      </w:r>
      <w:r w:rsidRPr="00A57BA0">
        <w:rPr>
          <w:rFonts w:ascii="Verdana" w:hAnsi="Verdana"/>
          <w:sz w:val="21"/>
          <w:szCs w:val="21"/>
        </w:rPr>
        <w:t>Environmental illustration can be transformational through its ability to record and express the changes in the landscape, including the realities of seasonal and climate shifts, and the lasting marks of human influence. Join environmental artists and illustrators Julia Ditto and Klara Maisch for a presentation about their journeys as documentarians of science, place and the human experience accompanying field researchers in the Brooks Range. Moderated by Melisa Babb.</w:t>
      </w:r>
      <w:r w:rsidRPr="00A57BA0">
        <w:rPr>
          <w:rFonts w:ascii="Verdana" w:eastAsia="Calibri" w:hAnsi="Verdana" w:cs="Calibri"/>
          <w:sz w:val="21"/>
          <w:szCs w:val="21"/>
        </w:rPr>
        <w:t xml:space="preserve"> </w:t>
      </w:r>
    </w:p>
    <w:p w14:paraId="56E548AD" w14:textId="77777777" w:rsidR="00037FD7" w:rsidRPr="00A57BA0" w:rsidRDefault="00037FD7" w:rsidP="00037FD7">
      <w:pPr>
        <w:rPr>
          <w:rFonts w:ascii="Verdana" w:hAnsi="Verdana"/>
          <w:sz w:val="21"/>
          <w:szCs w:val="21"/>
        </w:rPr>
      </w:pPr>
    </w:p>
    <w:p w14:paraId="35220A90" w14:textId="77777777" w:rsidR="00037FD7" w:rsidRPr="00A57BA0" w:rsidRDefault="00037FD7" w:rsidP="00037FD7">
      <w:pPr>
        <w:pStyle w:val="Body"/>
        <w:rPr>
          <w:rFonts w:ascii="Verdana" w:hAnsi="Verdana"/>
          <w:b/>
          <w:bCs/>
          <w:color w:val="auto"/>
          <w:sz w:val="21"/>
          <w:szCs w:val="21"/>
        </w:rPr>
      </w:pPr>
      <w:r w:rsidRPr="00A57BA0">
        <w:rPr>
          <w:rFonts w:ascii="Verdana" w:hAnsi="Verdana"/>
          <w:b/>
          <w:bCs/>
          <w:i/>
          <w:iCs/>
          <w:color w:val="auto"/>
          <w:sz w:val="21"/>
          <w:szCs w:val="21"/>
        </w:rPr>
        <w:t>Counter Cartographies</w:t>
      </w:r>
      <w:r w:rsidRPr="00A57BA0">
        <w:rPr>
          <w:rFonts w:ascii="Verdana" w:hAnsi="Verdana"/>
          <w:b/>
          <w:bCs/>
          <w:color w:val="auto"/>
          <w:sz w:val="21"/>
          <w:szCs w:val="21"/>
        </w:rPr>
        <w:t>: First Look and Member Preview</w:t>
      </w:r>
    </w:p>
    <w:p w14:paraId="75FBF77F" w14:textId="77777777" w:rsidR="00037FD7" w:rsidRPr="00A57BA0" w:rsidRDefault="00037FD7" w:rsidP="00037FD7">
      <w:pPr>
        <w:pStyle w:val="Body"/>
        <w:rPr>
          <w:rFonts w:ascii="Verdana" w:hAnsi="Verdana"/>
          <w:i/>
          <w:iCs/>
          <w:color w:val="auto"/>
          <w:sz w:val="21"/>
          <w:szCs w:val="21"/>
        </w:rPr>
      </w:pPr>
      <w:r w:rsidRPr="00A57BA0">
        <w:rPr>
          <w:rFonts w:ascii="Verdana" w:hAnsi="Verdana"/>
          <w:color w:val="auto"/>
          <w:sz w:val="21"/>
          <w:szCs w:val="21"/>
        </w:rPr>
        <w:t xml:space="preserve">5-6 p.m. Thursday, Oct. 7 </w:t>
      </w:r>
      <w:r w:rsidRPr="00A57BA0">
        <w:rPr>
          <w:rFonts w:ascii="Verdana" w:hAnsi="Verdana"/>
          <w:i/>
          <w:iCs/>
          <w:color w:val="auto"/>
          <w:sz w:val="21"/>
          <w:szCs w:val="21"/>
        </w:rPr>
        <w:t xml:space="preserve">Online via </w:t>
      </w:r>
      <w:proofErr w:type="spellStart"/>
      <w:r w:rsidRPr="00A57BA0">
        <w:rPr>
          <w:rFonts w:ascii="Verdana" w:hAnsi="Verdana"/>
          <w:i/>
          <w:iCs/>
          <w:color w:val="auto"/>
          <w:sz w:val="21"/>
          <w:szCs w:val="21"/>
        </w:rPr>
        <w:t>Crowdcast</w:t>
      </w:r>
      <w:proofErr w:type="spellEnd"/>
    </w:p>
    <w:p w14:paraId="5E52C463" w14:textId="77777777" w:rsidR="00037FD7" w:rsidRPr="00A57BA0" w:rsidRDefault="00037FD7" w:rsidP="00037FD7">
      <w:pPr>
        <w:pStyle w:val="Body"/>
        <w:rPr>
          <w:rFonts w:ascii="Verdana" w:hAnsi="Verdana"/>
          <w:color w:val="auto"/>
          <w:sz w:val="21"/>
          <w:szCs w:val="21"/>
        </w:rPr>
      </w:pPr>
      <w:r w:rsidRPr="00A57BA0">
        <w:rPr>
          <w:rFonts w:ascii="Verdana" w:hAnsi="Verdana"/>
          <w:color w:val="auto"/>
          <w:sz w:val="21"/>
          <w:szCs w:val="21"/>
        </w:rPr>
        <w:t xml:space="preserve">Join Chief Learning and Engagement Officer Hollis Mickey and Director of Exhibitions Ryan Kenny for an early look at the exhibition </w:t>
      </w:r>
      <w:r w:rsidRPr="00A57BA0">
        <w:rPr>
          <w:rFonts w:ascii="Verdana" w:hAnsi="Verdana"/>
          <w:i/>
          <w:iCs/>
          <w:color w:val="auto"/>
          <w:sz w:val="21"/>
          <w:szCs w:val="21"/>
        </w:rPr>
        <w:t>Counter Cartographies</w:t>
      </w:r>
      <w:r w:rsidRPr="00A57BA0">
        <w:rPr>
          <w:rFonts w:ascii="Verdana" w:hAnsi="Verdana"/>
          <w:color w:val="auto"/>
          <w:sz w:val="21"/>
          <w:szCs w:val="21"/>
        </w:rPr>
        <w:t>. VIP and Museum Insider members.</w:t>
      </w:r>
    </w:p>
    <w:p w14:paraId="2844F08B" w14:textId="77777777" w:rsidR="00037FD7" w:rsidRPr="00A57BA0" w:rsidRDefault="00037FD7" w:rsidP="00037FD7">
      <w:pPr>
        <w:pStyle w:val="Body"/>
        <w:rPr>
          <w:rFonts w:ascii="Verdana" w:hAnsi="Verdana"/>
          <w:color w:val="auto"/>
          <w:sz w:val="21"/>
          <w:szCs w:val="21"/>
        </w:rPr>
      </w:pPr>
    </w:p>
    <w:p w14:paraId="078ED108" w14:textId="61B01C40" w:rsidR="00037FD7" w:rsidRPr="00A57BA0" w:rsidRDefault="00037FD7" w:rsidP="00037FD7">
      <w:pPr>
        <w:pStyle w:val="Body"/>
        <w:rPr>
          <w:rFonts w:ascii="Verdana" w:hAnsi="Verdana"/>
          <w:color w:val="auto"/>
          <w:sz w:val="21"/>
          <w:szCs w:val="21"/>
        </w:rPr>
      </w:pPr>
      <w:r w:rsidRPr="00A57BA0">
        <w:rPr>
          <w:rFonts w:ascii="Verdana" w:hAnsi="Verdana"/>
          <w:color w:val="auto"/>
          <w:sz w:val="21"/>
          <w:szCs w:val="21"/>
        </w:rPr>
        <w:t xml:space="preserve">Not a VIP Member? Contact Karen Kroon at </w:t>
      </w:r>
      <w:hyperlink r:id="rId27">
        <w:r w:rsidRPr="00A57BA0">
          <w:rPr>
            <w:rStyle w:val="Hyperlink"/>
            <w:rFonts w:ascii="Verdana" w:hAnsi="Verdana"/>
            <w:color w:val="auto"/>
            <w:sz w:val="21"/>
            <w:szCs w:val="21"/>
          </w:rPr>
          <w:t>membership@anchoragemuseum.org</w:t>
        </w:r>
      </w:hyperlink>
      <w:r w:rsidRPr="00A57BA0">
        <w:rPr>
          <w:rFonts w:ascii="Verdana" w:hAnsi="Verdana"/>
          <w:color w:val="auto"/>
          <w:sz w:val="21"/>
          <w:szCs w:val="21"/>
        </w:rPr>
        <w:t xml:space="preserve"> to upgrade your membership and join the event. </w:t>
      </w:r>
    </w:p>
    <w:p w14:paraId="0CF5E12C" w14:textId="77777777" w:rsidR="00037FD7" w:rsidRPr="00A57BA0" w:rsidRDefault="00037FD7" w:rsidP="00037FD7">
      <w:pPr>
        <w:pStyle w:val="paragraph"/>
        <w:spacing w:before="0" w:beforeAutospacing="0" w:after="0" w:afterAutospacing="0"/>
        <w:rPr>
          <w:rFonts w:ascii="Verdana" w:hAnsi="Verdana" w:cs="Segoe UI"/>
          <w:b/>
          <w:bCs/>
          <w:sz w:val="21"/>
          <w:szCs w:val="21"/>
        </w:rPr>
      </w:pPr>
      <w:r w:rsidRPr="00A57BA0">
        <w:rPr>
          <w:rFonts w:ascii="Verdana" w:eastAsia="Calibri" w:hAnsi="Verdana" w:cs="Calibri"/>
          <w:i/>
          <w:iCs/>
          <w:sz w:val="21"/>
          <w:szCs w:val="21"/>
        </w:rPr>
        <w:br/>
      </w:r>
      <w:r w:rsidRPr="00A57BA0">
        <w:rPr>
          <w:rFonts w:ascii="Verdana" w:hAnsi="Verdana" w:cs="Segoe UI"/>
          <w:b/>
          <w:bCs/>
          <w:sz w:val="21"/>
          <w:szCs w:val="21"/>
        </w:rPr>
        <w:t>Free Day at the Museum: Indigenous Peoples’ Day</w:t>
      </w:r>
    </w:p>
    <w:p w14:paraId="4FCC107A" w14:textId="77777777" w:rsidR="00037FD7" w:rsidRPr="00A57BA0" w:rsidRDefault="00037FD7" w:rsidP="00037FD7">
      <w:pPr>
        <w:pStyle w:val="paragraph"/>
        <w:spacing w:before="0" w:beforeAutospacing="0" w:after="0" w:afterAutospacing="0"/>
        <w:rPr>
          <w:rFonts w:ascii="Verdana" w:hAnsi="Verdana"/>
          <w:i/>
          <w:iCs/>
          <w:sz w:val="21"/>
          <w:szCs w:val="21"/>
        </w:rPr>
      </w:pPr>
      <w:r w:rsidRPr="00A57BA0">
        <w:rPr>
          <w:rFonts w:ascii="Verdana" w:hAnsi="Verdana" w:cs="Segoe UI"/>
          <w:sz w:val="21"/>
          <w:szCs w:val="21"/>
        </w:rPr>
        <w:t>10 a.m. to 6 p.m. Friday, Oct. 8</w:t>
      </w:r>
      <w:r w:rsidRPr="00A57BA0">
        <w:rPr>
          <w:rFonts w:ascii="Verdana" w:eastAsia="Calibri" w:hAnsi="Verdana" w:cs="Calibri"/>
          <w:sz w:val="21"/>
          <w:szCs w:val="21"/>
        </w:rPr>
        <w:br/>
      </w:r>
      <w:r w:rsidRPr="00A57BA0">
        <w:rPr>
          <w:rFonts w:ascii="Verdana" w:hAnsi="Verdana"/>
          <w:sz w:val="21"/>
          <w:szCs w:val="21"/>
        </w:rPr>
        <w:t xml:space="preserve">In recognition of the upcoming Indigenous Peoples' Day, which celebrates and honors Alaska Native and </w:t>
      </w:r>
      <w:r w:rsidRPr="00A57BA0">
        <w:rPr>
          <w:rStyle w:val="Emphasis"/>
          <w:rFonts w:ascii="Verdana" w:hAnsi="Verdana"/>
          <w:i w:val="0"/>
          <w:iCs w:val="0"/>
          <w:sz w:val="21"/>
          <w:szCs w:val="21"/>
        </w:rPr>
        <w:t>Native</w:t>
      </w:r>
      <w:r w:rsidRPr="00A57BA0">
        <w:rPr>
          <w:rFonts w:ascii="Verdana" w:hAnsi="Verdana"/>
          <w:i/>
          <w:sz w:val="21"/>
          <w:szCs w:val="21"/>
        </w:rPr>
        <w:t xml:space="preserve"> </w:t>
      </w:r>
      <w:r w:rsidRPr="00A57BA0">
        <w:rPr>
          <w:rFonts w:ascii="Verdana" w:hAnsi="Verdana"/>
          <w:sz w:val="21"/>
          <w:szCs w:val="21"/>
        </w:rPr>
        <w:t xml:space="preserve">American </w:t>
      </w:r>
      <w:r w:rsidRPr="00A57BA0">
        <w:rPr>
          <w:rStyle w:val="Emphasis"/>
          <w:rFonts w:ascii="Verdana" w:hAnsi="Verdana"/>
          <w:i w:val="0"/>
          <w:iCs w:val="0"/>
          <w:sz w:val="21"/>
          <w:szCs w:val="21"/>
        </w:rPr>
        <w:t>peoples</w:t>
      </w:r>
      <w:r w:rsidRPr="00A57BA0">
        <w:rPr>
          <w:rFonts w:ascii="Verdana" w:hAnsi="Verdana"/>
          <w:sz w:val="21"/>
          <w:szCs w:val="21"/>
        </w:rPr>
        <w:t xml:space="preserve"> and commemorates their histories and cultures, the museum offers free admission on Friday, Oct. 8. We thank the </w:t>
      </w:r>
      <w:proofErr w:type="spellStart"/>
      <w:r w:rsidRPr="00A57BA0">
        <w:rPr>
          <w:rFonts w:ascii="Verdana" w:hAnsi="Verdana"/>
          <w:sz w:val="21"/>
          <w:szCs w:val="21"/>
        </w:rPr>
        <w:t>Dena’ina</w:t>
      </w:r>
      <w:proofErr w:type="spellEnd"/>
      <w:r w:rsidRPr="00A57BA0">
        <w:rPr>
          <w:rFonts w:ascii="Verdana" w:hAnsi="Verdana"/>
          <w:sz w:val="21"/>
          <w:szCs w:val="21"/>
        </w:rPr>
        <w:t xml:space="preserve"> people for the past, </w:t>
      </w:r>
      <w:proofErr w:type="gramStart"/>
      <w:r w:rsidRPr="00A57BA0">
        <w:rPr>
          <w:rFonts w:ascii="Verdana" w:hAnsi="Verdana"/>
          <w:sz w:val="21"/>
          <w:szCs w:val="21"/>
        </w:rPr>
        <w:t>present</w:t>
      </w:r>
      <w:proofErr w:type="gramEnd"/>
      <w:r w:rsidRPr="00A57BA0">
        <w:rPr>
          <w:rFonts w:ascii="Verdana" w:hAnsi="Verdana"/>
          <w:sz w:val="21"/>
          <w:szCs w:val="21"/>
        </w:rPr>
        <w:t xml:space="preserve"> and future stewardship of land, place and people. Free admission made possible by Alaska Airlines. </w:t>
      </w:r>
      <w:r w:rsidRPr="00A57BA0">
        <w:rPr>
          <w:rFonts w:ascii="Verdana" w:hAnsi="Verdana"/>
          <w:i/>
          <w:iCs/>
          <w:sz w:val="21"/>
          <w:szCs w:val="21"/>
        </w:rPr>
        <w:t>Note: Because of the museum’s winter schedule, the museum will be closed Monday, Oct. 11, when Indigenous Peoples’ Day is recognized nationwide.</w:t>
      </w:r>
    </w:p>
    <w:p w14:paraId="62A0FAB3" w14:textId="77777777" w:rsidR="00037FD7" w:rsidRPr="00A57BA0" w:rsidRDefault="00037FD7" w:rsidP="00037FD7">
      <w:pPr>
        <w:pStyle w:val="paragraph"/>
        <w:spacing w:before="0" w:beforeAutospacing="0" w:after="0" w:afterAutospacing="0"/>
        <w:rPr>
          <w:rFonts w:ascii="Verdana" w:hAnsi="Verdana" w:cs="Segoe UI"/>
          <w:b/>
          <w:bCs/>
          <w:sz w:val="21"/>
          <w:szCs w:val="21"/>
        </w:rPr>
      </w:pPr>
    </w:p>
    <w:p w14:paraId="2DED1B9A" w14:textId="63A464E1" w:rsidR="00037FD7" w:rsidRPr="00A57BA0" w:rsidRDefault="00037FD7" w:rsidP="00037FD7">
      <w:pPr>
        <w:pStyle w:val="paragraph"/>
        <w:spacing w:before="0" w:beforeAutospacing="0" w:after="0" w:afterAutospacing="0"/>
        <w:rPr>
          <w:rFonts w:ascii="Verdana" w:hAnsi="Verdana" w:cs="Segoe UI"/>
          <w:b/>
          <w:bCs/>
          <w:sz w:val="21"/>
          <w:szCs w:val="21"/>
        </w:rPr>
      </w:pPr>
      <w:r w:rsidRPr="00A57BA0">
        <w:rPr>
          <w:rFonts w:ascii="Verdana" w:hAnsi="Verdana" w:cs="Helvetica"/>
          <w:b/>
          <w:bCs/>
          <w:sz w:val="21"/>
          <w:szCs w:val="21"/>
        </w:rPr>
        <w:t xml:space="preserve">Anchorage Design Week: </w:t>
      </w:r>
      <w:proofErr w:type="spellStart"/>
      <w:r w:rsidRPr="00A57BA0">
        <w:rPr>
          <w:rFonts w:ascii="Verdana" w:hAnsi="Verdana" w:cs="Helvetica"/>
          <w:b/>
          <w:bCs/>
          <w:sz w:val="21"/>
          <w:szCs w:val="21"/>
        </w:rPr>
        <w:t>Joar</w:t>
      </w:r>
      <w:proofErr w:type="spellEnd"/>
      <w:r w:rsidRPr="00A57BA0">
        <w:rPr>
          <w:rFonts w:ascii="Verdana" w:hAnsi="Verdana" w:cs="Helvetica"/>
          <w:b/>
          <w:bCs/>
          <w:sz w:val="21"/>
          <w:szCs w:val="21"/>
        </w:rPr>
        <w:t xml:space="preserve"> </w:t>
      </w:r>
      <w:proofErr w:type="spellStart"/>
      <w:r w:rsidRPr="00A57BA0">
        <w:rPr>
          <w:rFonts w:ascii="Verdana" w:hAnsi="Verdana" w:cs="Helvetica"/>
          <w:b/>
          <w:bCs/>
          <w:sz w:val="21"/>
          <w:szCs w:val="21"/>
        </w:rPr>
        <w:t>Nango</w:t>
      </w:r>
      <w:proofErr w:type="spellEnd"/>
      <w:r w:rsidRPr="00A57BA0">
        <w:rPr>
          <w:rFonts w:ascii="Verdana" w:hAnsi="Verdana" w:cs="Helvetica"/>
          <w:b/>
          <w:bCs/>
          <w:sz w:val="21"/>
          <w:szCs w:val="21"/>
        </w:rPr>
        <w:br/>
      </w:r>
      <w:r w:rsidRPr="00A57BA0">
        <w:rPr>
          <w:rFonts w:ascii="Verdana" w:hAnsi="Verdana" w:cs="Helvetica"/>
          <w:sz w:val="21"/>
          <w:szCs w:val="21"/>
        </w:rPr>
        <w:t xml:space="preserve">10 a.m. Friday, Oct. 8 </w:t>
      </w:r>
      <w:r w:rsidRPr="00A57BA0">
        <w:rPr>
          <w:rFonts w:ascii="Verdana" w:hAnsi="Verdana" w:cs="Helvetica"/>
          <w:i/>
          <w:iCs/>
          <w:sz w:val="21"/>
          <w:szCs w:val="21"/>
        </w:rPr>
        <w:t xml:space="preserve">Online via </w:t>
      </w:r>
      <w:proofErr w:type="spellStart"/>
      <w:r w:rsidRPr="00A57BA0">
        <w:rPr>
          <w:rFonts w:ascii="Verdana" w:hAnsi="Verdana" w:cs="Helvetica"/>
          <w:i/>
          <w:iCs/>
          <w:sz w:val="21"/>
          <w:szCs w:val="21"/>
        </w:rPr>
        <w:t>Crowdcast</w:t>
      </w:r>
      <w:proofErr w:type="spellEnd"/>
      <w:r w:rsidRPr="00A57BA0">
        <w:rPr>
          <w:rStyle w:val="Hyperlink"/>
          <w:rFonts w:ascii="Verdana" w:hAnsi="Verdana"/>
          <w:sz w:val="21"/>
          <w:szCs w:val="21"/>
        </w:rPr>
        <w:t xml:space="preserve"> </w:t>
      </w:r>
      <w:r w:rsidRPr="00A57BA0">
        <w:rPr>
          <w:rStyle w:val="Hyperlink"/>
          <w:rFonts w:ascii="Verdana" w:hAnsi="Verdana"/>
          <w:sz w:val="21"/>
          <w:szCs w:val="21"/>
        </w:rPr>
        <w:br/>
      </w:r>
      <w:r w:rsidRPr="00A57BA0">
        <w:rPr>
          <w:rFonts w:ascii="Verdana" w:hAnsi="Verdana"/>
          <w:sz w:val="21"/>
          <w:szCs w:val="21"/>
        </w:rPr>
        <w:t>Meet Norwegian-Sámi artist and architect </w:t>
      </w:r>
      <w:proofErr w:type="spellStart"/>
      <w:r w:rsidRPr="00A57BA0">
        <w:rPr>
          <w:rFonts w:ascii="Verdana" w:hAnsi="Verdana"/>
          <w:sz w:val="21"/>
          <w:szCs w:val="21"/>
        </w:rPr>
        <w:t>Joar</w:t>
      </w:r>
      <w:proofErr w:type="spellEnd"/>
      <w:r w:rsidRPr="00A57BA0">
        <w:rPr>
          <w:rFonts w:ascii="Verdana" w:hAnsi="Verdana"/>
          <w:sz w:val="21"/>
          <w:szCs w:val="21"/>
        </w:rPr>
        <w:t> </w:t>
      </w:r>
      <w:proofErr w:type="spellStart"/>
      <w:r w:rsidRPr="00A57BA0">
        <w:rPr>
          <w:rFonts w:ascii="Verdana" w:hAnsi="Verdana"/>
          <w:sz w:val="21"/>
          <w:szCs w:val="21"/>
        </w:rPr>
        <w:t>Nango</w:t>
      </w:r>
      <w:proofErr w:type="spellEnd"/>
      <w:r w:rsidRPr="00A57BA0">
        <w:rPr>
          <w:rFonts w:ascii="Verdana" w:hAnsi="Verdana"/>
          <w:sz w:val="21"/>
          <w:szCs w:val="21"/>
        </w:rPr>
        <w:t xml:space="preserve"> for an introduction to his research on Indigenous approaches to design and architecture, as well as alternative models of social space. </w:t>
      </w:r>
      <w:proofErr w:type="spellStart"/>
      <w:r w:rsidRPr="00A57BA0">
        <w:rPr>
          <w:rFonts w:ascii="Verdana" w:hAnsi="Verdana"/>
          <w:sz w:val="21"/>
          <w:szCs w:val="21"/>
        </w:rPr>
        <w:t>Joar’s</w:t>
      </w:r>
      <w:proofErr w:type="spellEnd"/>
      <w:r w:rsidRPr="00A57BA0">
        <w:rPr>
          <w:rFonts w:ascii="Verdana" w:hAnsi="Verdana"/>
          <w:sz w:val="21"/>
          <w:szCs w:val="21"/>
        </w:rPr>
        <w:t xml:space="preserve"> film series </w:t>
      </w:r>
      <w:r w:rsidRPr="00A57BA0">
        <w:rPr>
          <w:rFonts w:ascii="Verdana" w:hAnsi="Verdana"/>
          <w:i/>
          <w:iCs/>
          <w:sz w:val="21"/>
          <w:szCs w:val="21"/>
        </w:rPr>
        <w:t xml:space="preserve">Post-Capitalist Architecture </w:t>
      </w:r>
      <w:r w:rsidRPr="00A57BA0">
        <w:rPr>
          <w:rFonts w:ascii="Verdana" w:hAnsi="Verdana"/>
          <w:sz w:val="21"/>
          <w:szCs w:val="21"/>
        </w:rPr>
        <w:t xml:space="preserve">is featured in the Anchorage Museum exhibition </w:t>
      </w:r>
      <w:r w:rsidRPr="00A57BA0">
        <w:rPr>
          <w:rFonts w:ascii="Verdana" w:hAnsi="Verdana"/>
          <w:i/>
          <w:iCs/>
          <w:sz w:val="21"/>
          <w:szCs w:val="21"/>
        </w:rPr>
        <w:t>Counter Cartographies: Living the Land</w:t>
      </w:r>
      <w:r w:rsidRPr="00A57BA0">
        <w:rPr>
          <w:rFonts w:ascii="Verdana" w:hAnsi="Verdana"/>
          <w:sz w:val="21"/>
          <w:szCs w:val="21"/>
        </w:rPr>
        <w:t>, which opens Oct. 8.</w:t>
      </w:r>
    </w:p>
    <w:p w14:paraId="7C48B583" w14:textId="77777777" w:rsidR="00037FD7" w:rsidRPr="00A57BA0" w:rsidRDefault="00037FD7" w:rsidP="00037FD7">
      <w:pPr>
        <w:pStyle w:val="paragraph"/>
        <w:spacing w:before="0" w:beforeAutospacing="0" w:after="0" w:afterAutospacing="0"/>
        <w:rPr>
          <w:rFonts w:ascii="Verdana" w:hAnsi="Verdana" w:cs="Segoe UI"/>
          <w:b/>
          <w:bCs/>
          <w:sz w:val="21"/>
          <w:szCs w:val="21"/>
        </w:rPr>
      </w:pPr>
    </w:p>
    <w:p w14:paraId="1C9A0C60" w14:textId="1BBF01D4" w:rsidR="00037FD7" w:rsidRPr="00A57BA0" w:rsidRDefault="00037FD7" w:rsidP="00037FD7">
      <w:pPr>
        <w:pStyle w:val="paragraph"/>
        <w:spacing w:before="0" w:beforeAutospacing="0" w:after="0" w:afterAutospacing="0"/>
        <w:rPr>
          <w:rFonts w:ascii="Verdana" w:hAnsi="Verdana" w:cs="Segoe UI"/>
          <w:b/>
          <w:bCs/>
          <w:sz w:val="21"/>
          <w:szCs w:val="21"/>
        </w:rPr>
      </w:pPr>
      <w:r w:rsidRPr="00A57BA0">
        <w:rPr>
          <w:rFonts w:ascii="Verdana" w:hAnsi="Verdana" w:cs="Helvetica"/>
          <w:b/>
          <w:bCs/>
          <w:sz w:val="21"/>
          <w:szCs w:val="21"/>
        </w:rPr>
        <w:t>Anchorage Design Week: HOTTEA</w:t>
      </w:r>
      <w:r w:rsidRPr="00A57BA0">
        <w:rPr>
          <w:rFonts w:ascii="Verdana" w:hAnsi="Verdana" w:cs="Helvetica"/>
          <w:b/>
          <w:bCs/>
          <w:sz w:val="21"/>
          <w:szCs w:val="21"/>
        </w:rPr>
        <w:br/>
      </w:r>
      <w:r w:rsidRPr="00A57BA0">
        <w:rPr>
          <w:rFonts w:ascii="Verdana" w:hAnsi="Verdana" w:cs="Helvetica"/>
          <w:sz w:val="21"/>
          <w:szCs w:val="21"/>
        </w:rPr>
        <w:t xml:space="preserve">Noon. Friday, Oct. 8 </w:t>
      </w:r>
      <w:r w:rsidRPr="00A57BA0">
        <w:rPr>
          <w:rFonts w:ascii="Verdana" w:hAnsi="Verdana" w:cs="Helvetica"/>
          <w:i/>
          <w:iCs/>
          <w:sz w:val="21"/>
          <w:szCs w:val="21"/>
        </w:rPr>
        <w:t xml:space="preserve">Online via </w:t>
      </w:r>
      <w:proofErr w:type="spellStart"/>
      <w:r w:rsidRPr="00A57BA0">
        <w:rPr>
          <w:rFonts w:ascii="Verdana" w:hAnsi="Verdana" w:cs="Helvetica"/>
          <w:i/>
          <w:iCs/>
          <w:sz w:val="21"/>
          <w:szCs w:val="21"/>
        </w:rPr>
        <w:t>Crowdcast</w:t>
      </w:r>
      <w:proofErr w:type="spellEnd"/>
      <w:r w:rsidRPr="00A57BA0">
        <w:rPr>
          <w:rFonts w:ascii="Verdana" w:hAnsi="Verdana"/>
          <w:sz w:val="21"/>
          <w:szCs w:val="21"/>
          <w:u w:val="single"/>
        </w:rPr>
        <w:t xml:space="preserve"> </w:t>
      </w:r>
      <w:r w:rsidRPr="00A57BA0">
        <w:rPr>
          <w:rFonts w:ascii="Verdana" w:hAnsi="Verdana"/>
          <w:sz w:val="21"/>
          <w:szCs w:val="21"/>
          <w:u w:val="single"/>
        </w:rPr>
        <w:br/>
      </w:r>
      <w:proofErr w:type="gramStart"/>
      <w:r w:rsidRPr="00A57BA0">
        <w:rPr>
          <w:rFonts w:ascii="Verdana" w:hAnsi="Verdana"/>
          <w:sz w:val="21"/>
          <w:szCs w:val="21"/>
        </w:rPr>
        <w:t>Join street</w:t>
      </w:r>
      <w:proofErr w:type="gramEnd"/>
      <w:r w:rsidRPr="00A57BA0">
        <w:rPr>
          <w:rFonts w:ascii="Verdana" w:hAnsi="Verdana"/>
          <w:sz w:val="21"/>
          <w:szCs w:val="21"/>
        </w:rPr>
        <w:t xml:space="preserve"> artist, graphic and experiential installation designer HOTTEA for a conversation about his journey through life using art and design to create monumental transformations of space at street level as well as in internationally renowned institutions using non-destructive techniques. </w:t>
      </w:r>
    </w:p>
    <w:p w14:paraId="5CD96FBA" w14:textId="77777777" w:rsidR="00037FD7" w:rsidRPr="00A57BA0" w:rsidRDefault="00037FD7" w:rsidP="00037FD7">
      <w:pPr>
        <w:pStyle w:val="paragraph"/>
        <w:spacing w:before="0" w:beforeAutospacing="0" w:after="0" w:afterAutospacing="0"/>
        <w:rPr>
          <w:rFonts w:ascii="Verdana" w:hAnsi="Verdana" w:cs="Segoe UI"/>
          <w:b/>
          <w:bCs/>
          <w:sz w:val="21"/>
          <w:szCs w:val="21"/>
        </w:rPr>
      </w:pPr>
    </w:p>
    <w:p w14:paraId="1CA01CE5" w14:textId="77777777" w:rsidR="00037FD7" w:rsidRPr="00A57BA0" w:rsidRDefault="00037FD7" w:rsidP="00037FD7">
      <w:pPr>
        <w:rPr>
          <w:rFonts w:ascii="Verdana" w:hAnsi="Verdana" w:cstheme="minorBidi"/>
          <w:b/>
          <w:bCs/>
          <w:sz w:val="21"/>
          <w:szCs w:val="21"/>
        </w:rPr>
      </w:pPr>
      <w:r w:rsidRPr="00A57BA0">
        <w:rPr>
          <w:rFonts w:ascii="Verdana" w:hAnsi="Verdana" w:cstheme="minorBidi"/>
          <w:b/>
          <w:bCs/>
          <w:i/>
          <w:iCs/>
          <w:sz w:val="21"/>
          <w:szCs w:val="21"/>
        </w:rPr>
        <w:t>Counter Cartographies</w:t>
      </w:r>
      <w:r w:rsidRPr="00A57BA0">
        <w:rPr>
          <w:rFonts w:ascii="Verdana" w:hAnsi="Verdana" w:cstheme="minorBidi"/>
          <w:b/>
          <w:bCs/>
          <w:sz w:val="21"/>
          <w:szCs w:val="21"/>
        </w:rPr>
        <w:t>: Curatorial Contexts</w:t>
      </w:r>
    </w:p>
    <w:p w14:paraId="45814D5D" w14:textId="77777777" w:rsidR="00037FD7" w:rsidRPr="00A57BA0" w:rsidRDefault="00037FD7" w:rsidP="00037FD7">
      <w:pPr>
        <w:rPr>
          <w:rFonts w:ascii="Verdana" w:hAnsi="Verdana" w:cstheme="minorBidi"/>
          <w:sz w:val="21"/>
          <w:szCs w:val="21"/>
        </w:rPr>
      </w:pPr>
      <w:r w:rsidRPr="00A57BA0">
        <w:rPr>
          <w:rFonts w:ascii="Verdana" w:hAnsi="Verdana" w:cstheme="minorBidi"/>
          <w:sz w:val="21"/>
          <w:szCs w:val="21"/>
        </w:rPr>
        <w:t xml:space="preserve">6 p.m. Friday, Oct. 8 </w:t>
      </w:r>
      <w:r w:rsidRPr="00A57BA0">
        <w:rPr>
          <w:rFonts w:ascii="Verdana" w:hAnsi="Verdana" w:cstheme="minorBidi"/>
          <w:i/>
          <w:iCs/>
          <w:sz w:val="21"/>
          <w:szCs w:val="21"/>
        </w:rPr>
        <w:t>Anchorage Museum, Third Floor</w:t>
      </w:r>
    </w:p>
    <w:p w14:paraId="6B1F6E42" w14:textId="09B5CFBA" w:rsidR="00037FD7" w:rsidRPr="00A57BA0" w:rsidRDefault="00037FD7" w:rsidP="00037FD7">
      <w:pPr>
        <w:rPr>
          <w:rFonts w:ascii="Verdana" w:hAnsi="Verdana" w:cstheme="minorBidi"/>
          <w:sz w:val="21"/>
          <w:szCs w:val="21"/>
        </w:rPr>
      </w:pPr>
      <w:r w:rsidRPr="00A57BA0">
        <w:rPr>
          <w:rFonts w:ascii="Verdana" w:hAnsi="Verdana" w:cstheme="minorBidi"/>
          <w:sz w:val="21"/>
          <w:szCs w:val="21"/>
        </w:rPr>
        <w:t xml:space="preserve">Join museum staff Aaron Leggett, senior curator of Alaska history &amp; Indigenous culture, and Hollis Mickey, chief </w:t>
      </w:r>
      <w:proofErr w:type="gramStart"/>
      <w:r w:rsidRPr="00A57BA0">
        <w:rPr>
          <w:rFonts w:ascii="Verdana" w:hAnsi="Verdana" w:cstheme="minorBidi"/>
          <w:sz w:val="21"/>
          <w:szCs w:val="21"/>
        </w:rPr>
        <w:t>learning</w:t>
      </w:r>
      <w:proofErr w:type="gramEnd"/>
      <w:r w:rsidRPr="00A57BA0">
        <w:rPr>
          <w:rFonts w:ascii="Verdana" w:hAnsi="Verdana" w:cstheme="minorBidi"/>
          <w:sz w:val="21"/>
          <w:szCs w:val="21"/>
        </w:rPr>
        <w:t xml:space="preserve"> and access officer, to celebrate the opening of the </w:t>
      </w:r>
      <w:r w:rsidRPr="00A57BA0">
        <w:rPr>
          <w:rFonts w:ascii="Verdana" w:hAnsi="Verdana" w:cstheme="minorBidi"/>
          <w:i/>
          <w:iCs/>
          <w:sz w:val="21"/>
          <w:szCs w:val="21"/>
        </w:rPr>
        <w:t xml:space="preserve">Counter Cartographies </w:t>
      </w:r>
      <w:r w:rsidRPr="00A57BA0">
        <w:rPr>
          <w:rFonts w:ascii="Verdana" w:hAnsi="Verdana" w:cstheme="minorBidi"/>
          <w:sz w:val="21"/>
          <w:szCs w:val="21"/>
        </w:rPr>
        <w:t xml:space="preserve">exhibition. International contemporary artists question what a map has been, is, and can be through visual, multimedia, installation, and sound </w:t>
      </w:r>
      <w:proofErr w:type="gramStart"/>
      <w:r w:rsidRPr="00A57BA0">
        <w:rPr>
          <w:rFonts w:ascii="Verdana" w:hAnsi="Verdana" w:cstheme="minorBidi"/>
          <w:sz w:val="21"/>
          <w:szCs w:val="21"/>
        </w:rPr>
        <w:t>works</w:t>
      </w:r>
      <w:proofErr w:type="gramEnd"/>
      <w:r w:rsidRPr="00A57BA0">
        <w:rPr>
          <w:rFonts w:ascii="Verdana" w:hAnsi="Verdana" w:cstheme="minorBidi"/>
          <w:sz w:val="21"/>
          <w:szCs w:val="21"/>
        </w:rPr>
        <w:t>. Their artworks propose ways of experiencing, knowing, and expressing our relationship to land. Leggett and Mickey will offer an informal introduction to the themes and artworks presented and provide context to the exhibition’s development and creation. Please meet on the third floor. Free with admission.</w:t>
      </w:r>
    </w:p>
    <w:p w14:paraId="2FD5C49A" w14:textId="77777777" w:rsidR="00037FD7" w:rsidRPr="00A57BA0" w:rsidRDefault="00037FD7" w:rsidP="00037FD7">
      <w:pPr>
        <w:rPr>
          <w:rFonts w:ascii="Verdana" w:hAnsi="Verdana"/>
          <w:sz w:val="21"/>
          <w:szCs w:val="21"/>
        </w:rPr>
      </w:pPr>
    </w:p>
    <w:p w14:paraId="36E40DB4" w14:textId="77777777" w:rsidR="00037FD7" w:rsidRPr="00A57BA0" w:rsidRDefault="00037FD7" w:rsidP="00037FD7">
      <w:pPr>
        <w:rPr>
          <w:rFonts w:ascii="Verdana" w:hAnsi="Verdana"/>
          <w:sz w:val="21"/>
          <w:szCs w:val="21"/>
        </w:rPr>
      </w:pPr>
      <w:r w:rsidRPr="00A57BA0">
        <w:rPr>
          <w:rFonts w:ascii="Verdana" w:hAnsi="Verdana"/>
          <w:b/>
          <w:bCs/>
          <w:sz w:val="21"/>
          <w:szCs w:val="21"/>
        </w:rPr>
        <w:t xml:space="preserve">Design Week on the Lawn: </w:t>
      </w:r>
      <w:r w:rsidRPr="00A57BA0">
        <w:rPr>
          <w:rFonts w:ascii="Verdana" w:hAnsi="Verdana"/>
          <w:b/>
          <w:bCs/>
          <w:i/>
          <w:iCs/>
          <w:sz w:val="21"/>
          <w:szCs w:val="21"/>
        </w:rPr>
        <w:t>The Land</w:t>
      </w:r>
      <w:r w:rsidRPr="00A57BA0">
        <w:rPr>
          <w:rFonts w:ascii="Verdana" w:hAnsi="Verdana"/>
          <w:b/>
          <w:bCs/>
          <w:sz w:val="21"/>
          <w:szCs w:val="21"/>
        </w:rPr>
        <w:t xml:space="preserve"> Documentary</w:t>
      </w:r>
    </w:p>
    <w:p w14:paraId="65EE9059" w14:textId="77777777" w:rsidR="00037FD7" w:rsidRPr="00A57BA0" w:rsidRDefault="00037FD7" w:rsidP="00037FD7">
      <w:pPr>
        <w:rPr>
          <w:rFonts w:ascii="Verdana" w:hAnsi="Verdana"/>
          <w:b/>
          <w:bCs/>
          <w:sz w:val="21"/>
          <w:szCs w:val="21"/>
        </w:rPr>
      </w:pPr>
      <w:r w:rsidRPr="00A57BA0">
        <w:rPr>
          <w:rFonts w:ascii="Verdana" w:hAnsi="Verdana" w:cs="Helvetica"/>
          <w:sz w:val="21"/>
          <w:szCs w:val="21"/>
        </w:rPr>
        <w:t>7:30 p.m. Friday, Oct. 8</w:t>
      </w:r>
      <w:r w:rsidRPr="00A57BA0">
        <w:rPr>
          <w:rFonts w:ascii="Verdana" w:hAnsi="Verdana" w:cs="Helvetica"/>
          <w:sz w:val="21"/>
          <w:szCs w:val="21"/>
          <w:vertAlign w:val="superscript"/>
        </w:rPr>
        <w:t xml:space="preserve"> </w:t>
      </w:r>
      <w:r w:rsidRPr="00A57BA0">
        <w:rPr>
          <w:rFonts w:ascii="Verdana" w:hAnsi="Verdana" w:cs="Helvetica"/>
          <w:i/>
          <w:iCs/>
          <w:sz w:val="21"/>
          <w:szCs w:val="21"/>
        </w:rPr>
        <w:t>Anchorage Museum Lawn</w:t>
      </w:r>
      <w:r w:rsidRPr="00A57BA0">
        <w:rPr>
          <w:rFonts w:ascii="Verdana" w:hAnsi="Verdana"/>
          <w:b/>
          <w:bCs/>
          <w:sz w:val="21"/>
          <w:szCs w:val="21"/>
        </w:rPr>
        <w:t xml:space="preserve"> </w:t>
      </w:r>
      <w:r w:rsidRPr="00A57BA0">
        <w:rPr>
          <w:rFonts w:ascii="Verdana" w:hAnsi="Verdana"/>
          <w:sz w:val="21"/>
          <w:szCs w:val="21"/>
        </w:rPr>
        <w:br/>
        <w:t xml:space="preserve">Presented by the Anchorage Museum in partnership with the Alaska Design Forum and the Alaska Chapter ASLA, </w:t>
      </w:r>
      <w:r w:rsidRPr="00A57BA0">
        <w:rPr>
          <w:rFonts w:ascii="Verdana" w:hAnsi="Verdana"/>
          <w:i/>
          <w:iCs/>
          <w:sz w:val="21"/>
          <w:szCs w:val="21"/>
        </w:rPr>
        <w:t>The Land</w:t>
      </w:r>
      <w:r w:rsidRPr="00A57BA0">
        <w:rPr>
          <w:rFonts w:ascii="Verdana" w:hAnsi="Verdana"/>
          <w:sz w:val="21"/>
          <w:szCs w:val="21"/>
        </w:rPr>
        <w:t xml:space="preserve"> is a short documentary film about a Welsh adventure playground of the same name. Since its premiere at the Full Frame Documentary Film Festival, </w:t>
      </w:r>
      <w:r w:rsidRPr="00A57BA0">
        <w:rPr>
          <w:rFonts w:ascii="Verdana" w:hAnsi="Verdana"/>
          <w:i/>
          <w:iCs/>
          <w:sz w:val="21"/>
          <w:szCs w:val="21"/>
        </w:rPr>
        <w:t>The Land</w:t>
      </w:r>
      <w:r w:rsidRPr="00A57BA0">
        <w:rPr>
          <w:rFonts w:ascii="Verdana" w:hAnsi="Verdana"/>
          <w:sz w:val="21"/>
          <w:szCs w:val="21"/>
        </w:rPr>
        <w:t xml:space="preserve"> has been used widely by educators, play advocates, </w:t>
      </w:r>
      <w:proofErr w:type="gramStart"/>
      <w:r w:rsidRPr="00A57BA0">
        <w:rPr>
          <w:rFonts w:ascii="Verdana" w:hAnsi="Verdana"/>
          <w:sz w:val="21"/>
          <w:szCs w:val="21"/>
        </w:rPr>
        <w:t>designers</w:t>
      </w:r>
      <w:proofErr w:type="gramEnd"/>
      <w:r w:rsidRPr="00A57BA0">
        <w:rPr>
          <w:rFonts w:ascii="Verdana" w:hAnsi="Verdana"/>
          <w:sz w:val="21"/>
          <w:szCs w:val="21"/>
        </w:rPr>
        <w:t xml:space="preserve"> and parents as a tool to launch robust conversations about play, risk, freedom and children's culture. Directed by Erin Davis. 25 min. </w:t>
      </w:r>
    </w:p>
    <w:p w14:paraId="0C249DFF" w14:textId="77777777" w:rsidR="00037FD7" w:rsidRPr="00A57BA0" w:rsidRDefault="00037FD7" w:rsidP="00037FD7">
      <w:pPr>
        <w:rPr>
          <w:rFonts w:ascii="Verdana" w:hAnsi="Verdana"/>
          <w:sz w:val="21"/>
          <w:szCs w:val="21"/>
        </w:rPr>
      </w:pPr>
    </w:p>
    <w:p w14:paraId="73CDF62F" w14:textId="480B5939" w:rsidR="00037FD7" w:rsidRPr="00A57BA0" w:rsidRDefault="00037FD7" w:rsidP="00037FD7">
      <w:pPr>
        <w:rPr>
          <w:rFonts w:ascii="Verdana" w:hAnsi="Verdana"/>
          <w:sz w:val="21"/>
          <w:szCs w:val="21"/>
        </w:rPr>
      </w:pPr>
      <w:r w:rsidRPr="00A57BA0">
        <w:rPr>
          <w:rFonts w:ascii="Verdana" w:hAnsi="Verdana"/>
          <w:sz w:val="21"/>
          <w:szCs w:val="21"/>
        </w:rPr>
        <w:t>Participants are encouraged to bring chairs and blankets for comfort, as well as food and refreshments. Restrooms will be available. In the event of</w:t>
      </w:r>
      <w:r w:rsidRPr="00A57BA0">
        <w:rPr>
          <w:rFonts w:ascii="Verdana" w:hAnsi="Verdana"/>
          <w:sz w:val="21"/>
          <w:szCs w:val="21"/>
          <w:shd w:val="clear" w:color="auto" w:fill="FFFFFF"/>
        </w:rPr>
        <w:t xml:space="preserve"> </w:t>
      </w:r>
      <w:r w:rsidRPr="00A57BA0">
        <w:rPr>
          <w:rFonts w:ascii="Verdana" w:hAnsi="Verdana"/>
          <w:sz w:val="21"/>
          <w:szCs w:val="21"/>
        </w:rPr>
        <w:t xml:space="preserve">inclement weather, </w:t>
      </w:r>
      <w:r w:rsidRPr="00A57BA0">
        <w:rPr>
          <w:rFonts w:ascii="Verdana" w:eastAsiaTheme="minorHAnsi" w:hAnsi="Verdana"/>
          <w:sz w:val="21"/>
          <w:szCs w:val="21"/>
        </w:rPr>
        <w:t xml:space="preserve">programming will occur in the </w:t>
      </w:r>
      <w:r w:rsidRPr="00A57BA0">
        <w:rPr>
          <w:rFonts w:ascii="Verdana" w:hAnsi="Verdana"/>
          <w:sz w:val="21"/>
          <w:szCs w:val="21"/>
        </w:rPr>
        <w:t>m</w:t>
      </w:r>
      <w:r w:rsidRPr="00A57BA0">
        <w:rPr>
          <w:rFonts w:ascii="Verdana" w:eastAsiaTheme="minorHAnsi" w:hAnsi="Verdana"/>
          <w:sz w:val="21"/>
          <w:szCs w:val="21"/>
        </w:rPr>
        <w:t xml:space="preserve">useum </w:t>
      </w:r>
      <w:r w:rsidRPr="00A57BA0">
        <w:rPr>
          <w:rFonts w:ascii="Verdana" w:hAnsi="Verdana"/>
          <w:sz w:val="21"/>
          <w:szCs w:val="21"/>
        </w:rPr>
        <w:t>a</w:t>
      </w:r>
      <w:r w:rsidRPr="00A57BA0">
        <w:rPr>
          <w:rFonts w:ascii="Verdana" w:eastAsiaTheme="minorHAnsi" w:hAnsi="Verdana"/>
          <w:sz w:val="21"/>
          <w:szCs w:val="21"/>
        </w:rPr>
        <w:t>uditoriu</w:t>
      </w:r>
      <w:r w:rsidRPr="00A57BA0">
        <w:rPr>
          <w:rFonts w:ascii="Verdana" w:hAnsi="Verdana"/>
          <w:sz w:val="21"/>
          <w:szCs w:val="21"/>
        </w:rPr>
        <w:t>m</w:t>
      </w:r>
      <w:r w:rsidRPr="00A57BA0">
        <w:rPr>
          <w:rFonts w:ascii="Verdana" w:eastAsiaTheme="minorHAnsi" w:hAnsi="Verdana"/>
          <w:sz w:val="21"/>
          <w:szCs w:val="21"/>
        </w:rPr>
        <w:t xml:space="preserve">. </w:t>
      </w:r>
      <w:r w:rsidRPr="00A57BA0">
        <w:rPr>
          <w:rFonts w:ascii="Verdana" w:hAnsi="Verdana"/>
          <w:sz w:val="21"/>
          <w:szCs w:val="21"/>
        </w:rPr>
        <w:t>P</w:t>
      </w:r>
      <w:r w:rsidRPr="00A57BA0">
        <w:rPr>
          <w:rFonts w:ascii="Verdana" w:eastAsiaTheme="minorHAnsi" w:hAnsi="Verdana"/>
          <w:sz w:val="21"/>
          <w:szCs w:val="21"/>
        </w:rPr>
        <w:t>articipants will be required to wear masks</w:t>
      </w:r>
      <w:r w:rsidRPr="00A57BA0">
        <w:rPr>
          <w:rFonts w:ascii="Verdana" w:hAnsi="Verdana"/>
          <w:sz w:val="21"/>
          <w:szCs w:val="21"/>
        </w:rPr>
        <w:t xml:space="preserve"> if programming moves indoors.</w:t>
      </w:r>
      <w:r w:rsidRPr="00A57BA0">
        <w:rPr>
          <w:rFonts w:ascii="Verdana" w:hAnsi="Verdana"/>
          <w:sz w:val="21"/>
          <w:szCs w:val="21"/>
        </w:rPr>
        <w:t xml:space="preserve"> </w:t>
      </w:r>
    </w:p>
    <w:p w14:paraId="3F6A4BE8" w14:textId="77777777" w:rsidR="00037FD7" w:rsidRPr="00A57BA0" w:rsidRDefault="00037FD7" w:rsidP="00037FD7">
      <w:pPr>
        <w:rPr>
          <w:rFonts w:ascii="Verdana" w:hAnsi="Verdana"/>
          <w:sz w:val="21"/>
          <w:szCs w:val="21"/>
        </w:rPr>
      </w:pPr>
    </w:p>
    <w:p w14:paraId="6BEECD3C" w14:textId="77777777" w:rsidR="00037FD7" w:rsidRPr="00A57BA0" w:rsidRDefault="00037FD7" w:rsidP="00037FD7">
      <w:pPr>
        <w:rPr>
          <w:rFonts w:ascii="Verdana" w:hAnsi="Verdana"/>
          <w:sz w:val="21"/>
          <w:szCs w:val="21"/>
        </w:rPr>
      </w:pPr>
      <w:r w:rsidRPr="00A57BA0">
        <w:rPr>
          <w:rFonts w:ascii="Verdana" w:hAnsi="Verdana"/>
          <w:b/>
          <w:bCs/>
          <w:sz w:val="21"/>
          <w:szCs w:val="21"/>
        </w:rPr>
        <w:t>Design Week on the Lawn: Alaska ASLA Design Awards</w:t>
      </w:r>
    </w:p>
    <w:p w14:paraId="43445B5A" w14:textId="77777777" w:rsidR="00037FD7" w:rsidRPr="00A57BA0" w:rsidRDefault="00037FD7" w:rsidP="00037FD7">
      <w:pPr>
        <w:rPr>
          <w:rFonts w:ascii="Verdana" w:hAnsi="Verdana"/>
          <w:sz w:val="21"/>
          <w:szCs w:val="21"/>
        </w:rPr>
      </w:pPr>
      <w:r w:rsidRPr="00A57BA0">
        <w:rPr>
          <w:rFonts w:ascii="Verdana" w:hAnsi="Verdana" w:cs="Helvetica"/>
          <w:sz w:val="21"/>
          <w:szCs w:val="21"/>
        </w:rPr>
        <w:t>7:45 p.m. Friday, Oct. 8</w:t>
      </w:r>
      <w:r w:rsidRPr="00A57BA0">
        <w:rPr>
          <w:rFonts w:ascii="Verdana" w:hAnsi="Verdana" w:cs="Helvetica"/>
          <w:sz w:val="21"/>
          <w:szCs w:val="21"/>
          <w:vertAlign w:val="superscript"/>
        </w:rPr>
        <w:t xml:space="preserve"> </w:t>
      </w:r>
      <w:r w:rsidRPr="00A57BA0">
        <w:rPr>
          <w:rFonts w:ascii="Verdana" w:hAnsi="Verdana" w:cs="Helvetica"/>
          <w:i/>
          <w:iCs/>
          <w:sz w:val="21"/>
          <w:szCs w:val="21"/>
        </w:rPr>
        <w:t>Anchorage Museum Lawn</w:t>
      </w:r>
      <w:r w:rsidRPr="00A57BA0">
        <w:rPr>
          <w:rFonts w:ascii="Verdana" w:hAnsi="Verdana"/>
          <w:b/>
          <w:bCs/>
          <w:sz w:val="21"/>
          <w:szCs w:val="21"/>
        </w:rPr>
        <w:t xml:space="preserve"> </w:t>
      </w:r>
      <w:r w:rsidRPr="00A57BA0">
        <w:rPr>
          <w:rFonts w:ascii="Verdana" w:hAnsi="Verdana"/>
          <w:sz w:val="21"/>
          <w:szCs w:val="21"/>
        </w:rPr>
        <w:br/>
        <w:t xml:space="preserve">The Alaska Chapter of the American Society of Landscape Architects hosts the 2021 Design Awards to celebrate and recognize outstanding works by Alaskan landscape architects and designers. The awards program honors Alaska’s public spaces and to recognize exceptional work of Alaskan professionals that feature exterior and interior space designs; research, analysis and planning of development spaces and public projects; and communications related and relevant to landscape architects and related disciplines, such as planning, architecture, engineering, and the sciences. </w:t>
      </w:r>
    </w:p>
    <w:p w14:paraId="30715C8B" w14:textId="77777777" w:rsidR="00037FD7" w:rsidRPr="00A57BA0" w:rsidRDefault="00037FD7" w:rsidP="00037FD7">
      <w:pPr>
        <w:rPr>
          <w:rFonts w:ascii="Verdana" w:hAnsi="Verdana"/>
          <w:sz w:val="21"/>
          <w:szCs w:val="21"/>
        </w:rPr>
      </w:pPr>
    </w:p>
    <w:p w14:paraId="5408C78F" w14:textId="770C8526" w:rsidR="00037FD7" w:rsidRPr="00A57BA0" w:rsidRDefault="00037FD7" w:rsidP="00037FD7">
      <w:pPr>
        <w:rPr>
          <w:rStyle w:val="Hyperlink"/>
          <w:rFonts w:ascii="Verdana" w:hAnsi="Verdana"/>
          <w:sz w:val="21"/>
          <w:szCs w:val="21"/>
        </w:rPr>
      </w:pPr>
      <w:r w:rsidRPr="00A57BA0">
        <w:rPr>
          <w:rFonts w:ascii="Verdana" w:hAnsi="Verdana"/>
          <w:sz w:val="21"/>
          <w:szCs w:val="21"/>
        </w:rPr>
        <w:t>Participants are encouraged to bring chairs and blankets for comfort, as well as food and refreshments. Restrooms will be available. In the event of</w:t>
      </w:r>
      <w:r w:rsidRPr="00A57BA0">
        <w:rPr>
          <w:rFonts w:ascii="Verdana" w:hAnsi="Verdana"/>
          <w:sz w:val="21"/>
          <w:szCs w:val="21"/>
          <w:shd w:val="clear" w:color="auto" w:fill="FFFFFF"/>
        </w:rPr>
        <w:t xml:space="preserve"> </w:t>
      </w:r>
      <w:r w:rsidRPr="00A57BA0">
        <w:rPr>
          <w:rFonts w:ascii="Verdana" w:hAnsi="Verdana"/>
          <w:sz w:val="21"/>
          <w:szCs w:val="21"/>
        </w:rPr>
        <w:t xml:space="preserve">inclement weather, </w:t>
      </w:r>
      <w:r w:rsidRPr="00A57BA0">
        <w:rPr>
          <w:rFonts w:ascii="Verdana" w:eastAsiaTheme="minorHAnsi" w:hAnsi="Verdana"/>
          <w:sz w:val="21"/>
          <w:szCs w:val="21"/>
        </w:rPr>
        <w:lastRenderedPageBreak/>
        <w:t xml:space="preserve">programming will occur in the </w:t>
      </w:r>
      <w:r w:rsidRPr="00A57BA0">
        <w:rPr>
          <w:rFonts w:ascii="Verdana" w:hAnsi="Verdana"/>
          <w:sz w:val="21"/>
          <w:szCs w:val="21"/>
        </w:rPr>
        <w:t>m</w:t>
      </w:r>
      <w:r w:rsidRPr="00A57BA0">
        <w:rPr>
          <w:rFonts w:ascii="Verdana" w:eastAsiaTheme="minorHAnsi" w:hAnsi="Verdana"/>
          <w:sz w:val="21"/>
          <w:szCs w:val="21"/>
        </w:rPr>
        <w:t xml:space="preserve">useum </w:t>
      </w:r>
      <w:r w:rsidRPr="00A57BA0">
        <w:rPr>
          <w:rFonts w:ascii="Verdana" w:hAnsi="Verdana"/>
          <w:sz w:val="21"/>
          <w:szCs w:val="21"/>
        </w:rPr>
        <w:t>a</w:t>
      </w:r>
      <w:r w:rsidRPr="00A57BA0">
        <w:rPr>
          <w:rFonts w:ascii="Verdana" w:eastAsiaTheme="minorHAnsi" w:hAnsi="Verdana"/>
          <w:sz w:val="21"/>
          <w:szCs w:val="21"/>
        </w:rPr>
        <w:t>uditoriu</w:t>
      </w:r>
      <w:r w:rsidRPr="00A57BA0">
        <w:rPr>
          <w:rFonts w:ascii="Verdana" w:hAnsi="Verdana"/>
          <w:sz w:val="21"/>
          <w:szCs w:val="21"/>
        </w:rPr>
        <w:t>m</w:t>
      </w:r>
      <w:r w:rsidRPr="00A57BA0">
        <w:rPr>
          <w:rFonts w:ascii="Verdana" w:eastAsiaTheme="minorHAnsi" w:hAnsi="Verdana"/>
          <w:sz w:val="21"/>
          <w:szCs w:val="21"/>
        </w:rPr>
        <w:t xml:space="preserve">. </w:t>
      </w:r>
      <w:r w:rsidRPr="00A57BA0">
        <w:rPr>
          <w:rFonts w:ascii="Verdana" w:hAnsi="Verdana"/>
          <w:sz w:val="21"/>
          <w:szCs w:val="21"/>
        </w:rPr>
        <w:t>P</w:t>
      </w:r>
      <w:r w:rsidRPr="00A57BA0">
        <w:rPr>
          <w:rFonts w:ascii="Verdana" w:eastAsiaTheme="minorHAnsi" w:hAnsi="Verdana"/>
          <w:sz w:val="21"/>
          <w:szCs w:val="21"/>
        </w:rPr>
        <w:t>articipants will be required to wear masks</w:t>
      </w:r>
      <w:r w:rsidRPr="00A57BA0">
        <w:rPr>
          <w:rFonts w:ascii="Verdana" w:hAnsi="Verdana"/>
          <w:sz w:val="21"/>
          <w:szCs w:val="21"/>
        </w:rPr>
        <w:t xml:space="preserve"> if programming moves indoors.</w:t>
      </w:r>
      <w:r w:rsidRPr="00A57BA0">
        <w:rPr>
          <w:rStyle w:val="Hyperlink"/>
          <w:rFonts w:ascii="Verdana" w:hAnsi="Verdana"/>
          <w:sz w:val="21"/>
          <w:szCs w:val="21"/>
        </w:rPr>
        <w:t xml:space="preserve"> </w:t>
      </w:r>
    </w:p>
    <w:p w14:paraId="6FDCA6F1" w14:textId="77777777" w:rsidR="00037FD7" w:rsidRPr="00A57BA0" w:rsidRDefault="00037FD7" w:rsidP="00037FD7">
      <w:pPr>
        <w:rPr>
          <w:rStyle w:val="Hyperlink"/>
          <w:rFonts w:ascii="Verdana" w:hAnsi="Verdana"/>
          <w:sz w:val="21"/>
          <w:szCs w:val="21"/>
        </w:rPr>
      </w:pPr>
    </w:p>
    <w:p w14:paraId="7EFD5E43" w14:textId="77777777" w:rsidR="00037FD7" w:rsidRPr="00A57BA0" w:rsidRDefault="00037FD7" w:rsidP="00037FD7">
      <w:pPr>
        <w:rPr>
          <w:rFonts w:ascii="Verdana" w:hAnsi="Verdana"/>
          <w:sz w:val="21"/>
          <w:szCs w:val="21"/>
        </w:rPr>
      </w:pPr>
      <w:r w:rsidRPr="00A57BA0">
        <w:rPr>
          <w:rFonts w:ascii="Verdana" w:hAnsi="Verdana"/>
          <w:b/>
          <w:bCs/>
          <w:sz w:val="21"/>
          <w:szCs w:val="21"/>
        </w:rPr>
        <w:t xml:space="preserve">Design Week on the Lawn: </w:t>
      </w:r>
      <w:proofErr w:type="spellStart"/>
      <w:r w:rsidRPr="00A57BA0">
        <w:rPr>
          <w:rFonts w:ascii="Verdana" w:hAnsi="Verdana"/>
          <w:b/>
          <w:bCs/>
          <w:sz w:val="21"/>
          <w:szCs w:val="21"/>
        </w:rPr>
        <w:t>PechaKucha</w:t>
      </w:r>
      <w:proofErr w:type="spellEnd"/>
      <w:r w:rsidRPr="00A57BA0">
        <w:rPr>
          <w:rFonts w:ascii="Verdana" w:hAnsi="Verdana"/>
          <w:b/>
          <w:bCs/>
          <w:sz w:val="21"/>
          <w:szCs w:val="21"/>
        </w:rPr>
        <w:t xml:space="preserve"> Night Vol. 11</w:t>
      </w:r>
    </w:p>
    <w:p w14:paraId="59163423" w14:textId="77777777" w:rsidR="00037FD7" w:rsidRPr="00A57BA0" w:rsidRDefault="00037FD7" w:rsidP="00037FD7">
      <w:pPr>
        <w:pStyle w:val="NormalWeb"/>
        <w:shd w:val="clear" w:color="auto" w:fill="FFFFFF"/>
        <w:spacing w:before="0" w:after="0"/>
        <w:rPr>
          <w:rFonts w:ascii="Verdana" w:hAnsi="Verdana"/>
          <w:color w:val="auto"/>
          <w:sz w:val="21"/>
          <w:szCs w:val="21"/>
        </w:rPr>
      </w:pPr>
      <w:r w:rsidRPr="00A57BA0">
        <w:rPr>
          <w:rFonts w:ascii="Verdana" w:eastAsia="Times New Roman" w:hAnsi="Verdana" w:cs="Helvetica"/>
          <w:color w:val="auto"/>
          <w:sz w:val="21"/>
          <w:szCs w:val="21"/>
        </w:rPr>
        <w:t>8:15 p.m. Friday, Oct. 8</w:t>
      </w:r>
      <w:r w:rsidRPr="00A57BA0">
        <w:rPr>
          <w:rFonts w:ascii="Verdana" w:eastAsia="Times New Roman" w:hAnsi="Verdana" w:cs="Helvetica"/>
          <w:color w:val="auto"/>
          <w:sz w:val="21"/>
          <w:szCs w:val="21"/>
          <w:vertAlign w:val="superscript"/>
        </w:rPr>
        <w:t xml:space="preserve"> </w:t>
      </w:r>
      <w:r w:rsidRPr="00A57BA0">
        <w:rPr>
          <w:rFonts w:ascii="Verdana" w:eastAsia="Times New Roman" w:hAnsi="Verdana" w:cs="Helvetica"/>
          <w:i/>
          <w:iCs/>
          <w:color w:val="auto"/>
          <w:sz w:val="21"/>
          <w:szCs w:val="21"/>
        </w:rPr>
        <w:t>Anchorage Museum Lawn</w:t>
      </w:r>
      <w:r w:rsidRPr="00A57BA0">
        <w:rPr>
          <w:rFonts w:ascii="Verdana" w:hAnsi="Verdana"/>
          <w:b/>
          <w:bCs/>
          <w:color w:val="auto"/>
          <w:sz w:val="21"/>
          <w:szCs w:val="21"/>
        </w:rPr>
        <w:t xml:space="preserve"> </w:t>
      </w:r>
      <w:r w:rsidRPr="00A57BA0">
        <w:rPr>
          <w:rFonts w:ascii="Verdana" w:hAnsi="Verdana"/>
          <w:color w:val="auto"/>
          <w:sz w:val="21"/>
          <w:szCs w:val="21"/>
        </w:rPr>
        <w:br/>
      </w:r>
      <w:proofErr w:type="spellStart"/>
      <w:r w:rsidRPr="00A57BA0">
        <w:rPr>
          <w:rFonts w:ascii="Verdana" w:hAnsi="Verdana" w:cs="Open Sans"/>
          <w:color w:val="auto"/>
          <w:sz w:val="21"/>
          <w:szCs w:val="21"/>
          <w:shd w:val="clear" w:color="auto" w:fill="FFFFFF"/>
        </w:rPr>
        <w:t>PechaKucha</w:t>
      </w:r>
      <w:proofErr w:type="spellEnd"/>
      <w:r w:rsidRPr="00A57BA0">
        <w:rPr>
          <w:rFonts w:ascii="Verdana" w:hAnsi="Verdana" w:cs="Open Sans"/>
          <w:color w:val="auto"/>
          <w:sz w:val="21"/>
          <w:szCs w:val="21"/>
          <w:shd w:val="clear" w:color="auto" w:fill="FFFFFF"/>
        </w:rPr>
        <w:t xml:space="preserve"> is a Japanese word for chit-chat. </w:t>
      </w:r>
      <w:proofErr w:type="spellStart"/>
      <w:r w:rsidRPr="00A57BA0">
        <w:rPr>
          <w:rFonts w:ascii="Verdana" w:hAnsi="Verdana" w:cs="Open Sans"/>
          <w:color w:val="auto"/>
          <w:sz w:val="21"/>
          <w:szCs w:val="21"/>
          <w:shd w:val="clear" w:color="auto" w:fill="FFFFFF"/>
        </w:rPr>
        <w:t>PechaKucha</w:t>
      </w:r>
      <w:proofErr w:type="spellEnd"/>
      <w:r w:rsidRPr="00A57BA0">
        <w:rPr>
          <w:rFonts w:ascii="Verdana" w:hAnsi="Verdana" w:cs="Open Sans"/>
          <w:color w:val="auto"/>
          <w:sz w:val="21"/>
          <w:szCs w:val="21"/>
          <w:shd w:val="clear" w:color="auto" w:fill="FFFFFF"/>
        </w:rPr>
        <w:t xml:space="preserve"> Night is a lively, rapid-fire presentation format that celebrates a wide variety of local creative work. Architects, artists, industrial designers, </w:t>
      </w:r>
      <w:proofErr w:type="gramStart"/>
      <w:r w:rsidRPr="00A57BA0">
        <w:rPr>
          <w:rFonts w:ascii="Verdana" w:hAnsi="Verdana" w:cs="Open Sans"/>
          <w:color w:val="auto"/>
          <w:sz w:val="21"/>
          <w:szCs w:val="21"/>
          <w:shd w:val="clear" w:color="auto" w:fill="FFFFFF"/>
        </w:rPr>
        <w:t>photographers</w:t>
      </w:r>
      <w:proofErr w:type="gramEnd"/>
      <w:r w:rsidRPr="00A57BA0">
        <w:rPr>
          <w:rFonts w:ascii="Verdana" w:hAnsi="Verdana" w:cs="Open Sans"/>
          <w:color w:val="auto"/>
          <w:sz w:val="21"/>
          <w:szCs w:val="21"/>
          <w:shd w:val="clear" w:color="auto" w:fill="FFFFFF"/>
        </w:rPr>
        <w:t xml:space="preserve"> and other creatives present and discuss 20 images, with each image shown for just 20 seconds.</w:t>
      </w:r>
      <w:r w:rsidRPr="00A57BA0">
        <w:rPr>
          <w:rFonts w:ascii="Verdana" w:hAnsi="Verdana"/>
          <w:color w:val="auto"/>
          <w:sz w:val="21"/>
          <w:szCs w:val="21"/>
        </w:rPr>
        <w:t xml:space="preserve"> The images advance automatically while the presenters talk along.</w:t>
      </w:r>
      <w:r w:rsidRPr="00A57BA0">
        <w:rPr>
          <w:rFonts w:ascii="Verdana" w:hAnsi="Verdana" w:cs="Open Sans"/>
          <w:color w:val="auto"/>
          <w:sz w:val="21"/>
          <w:szCs w:val="21"/>
        </w:rPr>
        <w:br/>
      </w:r>
      <w:r w:rsidRPr="00A57BA0">
        <w:rPr>
          <w:rFonts w:ascii="Verdana" w:hAnsi="Verdana" w:cs="Open Sans"/>
          <w:color w:val="auto"/>
          <w:sz w:val="21"/>
          <w:szCs w:val="21"/>
        </w:rPr>
        <w:br/>
      </w:r>
      <w:r w:rsidRPr="00A57BA0">
        <w:rPr>
          <w:rFonts w:ascii="Verdana" w:hAnsi="Verdana"/>
          <w:color w:val="auto"/>
          <w:sz w:val="21"/>
          <w:szCs w:val="21"/>
        </w:rPr>
        <w:t>This event is brought to you by the Alaska Design Forum with support from </w:t>
      </w:r>
      <w:proofErr w:type="spellStart"/>
      <w:r w:rsidRPr="00A57BA0">
        <w:rPr>
          <w:rFonts w:ascii="Verdana" w:hAnsi="Verdana"/>
          <w:color w:val="auto"/>
          <w:sz w:val="21"/>
          <w:szCs w:val="21"/>
        </w:rPr>
        <w:fldChar w:fldCharType="begin"/>
      </w:r>
      <w:r w:rsidRPr="00A57BA0">
        <w:rPr>
          <w:rFonts w:ascii="Verdana" w:hAnsi="Verdana"/>
          <w:color w:val="auto"/>
          <w:sz w:val="21"/>
          <w:szCs w:val="21"/>
        </w:rPr>
        <w:instrText xml:space="preserve"> HYPERLINK "https://www.pechakucha.com/cities/anchorage" \t "_blank" </w:instrText>
      </w:r>
      <w:r w:rsidRPr="00A57BA0">
        <w:rPr>
          <w:rFonts w:ascii="Verdana" w:hAnsi="Verdana"/>
          <w:color w:val="auto"/>
          <w:sz w:val="21"/>
          <w:szCs w:val="21"/>
        </w:rPr>
        <w:fldChar w:fldCharType="separate"/>
      </w:r>
      <w:r w:rsidRPr="00A57BA0">
        <w:rPr>
          <w:rStyle w:val="Hyperlink"/>
          <w:rFonts w:ascii="Verdana" w:hAnsi="Verdana"/>
          <w:color w:val="auto"/>
          <w:sz w:val="21"/>
          <w:szCs w:val="21"/>
        </w:rPr>
        <w:t>PechaKucha</w:t>
      </w:r>
      <w:proofErr w:type="spellEnd"/>
      <w:r w:rsidRPr="00A57BA0">
        <w:rPr>
          <w:rStyle w:val="Hyperlink"/>
          <w:rFonts w:ascii="Verdana" w:hAnsi="Verdana"/>
          <w:color w:val="auto"/>
          <w:sz w:val="21"/>
          <w:szCs w:val="21"/>
        </w:rPr>
        <w:t xml:space="preserve"> Global HQ</w:t>
      </w:r>
      <w:r w:rsidRPr="00A57BA0">
        <w:rPr>
          <w:rFonts w:ascii="Verdana" w:hAnsi="Verdana"/>
          <w:color w:val="auto"/>
          <w:sz w:val="21"/>
          <w:szCs w:val="21"/>
        </w:rPr>
        <w:fldChar w:fldCharType="end"/>
      </w:r>
      <w:r w:rsidRPr="00A57BA0">
        <w:rPr>
          <w:rFonts w:ascii="Verdana" w:hAnsi="Verdana"/>
          <w:color w:val="auto"/>
          <w:sz w:val="21"/>
          <w:szCs w:val="21"/>
        </w:rPr>
        <w:t> in Tokyo. Joining 1,000+ other communities worldwide, we celebrate sharing underrepresented stories on design process and connecting designers to creative networks locally, globally, and digitally.</w:t>
      </w:r>
    </w:p>
    <w:p w14:paraId="43DB1009" w14:textId="77777777" w:rsidR="00037FD7" w:rsidRPr="00A57BA0" w:rsidRDefault="00037FD7" w:rsidP="00037FD7">
      <w:pPr>
        <w:pStyle w:val="NormalWeb"/>
        <w:shd w:val="clear" w:color="auto" w:fill="FFFFFF"/>
        <w:spacing w:before="0" w:after="0"/>
        <w:rPr>
          <w:rFonts w:ascii="Verdana" w:hAnsi="Verdana"/>
          <w:color w:val="auto"/>
          <w:sz w:val="21"/>
          <w:szCs w:val="21"/>
        </w:rPr>
      </w:pPr>
    </w:p>
    <w:p w14:paraId="7CAF39EF" w14:textId="2949357A" w:rsidR="00037FD7" w:rsidRPr="00A57BA0" w:rsidRDefault="00037FD7" w:rsidP="00037FD7">
      <w:pPr>
        <w:pStyle w:val="NormalWeb"/>
        <w:shd w:val="clear" w:color="auto" w:fill="FFFFFF"/>
        <w:spacing w:before="0" w:after="0"/>
        <w:rPr>
          <w:rFonts w:ascii="Verdana" w:hAnsi="Verdana"/>
          <w:color w:val="auto"/>
          <w:sz w:val="21"/>
          <w:szCs w:val="21"/>
        </w:rPr>
      </w:pPr>
      <w:r w:rsidRPr="00A57BA0">
        <w:rPr>
          <w:rFonts w:ascii="Verdana" w:hAnsi="Verdana"/>
          <w:color w:val="auto"/>
          <w:sz w:val="21"/>
          <w:szCs w:val="21"/>
        </w:rPr>
        <w:t>Participants are encouraged to bring chairs and blankets for comfort, as well as food and refreshments. Restrooms will be available. In the event of</w:t>
      </w:r>
      <w:r w:rsidRPr="00A57BA0">
        <w:rPr>
          <w:rFonts w:ascii="Verdana" w:eastAsia="Times New Roman" w:hAnsi="Verdana"/>
          <w:color w:val="auto"/>
          <w:sz w:val="21"/>
          <w:szCs w:val="21"/>
          <w:shd w:val="clear" w:color="auto" w:fill="FFFFFF"/>
        </w:rPr>
        <w:t xml:space="preserve"> </w:t>
      </w:r>
      <w:r w:rsidRPr="00A57BA0">
        <w:rPr>
          <w:rFonts w:ascii="Verdana" w:hAnsi="Verdana"/>
          <w:color w:val="auto"/>
          <w:sz w:val="21"/>
          <w:szCs w:val="21"/>
        </w:rPr>
        <w:t xml:space="preserve">inclement weather, </w:t>
      </w:r>
      <w:r w:rsidRPr="00A57BA0">
        <w:rPr>
          <w:rFonts w:ascii="Verdana" w:eastAsiaTheme="minorHAnsi" w:hAnsi="Verdana"/>
          <w:color w:val="auto"/>
          <w:sz w:val="21"/>
          <w:szCs w:val="21"/>
        </w:rPr>
        <w:t xml:space="preserve">programming will occur in the </w:t>
      </w:r>
      <w:r w:rsidRPr="00A57BA0">
        <w:rPr>
          <w:rFonts w:ascii="Verdana" w:hAnsi="Verdana"/>
          <w:color w:val="auto"/>
          <w:sz w:val="21"/>
          <w:szCs w:val="21"/>
        </w:rPr>
        <w:t>m</w:t>
      </w:r>
      <w:r w:rsidRPr="00A57BA0">
        <w:rPr>
          <w:rFonts w:ascii="Verdana" w:eastAsiaTheme="minorHAnsi" w:hAnsi="Verdana"/>
          <w:color w:val="auto"/>
          <w:sz w:val="21"/>
          <w:szCs w:val="21"/>
        </w:rPr>
        <w:t xml:space="preserve">useum </w:t>
      </w:r>
      <w:r w:rsidRPr="00A57BA0">
        <w:rPr>
          <w:rFonts w:ascii="Verdana" w:hAnsi="Verdana"/>
          <w:color w:val="auto"/>
          <w:sz w:val="21"/>
          <w:szCs w:val="21"/>
        </w:rPr>
        <w:t>a</w:t>
      </w:r>
      <w:r w:rsidRPr="00A57BA0">
        <w:rPr>
          <w:rFonts w:ascii="Verdana" w:eastAsiaTheme="minorHAnsi" w:hAnsi="Verdana"/>
          <w:color w:val="auto"/>
          <w:sz w:val="21"/>
          <w:szCs w:val="21"/>
        </w:rPr>
        <w:t>uditoriu</w:t>
      </w:r>
      <w:r w:rsidRPr="00A57BA0">
        <w:rPr>
          <w:rFonts w:ascii="Verdana" w:hAnsi="Verdana"/>
          <w:color w:val="auto"/>
          <w:sz w:val="21"/>
          <w:szCs w:val="21"/>
        </w:rPr>
        <w:t>m</w:t>
      </w:r>
      <w:r w:rsidRPr="00A57BA0">
        <w:rPr>
          <w:rFonts w:ascii="Verdana" w:eastAsiaTheme="minorHAnsi" w:hAnsi="Verdana"/>
          <w:color w:val="auto"/>
          <w:sz w:val="21"/>
          <w:szCs w:val="21"/>
        </w:rPr>
        <w:t xml:space="preserve">. </w:t>
      </w:r>
      <w:r w:rsidRPr="00A57BA0">
        <w:rPr>
          <w:rFonts w:ascii="Verdana" w:hAnsi="Verdana"/>
          <w:color w:val="auto"/>
          <w:sz w:val="21"/>
          <w:szCs w:val="21"/>
        </w:rPr>
        <w:t>P</w:t>
      </w:r>
      <w:r w:rsidRPr="00A57BA0">
        <w:rPr>
          <w:rFonts w:ascii="Verdana" w:eastAsiaTheme="minorHAnsi" w:hAnsi="Verdana"/>
          <w:color w:val="auto"/>
          <w:sz w:val="21"/>
          <w:szCs w:val="21"/>
        </w:rPr>
        <w:t>articipants will be required to wear masks</w:t>
      </w:r>
      <w:r w:rsidRPr="00A57BA0">
        <w:rPr>
          <w:rFonts w:ascii="Verdana" w:hAnsi="Verdana"/>
          <w:color w:val="auto"/>
          <w:sz w:val="21"/>
          <w:szCs w:val="21"/>
        </w:rPr>
        <w:t xml:space="preserve"> if programming moves indoors.</w:t>
      </w:r>
      <w:r w:rsidRPr="00A57BA0">
        <w:rPr>
          <w:rFonts w:ascii="Verdana" w:hAnsi="Verdana"/>
          <w:color w:val="auto"/>
          <w:sz w:val="21"/>
          <w:szCs w:val="21"/>
        </w:rPr>
        <w:t xml:space="preserve"> </w:t>
      </w:r>
    </w:p>
    <w:p w14:paraId="6C10A03D" w14:textId="77777777" w:rsidR="00037FD7" w:rsidRPr="00A57BA0" w:rsidRDefault="00037FD7" w:rsidP="00037FD7">
      <w:pPr>
        <w:rPr>
          <w:rStyle w:val="eop"/>
          <w:rFonts w:ascii="Verdana" w:hAnsi="Verdana"/>
          <w:sz w:val="21"/>
          <w:szCs w:val="21"/>
        </w:rPr>
      </w:pPr>
      <w:r w:rsidRPr="00A57BA0">
        <w:rPr>
          <w:rFonts w:ascii="Verdana" w:hAnsi="Verdana"/>
          <w:sz w:val="21"/>
          <w:szCs w:val="21"/>
        </w:rPr>
        <w:br/>
      </w:r>
      <w:r w:rsidRPr="00A57BA0">
        <w:rPr>
          <w:rStyle w:val="normaltextrun"/>
          <w:rFonts w:ascii="Verdana" w:hAnsi="Verdana"/>
          <w:b/>
          <w:bCs/>
          <w:sz w:val="21"/>
          <w:szCs w:val="21"/>
        </w:rPr>
        <w:t>Sensory-Friendly and Access Morning</w:t>
      </w:r>
      <w:r w:rsidRPr="00A57BA0">
        <w:rPr>
          <w:rStyle w:val="eop"/>
          <w:rFonts w:ascii="Verdana" w:hAnsi="Verdana"/>
          <w:sz w:val="21"/>
          <w:szCs w:val="21"/>
        </w:rPr>
        <w:t> </w:t>
      </w:r>
      <w:r w:rsidRPr="00A57BA0">
        <w:rPr>
          <w:rStyle w:val="eop"/>
          <w:rFonts w:ascii="Verdana" w:hAnsi="Verdana"/>
          <w:sz w:val="21"/>
          <w:szCs w:val="21"/>
        </w:rPr>
        <w:br/>
      </w:r>
      <w:r w:rsidRPr="00A57BA0">
        <w:rPr>
          <w:rStyle w:val="normaltextrun"/>
          <w:rFonts w:ascii="Verdana" w:hAnsi="Verdana"/>
          <w:sz w:val="21"/>
          <w:szCs w:val="21"/>
        </w:rPr>
        <w:t>11 a.m. to noon, Sunday, Oct. 10 </w:t>
      </w:r>
      <w:r w:rsidRPr="00A57BA0">
        <w:rPr>
          <w:rStyle w:val="eop"/>
          <w:rFonts w:ascii="Verdana" w:hAnsi="Verdana"/>
          <w:i/>
          <w:iCs/>
          <w:sz w:val="21"/>
          <w:szCs w:val="21"/>
        </w:rPr>
        <w:t>Museum Galleries</w:t>
      </w:r>
      <w:r w:rsidRPr="00A57BA0">
        <w:rPr>
          <w:rStyle w:val="eop"/>
          <w:rFonts w:ascii="Verdana" w:hAnsi="Verdana"/>
          <w:i/>
          <w:iCs/>
          <w:sz w:val="21"/>
          <w:szCs w:val="21"/>
        </w:rPr>
        <w:br/>
      </w:r>
      <w:r w:rsidRPr="00A57BA0">
        <w:rPr>
          <w:rFonts w:ascii="Verdana" w:hAnsi="Verdana"/>
          <w:sz w:val="21"/>
          <w:szCs w:val="21"/>
        </w:rPr>
        <w:t xml:space="preserve">This self-directed session is an opportunity for families and adults who experience developmental and physical disabilities, and those on the autism spectrum, to visit the museum when it is closed to the public. The atrium, first-floor galleries, and the Discovery Center will be open, and a safe space is available for those who need it. An adult must accompany visitors under 18. $5 per family/group, museum members receive a 10 percent discount. Masks required for those able to wear them. Limited capacity. Advance registration strongly recommended. Walk-in entry only if capacity allows and if paying by credit card. Use the museum’s 7th Ave. entrance. Parking available in museum garage. For more information or to request accommodations, please call (907) 929-9258 at least one week before the program. Other Sensory-Friendly and Access Mornings will be Dec. 12, 2021; Feb. 13, 2022; and April 10, 2022. </w:t>
      </w:r>
      <w:r w:rsidRPr="00A57BA0">
        <w:rPr>
          <w:rFonts w:ascii="Verdana" w:eastAsia="Calibri" w:hAnsi="Verdana" w:cs="Calibri"/>
          <w:sz w:val="21"/>
          <w:szCs w:val="21"/>
        </w:rPr>
        <w:br/>
      </w:r>
      <w:r w:rsidRPr="00A57BA0">
        <w:rPr>
          <w:rFonts w:ascii="Verdana" w:hAnsi="Verdana" w:cs="Calibri"/>
          <w:sz w:val="21"/>
          <w:szCs w:val="21"/>
        </w:rPr>
        <w:br/>
      </w:r>
      <w:r w:rsidRPr="00A57BA0">
        <w:rPr>
          <w:rStyle w:val="normaltextrun"/>
          <w:rFonts w:ascii="Verdana" w:hAnsi="Verdana" w:cs="Calibri"/>
          <w:b/>
          <w:sz w:val="21"/>
          <w:szCs w:val="21"/>
        </w:rPr>
        <w:t>In Context: Archaeology and Place Names in Dene Prehistory</w:t>
      </w:r>
      <w:r w:rsidRPr="00A57BA0">
        <w:rPr>
          <w:rStyle w:val="scxw260979999"/>
          <w:rFonts w:ascii="Verdana" w:eastAsia="Verdana" w:hAnsi="Verdana" w:cs="Calibri"/>
          <w:sz w:val="21"/>
          <w:szCs w:val="21"/>
        </w:rPr>
        <w:t> </w:t>
      </w:r>
      <w:r w:rsidRPr="00A57BA0">
        <w:rPr>
          <w:rFonts w:ascii="Verdana" w:hAnsi="Verdana"/>
          <w:sz w:val="21"/>
          <w:szCs w:val="21"/>
        </w:rPr>
        <w:br/>
      </w:r>
      <w:r w:rsidRPr="00A57BA0">
        <w:rPr>
          <w:rStyle w:val="normaltextrun"/>
          <w:rFonts w:ascii="Verdana" w:hAnsi="Verdana" w:cs="Calibri"/>
          <w:sz w:val="21"/>
          <w:szCs w:val="21"/>
        </w:rPr>
        <w:t>9:50-11:15 a.m. Thursday, Oct. 14</w:t>
      </w:r>
      <w:r w:rsidRPr="00A57BA0">
        <w:rPr>
          <w:rStyle w:val="normaltextrun"/>
          <w:rFonts w:ascii="Verdana" w:hAnsi="Verdana" w:cs="Calibri"/>
          <w:i/>
          <w:sz w:val="21"/>
          <w:szCs w:val="21"/>
        </w:rPr>
        <w:t xml:space="preserve"> </w:t>
      </w:r>
      <w:r w:rsidRPr="00A57BA0">
        <w:rPr>
          <w:rStyle w:val="normaltextrun"/>
          <w:rFonts w:ascii="Verdana" w:hAnsi="Verdana" w:cs="Calibri"/>
          <w:i/>
          <w:iCs/>
          <w:sz w:val="21"/>
          <w:szCs w:val="21"/>
        </w:rPr>
        <w:t>Online via Zoom</w:t>
      </w:r>
      <w:r w:rsidRPr="00A57BA0">
        <w:rPr>
          <w:rStyle w:val="scxw260979999"/>
          <w:rFonts w:ascii="Verdana" w:eastAsia="Verdana" w:hAnsi="Verdana" w:cs="Calibri"/>
          <w:i/>
          <w:sz w:val="21"/>
          <w:szCs w:val="21"/>
        </w:rPr>
        <w:t> </w:t>
      </w:r>
      <w:r w:rsidRPr="00A57BA0">
        <w:rPr>
          <w:rFonts w:ascii="Verdana" w:hAnsi="Verdana"/>
          <w:sz w:val="21"/>
          <w:szCs w:val="21"/>
        </w:rPr>
        <w:br/>
      </w:r>
      <w:r w:rsidRPr="00A57BA0">
        <w:rPr>
          <w:rStyle w:val="normaltextrun"/>
          <w:rFonts w:ascii="Verdana" w:hAnsi="Verdana" w:cs="Calibri"/>
          <w:sz w:val="21"/>
          <w:szCs w:val="21"/>
        </w:rPr>
        <w:t xml:space="preserve">Over thousands of years, Indigenous people of Alaska have developed and continue to have a deep relationship to the land. Join </w:t>
      </w:r>
      <w:proofErr w:type="spellStart"/>
      <w:r w:rsidRPr="00A57BA0">
        <w:rPr>
          <w:rStyle w:val="normaltextrun"/>
          <w:rFonts w:ascii="Verdana" w:hAnsi="Verdana" w:cs="Calibri"/>
          <w:sz w:val="21"/>
          <w:szCs w:val="21"/>
        </w:rPr>
        <w:t>Gerad</w:t>
      </w:r>
      <w:proofErr w:type="spellEnd"/>
      <w:r w:rsidRPr="00A57BA0">
        <w:rPr>
          <w:rStyle w:val="normaltextrun"/>
          <w:rFonts w:ascii="Verdana" w:hAnsi="Verdana" w:cs="Calibri"/>
          <w:sz w:val="21"/>
          <w:szCs w:val="21"/>
        </w:rPr>
        <w:t xml:space="preserve"> Smith, an archaeologist with Brice Environmental, and explore how the intersection of Dene place name study and current archaeological record offer context to Dene history in the Alaskan Interior. </w:t>
      </w:r>
      <w:r w:rsidRPr="00A57BA0">
        <w:rPr>
          <w:rStyle w:val="eop"/>
          <w:rFonts w:ascii="Verdana" w:hAnsi="Verdana" w:cs="Calibri"/>
          <w:sz w:val="21"/>
          <w:szCs w:val="21"/>
        </w:rPr>
        <w:t> </w:t>
      </w:r>
      <w:r w:rsidRPr="00A57BA0">
        <w:rPr>
          <w:rStyle w:val="eop"/>
          <w:rFonts w:ascii="Verdana" w:hAnsi="Verdana" w:cs="Calibri"/>
          <w:sz w:val="21"/>
          <w:szCs w:val="21"/>
        </w:rPr>
        <w:br/>
      </w:r>
      <w:r w:rsidRPr="00A57BA0">
        <w:rPr>
          <w:rStyle w:val="eop"/>
          <w:rFonts w:ascii="Verdana" w:hAnsi="Verdana" w:cs="Calibri"/>
          <w:sz w:val="21"/>
          <w:szCs w:val="21"/>
        </w:rPr>
        <w:br/>
      </w:r>
      <w:proofErr w:type="spellStart"/>
      <w:r w:rsidRPr="00A57BA0">
        <w:rPr>
          <w:rStyle w:val="normaltextrun"/>
          <w:rFonts w:ascii="Verdana" w:hAnsi="Verdana" w:cs="Calibri"/>
          <w:sz w:val="21"/>
          <w:szCs w:val="21"/>
        </w:rPr>
        <w:t>Gerad</w:t>
      </w:r>
      <w:proofErr w:type="spellEnd"/>
      <w:r w:rsidRPr="00A57BA0">
        <w:rPr>
          <w:rStyle w:val="normaltextrun"/>
          <w:rFonts w:ascii="Verdana" w:hAnsi="Verdana" w:cs="Calibri"/>
          <w:sz w:val="21"/>
          <w:szCs w:val="21"/>
        </w:rPr>
        <w:t xml:space="preserve"> Smith has worked as an archaeologist throughout Alaska in both the private and academic settings since 2009 and has taught at both the UAA and UAF anthropology. He works as a project archaeologist for Brice Environmental and is developing a long-term community archaeology/paleoecology project with the Healy Lake Tribe.</w:t>
      </w:r>
      <w:r w:rsidRPr="00A57BA0">
        <w:rPr>
          <w:rStyle w:val="eop"/>
          <w:rFonts w:ascii="Verdana" w:hAnsi="Verdana" w:cs="Calibri"/>
          <w:sz w:val="21"/>
          <w:szCs w:val="21"/>
        </w:rPr>
        <w:t> </w:t>
      </w:r>
    </w:p>
    <w:p w14:paraId="694E8F17" w14:textId="13ACED19" w:rsidR="00037FD7" w:rsidRPr="00A57BA0" w:rsidRDefault="00037FD7" w:rsidP="00037FD7">
      <w:pPr>
        <w:rPr>
          <w:rFonts w:ascii="Verdana" w:hAnsi="Verdana"/>
          <w:sz w:val="21"/>
          <w:szCs w:val="21"/>
        </w:rPr>
      </w:pPr>
      <w:r w:rsidRPr="00A57BA0">
        <w:rPr>
          <w:rStyle w:val="eop"/>
          <w:rFonts w:ascii="Verdana" w:hAnsi="Verdana" w:cs="Calibri"/>
          <w:sz w:val="21"/>
          <w:szCs w:val="21"/>
        </w:rPr>
        <w:t xml:space="preserve"> </w:t>
      </w:r>
      <w:r w:rsidRPr="00A57BA0">
        <w:rPr>
          <w:rStyle w:val="eop"/>
          <w:rFonts w:ascii="Verdana" w:hAnsi="Verdana" w:cs="Calibri"/>
          <w:sz w:val="21"/>
          <w:szCs w:val="21"/>
        </w:rPr>
        <w:br/>
      </w:r>
      <w:r w:rsidRPr="00A57BA0">
        <w:rPr>
          <w:rFonts w:ascii="Verdana" w:hAnsi="Verdana"/>
          <w:b/>
          <w:bCs/>
          <w:sz w:val="21"/>
          <w:szCs w:val="21"/>
        </w:rPr>
        <w:t xml:space="preserve">Meet the Author: “A Thousand Trails Home: Living with Caribou” by Seth </w:t>
      </w:r>
      <w:proofErr w:type="spellStart"/>
      <w:r w:rsidRPr="00A57BA0">
        <w:rPr>
          <w:rFonts w:ascii="Verdana" w:hAnsi="Verdana"/>
          <w:b/>
          <w:bCs/>
          <w:sz w:val="21"/>
          <w:szCs w:val="21"/>
        </w:rPr>
        <w:t>Kantner</w:t>
      </w:r>
      <w:proofErr w:type="spellEnd"/>
    </w:p>
    <w:p w14:paraId="05D45C92" w14:textId="77777777" w:rsidR="00037FD7" w:rsidRPr="00A57BA0" w:rsidRDefault="00037FD7" w:rsidP="00037FD7">
      <w:pPr>
        <w:rPr>
          <w:rFonts w:ascii="Verdana" w:hAnsi="Verdana"/>
          <w:sz w:val="21"/>
          <w:szCs w:val="21"/>
        </w:rPr>
      </w:pPr>
      <w:r w:rsidRPr="00A57BA0">
        <w:rPr>
          <w:rFonts w:ascii="Verdana" w:hAnsi="Verdana"/>
          <w:sz w:val="21"/>
          <w:szCs w:val="21"/>
        </w:rPr>
        <w:t xml:space="preserve">6-7 p.m. Thursday, Oct. 14 </w:t>
      </w:r>
      <w:r w:rsidRPr="00A57BA0">
        <w:rPr>
          <w:rFonts w:ascii="Verdana" w:hAnsi="Verdana"/>
          <w:i/>
          <w:iCs/>
          <w:sz w:val="21"/>
          <w:szCs w:val="21"/>
        </w:rPr>
        <w:t>Auditorium and Online</w:t>
      </w:r>
    </w:p>
    <w:p w14:paraId="3EF00024" w14:textId="671F01A9" w:rsidR="00037FD7" w:rsidRPr="00A57BA0" w:rsidRDefault="00037FD7" w:rsidP="00037FD7">
      <w:pPr>
        <w:rPr>
          <w:rFonts w:ascii="Verdana" w:eastAsia="Calibri" w:hAnsi="Verdana" w:cs="Calibri"/>
          <w:sz w:val="21"/>
          <w:szCs w:val="21"/>
        </w:rPr>
      </w:pPr>
      <w:r w:rsidRPr="00A57BA0">
        <w:rPr>
          <w:rFonts w:ascii="Verdana" w:hAnsi="Verdana"/>
          <w:sz w:val="21"/>
          <w:szCs w:val="21"/>
        </w:rPr>
        <w:t xml:space="preserve">Join award-winning author Seth </w:t>
      </w:r>
      <w:proofErr w:type="spellStart"/>
      <w:r w:rsidRPr="00A57BA0">
        <w:rPr>
          <w:rFonts w:ascii="Verdana" w:hAnsi="Verdana"/>
          <w:sz w:val="21"/>
          <w:szCs w:val="21"/>
        </w:rPr>
        <w:t>Kantner</w:t>
      </w:r>
      <w:proofErr w:type="spellEnd"/>
      <w:r w:rsidRPr="00A57BA0">
        <w:rPr>
          <w:rFonts w:ascii="Verdana" w:hAnsi="Verdana"/>
          <w:sz w:val="21"/>
          <w:szCs w:val="21"/>
        </w:rPr>
        <w:t xml:space="preserve"> as he shares excerpts and insights from his newest book, </w:t>
      </w:r>
      <w:r w:rsidRPr="00A57BA0">
        <w:rPr>
          <w:rFonts w:ascii="Verdana" w:hAnsi="Verdana"/>
          <w:i/>
          <w:iCs/>
          <w:sz w:val="21"/>
          <w:szCs w:val="21"/>
        </w:rPr>
        <w:t>A Thousand Trails Home</w:t>
      </w:r>
      <w:r w:rsidRPr="00A57BA0">
        <w:rPr>
          <w:rFonts w:ascii="Verdana" w:hAnsi="Verdana"/>
          <w:sz w:val="21"/>
          <w:szCs w:val="21"/>
        </w:rPr>
        <w:t xml:space="preserve">, a firsthand account of a lifetime spent hunting, studying, and living alongside caribou. Pre-order your own copy of </w:t>
      </w:r>
      <w:r w:rsidRPr="00A57BA0">
        <w:rPr>
          <w:rFonts w:ascii="Verdana" w:hAnsi="Verdana"/>
          <w:i/>
          <w:iCs/>
          <w:sz w:val="21"/>
          <w:szCs w:val="21"/>
        </w:rPr>
        <w:t xml:space="preserve">A Thousand Trails </w:t>
      </w:r>
      <w:r w:rsidRPr="00A57BA0">
        <w:rPr>
          <w:rFonts w:ascii="Verdana" w:hAnsi="Verdana"/>
          <w:i/>
          <w:iCs/>
          <w:sz w:val="21"/>
          <w:szCs w:val="21"/>
        </w:rPr>
        <w:lastRenderedPageBreak/>
        <w:t>Home</w:t>
      </w:r>
      <w:r w:rsidRPr="00A57BA0">
        <w:rPr>
          <w:rFonts w:ascii="Verdana" w:hAnsi="Verdana"/>
          <w:sz w:val="21"/>
          <w:szCs w:val="21"/>
        </w:rPr>
        <w:t xml:space="preserve"> from the </w:t>
      </w:r>
      <w:hyperlink r:id="rId28" w:history="1">
        <w:r w:rsidRPr="00A57BA0">
          <w:rPr>
            <w:rStyle w:val="Hyperlink"/>
            <w:rFonts w:ascii="Verdana" w:hAnsi="Verdana"/>
            <w:sz w:val="21"/>
            <w:szCs w:val="21"/>
          </w:rPr>
          <w:t>Anchorage Museum Store</w:t>
        </w:r>
      </w:hyperlink>
      <w:r w:rsidRPr="00A57BA0">
        <w:rPr>
          <w:rFonts w:ascii="Verdana" w:hAnsi="Verdana"/>
          <w:sz w:val="21"/>
          <w:szCs w:val="21"/>
        </w:rPr>
        <w:t xml:space="preserve">. The event is free to attend in-person and online. </w:t>
      </w:r>
    </w:p>
    <w:p w14:paraId="22D60247" w14:textId="0C121DC8" w:rsidR="009F3B4F" w:rsidRPr="009F3B4F" w:rsidRDefault="00037FD7" w:rsidP="009F3B4F">
      <w:pPr>
        <w:rPr>
          <w:rFonts w:ascii="Verdana" w:hAnsi="Verdana" w:cs="Calibri"/>
          <w:sz w:val="21"/>
          <w:szCs w:val="21"/>
        </w:rPr>
      </w:pPr>
      <w:r w:rsidRPr="00A57BA0">
        <w:rPr>
          <w:rFonts w:ascii="Verdana" w:eastAsia="Calibri" w:hAnsi="Verdana" w:cs="Calibri"/>
          <w:sz w:val="21"/>
          <w:szCs w:val="21"/>
        </w:rPr>
        <w:br/>
      </w:r>
      <w:r w:rsidRPr="00A57BA0">
        <w:rPr>
          <w:rFonts w:ascii="Verdana" w:hAnsi="Verdana" w:cs="Calibri"/>
          <w:b/>
          <w:i/>
          <w:sz w:val="21"/>
          <w:szCs w:val="21"/>
        </w:rPr>
        <w:t>Dear Kin</w:t>
      </w:r>
      <w:r w:rsidRPr="00A57BA0">
        <w:rPr>
          <w:rFonts w:ascii="Verdana" w:hAnsi="Verdana" w:cs="Calibri"/>
          <w:b/>
          <w:bCs/>
          <w:i/>
          <w:iCs/>
          <w:sz w:val="21"/>
          <w:szCs w:val="21"/>
        </w:rPr>
        <w:t>:</w:t>
      </w:r>
      <w:r w:rsidRPr="00A57BA0">
        <w:rPr>
          <w:rFonts w:ascii="Verdana" w:hAnsi="Verdana" w:cs="Calibri"/>
          <w:b/>
          <w:sz w:val="21"/>
          <w:szCs w:val="21"/>
        </w:rPr>
        <w:t> Premiere, Exhibition, and Conversation </w:t>
      </w:r>
      <w:r w:rsidRPr="00A57BA0">
        <w:rPr>
          <w:rFonts w:ascii="Verdana" w:eastAsia="Calibri" w:hAnsi="Verdana" w:cs="Calibri"/>
          <w:sz w:val="21"/>
          <w:szCs w:val="21"/>
        </w:rPr>
        <w:br/>
      </w:r>
      <w:r w:rsidRPr="00A57BA0">
        <w:rPr>
          <w:rFonts w:ascii="Verdana" w:hAnsi="Verdana" w:cs="Calibri"/>
          <w:sz w:val="21"/>
          <w:szCs w:val="21"/>
        </w:rPr>
        <w:t>5-8 p.m., Friday, Oct. 15</w:t>
      </w:r>
      <w:r w:rsidRPr="00A57BA0">
        <w:rPr>
          <w:rFonts w:ascii="Verdana" w:hAnsi="Verdana" w:cs="Calibri"/>
          <w:i/>
          <w:sz w:val="21"/>
          <w:szCs w:val="21"/>
        </w:rPr>
        <w:t> Auditorium</w:t>
      </w:r>
      <w:r w:rsidRPr="00A57BA0">
        <w:rPr>
          <w:rFonts w:ascii="Verdana" w:hAnsi="Verdana" w:cs="Calibri"/>
          <w:sz w:val="21"/>
          <w:szCs w:val="21"/>
        </w:rPr>
        <w:t> </w:t>
      </w:r>
      <w:r w:rsidRPr="00A57BA0">
        <w:rPr>
          <w:rFonts w:ascii="Verdana" w:eastAsia="Calibri" w:hAnsi="Verdana" w:cs="Calibri"/>
          <w:sz w:val="21"/>
          <w:szCs w:val="21"/>
        </w:rPr>
        <w:br/>
      </w:r>
      <w:r w:rsidR="009F3B4F" w:rsidRPr="009F3B4F">
        <w:rPr>
          <w:rFonts w:ascii="Verdana" w:hAnsi="Verdana" w:cs="Calibri"/>
          <w:sz w:val="21"/>
          <w:szCs w:val="21"/>
        </w:rPr>
        <w:t xml:space="preserve">Created and produced by Alexis </w:t>
      </w:r>
      <w:proofErr w:type="spellStart"/>
      <w:r w:rsidR="009F3B4F" w:rsidRPr="009F3B4F">
        <w:rPr>
          <w:rFonts w:ascii="Verdana" w:hAnsi="Verdana" w:cs="Calibri"/>
          <w:sz w:val="21"/>
          <w:szCs w:val="21"/>
        </w:rPr>
        <w:t>Anoruk</w:t>
      </w:r>
      <w:proofErr w:type="spellEnd"/>
      <w:r w:rsidR="009F3B4F" w:rsidRPr="009F3B4F">
        <w:rPr>
          <w:rFonts w:ascii="Verdana" w:hAnsi="Verdana" w:cs="Calibri"/>
          <w:sz w:val="21"/>
          <w:szCs w:val="21"/>
        </w:rPr>
        <w:t xml:space="preserve"> </w:t>
      </w:r>
      <w:proofErr w:type="spellStart"/>
      <w:r w:rsidR="009F3B4F" w:rsidRPr="009F3B4F">
        <w:rPr>
          <w:rFonts w:ascii="Verdana" w:hAnsi="Verdana" w:cs="Calibri"/>
          <w:sz w:val="21"/>
          <w:szCs w:val="21"/>
        </w:rPr>
        <w:t>Sallee</w:t>
      </w:r>
      <w:proofErr w:type="spellEnd"/>
      <w:r w:rsidR="009F3B4F" w:rsidRPr="009F3B4F">
        <w:rPr>
          <w:rFonts w:ascii="Verdana" w:hAnsi="Verdana" w:cs="Calibri"/>
          <w:sz w:val="21"/>
          <w:szCs w:val="21"/>
        </w:rPr>
        <w:t>, Jenny Irene Miller and Native Movement, </w:t>
      </w:r>
      <w:r w:rsidR="009F3B4F" w:rsidRPr="009F3B4F">
        <w:rPr>
          <w:rFonts w:ascii="Verdana" w:hAnsi="Verdana" w:cs="Calibri"/>
          <w:i/>
          <w:iCs/>
          <w:sz w:val="21"/>
          <w:szCs w:val="21"/>
        </w:rPr>
        <w:t>Dear Kin</w:t>
      </w:r>
      <w:r w:rsidR="009F3B4F" w:rsidRPr="009F3B4F">
        <w:rPr>
          <w:rFonts w:ascii="Verdana" w:hAnsi="Verdana" w:cs="Calibri"/>
          <w:sz w:val="21"/>
          <w:szCs w:val="21"/>
        </w:rPr>
        <w:t> is a storytelling project highlighting individuals from the Alaska Native Two-Spirit and LGBTQI+ community through video and portraiture.</w:t>
      </w:r>
      <w:r w:rsidR="009F3B4F" w:rsidRPr="009F3B4F">
        <w:rPr>
          <w:rFonts w:ascii="Verdana" w:hAnsi="Verdana" w:cs="Calibri"/>
          <w:sz w:val="21"/>
          <w:szCs w:val="21"/>
        </w:rPr>
        <w:t xml:space="preserve"> </w:t>
      </w:r>
      <w:r w:rsidR="009F3B4F" w:rsidRPr="009F3B4F">
        <w:rPr>
          <w:rFonts w:ascii="Verdana" w:hAnsi="Verdana" w:cs="Calibri"/>
          <w:sz w:val="21"/>
          <w:szCs w:val="21"/>
        </w:rPr>
        <w:t>Each person featured in </w:t>
      </w:r>
      <w:r w:rsidR="009F3B4F" w:rsidRPr="009F3B4F">
        <w:rPr>
          <w:rFonts w:ascii="Verdana" w:hAnsi="Verdana" w:cs="Calibri"/>
          <w:i/>
          <w:iCs/>
          <w:sz w:val="21"/>
          <w:szCs w:val="21"/>
        </w:rPr>
        <w:t>Dear Kin</w:t>
      </w:r>
      <w:r w:rsidR="009F3B4F" w:rsidRPr="009F3B4F">
        <w:rPr>
          <w:rFonts w:ascii="Verdana" w:hAnsi="Verdana" w:cs="Calibri"/>
          <w:sz w:val="21"/>
          <w:szCs w:val="21"/>
        </w:rPr>
        <w:t> shares personal experiences in a short video format, reflecting on who and what has informed them, and from where they draw strength. </w:t>
      </w:r>
      <w:r w:rsidR="009F3B4F" w:rsidRPr="009F3B4F">
        <w:rPr>
          <w:rFonts w:ascii="Verdana" w:hAnsi="Verdana" w:cs="Calibri"/>
          <w:i/>
          <w:iCs/>
          <w:sz w:val="21"/>
          <w:szCs w:val="21"/>
        </w:rPr>
        <w:t xml:space="preserve">Dear </w:t>
      </w:r>
      <w:proofErr w:type="gramStart"/>
      <w:r w:rsidR="009F3B4F" w:rsidRPr="009F3B4F">
        <w:rPr>
          <w:rFonts w:ascii="Verdana" w:hAnsi="Verdana" w:cs="Calibri"/>
          <w:i/>
          <w:iCs/>
          <w:sz w:val="21"/>
          <w:szCs w:val="21"/>
        </w:rPr>
        <w:t>Kin</w:t>
      </w:r>
      <w:proofErr w:type="gramEnd"/>
      <w:r w:rsidR="009F3B4F" w:rsidRPr="009F3B4F">
        <w:rPr>
          <w:rFonts w:ascii="Verdana" w:hAnsi="Verdana" w:cs="Calibri"/>
          <w:sz w:val="21"/>
          <w:szCs w:val="21"/>
        </w:rPr>
        <w:t> is a letter to past, present, and future Indigenous queer relatives. </w:t>
      </w:r>
    </w:p>
    <w:p w14:paraId="00EC22AA" w14:textId="77777777" w:rsidR="009F3B4F" w:rsidRPr="009F3B4F" w:rsidRDefault="009F3B4F" w:rsidP="009F3B4F">
      <w:pPr>
        <w:rPr>
          <w:rFonts w:ascii="Verdana" w:hAnsi="Verdana" w:cs="Calibri"/>
          <w:sz w:val="21"/>
          <w:szCs w:val="21"/>
        </w:rPr>
      </w:pPr>
    </w:p>
    <w:p w14:paraId="07221432" w14:textId="5041A1E1" w:rsidR="009F3B4F" w:rsidRPr="009F3B4F" w:rsidRDefault="009F3B4F" w:rsidP="009F3B4F">
      <w:pPr>
        <w:rPr>
          <w:rFonts w:ascii="Verdana" w:hAnsi="Verdana" w:cs="Calibri"/>
          <w:sz w:val="21"/>
          <w:szCs w:val="21"/>
        </w:rPr>
      </w:pPr>
      <w:r w:rsidRPr="009F3B4F">
        <w:rPr>
          <w:rFonts w:ascii="Verdana" w:hAnsi="Verdana" w:cs="Calibri"/>
          <w:sz w:val="21"/>
          <w:szCs w:val="21"/>
        </w:rPr>
        <w:t>Join Native Movement, the creators of </w:t>
      </w:r>
      <w:r w:rsidRPr="009F3B4F">
        <w:rPr>
          <w:rFonts w:ascii="Verdana" w:hAnsi="Verdana" w:cs="Calibri"/>
          <w:i/>
          <w:iCs/>
          <w:sz w:val="21"/>
          <w:szCs w:val="21"/>
        </w:rPr>
        <w:t>Dear Kin</w:t>
      </w:r>
      <w:r w:rsidRPr="009F3B4F">
        <w:rPr>
          <w:rFonts w:ascii="Verdana" w:hAnsi="Verdana" w:cs="Calibri"/>
          <w:sz w:val="21"/>
          <w:szCs w:val="21"/>
        </w:rPr>
        <w:t>, and several individuals featured in the project for its Alaska premiere, including a panel discussion and Q&amp;A.</w:t>
      </w:r>
    </w:p>
    <w:p w14:paraId="416D70B2" w14:textId="77777777" w:rsidR="009F3B4F" w:rsidRPr="009F3B4F" w:rsidRDefault="009F3B4F" w:rsidP="009F3B4F">
      <w:pPr>
        <w:rPr>
          <w:rFonts w:ascii="Verdana" w:hAnsi="Verdana" w:cs="Calibri"/>
          <w:sz w:val="21"/>
          <w:szCs w:val="21"/>
        </w:rPr>
      </w:pPr>
      <w:r w:rsidRPr="009F3B4F">
        <w:rPr>
          <w:rFonts w:ascii="Verdana" w:hAnsi="Verdana" w:cs="Calibri"/>
          <w:sz w:val="21"/>
          <w:szCs w:val="21"/>
        </w:rPr>
        <w:t>Video screenings start at 6 p.m. followed by a panel discussion from 7-8 p.m. Included with admission; pre-registration required.</w:t>
      </w:r>
    </w:p>
    <w:p w14:paraId="53C1E381" w14:textId="77777777" w:rsidR="009F3B4F" w:rsidRPr="009F3B4F" w:rsidRDefault="009F3B4F" w:rsidP="00037FD7">
      <w:pPr>
        <w:rPr>
          <w:rFonts w:ascii="Verdana" w:hAnsi="Verdana" w:cs="Calibri"/>
          <w:sz w:val="21"/>
          <w:szCs w:val="21"/>
        </w:rPr>
      </w:pPr>
    </w:p>
    <w:p w14:paraId="561C5715" w14:textId="228497D7" w:rsidR="00037FD7" w:rsidRPr="009F3B4F" w:rsidRDefault="009F3B4F" w:rsidP="00037FD7">
      <w:pPr>
        <w:rPr>
          <w:rFonts w:ascii="Verdana" w:hAnsi="Verdana" w:cs="Calibri"/>
          <w:sz w:val="21"/>
          <w:szCs w:val="21"/>
        </w:rPr>
      </w:pPr>
      <w:r w:rsidRPr="009F3B4F">
        <w:rPr>
          <w:rFonts w:ascii="Verdana" w:hAnsi="Verdana" w:cs="Calibri"/>
          <w:sz w:val="21"/>
          <w:szCs w:val="21"/>
        </w:rPr>
        <w:t xml:space="preserve">Moderated by </w:t>
      </w:r>
      <w:proofErr w:type="spellStart"/>
      <w:r w:rsidRPr="009F3B4F">
        <w:rPr>
          <w:rFonts w:ascii="Verdana" w:hAnsi="Verdana" w:cs="Calibri"/>
          <w:sz w:val="21"/>
          <w:szCs w:val="21"/>
        </w:rPr>
        <w:t>Aqpik</w:t>
      </w:r>
      <w:proofErr w:type="spellEnd"/>
      <w:r w:rsidRPr="009F3B4F">
        <w:rPr>
          <w:rFonts w:ascii="Verdana" w:hAnsi="Verdana" w:cs="Calibri"/>
          <w:sz w:val="21"/>
          <w:szCs w:val="21"/>
        </w:rPr>
        <w:t xml:space="preserve"> </w:t>
      </w:r>
      <w:proofErr w:type="spellStart"/>
      <w:r w:rsidRPr="009F3B4F">
        <w:rPr>
          <w:rFonts w:ascii="Verdana" w:hAnsi="Verdana" w:cs="Calibri"/>
          <w:sz w:val="21"/>
          <w:szCs w:val="21"/>
        </w:rPr>
        <w:t>Apok</w:t>
      </w:r>
      <w:proofErr w:type="spellEnd"/>
      <w:r w:rsidRPr="009F3B4F">
        <w:rPr>
          <w:rFonts w:ascii="Verdana" w:hAnsi="Verdana" w:cs="Calibri"/>
          <w:sz w:val="21"/>
          <w:szCs w:val="21"/>
        </w:rPr>
        <w:t xml:space="preserve"> with panelists </w:t>
      </w:r>
      <w:proofErr w:type="gramStart"/>
      <w:r w:rsidRPr="009F3B4F">
        <w:rPr>
          <w:rFonts w:ascii="Verdana" w:hAnsi="Verdana" w:cs="Calibri"/>
          <w:sz w:val="21"/>
          <w:szCs w:val="21"/>
        </w:rPr>
        <w:t>including:</w:t>
      </w:r>
      <w:proofErr w:type="gramEnd"/>
      <w:r w:rsidRPr="009F3B4F">
        <w:rPr>
          <w:rFonts w:ascii="Verdana" w:hAnsi="Verdana" w:cs="Calibri"/>
          <w:sz w:val="21"/>
          <w:szCs w:val="21"/>
        </w:rPr>
        <w:t xml:space="preserve"> Alexis </w:t>
      </w:r>
      <w:proofErr w:type="spellStart"/>
      <w:r w:rsidRPr="009F3B4F">
        <w:rPr>
          <w:rFonts w:ascii="Verdana" w:hAnsi="Verdana" w:cs="Calibri"/>
          <w:sz w:val="21"/>
          <w:szCs w:val="21"/>
        </w:rPr>
        <w:t>Sallee</w:t>
      </w:r>
      <w:proofErr w:type="spellEnd"/>
      <w:r w:rsidRPr="009F3B4F">
        <w:rPr>
          <w:rFonts w:ascii="Verdana" w:hAnsi="Verdana" w:cs="Calibri"/>
          <w:sz w:val="21"/>
          <w:szCs w:val="21"/>
        </w:rPr>
        <w:t xml:space="preserve">, Bernice </w:t>
      </w:r>
      <w:proofErr w:type="spellStart"/>
      <w:r w:rsidRPr="009F3B4F">
        <w:rPr>
          <w:rFonts w:ascii="Verdana" w:hAnsi="Verdana" w:cs="Calibri"/>
          <w:sz w:val="21"/>
          <w:szCs w:val="21"/>
        </w:rPr>
        <w:t>Oyagak</w:t>
      </w:r>
      <w:proofErr w:type="spellEnd"/>
      <w:r w:rsidRPr="009F3B4F">
        <w:rPr>
          <w:rFonts w:ascii="Verdana" w:hAnsi="Verdana" w:cs="Calibri"/>
          <w:sz w:val="21"/>
          <w:szCs w:val="21"/>
        </w:rPr>
        <w:t xml:space="preserve">, Jenny Irene Miller, Quinn Christopherson, Will Bean and </w:t>
      </w:r>
      <w:proofErr w:type="spellStart"/>
      <w:r w:rsidRPr="009F3B4F">
        <w:rPr>
          <w:rFonts w:ascii="Verdana" w:hAnsi="Verdana" w:cs="Calibri"/>
          <w:sz w:val="21"/>
          <w:szCs w:val="21"/>
        </w:rPr>
        <w:t>Golga</w:t>
      </w:r>
      <w:proofErr w:type="spellEnd"/>
      <w:r w:rsidRPr="009F3B4F">
        <w:rPr>
          <w:rFonts w:ascii="Verdana" w:hAnsi="Verdana" w:cs="Calibri"/>
          <w:sz w:val="21"/>
          <w:szCs w:val="21"/>
        </w:rPr>
        <w:t xml:space="preserve"> </w:t>
      </w:r>
      <w:proofErr w:type="spellStart"/>
      <w:r w:rsidRPr="009F3B4F">
        <w:rPr>
          <w:rFonts w:ascii="Verdana" w:hAnsi="Verdana" w:cs="Calibri"/>
          <w:sz w:val="21"/>
          <w:szCs w:val="21"/>
        </w:rPr>
        <w:t>Osca</w:t>
      </w:r>
      <w:proofErr w:type="spellEnd"/>
      <w:r w:rsidRPr="009F3B4F">
        <w:rPr>
          <w:rFonts w:ascii="Verdana" w:hAnsi="Verdana" w:cs="Calibri"/>
          <w:sz w:val="21"/>
          <w:szCs w:val="21"/>
        </w:rPr>
        <w:t>.</w:t>
      </w:r>
    </w:p>
    <w:p w14:paraId="55A610AD" w14:textId="1845A0C4" w:rsidR="00037FD7" w:rsidRPr="00A57BA0" w:rsidRDefault="00037FD7" w:rsidP="00037FD7">
      <w:pPr>
        <w:rPr>
          <w:rStyle w:val="normaltextrun"/>
          <w:rFonts w:ascii="Verdana" w:hAnsi="Verdana" w:cs="Calibri"/>
          <w:sz w:val="21"/>
          <w:szCs w:val="21"/>
        </w:rPr>
      </w:pPr>
      <w:r w:rsidRPr="00A57BA0">
        <w:rPr>
          <w:rFonts w:ascii="Verdana" w:hAnsi="Verdana" w:cs="Calibri"/>
          <w:sz w:val="21"/>
          <w:szCs w:val="21"/>
        </w:rPr>
        <w:t xml:space="preserve"> </w:t>
      </w:r>
      <w:r w:rsidRPr="00A57BA0">
        <w:rPr>
          <w:rFonts w:ascii="Verdana" w:hAnsi="Verdana" w:cs="Calibri"/>
          <w:sz w:val="21"/>
          <w:szCs w:val="21"/>
        </w:rPr>
        <w:br/>
      </w:r>
      <w:r w:rsidRPr="00A57BA0">
        <w:rPr>
          <w:rFonts w:ascii="Verdana" w:hAnsi="Verdana" w:cs="Calibri"/>
          <w:b/>
          <w:bCs/>
          <w:sz w:val="21"/>
          <w:szCs w:val="21"/>
        </w:rPr>
        <w:t>Family Art Class: Cartographies</w:t>
      </w:r>
      <w:r w:rsidRPr="00A57BA0">
        <w:rPr>
          <w:rFonts w:ascii="Verdana" w:hAnsi="Verdana" w:cs="Calibri"/>
          <w:b/>
          <w:bCs/>
          <w:sz w:val="21"/>
          <w:szCs w:val="21"/>
        </w:rPr>
        <w:br/>
      </w:r>
      <w:r w:rsidRPr="00A57BA0">
        <w:rPr>
          <w:rFonts w:ascii="Verdana" w:hAnsi="Verdana" w:cs="Calibri"/>
          <w:sz w:val="21"/>
          <w:szCs w:val="21"/>
        </w:rPr>
        <w:t xml:space="preserve">3-4:30 p.m. Wednesday, Oct. 20 </w:t>
      </w:r>
      <w:r w:rsidRPr="00A57BA0">
        <w:rPr>
          <w:rFonts w:ascii="Verdana" w:hAnsi="Verdana" w:cs="Calibri"/>
          <w:i/>
          <w:iCs/>
          <w:sz w:val="21"/>
          <w:szCs w:val="21"/>
        </w:rPr>
        <w:t>Art Lab</w:t>
      </w:r>
      <w:r w:rsidRPr="00A57BA0">
        <w:rPr>
          <w:rFonts w:ascii="Verdana" w:hAnsi="Verdana" w:cs="Calibri"/>
          <w:i/>
          <w:iCs/>
          <w:sz w:val="21"/>
          <w:szCs w:val="21"/>
        </w:rPr>
        <w:br/>
      </w:r>
      <w:r w:rsidRPr="00A57BA0">
        <w:rPr>
          <w:rFonts w:ascii="Verdana" w:hAnsi="Verdana" w:cs="Calibri"/>
          <w:sz w:val="21"/>
          <w:szCs w:val="21"/>
        </w:rPr>
        <w:t xml:space="preserve">Maps can tell the story of land, </w:t>
      </w:r>
      <w:proofErr w:type="gramStart"/>
      <w:r w:rsidRPr="00A57BA0">
        <w:rPr>
          <w:rFonts w:ascii="Verdana" w:hAnsi="Verdana" w:cs="Calibri"/>
          <w:sz w:val="21"/>
          <w:szCs w:val="21"/>
        </w:rPr>
        <w:t>location</w:t>
      </w:r>
      <w:proofErr w:type="gramEnd"/>
      <w:r w:rsidRPr="00A57BA0">
        <w:rPr>
          <w:rFonts w:ascii="Verdana" w:hAnsi="Verdana" w:cs="Calibri"/>
          <w:sz w:val="21"/>
          <w:szCs w:val="21"/>
        </w:rPr>
        <w:t xml:space="preserve"> and experience. Explore the newly opened </w:t>
      </w:r>
      <w:r w:rsidRPr="00A57BA0">
        <w:rPr>
          <w:rFonts w:ascii="Verdana" w:hAnsi="Verdana" w:cs="Calibri"/>
          <w:i/>
          <w:iCs/>
          <w:sz w:val="21"/>
          <w:szCs w:val="21"/>
        </w:rPr>
        <w:t xml:space="preserve">Counter Cartographies </w:t>
      </w:r>
      <w:r w:rsidRPr="00A57BA0">
        <w:rPr>
          <w:rFonts w:ascii="Verdana" w:hAnsi="Verdana" w:cs="Calibri"/>
          <w:sz w:val="21"/>
          <w:szCs w:val="21"/>
        </w:rPr>
        <w:t xml:space="preserve">exhibition, then dive into your own creative mapping with a guided lesson in the Art Lab and make a mixed-media map to take home. Great for young artists and their adults, ages 6+. Registration required. $10, $9 members. Registration is for the class only and does not include museum admission. </w:t>
      </w:r>
      <w:r w:rsidRPr="00A57BA0">
        <w:rPr>
          <w:rStyle w:val="normaltextrun"/>
          <w:rFonts w:ascii="Verdana" w:hAnsi="Verdana"/>
          <w:sz w:val="21"/>
          <w:szCs w:val="21"/>
        </w:rPr>
        <w:br/>
      </w:r>
    </w:p>
    <w:p w14:paraId="5EDA945D" w14:textId="77777777" w:rsidR="00037FD7" w:rsidRPr="00A57BA0" w:rsidRDefault="00037FD7" w:rsidP="00037FD7">
      <w:pPr>
        <w:rPr>
          <w:rFonts w:ascii="Verdana" w:hAnsi="Verdana"/>
          <w:b/>
          <w:bCs/>
          <w:sz w:val="21"/>
          <w:szCs w:val="21"/>
        </w:rPr>
      </w:pPr>
      <w:r w:rsidRPr="00A57BA0">
        <w:rPr>
          <w:rFonts w:ascii="Verdana" w:hAnsi="Verdana"/>
          <w:b/>
          <w:bCs/>
          <w:sz w:val="21"/>
          <w:szCs w:val="21"/>
        </w:rPr>
        <w:t xml:space="preserve">Seeding Repair and Reuse: Upholstered Chairs </w:t>
      </w:r>
    </w:p>
    <w:p w14:paraId="027A939F" w14:textId="77777777" w:rsidR="00037FD7" w:rsidRPr="00A57BA0" w:rsidRDefault="00037FD7" w:rsidP="00037FD7">
      <w:pPr>
        <w:rPr>
          <w:rFonts w:ascii="Verdana" w:hAnsi="Verdana"/>
          <w:i/>
          <w:iCs/>
          <w:sz w:val="21"/>
          <w:szCs w:val="21"/>
        </w:rPr>
      </w:pPr>
      <w:r w:rsidRPr="00A57BA0">
        <w:rPr>
          <w:rFonts w:ascii="Verdana" w:hAnsi="Verdana"/>
          <w:sz w:val="21"/>
          <w:szCs w:val="21"/>
        </w:rPr>
        <w:t xml:space="preserve">6 p.m. Wednesday, Oct. 20 </w:t>
      </w:r>
      <w:r w:rsidRPr="00A57BA0">
        <w:rPr>
          <w:rFonts w:ascii="Verdana" w:hAnsi="Verdana"/>
          <w:i/>
          <w:iCs/>
          <w:sz w:val="21"/>
          <w:szCs w:val="21"/>
        </w:rPr>
        <w:t>Seed Lab Garage</w:t>
      </w:r>
    </w:p>
    <w:p w14:paraId="63F026F3" w14:textId="42353467" w:rsidR="00037FD7" w:rsidRPr="00A57BA0" w:rsidRDefault="00037FD7" w:rsidP="00037FD7">
      <w:pPr>
        <w:rPr>
          <w:rFonts w:ascii="Verdana" w:hAnsi="Verdana"/>
          <w:sz w:val="21"/>
          <w:szCs w:val="21"/>
        </w:rPr>
      </w:pPr>
      <w:r w:rsidRPr="00A57BA0">
        <w:rPr>
          <w:rFonts w:ascii="Verdana" w:hAnsi="Verdana"/>
          <w:sz w:val="21"/>
          <w:szCs w:val="21"/>
        </w:rPr>
        <w:t xml:space="preserve">Upholstery styles can fall in and out of fashion, but there are ways to update the beauty of furniture in good shape, rather than retiring them to the landfill. Learn the basic steps to painting fabric and upholstery in this repair and reuse workshop and practice the techniques on select pieces in the Seed Lab garage. All supplies included, just bring some paint clothes. Free. Space is limited; registration required. </w:t>
      </w:r>
    </w:p>
    <w:p w14:paraId="0F131425" w14:textId="67759ECA" w:rsidR="00037FD7" w:rsidRPr="00A57BA0" w:rsidRDefault="00037FD7" w:rsidP="00037FD7">
      <w:pPr>
        <w:rPr>
          <w:rStyle w:val="normaltextrun"/>
          <w:rFonts w:ascii="Verdana" w:hAnsi="Verdana" w:cs="Arial"/>
          <w:sz w:val="21"/>
          <w:szCs w:val="21"/>
        </w:rPr>
      </w:pPr>
      <w:r w:rsidRPr="00A57BA0">
        <w:rPr>
          <w:rStyle w:val="normaltextrun"/>
          <w:rFonts w:ascii="Verdana" w:hAnsi="Verdana" w:cs="Calibri"/>
          <w:sz w:val="21"/>
          <w:szCs w:val="21"/>
        </w:rPr>
        <w:br/>
      </w:r>
      <w:r w:rsidRPr="00A57BA0">
        <w:rPr>
          <w:rFonts w:ascii="Verdana" w:hAnsi="Verdana"/>
          <w:b/>
          <w:bCs/>
          <w:sz w:val="21"/>
          <w:szCs w:val="21"/>
        </w:rPr>
        <w:t>Urban Harvest: Northern Spoon Carving</w:t>
      </w:r>
      <w:r w:rsidRPr="00A57BA0">
        <w:rPr>
          <w:rFonts w:ascii="Verdana" w:hAnsi="Verdana"/>
          <w:sz w:val="21"/>
          <w:szCs w:val="21"/>
        </w:rPr>
        <w:br/>
        <w:t xml:space="preserve">6-8:30 p.m. Friday, Oct. 22 </w:t>
      </w:r>
      <w:r w:rsidRPr="00A57BA0">
        <w:rPr>
          <w:rFonts w:ascii="Verdana" w:hAnsi="Verdana"/>
          <w:i/>
          <w:iCs/>
          <w:sz w:val="21"/>
          <w:szCs w:val="21"/>
        </w:rPr>
        <w:t>Art Lab</w:t>
      </w:r>
      <w:r w:rsidRPr="00A57BA0">
        <w:rPr>
          <w:rFonts w:ascii="Verdana" w:hAnsi="Verdana"/>
          <w:sz w:val="21"/>
          <w:szCs w:val="21"/>
        </w:rPr>
        <w:br/>
        <w:t xml:space="preserve">10:30 a.m. to 1:30 p.m. Saturday, Oct 23 </w:t>
      </w:r>
      <w:r w:rsidRPr="00A57BA0">
        <w:rPr>
          <w:rFonts w:ascii="Verdana" w:hAnsi="Verdana"/>
          <w:i/>
          <w:iCs/>
          <w:sz w:val="21"/>
          <w:szCs w:val="21"/>
        </w:rPr>
        <w:t>Art Lab</w:t>
      </w:r>
      <w:r w:rsidRPr="00A57BA0">
        <w:rPr>
          <w:rFonts w:ascii="Verdana" w:hAnsi="Verdana"/>
          <w:sz w:val="21"/>
          <w:szCs w:val="21"/>
        </w:rPr>
        <w:br/>
        <w:t>In this two-part workshop, try your hand at spoon carving from wood and clay craftsman </w:t>
      </w:r>
      <w:hyperlink r:id="rId29" w:tgtFrame="_blank" w:history="1">
        <w:r w:rsidRPr="00A57BA0">
          <w:rPr>
            <w:rStyle w:val="Hyperlink"/>
            <w:rFonts w:ascii="Verdana" w:hAnsi="Verdana"/>
            <w:sz w:val="21"/>
            <w:szCs w:val="21"/>
          </w:rPr>
          <w:t>Tony Perelli</w:t>
        </w:r>
      </w:hyperlink>
      <w:r w:rsidRPr="00A57BA0">
        <w:rPr>
          <w:rFonts w:ascii="Verdana" w:hAnsi="Verdana"/>
          <w:sz w:val="21"/>
          <w:szCs w:val="21"/>
        </w:rPr>
        <w:t>, who demonstrates the carving process from log to spoon. Learn about carving safety, knife techniques and spoon design and make a spoon or other cooking tool to take home. </w:t>
      </w:r>
      <w:r w:rsidRPr="00A57BA0">
        <w:rPr>
          <w:rFonts w:ascii="Verdana" w:hAnsi="Verdana"/>
          <w:sz w:val="21"/>
          <w:szCs w:val="21"/>
        </w:rPr>
        <w:br/>
      </w:r>
      <w:r w:rsidRPr="00A57BA0">
        <w:rPr>
          <w:rFonts w:ascii="Verdana" w:hAnsi="Verdana"/>
          <w:sz w:val="21"/>
          <w:szCs w:val="21"/>
        </w:rPr>
        <w:br/>
        <w:t>Discussions include perspectives on nature and historical spoons from Alaska. Materials included, but participants are welcome to bring their own tools if they like. </w:t>
      </w:r>
      <w:r w:rsidRPr="00A57BA0">
        <w:rPr>
          <w:rFonts w:ascii="Verdana" w:hAnsi="Verdana"/>
          <w:sz w:val="21"/>
          <w:szCs w:val="21"/>
        </w:rPr>
        <w:br/>
      </w:r>
      <w:r w:rsidRPr="00A57BA0">
        <w:rPr>
          <w:rFonts w:ascii="Verdana" w:hAnsi="Verdana"/>
          <w:sz w:val="21"/>
          <w:szCs w:val="21"/>
        </w:rPr>
        <w:br/>
        <w:t>For ages 16 years and older. $70, 10% discount for museum members. Space is limited; masks will be required for all participants. Advance registration required.  All materials and use of required tools are included with this course; students are welcome to bring their own if they like.</w:t>
      </w:r>
      <w:r w:rsidRPr="00A57BA0">
        <w:rPr>
          <w:rFonts w:ascii="Verdana" w:hAnsi="Verdana"/>
          <w:sz w:val="21"/>
          <w:szCs w:val="21"/>
        </w:rPr>
        <w:t xml:space="preserve"> </w:t>
      </w:r>
      <w:r w:rsidRPr="00A57BA0">
        <w:rPr>
          <w:rFonts w:ascii="Verdana" w:hAnsi="Verdana"/>
          <w:sz w:val="21"/>
          <w:szCs w:val="21"/>
        </w:rPr>
        <w:br/>
      </w:r>
      <w:r w:rsidRPr="00A57BA0">
        <w:rPr>
          <w:rFonts w:ascii="Verdana" w:hAnsi="Verdana"/>
          <w:sz w:val="21"/>
          <w:szCs w:val="21"/>
        </w:rPr>
        <w:br/>
      </w:r>
      <w:r w:rsidRPr="00A57BA0">
        <w:rPr>
          <w:rStyle w:val="normaltextrun"/>
          <w:rFonts w:ascii="Verdana" w:hAnsi="Verdana" w:cs="Arial"/>
          <w:b/>
          <w:bCs/>
          <w:sz w:val="21"/>
          <w:szCs w:val="21"/>
        </w:rPr>
        <w:lastRenderedPageBreak/>
        <w:t>Cartographies of Memory: Theorem, Collaboration, and Artistic Wayfinding </w:t>
      </w:r>
      <w:r w:rsidRPr="00A57BA0">
        <w:rPr>
          <w:rStyle w:val="eop"/>
          <w:rFonts w:ascii="Verdana" w:hAnsi="Verdana" w:cs="Arial"/>
          <w:b/>
          <w:bCs/>
          <w:sz w:val="21"/>
          <w:szCs w:val="21"/>
        </w:rPr>
        <w:t> </w:t>
      </w:r>
      <w:r w:rsidRPr="00A57BA0">
        <w:rPr>
          <w:rStyle w:val="eop"/>
          <w:rFonts w:ascii="Verdana" w:hAnsi="Verdana" w:cs="Arial"/>
          <w:b/>
          <w:bCs/>
          <w:sz w:val="21"/>
          <w:szCs w:val="21"/>
        </w:rPr>
        <w:br/>
      </w:r>
      <w:r w:rsidRPr="00A57BA0">
        <w:rPr>
          <w:rStyle w:val="normaltextrun"/>
          <w:rFonts w:ascii="Verdana" w:hAnsi="Verdana" w:cs="Arial"/>
          <w:sz w:val="21"/>
          <w:szCs w:val="21"/>
        </w:rPr>
        <w:t xml:space="preserve">4 p.m. Friday, Oct. 22 </w:t>
      </w:r>
      <w:r w:rsidRPr="00A57BA0">
        <w:rPr>
          <w:rStyle w:val="normaltextrun"/>
          <w:rFonts w:ascii="Verdana" w:hAnsi="Verdana" w:cs="Arial"/>
          <w:i/>
          <w:iCs/>
          <w:sz w:val="21"/>
          <w:szCs w:val="21"/>
        </w:rPr>
        <w:t xml:space="preserve">Online </w:t>
      </w:r>
      <w:r w:rsidRPr="00A57BA0">
        <w:rPr>
          <w:rStyle w:val="normaltextrun"/>
          <w:rFonts w:ascii="Verdana" w:hAnsi="Verdana" w:cs="Arial"/>
          <w:i/>
          <w:iCs/>
          <w:sz w:val="21"/>
          <w:szCs w:val="21"/>
        </w:rPr>
        <w:br/>
      </w:r>
      <w:r w:rsidRPr="00A57BA0">
        <w:rPr>
          <w:rStyle w:val="normaltextrun"/>
          <w:rFonts w:ascii="Verdana" w:hAnsi="Verdana" w:cs="Arial"/>
          <w:sz w:val="21"/>
          <w:szCs w:val="21"/>
        </w:rPr>
        <w:t>Join artist Amy Meissner for an online conversation with poet Elizabeth Bradfield and artist Antonia </w:t>
      </w:r>
      <w:proofErr w:type="spellStart"/>
      <w:r w:rsidRPr="00A57BA0">
        <w:rPr>
          <w:rStyle w:val="normaltextrun"/>
          <w:rFonts w:ascii="Verdana" w:hAnsi="Verdana" w:cs="Arial"/>
          <w:sz w:val="21"/>
          <w:szCs w:val="21"/>
        </w:rPr>
        <w:t>Contro</w:t>
      </w:r>
      <w:proofErr w:type="spellEnd"/>
      <w:r w:rsidRPr="00A57BA0">
        <w:rPr>
          <w:rStyle w:val="normaltextrun"/>
          <w:rFonts w:ascii="Verdana" w:hAnsi="Verdana" w:cs="Arial"/>
          <w:sz w:val="21"/>
          <w:szCs w:val="21"/>
        </w:rPr>
        <w:t xml:space="preserve"> about </w:t>
      </w:r>
      <w:r w:rsidRPr="00A57BA0">
        <w:rPr>
          <w:rStyle w:val="normaltextrun"/>
          <w:rFonts w:ascii="Verdana" w:hAnsi="Verdana" w:cs="Arial"/>
          <w:i/>
          <w:iCs/>
          <w:sz w:val="21"/>
          <w:szCs w:val="21"/>
        </w:rPr>
        <w:t>Theorem</w:t>
      </w:r>
      <w:r w:rsidRPr="00A57BA0">
        <w:rPr>
          <w:rStyle w:val="normaltextrun"/>
          <w:rFonts w:ascii="Verdana" w:hAnsi="Verdana" w:cs="Arial"/>
          <w:sz w:val="21"/>
          <w:szCs w:val="21"/>
        </w:rPr>
        <w:t xml:space="preserve">, their collaborative book that investigates the topographies of secrets through images drawn from mathematics, geometric forms, and maps themselves. Memory is </w:t>
      </w:r>
      <w:proofErr w:type="gramStart"/>
      <w:r w:rsidRPr="00A57BA0">
        <w:rPr>
          <w:rStyle w:val="normaltextrun"/>
          <w:rFonts w:ascii="Verdana" w:hAnsi="Verdana" w:cs="Arial"/>
          <w:sz w:val="21"/>
          <w:szCs w:val="21"/>
        </w:rPr>
        <w:t>fallible, and</w:t>
      </w:r>
      <w:proofErr w:type="gramEnd"/>
      <w:r w:rsidRPr="00A57BA0">
        <w:rPr>
          <w:rStyle w:val="normaltextrun"/>
          <w:rFonts w:ascii="Verdana" w:hAnsi="Verdana" w:cs="Arial"/>
          <w:sz w:val="21"/>
          <w:szCs w:val="21"/>
        </w:rPr>
        <w:t xml:space="preserve"> finding one’s way back to a childhood truth can be difficult. The conversation also delves into the paths that converged to bring </w:t>
      </w:r>
      <w:proofErr w:type="spellStart"/>
      <w:r w:rsidRPr="00A57BA0">
        <w:rPr>
          <w:rStyle w:val="normaltextrun"/>
          <w:rFonts w:ascii="Verdana" w:hAnsi="Verdana" w:cs="Arial"/>
          <w:sz w:val="21"/>
          <w:szCs w:val="21"/>
        </w:rPr>
        <w:t>Contro</w:t>
      </w:r>
      <w:proofErr w:type="spellEnd"/>
      <w:r w:rsidRPr="00A57BA0">
        <w:rPr>
          <w:rStyle w:val="normaltextrun"/>
          <w:rFonts w:ascii="Verdana" w:hAnsi="Verdana" w:cs="Arial"/>
          <w:sz w:val="21"/>
          <w:szCs w:val="21"/>
        </w:rPr>
        <w:t> and Bradfield to this work, the new territories each encountered as their collaboration evolved, and how art can map process.</w:t>
      </w:r>
      <w:r w:rsidRPr="00A57BA0">
        <w:rPr>
          <w:rStyle w:val="eop"/>
          <w:rFonts w:ascii="Verdana" w:hAnsi="Verdana" w:cs="Arial"/>
          <w:sz w:val="21"/>
          <w:szCs w:val="21"/>
        </w:rPr>
        <w:t> </w:t>
      </w:r>
      <w:r w:rsidRPr="00A57BA0">
        <w:rPr>
          <w:rStyle w:val="eop"/>
          <w:rFonts w:ascii="Verdana" w:hAnsi="Verdana" w:cs="Arial"/>
          <w:sz w:val="21"/>
          <w:szCs w:val="21"/>
        </w:rPr>
        <w:t xml:space="preserve"> </w:t>
      </w:r>
      <w:r w:rsidRPr="00A57BA0">
        <w:rPr>
          <w:rStyle w:val="eop"/>
          <w:rFonts w:ascii="Verdana" w:hAnsi="Verdana" w:cs="Arial"/>
          <w:sz w:val="21"/>
          <w:szCs w:val="21"/>
        </w:rPr>
        <w:br/>
      </w:r>
      <w:r w:rsidRPr="00A57BA0">
        <w:rPr>
          <w:rStyle w:val="eop"/>
          <w:rFonts w:ascii="Verdana" w:hAnsi="Verdana" w:cs="Arial"/>
          <w:sz w:val="21"/>
          <w:szCs w:val="21"/>
        </w:rPr>
        <w:br/>
      </w:r>
      <w:r w:rsidRPr="00A57BA0">
        <w:rPr>
          <w:rStyle w:val="normaltextrun"/>
          <w:rFonts w:ascii="Verdana" w:hAnsi="Verdana" w:cs="Segoe UI"/>
          <w:b/>
          <w:bCs/>
          <w:i/>
          <w:iCs/>
          <w:sz w:val="21"/>
          <w:szCs w:val="21"/>
        </w:rPr>
        <w:t>Stations</w:t>
      </w:r>
      <w:r w:rsidRPr="00A57BA0">
        <w:rPr>
          <w:rStyle w:val="normaltextrun"/>
          <w:rFonts w:ascii="Verdana" w:hAnsi="Verdana" w:cs="Segoe UI"/>
          <w:b/>
          <w:bCs/>
          <w:sz w:val="21"/>
          <w:szCs w:val="21"/>
        </w:rPr>
        <w:t>: Curatorial Contexts </w:t>
      </w:r>
      <w:r w:rsidRPr="00A57BA0">
        <w:rPr>
          <w:rStyle w:val="eop"/>
          <w:rFonts w:ascii="Verdana" w:hAnsi="Verdana" w:cs="Segoe UI"/>
          <w:sz w:val="21"/>
          <w:szCs w:val="21"/>
        </w:rPr>
        <w:t> </w:t>
      </w:r>
      <w:r w:rsidRPr="00A57BA0">
        <w:rPr>
          <w:rStyle w:val="eop"/>
          <w:rFonts w:ascii="Verdana" w:hAnsi="Verdana" w:cs="Segoe UI"/>
          <w:sz w:val="21"/>
          <w:szCs w:val="21"/>
        </w:rPr>
        <w:br/>
      </w:r>
      <w:r w:rsidRPr="00A57BA0">
        <w:rPr>
          <w:rStyle w:val="normaltextrun"/>
          <w:rFonts w:ascii="Verdana" w:hAnsi="Verdana"/>
          <w:sz w:val="21"/>
          <w:szCs w:val="21"/>
        </w:rPr>
        <w:t xml:space="preserve">6 p.m. Friday, Oct. </w:t>
      </w:r>
      <w:proofErr w:type="gramStart"/>
      <w:r w:rsidRPr="00A57BA0">
        <w:rPr>
          <w:rStyle w:val="normaltextrun"/>
          <w:rFonts w:ascii="Verdana" w:hAnsi="Verdana"/>
          <w:sz w:val="21"/>
          <w:szCs w:val="21"/>
        </w:rPr>
        <w:t>22</w:t>
      </w:r>
      <w:r w:rsidRPr="00A57BA0">
        <w:rPr>
          <w:rStyle w:val="eop"/>
          <w:rFonts w:ascii="Verdana" w:hAnsi="Verdana"/>
          <w:sz w:val="21"/>
          <w:szCs w:val="21"/>
        </w:rPr>
        <w:t> </w:t>
      </w:r>
      <w:r w:rsidRPr="00A57BA0">
        <w:rPr>
          <w:rStyle w:val="normaltextrun"/>
          <w:rFonts w:ascii="Verdana" w:hAnsi="Verdana"/>
          <w:sz w:val="21"/>
          <w:szCs w:val="21"/>
        </w:rPr>
        <w:t xml:space="preserve"> </w:t>
      </w:r>
      <w:r w:rsidRPr="00A57BA0">
        <w:rPr>
          <w:rStyle w:val="normaltextrun"/>
          <w:rFonts w:ascii="Verdana" w:hAnsi="Verdana"/>
          <w:i/>
          <w:iCs/>
          <w:sz w:val="21"/>
          <w:szCs w:val="21"/>
        </w:rPr>
        <w:t>ConocoPhillips</w:t>
      </w:r>
      <w:proofErr w:type="gramEnd"/>
      <w:r w:rsidRPr="00A57BA0">
        <w:rPr>
          <w:rStyle w:val="normaltextrun"/>
          <w:rFonts w:ascii="Verdana" w:hAnsi="Verdana"/>
          <w:i/>
          <w:iCs/>
          <w:sz w:val="21"/>
          <w:szCs w:val="21"/>
        </w:rPr>
        <w:t xml:space="preserve"> Gallery</w:t>
      </w:r>
      <w:r w:rsidRPr="00A57BA0">
        <w:rPr>
          <w:rStyle w:val="normaltextrun"/>
          <w:rFonts w:ascii="Verdana" w:hAnsi="Verdana"/>
          <w:sz w:val="21"/>
          <w:szCs w:val="21"/>
        </w:rPr>
        <w:t> </w:t>
      </w:r>
      <w:r w:rsidRPr="00A57BA0">
        <w:rPr>
          <w:rStyle w:val="eop"/>
          <w:rFonts w:ascii="Verdana" w:hAnsi="Verdana"/>
          <w:sz w:val="21"/>
          <w:szCs w:val="21"/>
        </w:rPr>
        <w:t> </w:t>
      </w:r>
      <w:r w:rsidRPr="00A57BA0">
        <w:rPr>
          <w:rStyle w:val="eop"/>
          <w:rFonts w:ascii="Verdana" w:hAnsi="Verdana"/>
          <w:sz w:val="21"/>
          <w:szCs w:val="21"/>
        </w:rPr>
        <w:br/>
      </w:r>
      <w:r w:rsidRPr="00A57BA0">
        <w:rPr>
          <w:rStyle w:val="normaltextrun"/>
          <w:rFonts w:ascii="Verdana" w:hAnsi="Verdana"/>
          <w:sz w:val="21"/>
          <w:szCs w:val="21"/>
        </w:rPr>
        <w:t xml:space="preserve">Join Chief Learning and Access Officer Hollis Mickey and Ryan </w:t>
      </w:r>
      <w:proofErr w:type="spellStart"/>
      <w:r w:rsidRPr="00A57BA0">
        <w:rPr>
          <w:rStyle w:val="normaltextrun"/>
          <w:rFonts w:ascii="Verdana" w:hAnsi="Verdana"/>
          <w:sz w:val="21"/>
          <w:szCs w:val="21"/>
        </w:rPr>
        <w:t>Bierma</w:t>
      </w:r>
      <w:proofErr w:type="spellEnd"/>
      <w:r w:rsidRPr="00A57BA0">
        <w:rPr>
          <w:rStyle w:val="normaltextrun"/>
          <w:rFonts w:ascii="Verdana" w:hAnsi="Verdana"/>
          <w:sz w:val="21"/>
          <w:szCs w:val="21"/>
        </w:rPr>
        <w:t>, Deployment Coordinator &amp;</w:t>
      </w:r>
      <w:r w:rsidRPr="00A57BA0">
        <w:rPr>
          <w:rStyle w:val="scxw133278214"/>
          <w:rFonts w:ascii="Verdana" w:hAnsi="Verdana"/>
          <w:sz w:val="21"/>
          <w:szCs w:val="21"/>
        </w:rPr>
        <w:t> </w:t>
      </w:r>
      <w:r w:rsidRPr="00A57BA0">
        <w:rPr>
          <w:rStyle w:val="normaltextrun"/>
          <w:rFonts w:ascii="Verdana" w:hAnsi="Verdana"/>
          <w:sz w:val="21"/>
          <w:szCs w:val="21"/>
        </w:rPr>
        <w:t>Field Operations Manager</w:t>
      </w:r>
      <w:r w:rsidRPr="00A57BA0">
        <w:rPr>
          <w:rStyle w:val="scxw133278214"/>
          <w:rFonts w:ascii="Verdana" w:hAnsi="Verdana"/>
          <w:sz w:val="21"/>
          <w:szCs w:val="21"/>
        </w:rPr>
        <w:t> </w:t>
      </w:r>
      <w:r w:rsidRPr="00A57BA0">
        <w:rPr>
          <w:rStyle w:val="normaltextrun"/>
          <w:rFonts w:ascii="Verdana" w:hAnsi="Verdana"/>
          <w:sz w:val="21"/>
          <w:szCs w:val="21"/>
        </w:rPr>
        <w:t>IRIS U.S. Array Alaska Operations Center, for a walkthrough and discussion in conjunction with the opening of the immersive installation, </w:t>
      </w:r>
      <w:r w:rsidRPr="00A57BA0">
        <w:rPr>
          <w:rStyle w:val="normaltextrun"/>
          <w:rFonts w:ascii="Verdana" w:hAnsi="Verdana"/>
          <w:i/>
          <w:iCs/>
          <w:sz w:val="21"/>
          <w:szCs w:val="21"/>
        </w:rPr>
        <w:t>Stations.</w:t>
      </w:r>
      <w:r w:rsidRPr="00A57BA0" w:rsidDel="005F3868">
        <w:rPr>
          <w:rStyle w:val="normaltextrun"/>
          <w:rFonts w:ascii="Verdana" w:hAnsi="Verdana" w:cs="Segoe UI"/>
          <w:sz w:val="21"/>
          <w:szCs w:val="21"/>
        </w:rPr>
        <w:t xml:space="preserve"> </w:t>
      </w:r>
      <w:r w:rsidRPr="00A57BA0">
        <w:rPr>
          <w:rStyle w:val="normaltextrun"/>
          <w:rFonts w:ascii="Verdana" w:hAnsi="Verdana" w:cs="Segoe UI"/>
          <w:i/>
          <w:iCs/>
          <w:sz w:val="21"/>
          <w:szCs w:val="21"/>
        </w:rPr>
        <w:t>Stations </w:t>
      </w:r>
      <w:r w:rsidRPr="00A57BA0">
        <w:rPr>
          <w:rStyle w:val="normaltextrun"/>
          <w:rFonts w:ascii="Verdana" w:hAnsi="Verdana" w:cs="Segoe UI"/>
          <w:sz w:val="21"/>
          <w:szCs w:val="21"/>
        </w:rPr>
        <w:t xml:space="preserve">is a large sculptural installation by Stuart Hyatt that combines the scientific method with the creative process, engaging visitors with a new type of subterranean map––part of the Museum’s </w:t>
      </w:r>
      <w:r w:rsidRPr="00A57BA0">
        <w:rPr>
          <w:rStyle w:val="normaltextrun"/>
          <w:rFonts w:ascii="Verdana" w:hAnsi="Verdana" w:cs="Segoe UI"/>
          <w:i/>
          <w:iCs/>
          <w:sz w:val="21"/>
          <w:szCs w:val="21"/>
        </w:rPr>
        <w:t>Counter Cartographies</w:t>
      </w:r>
      <w:r w:rsidRPr="00A57BA0">
        <w:rPr>
          <w:rStyle w:val="normaltextrun"/>
          <w:rFonts w:ascii="Verdana" w:hAnsi="Verdana" w:cs="Segoe UI"/>
          <w:sz w:val="21"/>
          <w:szCs w:val="21"/>
        </w:rPr>
        <w:t xml:space="preserve"> project and series of exhibitions. The centerpiece sculpture incorporates a </w:t>
      </w:r>
      <w:proofErr w:type="gramStart"/>
      <w:r w:rsidRPr="00A57BA0">
        <w:rPr>
          <w:rStyle w:val="normaltextrun"/>
          <w:rFonts w:ascii="Verdana" w:hAnsi="Verdana" w:cs="Segoe UI"/>
          <w:sz w:val="21"/>
          <w:szCs w:val="21"/>
        </w:rPr>
        <w:t>fully-equipped</w:t>
      </w:r>
      <w:proofErr w:type="gramEnd"/>
      <w:r w:rsidRPr="00A57BA0">
        <w:rPr>
          <w:rStyle w:val="normaltextrun"/>
          <w:rFonts w:ascii="Verdana" w:hAnsi="Verdana" w:cs="Segoe UI"/>
          <w:sz w:val="21"/>
          <w:szCs w:val="21"/>
        </w:rPr>
        <w:t>, 2,000-pound environmental monitoring station on loan from the IRIS Consortium. The installation takes its name from the </w:t>
      </w:r>
      <w:proofErr w:type="spellStart"/>
      <w:r w:rsidRPr="00A57BA0">
        <w:rPr>
          <w:rStyle w:val="normaltextrun"/>
          <w:rFonts w:ascii="Verdana" w:hAnsi="Verdana" w:cs="Segoe UI"/>
          <w:sz w:val="21"/>
          <w:szCs w:val="21"/>
        </w:rPr>
        <w:t>EarthScope</w:t>
      </w:r>
      <w:proofErr w:type="spellEnd"/>
      <w:r w:rsidRPr="00A57BA0">
        <w:rPr>
          <w:rStyle w:val="normaltextrun"/>
          <w:rFonts w:ascii="Verdana" w:hAnsi="Verdana" w:cs="Segoe UI"/>
          <w:sz w:val="21"/>
          <w:szCs w:val="21"/>
        </w:rPr>
        <w:t> Transportable Array, a dense network of 280 state-of-the-art seismic monitoring stations spread throughout Alaska and Western Canada. Since 2014, this array has provided scientists with the high-quality data needed to map the structure of the Earth beneath North America.</w:t>
      </w:r>
      <w:r w:rsidRPr="00A57BA0">
        <w:rPr>
          <w:rFonts w:ascii="Verdana" w:hAnsi="Verdana" w:cs="Segoe UI"/>
          <w:sz w:val="21"/>
          <w:szCs w:val="21"/>
        </w:rPr>
        <w:t xml:space="preserve"> </w:t>
      </w:r>
      <w:r w:rsidRPr="00A57BA0">
        <w:rPr>
          <w:rStyle w:val="normaltextrun"/>
          <w:rFonts w:ascii="Verdana" w:hAnsi="Verdana" w:cs="Segoe UI"/>
          <w:sz w:val="21"/>
          <w:szCs w:val="21"/>
        </w:rPr>
        <w:t>Meet at</w:t>
      </w:r>
      <w:r w:rsidRPr="00A57BA0">
        <w:rPr>
          <w:rStyle w:val="normaltextrun"/>
          <w:rFonts w:ascii="Verdana" w:hAnsi="Verdana"/>
          <w:sz w:val="21"/>
          <w:szCs w:val="21"/>
        </w:rPr>
        <w:t xml:space="preserve"> the Arctic Gallery</w:t>
      </w:r>
      <w:r w:rsidRPr="00A57BA0">
        <w:rPr>
          <w:rStyle w:val="eop"/>
          <w:rFonts w:ascii="Verdana" w:hAnsi="Verdana"/>
          <w:sz w:val="21"/>
          <w:szCs w:val="21"/>
        </w:rPr>
        <w:t>, on the second floor of the Anchorage Museum.</w:t>
      </w:r>
      <w:r w:rsidRPr="00A57BA0">
        <w:rPr>
          <w:rStyle w:val="eop"/>
          <w:rFonts w:ascii="Verdana" w:hAnsi="Verdana"/>
          <w:sz w:val="21"/>
          <w:szCs w:val="21"/>
        </w:rPr>
        <w:t xml:space="preserve"> </w:t>
      </w:r>
      <w:r w:rsidRPr="00A57BA0">
        <w:rPr>
          <w:rStyle w:val="eop"/>
          <w:rFonts w:ascii="Verdana" w:hAnsi="Verdana"/>
          <w:sz w:val="21"/>
          <w:szCs w:val="21"/>
        </w:rPr>
        <w:br/>
      </w:r>
      <w:r w:rsidRPr="00A57BA0">
        <w:rPr>
          <w:rStyle w:val="eop"/>
          <w:rFonts w:ascii="Verdana" w:hAnsi="Verdana"/>
          <w:sz w:val="21"/>
          <w:szCs w:val="21"/>
        </w:rPr>
        <w:br/>
      </w:r>
      <w:proofErr w:type="spellStart"/>
      <w:r w:rsidRPr="00A57BA0">
        <w:rPr>
          <w:rStyle w:val="normaltextrun"/>
          <w:rFonts w:ascii="Verdana" w:hAnsi="Verdana" w:cs="Arial"/>
          <w:b/>
          <w:bCs/>
          <w:sz w:val="21"/>
          <w:szCs w:val="21"/>
        </w:rPr>
        <w:t>CoLaborations</w:t>
      </w:r>
      <w:proofErr w:type="spellEnd"/>
      <w:r w:rsidRPr="00A57BA0">
        <w:rPr>
          <w:rStyle w:val="normaltextrun"/>
          <w:rFonts w:ascii="Verdana" w:hAnsi="Verdana" w:cs="Arial"/>
          <w:b/>
          <w:bCs/>
          <w:sz w:val="21"/>
          <w:szCs w:val="21"/>
        </w:rPr>
        <w:t>: Weaving Workshop with Anchorage Weavers and Spinners Guild</w:t>
      </w:r>
      <w:r w:rsidRPr="00A57BA0">
        <w:rPr>
          <w:rStyle w:val="scxw53067283"/>
          <w:rFonts w:ascii="Verdana" w:eastAsia="Verdana" w:hAnsi="Verdana" w:cs="Arial"/>
          <w:sz w:val="21"/>
          <w:szCs w:val="21"/>
        </w:rPr>
        <w:t> </w:t>
      </w:r>
      <w:r w:rsidRPr="00A57BA0">
        <w:rPr>
          <w:rFonts w:ascii="Verdana" w:hAnsi="Verdana" w:cs="Arial"/>
          <w:sz w:val="21"/>
          <w:szCs w:val="21"/>
        </w:rPr>
        <w:br/>
      </w:r>
      <w:r w:rsidRPr="00A57BA0">
        <w:rPr>
          <w:rStyle w:val="normaltextrun"/>
          <w:rFonts w:ascii="Verdana" w:hAnsi="Verdana" w:cs="Arial"/>
          <w:sz w:val="21"/>
          <w:szCs w:val="21"/>
        </w:rPr>
        <w:t xml:space="preserve">9 a.m. to 1 p.m. Saturday, Oct. 23 </w:t>
      </w:r>
      <w:proofErr w:type="spellStart"/>
      <w:r w:rsidRPr="00A57BA0">
        <w:rPr>
          <w:rStyle w:val="normaltextrun"/>
          <w:rFonts w:ascii="Verdana" w:hAnsi="Verdana" w:cs="Arial"/>
          <w:i/>
          <w:iCs/>
          <w:sz w:val="21"/>
          <w:szCs w:val="21"/>
        </w:rPr>
        <w:t>CoLab</w:t>
      </w:r>
      <w:proofErr w:type="spellEnd"/>
      <w:r w:rsidRPr="00A57BA0">
        <w:rPr>
          <w:rStyle w:val="normaltextrun"/>
          <w:rFonts w:ascii="Verdana" w:hAnsi="Verdana" w:cs="Arial"/>
          <w:sz w:val="21"/>
          <w:szCs w:val="21"/>
        </w:rPr>
        <w:t xml:space="preserve">  </w:t>
      </w:r>
    </w:p>
    <w:p w14:paraId="69F88E14" w14:textId="76A060C1" w:rsidR="00037FD7" w:rsidRPr="00220C20" w:rsidRDefault="00037FD7" w:rsidP="00037FD7">
      <w:pPr>
        <w:rPr>
          <w:rStyle w:val="Hyperlink"/>
          <w:rFonts w:ascii="Verdana" w:hAnsi="Verdana" w:cs="Segoe UI"/>
          <w:sz w:val="21"/>
          <w:szCs w:val="21"/>
          <w:u w:val="none"/>
        </w:rPr>
      </w:pPr>
      <w:r w:rsidRPr="00A57BA0">
        <w:rPr>
          <w:rStyle w:val="normaltextrun"/>
          <w:rFonts w:ascii="Verdana" w:hAnsi="Verdana" w:cs="Arial"/>
          <w:sz w:val="21"/>
          <w:szCs w:val="21"/>
        </w:rPr>
        <w:t xml:space="preserve">2-6 p.m. Saturday, Oct. 23 </w:t>
      </w:r>
      <w:proofErr w:type="spellStart"/>
      <w:r w:rsidRPr="00A57BA0">
        <w:rPr>
          <w:rStyle w:val="normaltextrun"/>
          <w:rFonts w:ascii="Verdana" w:hAnsi="Verdana" w:cs="Arial"/>
          <w:i/>
          <w:iCs/>
          <w:sz w:val="21"/>
          <w:szCs w:val="21"/>
        </w:rPr>
        <w:t>CoLab</w:t>
      </w:r>
      <w:proofErr w:type="spellEnd"/>
      <w:r w:rsidRPr="00A57BA0">
        <w:rPr>
          <w:rStyle w:val="normaltextrun"/>
          <w:rFonts w:ascii="Verdana" w:hAnsi="Verdana" w:cs="Arial"/>
          <w:sz w:val="21"/>
          <w:szCs w:val="21"/>
        </w:rPr>
        <w:t> </w:t>
      </w:r>
      <w:r w:rsidRPr="00A57BA0">
        <w:rPr>
          <w:rStyle w:val="normaltextrun"/>
          <w:rFonts w:ascii="Verdana" w:hAnsi="Verdana" w:cs="Arial"/>
          <w:sz w:val="21"/>
          <w:szCs w:val="21"/>
        </w:rPr>
        <w:t xml:space="preserve"> </w:t>
      </w:r>
      <w:r w:rsidRPr="00A57BA0">
        <w:rPr>
          <w:rStyle w:val="normaltextrun"/>
          <w:rFonts w:ascii="Verdana" w:hAnsi="Verdana" w:cs="Arial"/>
          <w:sz w:val="21"/>
          <w:szCs w:val="21"/>
        </w:rPr>
        <w:br/>
      </w:r>
      <w:r w:rsidRPr="00A57BA0">
        <w:rPr>
          <w:rStyle w:val="normaltextrun"/>
          <w:rFonts w:ascii="Verdana" w:hAnsi="Verdana" w:cs="Calibri"/>
          <w:sz w:val="21"/>
          <w:szCs w:val="21"/>
        </w:rPr>
        <w:t xml:space="preserve">Express your creativity with weaving. You provide the </w:t>
      </w:r>
      <w:proofErr w:type="gramStart"/>
      <w:r w:rsidRPr="00A57BA0">
        <w:rPr>
          <w:rStyle w:val="normaltextrun"/>
          <w:rFonts w:ascii="Verdana" w:hAnsi="Verdana" w:cs="Calibri"/>
          <w:sz w:val="21"/>
          <w:szCs w:val="21"/>
        </w:rPr>
        <w:t>imagination,</w:t>
      </w:r>
      <w:proofErr w:type="gramEnd"/>
      <w:r w:rsidRPr="00A57BA0">
        <w:rPr>
          <w:rStyle w:val="normaltextrun"/>
          <w:rFonts w:ascii="Verdana" w:hAnsi="Verdana" w:cs="Calibri"/>
          <w:sz w:val="21"/>
          <w:szCs w:val="21"/>
        </w:rPr>
        <w:t xml:space="preserve"> we provide the tools. Skilled weavers guide participants in this beginner workshop. There will be a variety of colors and textures for you to choose from to weave your fabric. At the end of the session, you will be taking home your own woven creation. This is an in-person workshop in </w:t>
      </w:r>
      <w:proofErr w:type="spellStart"/>
      <w:r w:rsidRPr="00A57BA0">
        <w:rPr>
          <w:rStyle w:val="normaltextrun"/>
          <w:rFonts w:ascii="Verdana" w:hAnsi="Verdana" w:cs="Calibri"/>
          <w:sz w:val="21"/>
          <w:szCs w:val="21"/>
        </w:rPr>
        <w:t>Colab</w:t>
      </w:r>
      <w:proofErr w:type="spellEnd"/>
      <w:r w:rsidRPr="00A57BA0">
        <w:rPr>
          <w:rStyle w:val="normaltextrun"/>
          <w:rFonts w:ascii="Verdana" w:hAnsi="Verdana" w:cs="Calibri"/>
          <w:sz w:val="21"/>
          <w:szCs w:val="21"/>
        </w:rPr>
        <w:t xml:space="preserve">. Space is limited; registration required. $50, $45 for museum members. </w:t>
      </w:r>
      <w:r w:rsidRPr="00A57BA0">
        <w:rPr>
          <w:rStyle w:val="eop"/>
          <w:rFonts w:ascii="Verdana" w:hAnsi="Verdana" w:cs="Segoe UI"/>
          <w:sz w:val="21"/>
          <w:szCs w:val="21"/>
        </w:rPr>
        <w:br/>
      </w:r>
      <w:r w:rsidRPr="00A57BA0">
        <w:rPr>
          <w:rStyle w:val="eop"/>
          <w:rFonts w:ascii="Verdana" w:hAnsi="Verdana" w:cs="Segoe UI"/>
          <w:sz w:val="21"/>
          <w:szCs w:val="21"/>
        </w:rPr>
        <w:br/>
      </w:r>
      <w:r w:rsidRPr="00A57BA0">
        <w:rPr>
          <w:rFonts w:ascii="Verdana" w:hAnsi="Verdana" w:cs="Segoe UI"/>
          <w:b/>
          <w:bCs/>
          <w:sz w:val="21"/>
          <w:szCs w:val="21"/>
        </w:rPr>
        <w:t>State of the Art: Black Performing Artists on Making Art in Alaska</w:t>
      </w:r>
      <w:r w:rsidRPr="00A57BA0">
        <w:rPr>
          <w:rFonts w:ascii="Verdana" w:hAnsi="Verdana" w:cs="Segoe UI"/>
          <w:sz w:val="21"/>
          <w:szCs w:val="21"/>
        </w:rPr>
        <w:br/>
        <w:t xml:space="preserve">Noon to 1:30 p.m. Monday, Oct. 25 </w:t>
      </w:r>
      <w:r w:rsidRPr="00A57BA0">
        <w:rPr>
          <w:rFonts w:ascii="Verdana" w:hAnsi="Verdana" w:cs="Segoe UI"/>
          <w:i/>
          <w:iCs/>
          <w:sz w:val="21"/>
          <w:szCs w:val="21"/>
        </w:rPr>
        <w:t xml:space="preserve">Online via </w:t>
      </w:r>
      <w:proofErr w:type="spellStart"/>
      <w:r w:rsidRPr="00A57BA0">
        <w:rPr>
          <w:rFonts w:ascii="Verdana" w:hAnsi="Verdana" w:cs="Segoe UI"/>
          <w:i/>
          <w:iCs/>
          <w:sz w:val="21"/>
          <w:szCs w:val="21"/>
        </w:rPr>
        <w:t>Crowdcast</w:t>
      </w:r>
      <w:proofErr w:type="spellEnd"/>
      <w:r w:rsidRPr="00A57BA0">
        <w:rPr>
          <w:rFonts w:ascii="Verdana" w:hAnsi="Verdana" w:cs="Segoe UI"/>
          <w:sz w:val="21"/>
          <w:szCs w:val="21"/>
        </w:rPr>
        <w:br/>
      </w:r>
      <w:r w:rsidR="00220C20" w:rsidRPr="00220C20">
        <w:rPr>
          <w:rFonts w:ascii="Verdana" w:hAnsi="Verdana" w:cs="Segoe UI"/>
          <w:sz w:val="21"/>
          <w:szCs w:val="21"/>
        </w:rPr>
        <w:t>Performing artists can work in a field of mediums as diverse as the performers themselves, from dance to theater, music and spoken word.</w:t>
      </w:r>
      <w:r w:rsidR="00220C20" w:rsidRPr="00220C20">
        <w:rPr>
          <w:rFonts w:ascii="Verdana" w:hAnsi="Verdana" w:cs="Segoe UI"/>
          <w:sz w:val="21"/>
          <w:szCs w:val="21"/>
        </w:rPr>
        <w:t xml:space="preserve"> </w:t>
      </w:r>
      <w:r w:rsidR="00220C20" w:rsidRPr="00220C20">
        <w:rPr>
          <w:rFonts w:ascii="Verdana" w:hAnsi="Verdana" w:cs="Segoe UI"/>
          <w:sz w:val="21"/>
          <w:szCs w:val="21"/>
        </w:rPr>
        <w:t xml:space="preserve">Listen in on a panel of local performing artists from the Black community for a conversation about their experiences making their art in Alaska. Featuring Kenny Blackwell, Phillip Blanchett, Kima, </w:t>
      </w:r>
      <w:proofErr w:type="spellStart"/>
      <w:r w:rsidR="00220C20" w:rsidRPr="00220C20">
        <w:rPr>
          <w:rFonts w:ascii="Verdana" w:hAnsi="Verdana" w:cs="Segoe UI"/>
          <w:sz w:val="21"/>
          <w:szCs w:val="21"/>
        </w:rPr>
        <w:t>Corinthia</w:t>
      </w:r>
      <w:proofErr w:type="spellEnd"/>
      <w:r w:rsidR="00220C20" w:rsidRPr="00220C20">
        <w:rPr>
          <w:rFonts w:ascii="Verdana" w:hAnsi="Verdana" w:cs="Segoe UI"/>
          <w:sz w:val="21"/>
          <w:szCs w:val="21"/>
        </w:rPr>
        <w:t xml:space="preserve"> Rabb-McCoy and Cal Williams. </w:t>
      </w:r>
      <w:proofErr w:type="gramStart"/>
      <w:r w:rsidR="00220C20" w:rsidRPr="00220C20">
        <w:rPr>
          <w:rFonts w:ascii="Verdana" w:hAnsi="Verdana" w:cs="Segoe UI"/>
          <w:sz w:val="21"/>
          <w:szCs w:val="21"/>
        </w:rPr>
        <w:t>he</w:t>
      </w:r>
      <w:proofErr w:type="gramEnd"/>
      <w:r w:rsidR="00220C20" w:rsidRPr="00220C20">
        <w:rPr>
          <w:rFonts w:ascii="Verdana" w:hAnsi="Verdana" w:cs="Segoe UI"/>
          <w:sz w:val="21"/>
          <w:szCs w:val="21"/>
        </w:rPr>
        <w:t xml:space="preserve"> conversation will be moderated by William “Eddie P.” Parker.</w:t>
      </w:r>
      <w:r w:rsidR="00220C20" w:rsidRPr="00220C20">
        <w:rPr>
          <w:rFonts w:ascii="Verdana" w:hAnsi="Verdana" w:cs="Segoe UI"/>
          <w:sz w:val="21"/>
          <w:szCs w:val="21"/>
        </w:rPr>
        <w:t xml:space="preserve"> </w:t>
      </w:r>
      <w:r w:rsidRPr="00220C20">
        <w:rPr>
          <w:rFonts w:ascii="Verdana" w:hAnsi="Verdana" w:cs="Segoe UI"/>
          <w:sz w:val="21"/>
          <w:szCs w:val="21"/>
        </w:rPr>
        <w:t xml:space="preserve">This program presented in partnership with </w:t>
      </w:r>
      <w:hyperlink r:id="rId30" w:history="1">
        <w:r w:rsidRPr="00220C20">
          <w:rPr>
            <w:rStyle w:val="Hyperlink"/>
            <w:rFonts w:ascii="Verdana" w:hAnsi="Verdana" w:cs="Segoe UI"/>
            <w:sz w:val="21"/>
            <w:szCs w:val="21"/>
          </w:rPr>
          <w:t>African American Artists of Alaska</w:t>
        </w:r>
      </w:hyperlink>
      <w:r w:rsidRPr="00220C20">
        <w:rPr>
          <w:rFonts w:ascii="Verdana" w:hAnsi="Verdana" w:cs="Segoe UI"/>
          <w:sz w:val="21"/>
          <w:szCs w:val="21"/>
        </w:rPr>
        <w:t xml:space="preserve"> and supported by Alyeska Pipeline Service Company.</w:t>
      </w:r>
      <w:r w:rsidRPr="00A57BA0">
        <w:rPr>
          <w:rStyle w:val="Hyperlink"/>
          <w:rFonts w:ascii="Verdana" w:hAnsi="Verdana" w:cs="Segoe UI"/>
          <w:sz w:val="21"/>
          <w:szCs w:val="21"/>
        </w:rPr>
        <w:t xml:space="preserve"> </w:t>
      </w:r>
    </w:p>
    <w:p w14:paraId="7F6F8FC5" w14:textId="77777777" w:rsidR="00037FD7" w:rsidRPr="00A57BA0" w:rsidRDefault="00037FD7" w:rsidP="00037FD7">
      <w:pPr>
        <w:rPr>
          <w:rStyle w:val="Hyperlink"/>
          <w:rFonts w:ascii="Verdana" w:hAnsi="Verdana" w:cs="Segoe UI"/>
          <w:sz w:val="21"/>
          <w:szCs w:val="21"/>
          <w:u w:val="none"/>
        </w:rPr>
      </w:pPr>
    </w:p>
    <w:p w14:paraId="75EB7817" w14:textId="77777777" w:rsidR="00037FD7" w:rsidRPr="00A57BA0" w:rsidRDefault="00037FD7" w:rsidP="00037FD7">
      <w:pPr>
        <w:rPr>
          <w:rStyle w:val="Hyperlink"/>
          <w:rFonts w:ascii="Verdana" w:hAnsi="Verdana" w:cs="Segoe UI"/>
          <w:b/>
          <w:bCs/>
          <w:sz w:val="21"/>
          <w:szCs w:val="21"/>
          <w:u w:val="none"/>
        </w:rPr>
      </w:pPr>
      <w:r w:rsidRPr="00A57BA0">
        <w:rPr>
          <w:rStyle w:val="Hyperlink"/>
          <w:rFonts w:ascii="Verdana" w:hAnsi="Verdana" w:cs="Segoe UI"/>
          <w:b/>
          <w:bCs/>
          <w:sz w:val="21"/>
          <w:szCs w:val="21"/>
          <w:u w:val="none"/>
        </w:rPr>
        <w:t>Counter Cartographies: First Look and Member Preview</w:t>
      </w:r>
    </w:p>
    <w:p w14:paraId="656B108D" w14:textId="77777777" w:rsidR="00037FD7" w:rsidRPr="00A57BA0" w:rsidRDefault="00037FD7" w:rsidP="00037FD7">
      <w:pPr>
        <w:rPr>
          <w:rStyle w:val="Hyperlink"/>
          <w:rFonts w:ascii="Verdana" w:hAnsi="Verdana" w:cs="Segoe UI"/>
          <w:sz w:val="21"/>
          <w:szCs w:val="21"/>
          <w:u w:val="none"/>
        </w:rPr>
      </w:pPr>
      <w:r w:rsidRPr="00A57BA0">
        <w:rPr>
          <w:rStyle w:val="Hyperlink"/>
          <w:rFonts w:ascii="Verdana" w:hAnsi="Verdana" w:cs="Segoe UI"/>
          <w:sz w:val="21"/>
          <w:szCs w:val="21"/>
          <w:u w:val="none"/>
        </w:rPr>
        <w:t xml:space="preserve">5-6 p.m. Tuesday, Oct. 26 </w:t>
      </w:r>
      <w:r w:rsidRPr="00A57BA0">
        <w:rPr>
          <w:rStyle w:val="Hyperlink"/>
          <w:rFonts w:ascii="Verdana" w:hAnsi="Verdana" w:cs="Segoe UI"/>
          <w:i/>
          <w:iCs/>
          <w:sz w:val="21"/>
          <w:szCs w:val="21"/>
          <w:u w:val="none"/>
        </w:rPr>
        <w:t xml:space="preserve">Online via </w:t>
      </w:r>
      <w:proofErr w:type="spellStart"/>
      <w:r w:rsidRPr="00A57BA0">
        <w:rPr>
          <w:rStyle w:val="Hyperlink"/>
          <w:rFonts w:ascii="Verdana" w:hAnsi="Verdana" w:cs="Segoe UI"/>
          <w:i/>
          <w:iCs/>
          <w:sz w:val="21"/>
          <w:szCs w:val="21"/>
          <w:u w:val="none"/>
        </w:rPr>
        <w:t>Crowdcast</w:t>
      </w:r>
      <w:proofErr w:type="spellEnd"/>
    </w:p>
    <w:p w14:paraId="5766D759" w14:textId="77777777" w:rsidR="00037FD7" w:rsidRPr="00D24DE2" w:rsidRDefault="00037FD7" w:rsidP="00037FD7">
      <w:pPr>
        <w:rPr>
          <w:rFonts w:ascii="Verdana" w:hAnsi="Verdana" w:cs="Segoe UI"/>
          <w:sz w:val="21"/>
          <w:szCs w:val="21"/>
        </w:rPr>
      </w:pPr>
      <w:r w:rsidRPr="00D24DE2">
        <w:rPr>
          <w:rFonts w:ascii="Verdana" w:hAnsi="Verdana" w:cs="Segoe UI"/>
          <w:sz w:val="21"/>
          <w:szCs w:val="21"/>
        </w:rPr>
        <w:t>Join Chief Learning and Engagement Officer Hollis Mickey and Director of Exhibitions Ryan Kenny for an early look at the exhibition </w:t>
      </w:r>
      <w:r w:rsidRPr="00D24DE2">
        <w:rPr>
          <w:rFonts w:ascii="Verdana" w:hAnsi="Verdana" w:cs="Segoe UI"/>
          <w:i/>
          <w:iCs/>
          <w:sz w:val="21"/>
          <w:szCs w:val="21"/>
        </w:rPr>
        <w:t>Counter Cartographies</w:t>
      </w:r>
      <w:r w:rsidRPr="00D24DE2">
        <w:rPr>
          <w:rFonts w:ascii="Verdana" w:hAnsi="Verdana" w:cs="Segoe UI"/>
          <w:sz w:val="21"/>
          <w:szCs w:val="21"/>
        </w:rPr>
        <w:t>. VIP and Museum Insider members.</w:t>
      </w:r>
    </w:p>
    <w:p w14:paraId="1F606147" w14:textId="77777777" w:rsidR="00037FD7" w:rsidRPr="00A57BA0" w:rsidRDefault="00037FD7" w:rsidP="00037FD7">
      <w:pPr>
        <w:rPr>
          <w:rFonts w:ascii="Verdana" w:hAnsi="Verdana" w:cs="Segoe UI"/>
          <w:sz w:val="21"/>
          <w:szCs w:val="21"/>
        </w:rPr>
      </w:pPr>
    </w:p>
    <w:p w14:paraId="4F80A281" w14:textId="77777777" w:rsidR="00037FD7" w:rsidRPr="00A57BA0" w:rsidRDefault="00037FD7" w:rsidP="00037FD7">
      <w:pPr>
        <w:rPr>
          <w:rStyle w:val="Hyperlink"/>
          <w:rFonts w:ascii="Verdana" w:hAnsi="Verdana" w:cs="Segoe UI"/>
          <w:sz w:val="21"/>
          <w:szCs w:val="21"/>
          <w:u w:val="none"/>
        </w:rPr>
      </w:pPr>
      <w:r w:rsidRPr="00D24DE2">
        <w:rPr>
          <w:rFonts w:ascii="Verdana" w:hAnsi="Verdana" w:cs="Segoe UI"/>
          <w:sz w:val="21"/>
          <w:szCs w:val="21"/>
        </w:rPr>
        <w:lastRenderedPageBreak/>
        <w:t>Not a VIP Member? Contact Karen Kroon at </w:t>
      </w:r>
      <w:hyperlink r:id="rId31" w:tgtFrame="_blank" w:history="1">
        <w:r w:rsidRPr="00D24DE2">
          <w:rPr>
            <w:rStyle w:val="Hyperlink"/>
            <w:rFonts w:ascii="Verdana" w:hAnsi="Verdana" w:cs="Segoe UI"/>
            <w:sz w:val="21"/>
            <w:szCs w:val="21"/>
          </w:rPr>
          <w:t>membership@anchoragemuseum.org</w:t>
        </w:r>
      </w:hyperlink>
      <w:r w:rsidRPr="00D24DE2">
        <w:rPr>
          <w:rFonts w:ascii="Verdana" w:hAnsi="Verdana" w:cs="Segoe UI"/>
          <w:sz w:val="21"/>
          <w:szCs w:val="21"/>
        </w:rPr>
        <w:t> to upgrade your membership and join the event. </w:t>
      </w:r>
    </w:p>
    <w:p w14:paraId="14E7142B" w14:textId="77777777" w:rsidR="00037FD7" w:rsidRPr="00A57BA0" w:rsidRDefault="00037FD7" w:rsidP="00037FD7">
      <w:pPr>
        <w:rPr>
          <w:rStyle w:val="Hyperlink"/>
          <w:rFonts w:ascii="Verdana" w:hAnsi="Verdana" w:cs="Segoe UI"/>
          <w:sz w:val="21"/>
          <w:szCs w:val="21"/>
          <w:u w:val="none"/>
        </w:rPr>
      </w:pPr>
    </w:p>
    <w:p w14:paraId="7FFD7F46" w14:textId="4020EC2E" w:rsidR="00037FD7" w:rsidRPr="00A57BA0" w:rsidRDefault="00037FD7" w:rsidP="00037FD7">
      <w:pPr>
        <w:rPr>
          <w:rFonts w:ascii="Verdana" w:hAnsi="Verdana" w:cs="Segoe UI"/>
          <w:sz w:val="21"/>
          <w:szCs w:val="21"/>
        </w:rPr>
      </w:pPr>
      <w:r w:rsidRPr="00A57BA0">
        <w:rPr>
          <w:rFonts w:ascii="Verdana" w:hAnsi="Verdana" w:cs="Segoe UI"/>
          <w:b/>
          <w:bCs/>
          <w:sz w:val="21"/>
          <w:szCs w:val="21"/>
        </w:rPr>
        <w:t>Family Art Class: Cartographies</w:t>
      </w:r>
      <w:r w:rsidRPr="00A57BA0">
        <w:rPr>
          <w:rFonts w:ascii="Verdana" w:hAnsi="Verdana" w:cs="Segoe UI"/>
          <w:i/>
          <w:iCs/>
          <w:sz w:val="21"/>
          <w:szCs w:val="21"/>
        </w:rPr>
        <w:br/>
      </w:r>
      <w:r w:rsidRPr="00A57BA0">
        <w:rPr>
          <w:rFonts w:ascii="Verdana" w:hAnsi="Verdana" w:cs="Segoe UI"/>
          <w:sz w:val="21"/>
          <w:szCs w:val="21"/>
        </w:rPr>
        <w:t xml:space="preserve">3-4:30 p.m. Wednesday, Oct. 27 </w:t>
      </w:r>
      <w:r w:rsidRPr="00A57BA0">
        <w:rPr>
          <w:rFonts w:ascii="Verdana" w:hAnsi="Verdana" w:cs="Segoe UI"/>
          <w:i/>
          <w:iCs/>
          <w:sz w:val="21"/>
          <w:szCs w:val="21"/>
        </w:rPr>
        <w:t>Art Lab</w:t>
      </w:r>
      <w:r w:rsidRPr="00A57BA0">
        <w:rPr>
          <w:rFonts w:ascii="Verdana" w:hAnsi="Verdana" w:cs="Segoe UI"/>
          <w:i/>
          <w:iCs/>
          <w:sz w:val="21"/>
          <w:szCs w:val="21"/>
        </w:rPr>
        <w:br/>
      </w:r>
      <w:r w:rsidRPr="00A57BA0">
        <w:rPr>
          <w:rFonts w:ascii="Verdana" w:hAnsi="Verdana" w:cs="Segoe UI"/>
          <w:sz w:val="21"/>
          <w:szCs w:val="21"/>
        </w:rPr>
        <w:t xml:space="preserve">Maps can tell the story of land, </w:t>
      </w:r>
      <w:proofErr w:type="gramStart"/>
      <w:r w:rsidRPr="00A57BA0">
        <w:rPr>
          <w:rFonts w:ascii="Verdana" w:hAnsi="Verdana" w:cs="Segoe UI"/>
          <w:sz w:val="21"/>
          <w:szCs w:val="21"/>
        </w:rPr>
        <w:t>location</w:t>
      </w:r>
      <w:proofErr w:type="gramEnd"/>
      <w:r w:rsidRPr="00A57BA0">
        <w:rPr>
          <w:rFonts w:ascii="Verdana" w:hAnsi="Verdana" w:cs="Segoe UI"/>
          <w:sz w:val="21"/>
          <w:szCs w:val="21"/>
        </w:rPr>
        <w:t xml:space="preserve"> and experience. Explore the newly opened exhibition </w:t>
      </w:r>
      <w:r w:rsidRPr="00A57BA0">
        <w:rPr>
          <w:rFonts w:ascii="Verdana" w:hAnsi="Verdana" w:cs="Segoe UI"/>
          <w:i/>
          <w:iCs/>
          <w:sz w:val="21"/>
          <w:szCs w:val="21"/>
        </w:rPr>
        <w:t>Counter Cartographies: Living the Land</w:t>
      </w:r>
      <w:r w:rsidRPr="00A57BA0">
        <w:rPr>
          <w:rFonts w:ascii="Verdana" w:hAnsi="Verdana" w:cs="Segoe UI"/>
          <w:sz w:val="21"/>
          <w:szCs w:val="21"/>
        </w:rPr>
        <w:t xml:space="preserve">, then dive into your own creative mapping with a guided </w:t>
      </w:r>
      <w:proofErr w:type="gramStart"/>
      <w:r w:rsidRPr="00A57BA0">
        <w:rPr>
          <w:rFonts w:ascii="Verdana" w:hAnsi="Verdana" w:cs="Segoe UI"/>
          <w:sz w:val="21"/>
          <w:szCs w:val="21"/>
        </w:rPr>
        <w:t>lesson, and</w:t>
      </w:r>
      <w:proofErr w:type="gramEnd"/>
      <w:r w:rsidRPr="00A57BA0">
        <w:rPr>
          <w:rFonts w:ascii="Verdana" w:hAnsi="Verdana" w:cs="Segoe UI"/>
          <w:sz w:val="21"/>
          <w:szCs w:val="21"/>
        </w:rPr>
        <w:t xml:space="preserve"> make a mixed-media map to take home. Great for young artists and their adults, ages 6+. Registration required. $5, $4.50 members. Registration is for the class only and does not include museum admission. </w:t>
      </w:r>
    </w:p>
    <w:p w14:paraId="3B088F79" w14:textId="77777777" w:rsidR="00037FD7" w:rsidRPr="00A57BA0" w:rsidRDefault="00037FD7" w:rsidP="00037FD7">
      <w:pPr>
        <w:rPr>
          <w:rFonts w:ascii="Verdana" w:hAnsi="Verdana" w:cs="Segoe UI"/>
          <w:sz w:val="21"/>
          <w:szCs w:val="21"/>
        </w:rPr>
      </w:pPr>
    </w:p>
    <w:p w14:paraId="5274F64A" w14:textId="77777777" w:rsidR="00037FD7" w:rsidRPr="00A57BA0" w:rsidRDefault="00037FD7" w:rsidP="00037FD7">
      <w:pPr>
        <w:rPr>
          <w:rFonts w:ascii="Verdana" w:hAnsi="Verdana" w:cs="Segoe UI"/>
          <w:sz w:val="21"/>
          <w:szCs w:val="21"/>
        </w:rPr>
      </w:pPr>
      <w:r w:rsidRPr="00A57BA0">
        <w:rPr>
          <w:rFonts w:ascii="Verdana" w:hAnsi="Verdana" w:cs="Segoe UI"/>
          <w:b/>
          <w:bCs/>
          <w:sz w:val="21"/>
          <w:szCs w:val="21"/>
        </w:rPr>
        <w:t>Counter Cartographies: Filipino Americans and the Land</w:t>
      </w:r>
    </w:p>
    <w:p w14:paraId="6C194CD9" w14:textId="77777777" w:rsidR="00037FD7" w:rsidRPr="00A57BA0" w:rsidRDefault="00037FD7" w:rsidP="00037FD7">
      <w:pPr>
        <w:rPr>
          <w:rFonts w:ascii="Verdana" w:hAnsi="Verdana" w:cs="Segoe UI"/>
          <w:sz w:val="21"/>
          <w:szCs w:val="21"/>
        </w:rPr>
      </w:pPr>
      <w:r w:rsidRPr="00A57BA0">
        <w:rPr>
          <w:rFonts w:ascii="Verdana" w:hAnsi="Verdana" w:cs="Segoe UI"/>
          <w:sz w:val="21"/>
          <w:szCs w:val="21"/>
        </w:rPr>
        <w:t>6-7:30 p.m. Wednesday, Oct. 27 </w:t>
      </w:r>
      <w:r w:rsidRPr="00A57BA0">
        <w:rPr>
          <w:rFonts w:ascii="Verdana" w:hAnsi="Verdana" w:cs="Segoe UI"/>
          <w:i/>
          <w:iCs/>
          <w:sz w:val="21"/>
          <w:szCs w:val="21"/>
        </w:rPr>
        <w:t>Online via Facebook Live</w:t>
      </w:r>
    </w:p>
    <w:p w14:paraId="21A6041D" w14:textId="77777777" w:rsidR="00037FD7" w:rsidRPr="00A57BA0" w:rsidRDefault="00037FD7" w:rsidP="00037FD7">
      <w:pPr>
        <w:rPr>
          <w:rFonts w:ascii="Verdana" w:hAnsi="Verdana" w:cs="Segoe UI"/>
          <w:sz w:val="21"/>
          <w:szCs w:val="21"/>
        </w:rPr>
      </w:pPr>
      <w:r w:rsidRPr="00A57BA0">
        <w:rPr>
          <w:rFonts w:ascii="Verdana" w:hAnsi="Verdana" w:cs="Segoe UI"/>
          <w:sz w:val="21"/>
          <w:szCs w:val="21"/>
        </w:rPr>
        <w:t>The exhibition</w:t>
      </w:r>
      <w:r w:rsidRPr="00A57BA0">
        <w:rPr>
          <w:rFonts w:ascii="Verdana" w:hAnsi="Verdana" w:cs="Segoe UI"/>
          <w:i/>
          <w:iCs/>
          <w:sz w:val="21"/>
          <w:szCs w:val="21"/>
        </w:rPr>
        <w:t>, Counter Cartographies: Living the Land</w:t>
      </w:r>
      <w:r w:rsidRPr="00A57BA0">
        <w:rPr>
          <w:rFonts w:ascii="Verdana" w:hAnsi="Verdana" w:cs="Segoe UI"/>
          <w:sz w:val="21"/>
          <w:szCs w:val="21"/>
        </w:rPr>
        <w:t xml:space="preserve"> explores our relationship to land and different ways to think about and experience the landscape around us. What is the perspective of members of the Filipino American community in Alaska around their experiences of land and landscape? Join a conversation presented during Filipino American History Month in partnership with Alaskan Asian Pacific Islander Desi-Americans (AKAPIDA). Panelists include David Abad, Joshua </w:t>
      </w:r>
      <w:proofErr w:type="spellStart"/>
      <w:r w:rsidRPr="00A57BA0">
        <w:rPr>
          <w:rFonts w:ascii="Verdana" w:hAnsi="Verdana" w:cs="Segoe UI"/>
          <w:sz w:val="21"/>
          <w:szCs w:val="21"/>
        </w:rPr>
        <w:t>Branstetter</w:t>
      </w:r>
      <w:proofErr w:type="spellEnd"/>
      <w:r w:rsidRPr="00A57BA0">
        <w:rPr>
          <w:rFonts w:ascii="Verdana" w:hAnsi="Verdana" w:cs="Segoe UI"/>
          <w:sz w:val="21"/>
          <w:szCs w:val="21"/>
        </w:rPr>
        <w:t xml:space="preserve">, Joshua Salinas Medina, Genevieve Mina, and Jesse </w:t>
      </w:r>
      <w:proofErr w:type="spellStart"/>
      <w:r w:rsidRPr="00A57BA0">
        <w:rPr>
          <w:rFonts w:ascii="Verdana" w:hAnsi="Verdana" w:cs="Segoe UI"/>
          <w:sz w:val="21"/>
          <w:szCs w:val="21"/>
        </w:rPr>
        <w:t>Vizcocho</w:t>
      </w:r>
      <w:proofErr w:type="spellEnd"/>
      <w:r w:rsidRPr="00A57BA0">
        <w:rPr>
          <w:rFonts w:ascii="Verdana" w:hAnsi="Verdana" w:cs="Segoe UI"/>
          <w:sz w:val="21"/>
          <w:szCs w:val="21"/>
        </w:rPr>
        <w:t>. This program is supported by Alyeska Pipeline Service Company.</w:t>
      </w:r>
    </w:p>
    <w:p w14:paraId="78F899EF" w14:textId="1DE48A63" w:rsidR="00037FD7" w:rsidRPr="00A57BA0" w:rsidRDefault="00037FD7" w:rsidP="00037FD7">
      <w:pPr>
        <w:rPr>
          <w:rFonts w:ascii="Verdana" w:hAnsi="Verdana" w:cs="Segoe UI"/>
          <w:sz w:val="21"/>
          <w:szCs w:val="21"/>
          <w:u w:val="single"/>
        </w:rPr>
      </w:pPr>
      <w:r w:rsidRPr="00A57BA0">
        <w:rPr>
          <w:rFonts w:ascii="Verdana" w:hAnsi="Verdana" w:cs="Segoe UI"/>
          <w:sz w:val="21"/>
          <w:szCs w:val="21"/>
        </w:rPr>
        <w:br/>
      </w:r>
      <w:r w:rsidRPr="00A57BA0">
        <w:rPr>
          <w:rStyle w:val="normaltextrun"/>
          <w:rFonts w:ascii="Verdana" w:hAnsi="Verdana" w:cs="Segoe UI"/>
          <w:b/>
          <w:bCs/>
          <w:sz w:val="21"/>
          <w:szCs w:val="21"/>
        </w:rPr>
        <w:t xml:space="preserve">Unbound Sound: Full-length Listen to Stuart Hyatt’s </w:t>
      </w:r>
      <w:r w:rsidRPr="00A57BA0">
        <w:rPr>
          <w:rStyle w:val="normaltextrun"/>
          <w:rFonts w:ascii="Verdana" w:hAnsi="Verdana" w:cs="Segoe UI"/>
          <w:b/>
          <w:bCs/>
          <w:i/>
          <w:iCs/>
          <w:sz w:val="21"/>
          <w:szCs w:val="21"/>
        </w:rPr>
        <w:t>Cedars</w:t>
      </w:r>
      <w:r w:rsidRPr="00A57BA0">
        <w:rPr>
          <w:rStyle w:val="normaltextrun"/>
          <w:rFonts w:ascii="Verdana" w:hAnsi="Verdana" w:cs="Segoe UI"/>
          <w:b/>
          <w:bCs/>
          <w:sz w:val="21"/>
          <w:szCs w:val="21"/>
        </w:rPr>
        <w:t xml:space="preserve"> Instrumentals</w:t>
      </w:r>
      <w:r w:rsidRPr="00A57BA0">
        <w:rPr>
          <w:rStyle w:val="normaltextrun"/>
          <w:rFonts w:ascii="Verdana" w:hAnsi="Verdana" w:cs="Segoe UI"/>
          <w:b/>
          <w:bCs/>
          <w:sz w:val="21"/>
          <w:szCs w:val="21"/>
        </w:rPr>
        <w:br/>
      </w:r>
      <w:r w:rsidRPr="00A57BA0">
        <w:rPr>
          <w:rStyle w:val="normaltextrun"/>
          <w:rFonts w:ascii="Verdana" w:hAnsi="Verdana" w:cs="Segoe UI"/>
          <w:sz w:val="21"/>
          <w:szCs w:val="21"/>
        </w:rPr>
        <w:t xml:space="preserve">6-7 p.m. Thursday, Oct. 28 </w:t>
      </w:r>
      <w:r w:rsidRPr="00A57BA0">
        <w:rPr>
          <w:rStyle w:val="normaltextrun"/>
          <w:rFonts w:ascii="Verdana" w:hAnsi="Verdana" w:cs="Segoe UI"/>
          <w:i/>
          <w:iCs/>
          <w:sz w:val="21"/>
          <w:szCs w:val="21"/>
        </w:rPr>
        <w:t>SEED Lab Garage</w:t>
      </w:r>
      <w:r w:rsidRPr="00A57BA0">
        <w:rPr>
          <w:rStyle w:val="normaltextrun"/>
          <w:rFonts w:ascii="Verdana" w:hAnsi="Verdana" w:cs="Segoe UI"/>
          <w:i/>
          <w:iCs/>
          <w:sz w:val="21"/>
          <w:szCs w:val="21"/>
        </w:rPr>
        <w:br/>
      </w:r>
      <w:r w:rsidRPr="00A57BA0">
        <w:rPr>
          <w:rStyle w:val="normaltextrun"/>
          <w:rFonts w:ascii="Verdana" w:hAnsi="Verdana"/>
          <w:sz w:val="21"/>
          <w:szCs w:val="21"/>
        </w:rPr>
        <w:t xml:space="preserve">The landscape of sound examines some of Earth’s most iconic and ancient forests, revealing our complicated relationship with the natural world. Unwind with a beverage and a sonic walk through the cedars with artist Stuart Hyatt, whose installation, </w:t>
      </w:r>
      <w:proofErr w:type="spellStart"/>
      <w:r w:rsidRPr="00A57BA0">
        <w:rPr>
          <w:rStyle w:val="normaltextrun"/>
          <w:rFonts w:ascii="Verdana" w:hAnsi="Verdana"/>
          <w:i/>
          <w:iCs/>
          <w:sz w:val="21"/>
          <w:szCs w:val="21"/>
        </w:rPr>
        <w:t>EarthScope</w:t>
      </w:r>
      <w:proofErr w:type="spellEnd"/>
      <w:r w:rsidRPr="00A57BA0">
        <w:rPr>
          <w:rStyle w:val="normaltextrun"/>
          <w:rFonts w:ascii="Verdana" w:hAnsi="Verdana"/>
          <w:sz w:val="21"/>
          <w:szCs w:val="21"/>
        </w:rPr>
        <w:t xml:space="preserve">, is presented as part of the exhibition </w:t>
      </w:r>
      <w:r w:rsidRPr="00A57BA0">
        <w:rPr>
          <w:rStyle w:val="normaltextrun"/>
          <w:rFonts w:ascii="Verdana" w:hAnsi="Verdana"/>
          <w:i/>
          <w:iCs/>
          <w:sz w:val="21"/>
          <w:szCs w:val="21"/>
        </w:rPr>
        <w:t>Counter Cartographies.</w:t>
      </w:r>
      <w:r w:rsidRPr="00A57BA0">
        <w:rPr>
          <w:rStyle w:val="normaltextrun"/>
          <w:rFonts w:ascii="Verdana" w:hAnsi="Verdana"/>
          <w:sz w:val="21"/>
          <w:szCs w:val="21"/>
        </w:rPr>
        <w:t xml:space="preserve"> Listen to the full acoustic remix of Hyatt’s acclaimed album, </w:t>
      </w:r>
      <w:hyperlink r:id="rId32">
        <w:r w:rsidRPr="00A57BA0">
          <w:rPr>
            <w:rStyle w:val="normaltextrun"/>
            <w:rFonts w:ascii="Verdana" w:hAnsi="Verdana"/>
            <w:i/>
            <w:iCs/>
            <w:sz w:val="21"/>
            <w:szCs w:val="21"/>
            <w:u w:val="single"/>
          </w:rPr>
          <w:t>Cedars</w:t>
        </w:r>
        <w:r w:rsidRPr="00A57BA0">
          <w:rPr>
            <w:rStyle w:val="normaltextrun"/>
            <w:rFonts w:ascii="Verdana" w:hAnsi="Verdana"/>
            <w:sz w:val="21"/>
            <w:szCs w:val="21"/>
            <w:u w:val="single"/>
          </w:rPr>
          <w:t>,</w:t>
        </w:r>
      </w:hyperlink>
      <w:r w:rsidRPr="00A57BA0">
        <w:rPr>
          <w:rStyle w:val="normaltextrun"/>
          <w:rFonts w:ascii="Verdana" w:hAnsi="Verdana"/>
          <w:sz w:val="21"/>
          <w:szCs w:val="21"/>
        </w:rPr>
        <w:t> accompanied by unique ambient visuals provided by Hyatt of a single shot walk in the woods which runs the duration of the album. </w:t>
      </w:r>
      <w:r w:rsidRPr="00A57BA0">
        <w:rPr>
          <w:rStyle w:val="normaltextrun"/>
          <w:rFonts w:ascii="Verdana" w:hAnsi="Verdana"/>
          <w:sz w:val="21"/>
          <w:szCs w:val="21"/>
        </w:rPr>
        <w:br/>
      </w:r>
      <w:r w:rsidRPr="00A57BA0">
        <w:rPr>
          <w:rStyle w:val="normaltextrun"/>
          <w:rFonts w:ascii="Verdana" w:hAnsi="Verdana"/>
          <w:sz w:val="21"/>
          <w:szCs w:val="21"/>
        </w:rPr>
        <w:br/>
        <w:t>The Unbound Full-Length Sound series presents full-length albums for informal listening. Gather to unwind from the day with beverage in the SEED Lab Garage (111 W. 6</w:t>
      </w:r>
      <w:r w:rsidRPr="00A57BA0">
        <w:rPr>
          <w:rStyle w:val="normaltextrun"/>
          <w:rFonts w:ascii="Verdana" w:hAnsi="Verdana"/>
          <w:sz w:val="21"/>
          <w:szCs w:val="21"/>
          <w:vertAlign w:val="superscript"/>
        </w:rPr>
        <w:t>th</w:t>
      </w:r>
      <w:r w:rsidRPr="00A57BA0">
        <w:rPr>
          <w:rStyle w:val="normaltextrun"/>
          <w:rFonts w:ascii="Verdana" w:hAnsi="Verdana"/>
          <w:sz w:val="21"/>
          <w:szCs w:val="21"/>
        </w:rPr>
        <w:t xml:space="preserve"> Avenue).</w:t>
      </w:r>
      <w:r w:rsidRPr="00A57BA0">
        <w:rPr>
          <w:rStyle w:val="eop"/>
          <w:rFonts w:ascii="Verdana" w:hAnsi="Verdana"/>
          <w:sz w:val="21"/>
          <w:szCs w:val="21"/>
        </w:rPr>
        <w:t xml:space="preserve"> $8, registration required. </w:t>
      </w:r>
      <w:r w:rsidRPr="00A57BA0">
        <w:rPr>
          <w:rFonts w:ascii="Verdana" w:hAnsi="Verdana" w:cs="Segoe UI"/>
          <w:sz w:val="21"/>
          <w:szCs w:val="21"/>
        </w:rPr>
        <w:t>21+ event.</w:t>
      </w:r>
      <w:r w:rsidRPr="00A57BA0">
        <w:rPr>
          <w:rStyle w:val="eop"/>
          <w:rFonts w:ascii="Verdana" w:hAnsi="Verdana"/>
          <w:sz w:val="21"/>
          <w:szCs w:val="21"/>
        </w:rPr>
        <w:t> </w:t>
      </w:r>
      <w:r w:rsidRPr="00A57BA0">
        <w:rPr>
          <w:rStyle w:val="Hyperlink"/>
          <w:rFonts w:ascii="Verdana" w:hAnsi="Verdana"/>
          <w:sz w:val="21"/>
          <w:szCs w:val="21"/>
        </w:rPr>
        <w:t xml:space="preserve"> </w:t>
      </w:r>
      <w:r w:rsidRPr="00A57BA0">
        <w:rPr>
          <w:rStyle w:val="Hyperlink"/>
          <w:rFonts w:ascii="Verdana" w:hAnsi="Verdana"/>
          <w:sz w:val="21"/>
          <w:szCs w:val="21"/>
        </w:rPr>
        <w:br/>
      </w:r>
      <w:r w:rsidRPr="00A57BA0">
        <w:rPr>
          <w:rStyle w:val="Hyperlink"/>
          <w:rFonts w:ascii="Verdana" w:hAnsi="Verdana"/>
          <w:sz w:val="21"/>
          <w:szCs w:val="21"/>
        </w:rPr>
        <w:br/>
      </w:r>
      <w:r w:rsidRPr="00A57BA0">
        <w:rPr>
          <w:rFonts w:ascii="Verdana" w:hAnsi="Verdana" w:cs="Segoe UI"/>
          <w:b/>
          <w:bCs/>
          <w:sz w:val="21"/>
          <w:szCs w:val="21"/>
        </w:rPr>
        <w:t>Halloween at the Museum</w:t>
      </w:r>
      <w:r w:rsidRPr="00A57BA0">
        <w:rPr>
          <w:rFonts w:ascii="Verdana" w:hAnsi="Verdana" w:cs="Segoe UI"/>
          <w:sz w:val="21"/>
          <w:szCs w:val="21"/>
        </w:rPr>
        <w:br/>
        <w:t xml:space="preserve">Friday-Sunday, Oct. 29-31 </w:t>
      </w:r>
      <w:r w:rsidRPr="00A57BA0">
        <w:rPr>
          <w:rFonts w:ascii="Verdana" w:hAnsi="Verdana" w:cs="Segoe UI"/>
          <w:i/>
          <w:iCs/>
          <w:sz w:val="21"/>
          <w:szCs w:val="21"/>
        </w:rPr>
        <w:t>Anchorage Museum</w:t>
      </w:r>
      <w:r w:rsidRPr="00A57BA0">
        <w:rPr>
          <w:rFonts w:ascii="Verdana" w:hAnsi="Verdana" w:cs="Segoe UI"/>
          <w:sz w:val="21"/>
          <w:szCs w:val="21"/>
        </w:rPr>
        <w:t xml:space="preserve"> </w:t>
      </w:r>
    </w:p>
    <w:p w14:paraId="74365803" w14:textId="77777777" w:rsidR="00037FD7" w:rsidRPr="00A57BA0" w:rsidRDefault="00037FD7" w:rsidP="00037FD7">
      <w:pPr>
        <w:pStyle w:val="paragraph"/>
        <w:spacing w:before="0" w:beforeAutospacing="0" w:after="0" w:afterAutospacing="0"/>
        <w:textAlignment w:val="baseline"/>
        <w:rPr>
          <w:rFonts w:ascii="Verdana" w:hAnsi="Verdana" w:cs="Segoe UI"/>
          <w:sz w:val="21"/>
          <w:szCs w:val="21"/>
        </w:rPr>
      </w:pPr>
      <w:r w:rsidRPr="00A57BA0">
        <w:rPr>
          <w:rFonts w:ascii="Verdana" w:hAnsi="Verdana" w:cs="Segoe UI"/>
          <w:sz w:val="21"/>
          <w:szCs w:val="21"/>
        </w:rPr>
        <w:t xml:space="preserve">Haunt the halls of the galleries Halloween weekend at the Anchorage Museum. Kids are encouraged to show off their costumes as they explore art, </w:t>
      </w:r>
      <w:proofErr w:type="gramStart"/>
      <w:r w:rsidRPr="00A57BA0">
        <w:rPr>
          <w:rFonts w:ascii="Verdana" w:hAnsi="Verdana" w:cs="Segoe UI"/>
          <w:sz w:val="21"/>
          <w:szCs w:val="21"/>
        </w:rPr>
        <w:t>history</w:t>
      </w:r>
      <w:proofErr w:type="gramEnd"/>
      <w:r w:rsidRPr="00A57BA0">
        <w:rPr>
          <w:rFonts w:ascii="Verdana" w:hAnsi="Verdana" w:cs="Segoe UI"/>
          <w:sz w:val="21"/>
          <w:szCs w:val="21"/>
        </w:rPr>
        <w:t xml:space="preserve"> and science, and they can pick up a treat bag at the Anchorage Museum Store on their way out. Included with admission, good while supplies last.</w:t>
      </w:r>
    </w:p>
    <w:p w14:paraId="63DB6466" w14:textId="77777777" w:rsidR="00037FD7" w:rsidRPr="00A57BA0" w:rsidRDefault="00037FD7" w:rsidP="00037FD7">
      <w:pPr>
        <w:pStyle w:val="paragraph"/>
        <w:spacing w:before="0" w:beforeAutospacing="0" w:after="0" w:afterAutospacing="0"/>
        <w:textAlignment w:val="baseline"/>
        <w:rPr>
          <w:rFonts w:ascii="Verdana" w:hAnsi="Verdana" w:cs="Segoe UI"/>
          <w:sz w:val="21"/>
          <w:szCs w:val="21"/>
        </w:rPr>
      </w:pPr>
    </w:p>
    <w:p w14:paraId="72A779E3" w14:textId="77777777" w:rsidR="00037FD7" w:rsidRPr="00A57BA0" w:rsidRDefault="00037FD7" w:rsidP="00037FD7">
      <w:pPr>
        <w:pStyle w:val="paragraph"/>
        <w:spacing w:before="0" w:beforeAutospacing="0" w:after="0" w:afterAutospacing="0"/>
        <w:textAlignment w:val="baseline"/>
        <w:rPr>
          <w:rFonts w:ascii="Verdana" w:hAnsi="Verdana" w:cs="Segoe UI"/>
          <w:sz w:val="21"/>
          <w:szCs w:val="21"/>
        </w:rPr>
      </w:pPr>
    </w:p>
    <w:p w14:paraId="1DFBFBB1" w14:textId="77777777" w:rsidR="00037FD7" w:rsidRPr="00A57BA0" w:rsidRDefault="00037FD7" w:rsidP="00037FD7">
      <w:pPr>
        <w:pStyle w:val="Heading6"/>
        <w:rPr>
          <w:color w:val="auto"/>
          <w:sz w:val="21"/>
          <w:szCs w:val="21"/>
        </w:rPr>
      </w:pPr>
      <w:r w:rsidRPr="00A57BA0">
        <w:rPr>
          <w:rStyle w:val="None"/>
          <w:color w:val="auto"/>
          <w:sz w:val="21"/>
          <w:szCs w:val="21"/>
        </w:rPr>
        <w:t>PARTNER EVENTS</w:t>
      </w:r>
    </w:p>
    <w:p w14:paraId="66F38373" w14:textId="77777777" w:rsidR="00037FD7" w:rsidRPr="00A57BA0" w:rsidRDefault="00037FD7" w:rsidP="00037FD7">
      <w:pPr>
        <w:rPr>
          <w:rFonts w:ascii="Verdana" w:eastAsia="Verdana" w:hAnsi="Verdana" w:cs="Verdana"/>
          <w:sz w:val="21"/>
          <w:szCs w:val="21"/>
        </w:rPr>
      </w:pPr>
    </w:p>
    <w:p w14:paraId="2706BDED" w14:textId="77777777" w:rsidR="00037FD7" w:rsidRPr="00A57BA0" w:rsidRDefault="00037FD7" w:rsidP="00037FD7">
      <w:pPr>
        <w:rPr>
          <w:rFonts w:ascii="Verdana" w:eastAsia="Verdana" w:hAnsi="Verdana" w:cs="Verdana"/>
          <w:b/>
          <w:bCs/>
          <w:sz w:val="21"/>
          <w:szCs w:val="21"/>
        </w:rPr>
      </w:pPr>
      <w:proofErr w:type="spellStart"/>
      <w:r w:rsidRPr="00A57BA0">
        <w:rPr>
          <w:rFonts w:ascii="Verdana" w:eastAsia="Verdana" w:hAnsi="Verdana" w:cs="Verdana"/>
          <w:b/>
          <w:bCs/>
          <w:sz w:val="21"/>
          <w:szCs w:val="21"/>
        </w:rPr>
        <w:t>Pièces</w:t>
      </w:r>
      <w:proofErr w:type="spellEnd"/>
      <w:r w:rsidRPr="00A57BA0">
        <w:rPr>
          <w:rFonts w:ascii="Verdana" w:eastAsia="Verdana" w:hAnsi="Verdana" w:cs="Verdana"/>
          <w:b/>
          <w:bCs/>
          <w:sz w:val="21"/>
          <w:szCs w:val="21"/>
        </w:rPr>
        <w:t xml:space="preserve"> de </w:t>
      </w:r>
      <w:proofErr w:type="spellStart"/>
      <w:r w:rsidRPr="00A57BA0">
        <w:rPr>
          <w:rFonts w:ascii="Verdana" w:eastAsia="Verdana" w:hAnsi="Verdana" w:cs="Verdana"/>
          <w:b/>
          <w:bCs/>
          <w:sz w:val="21"/>
          <w:szCs w:val="21"/>
        </w:rPr>
        <w:t>Résistance</w:t>
      </w:r>
      <w:proofErr w:type="spellEnd"/>
      <w:r w:rsidRPr="00A57BA0">
        <w:rPr>
          <w:rFonts w:ascii="Verdana" w:eastAsia="Verdana" w:hAnsi="Verdana" w:cs="Verdana"/>
          <w:b/>
          <w:bCs/>
          <w:sz w:val="21"/>
          <w:szCs w:val="21"/>
        </w:rPr>
        <w:t xml:space="preserve">: </w:t>
      </w:r>
      <w:proofErr w:type="spellStart"/>
      <w:r w:rsidRPr="00A57BA0">
        <w:rPr>
          <w:rFonts w:ascii="Verdana" w:eastAsia="Verdana" w:hAnsi="Verdana" w:cs="Verdana"/>
          <w:b/>
          <w:bCs/>
          <w:sz w:val="21"/>
          <w:szCs w:val="21"/>
        </w:rPr>
        <w:t>Weike</w:t>
      </w:r>
      <w:proofErr w:type="spellEnd"/>
      <w:r w:rsidRPr="00A57BA0">
        <w:rPr>
          <w:rFonts w:ascii="Verdana" w:eastAsia="Verdana" w:hAnsi="Verdana" w:cs="Verdana"/>
          <w:b/>
          <w:bCs/>
          <w:sz w:val="21"/>
          <w:szCs w:val="21"/>
        </w:rPr>
        <w:t xml:space="preserve"> Wang and Cara Blue Adams</w:t>
      </w:r>
    </w:p>
    <w:p w14:paraId="48B0FD32" w14:textId="77777777" w:rsidR="00037FD7" w:rsidRPr="00A57BA0" w:rsidRDefault="00037FD7" w:rsidP="00037FD7">
      <w:pPr>
        <w:rPr>
          <w:rFonts w:ascii="Verdana" w:eastAsia="Verdana" w:hAnsi="Verdana" w:cs="Verdana"/>
          <w:i/>
          <w:iCs/>
          <w:sz w:val="21"/>
          <w:szCs w:val="21"/>
        </w:rPr>
      </w:pPr>
      <w:r w:rsidRPr="00A57BA0">
        <w:rPr>
          <w:rFonts w:ascii="Verdana" w:eastAsia="Verdana" w:hAnsi="Verdana" w:cs="Verdana"/>
          <w:sz w:val="21"/>
          <w:szCs w:val="21"/>
        </w:rPr>
        <w:t xml:space="preserve">5-6 p.m. Friday, Oct. 8 </w:t>
      </w:r>
      <w:r w:rsidRPr="00A57BA0">
        <w:rPr>
          <w:rFonts w:ascii="Verdana" w:eastAsia="Verdana" w:hAnsi="Verdana" w:cs="Verdana"/>
          <w:i/>
          <w:iCs/>
          <w:sz w:val="21"/>
          <w:szCs w:val="21"/>
        </w:rPr>
        <w:t xml:space="preserve">Online via </w:t>
      </w:r>
      <w:proofErr w:type="spellStart"/>
      <w:r w:rsidRPr="00A57BA0">
        <w:rPr>
          <w:rFonts w:ascii="Verdana" w:eastAsia="Verdana" w:hAnsi="Verdana" w:cs="Verdana"/>
          <w:i/>
          <w:iCs/>
          <w:sz w:val="21"/>
          <w:szCs w:val="21"/>
        </w:rPr>
        <w:t>Crowdcast</w:t>
      </w:r>
      <w:proofErr w:type="spellEnd"/>
    </w:p>
    <w:p w14:paraId="2ABF9E62" w14:textId="3FD48D75" w:rsidR="00037FD7" w:rsidRPr="00A57BA0" w:rsidRDefault="00037FD7" w:rsidP="00037FD7">
      <w:pPr>
        <w:rPr>
          <w:rFonts w:ascii="Verdana" w:eastAsia="Verdana" w:hAnsi="Verdana" w:cs="Verdana"/>
          <w:sz w:val="21"/>
          <w:szCs w:val="21"/>
        </w:rPr>
      </w:pPr>
      <w:r w:rsidRPr="00A57BA0">
        <w:rPr>
          <w:rFonts w:ascii="Verdana" w:eastAsia="Verdana" w:hAnsi="Verdana" w:cs="Verdana"/>
          <w:sz w:val="21"/>
          <w:szCs w:val="21"/>
        </w:rPr>
        <w:t xml:space="preserve">Presented by Alaska Quarterly Review and co-hosted by the Anchorage Museum, </w:t>
      </w:r>
      <w:hyperlink r:id="rId33">
        <w:proofErr w:type="spellStart"/>
        <w:r w:rsidRPr="00A57BA0">
          <w:rPr>
            <w:rStyle w:val="Hyperlink"/>
            <w:rFonts w:ascii="Verdana" w:eastAsia="Verdana" w:hAnsi="Verdana" w:cs="Verdana"/>
            <w:sz w:val="21"/>
            <w:szCs w:val="21"/>
          </w:rPr>
          <w:t>Pièces</w:t>
        </w:r>
        <w:proofErr w:type="spellEnd"/>
        <w:r w:rsidRPr="00A57BA0">
          <w:rPr>
            <w:rStyle w:val="Hyperlink"/>
            <w:rFonts w:ascii="Verdana" w:eastAsia="Verdana" w:hAnsi="Verdana" w:cs="Verdana"/>
            <w:sz w:val="21"/>
            <w:szCs w:val="21"/>
          </w:rPr>
          <w:t xml:space="preserve"> de </w:t>
        </w:r>
        <w:proofErr w:type="spellStart"/>
        <w:r w:rsidRPr="00A57BA0">
          <w:rPr>
            <w:rStyle w:val="Hyperlink"/>
            <w:rFonts w:ascii="Verdana" w:eastAsia="Verdana" w:hAnsi="Verdana" w:cs="Verdana"/>
            <w:sz w:val="21"/>
            <w:szCs w:val="21"/>
          </w:rPr>
          <w:t>Résistance</w:t>
        </w:r>
        <w:proofErr w:type="spellEnd"/>
      </w:hyperlink>
      <w:r w:rsidRPr="00A57BA0">
        <w:rPr>
          <w:rFonts w:ascii="Verdana" w:eastAsia="Verdana" w:hAnsi="Verdana" w:cs="Verdana"/>
          <w:sz w:val="21"/>
          <w:szCs w:val="21"/>
        </w:rPr>
        <w:t xml:space="preserve"> returns for a second series of talks with notable poets and novelists hosted online by Ronald </w:t>
      </w:r>
      <w:proofErr w:type="spellStart"/>
      <w:r w:rsidRPr="00A57BA0">
        <w:rPr>
          <w:rFonts w:ascii="Verdana" w:eastAsia="Verdana" w:hAnsi="Verdana" w:cs="Verdana"/>
          <w:sz w:val="21"/>
          <w:szCs w:val="21"/>
        </w:rPr>
        <w:t>Spatz</w:t>
      </w:r>
      <w:proofErr w:type="spellEnd"/>
      <w:r w:rsidRPr="00A57BA0">
        <w:rPr>
          <w:rFonts w:ascii="Verdana" w:eastAsia="Verdana" w:hAnsi="Verdana" w:cs="Verdana"/>
          <w:sz w:val="21"/>
          <w:szCs w:val="21"/>
        </w:rPr>
        <w:t xml:space="preserve">. This series-opening event features authors </w:t>
      </w:r>
      <w:proofErr w:type="spellStart"/>
      <w:r w:rsidRPr="00A57BA0">
        <w:rPr>
          <w:rFonts w:ascii="Verdana" w:eastAsia="Verdana" w:hAnsi="Verdana" w:cs="Verdana"/>
          <w:sz w:val="21"/>
          <w:szCs w:val="21"/>
        </w:rPr>
        <w:t>Weiki</w:t>
      </w:r>
      <w:proofErr w:type="spellEnd"/>
      <w:r w:rsidRPr="00A57BA0">
        <w:rPr>
          <w:rFonts w:ascii="Verdana" w:eastAsia="Verdana" w:hAnsi="Verdana" w:cs="Verdana"/>
          <w:sz w:val="21"/>
          <w:szCs w:val="21"/>
        </w:rPr>
        <w:t xml:space="preserve"> Wang and Cara Blue Adams. Free. Available on </w:t>
      </w:r>
      <w:proofErr w:type="spellStart"/>
      <w:r w:rsidRPr="00A57BA0">
        <w:rPr>
          <w:rFonts w:ascii="Verdana" w:eastAsia="Verdana" w:hAnsi="Verdana" w:cs="Verdana"/>
          <w:sz w:val="21"/>
          <w:szCs w:val="21"/>
        </w:rPr>
        <w:t>Crowdcast</w:t>
      </w:r>
      <w:proofErr w:type="spellEnd"/>
      <w:r w:rsidRPr="00A57BA0">
        <w:rPr>
          <w:rFonts w:ascii="Verdana" w:eastAsia="Verdana" w:hAnsi="Verdana" w:cs="Verdana"/>
          <w:sz w:val="21"/>
          <w:szCs w:val="21"/>
        </w:rPr>
        <w:t>.</w:t>
      </w:r>
    </w:p>
    <w:p w14:paraId="142BE7E0" w14:textId="77777777" w:rsidR="00037FD7" w:rsidRPr="00A57BA0" w:rsidRDefault="00037FD7" w:rsidP="00037FD7">
      <w:pPr>
        <w:rPr>
          <w:rFonts w:ascii="Verdana" w:hAnsi="Verdana"/>
          <w:b/>
          <w:bCs/>
          <w:sz w:val="21"/>
          <w:szCs w:val="21"/>
        </w:rPr>
      </w:pPr>
      <w:r w:rsidRPr="00A57BA0">
        <w:rPr>
          <w:rFonts w:ascii="Verdana" w:eastAsia="Verdana" w:hAnsi="Verdana" w:cs="Verdana"/>
          <w:sz w:val="21"/>
          <w:szCs w:val="21"/>
        </w:rPr>
        <w:lastRenderedPageBreak/>
        <w:br/>
      </w:r>
      <w:r w:rsidRPr="00A57BA0">
        <w:rPr>
          <w:rFonts w:ascii="Verdana" w:hAnsi="Verdana"/>
          <w:b/>
          <w:bCs/>
          <w:sz w:val="21"/>
          <w:szCs w:val="21"/>
        </w:rPr>
        <w:t>Cook Inlet Historical Society Lecture: ANCSA</w:t>
      </w:r>
    </w:p>
    <w:p w14:paraId="736B40C8" w14:textId="77777777" w:rsidR="00037FD7" w:rsidRPr="00A57BA0" w:rsidRDefault="00037FD7" w:rsidP="00037FD7">
      <w:pPr>
        <w:rPr>
          <w:rFonts w:ascii="Verdana" w:hAnsi="Verdana"/>
          <w:sz w:val="21"/>
          <w:szCs w:val="21"/>
        </w:rPr>
      </w:pPr>
      <w:r w:rsidRPr="00A57BA0">
        <w:rPr>
          <w:rFonts w:ascii="Verdana" w:hAnsi="Verdana"/>
          <w:sz w:val="21"/>
          <w:szCs w:val="21"/>
        </w:rPr>
        <w:t xml:space="preserve">7 p.m. Thursday, Oct. 21 </w:t>
      </w:r>
      <w:r w:rsidRPr="00A57BA0">
        <w:rPr>
          <w:rFonts w:ascii="Verdana" w:hAnsi="Verdana"/>
          <w:i/>
          <w:iCs/>
          <w:sz w:val="21"/>
          <w:szCs w:val="21"/>
        </w:rPr>
        <w:t xml:space="preserve">Online via </w:t>
      </w:r>
      <w:proofErr w:type="spellStart"/>
      <w:r w:rsidRPr="00A57BA0">
        <w:rPr>
          <w:rFonts w:ascii="Verdana" w:hAnsi="Verdana"/>
          <w:i/>
          <w:iCs/>
          <w:sz w:val="21"/>
          <w:szCs w:val="21"/>
        </w:rPr>
        <w:t>Crowdcast</w:t>
      </w:r>
      <w:proofErr w:type="spellEnd"/>
    </w:p>
    <w:p w14:paraId="74A132A3" w14:textId="77777777" w:rsidR="00037FD7" w:rsidRPr="00A57BA0" w:rsidRDefault="00037FD7" w:rsidP="00037FD7">
      <w:pPr>
        <w:rPr>
          <w:rFonts w:ascii="Verdana" w:hAnsi="Verdana"/>
          <w:sz w:val="21"/>
          <w:szCs w:val="21"/>
        </w:rPr>
      </w:pPr>
      <w:r w:rsidRPr="00A57BA0">
        <w:rPr>
          <w:rFonts w:ascii="Verdana" w:hAnsi="Verdana"/>
          <w:sz w:val="21"/>
          <w:szCs w:val="21"/>
        </w:rPr>
        <w:t xml:space="preserve">Fifty years ago, the Alaska Native Claims Settlement Act of 1971 (ANCSA) marked a shift in the Congressional approach to federal policy for Indigenous communities. The landmark passage of ANCSA created visionary for-profit corporations tasked with promoting the social, cultural, and economic advancement of their Alaska Native people and communities in perpetuity. Join the Cook Inlet Historical Society for a panel discussion on ANCSA’s past, </w:t>
      </w:r>
      <w:proofErr w:type="gramStart"/>
      <w:r w:rsidRPr="00A57BA0">
        <w:rPr>
          <w:rFonts w:ascii="Verdana" w:hAnsi="Verdana"/>
          <w:sz w:val="21"/>
          <w:szCs w:val="21"/>
        </w:rPr>
        <w:t>present</w:t>
      </w:r>
      <w:proofErr w:type="gramEnd"/>
      <w:r w:rsidRPr="00A57BA0">
        <w:rPr>
          <w:rFonts w:ascii="Verdana" w:hAnsi="Verdana"/>
          <w:sz w:val="21"/>
          <w:szCs w:val="21"/>
        </w:rPr>
        <w:t xml:space="preserve"> and future legacy.</w:t>
      </w:r>
    </w:p>
    <w:p w14:paraId="67208C53" w14:textId="77777777" w:rsidR="00037FD7" w:rsidRPr="00A57BA0" w:rsidRDefault="00037FD7" w:rsidP="00037FD7">
      <w:pPr>
        <w:rPr>
          <w:rFonts w:ascii="Verdana" w:hAnsi="Verdana"/>
          <w:sz w:val="21"/>
          <w:szCs w:val="21"/>
        </w:rPr>
      </w:pPr>
    </w:p>
    <w:p w14:paraId="66B448C2" w14:textId="77777777" w:rsidR="00037FD7" w:rsidRPr="00A57BA0" w:rsidRDefault="00037FD7" w:rsidP="00037FD7">
      <w:pPr>
        <w:rPr>
          <w:rFonts w:ascii="Verdana" w:hAnsi="Verdana"/>
          <w:sz w:val="21"/>
          <w:szCs w:val="21"/>
        </w:rPr>
      </w:pPr>
      <w:r w:rsidRPr="00A57BA0">
        <w:rPr>
          <w:rFonts w:ascii="Verdana" w:hAnsi="Verdana"/>
          <w:sz w:val="21"/>
          <w:szCs w:val="21"/>
        </w:rPr>
        <w:t xml:space="preserve">Moderated by Will Schneider, president of the Alaska Historical Society and Emeritus Professor at the University of Alaska Fairbanks. Panelists include </w:t>
      </w:r>
      <w:r w:rsidRPr="00A57BA0">
        <w:rPr>
          <w:rFonts w:ascii="Verdana" w:hAnsi="Verdana"/>
          <w:b/>
          <w:bCs/>
          <w:sz w:val="21"/>
          <w:szCs w:val="21"/>
        </w:rPr>
        <w:t xml:space="preserve">Joaquin Estes and Rhonda McBride, Jon </w:t>
      </w:r>
      <w:proofErr w:type="spellStart"/>
      <w:r w:rsidRPr="00A57BA0">
        <w:rPr>
          <w:rFonts w:ascii="Verdana" w:hAnsi="Verdana"/>
          <w:b/>
          <w:bCs/>
          <w:sz w:val="21"/>
          <w:szCs w:val="21"/>
        </w:rPr>
        <w:t>Butzke</w:t>
      </w:r>
      <w:proofErr w:type="spellEnd"/>
      <w:r w:rsidRPr="00A57BA0">
        <w:rPr>
          <w:rFonts w:ascii="Verdana" w:hAnsi="Verdana"/>
          <w:sz w:val="21"/>
          <w:szCs w:val="21"/>
        </w:rPr>
        <w:t xml:space="preserve">, award-winning journalists who have reported extensively on Alaska Native issues and ANCSA. </w:t>
      </w:r>
    </w:p>
    <w:p w14:paraId="2D5816F1" w14:textId="77777777" w:rsidR="00037FD7" w:rsidRPr="00A57BA0" w:rsidRDefault="00037FD7" w:rsidP="00037FD7">
      <w:pPr>
        <w:rPr>
          <w:rFonts w:ascii="Verdana" w:hAnsi="Verdana"/>
          <w:sz w:val="21"/>
          <w:szCs w:val="21"/>
        </w:rPr>
      </w:pPr>
    </w:p>
    <w:p w14:paraId="2E127409" w14:textId="59279059" w:rsidR="00037FD7" w:rsidRPr="00A57BA0" w:rsidRDefault="00037FD7" w:rsidP="00037FD7">
      <w:pPr>
        <w:rPr>
          <w:rFonts w:ascii="Verdana" w:hAnsi="Verdana"/>
          <w:sz w:val="21"/>
          <w:szCs w:val="21"/>
        </w:rPr>
      </w:pPr>
      <w:r w:rsidRPr="00A57BA0">
        <w:rPr>
          <w:rFonts w:ascii="Verdana" w:hAnsi="Verdana"/>
          <w:sz w:val="21"/>
          <w:szCs w:val="21"/>
        </w:rPr>
        <w:t xml:space="preserve">This is the first talk in the Cook Inlet Historical Society’s 2021-2022 Speaker Series. This fall’s presentations are virtual, </w:t>
      </w:r>
      <w:proofErr w:type="gramStart"/>
      <w:r w:rsidRPr="00A57BA0">
        <w:rPr>
          <w:rFonts w:ascii="Verdana" w:hAnsi="Verdana"/>
          <w:sz w:val="21"/>
          <w:szCs w:val="21"/>
        </w:rPr>
        <w:t>free</w:t>
      </w:r>
      <w:proofErr w:type="gramEnd"/>
      <w:r w:rsidRPr="00A57BA0">
        <w:rPr>
          <w:rFonts w:ascii="Verdana" w:hAnsi="Verdana"/>
          <w:sz w:val="21"/>
          <w:szCs w:val="21"/>
        </w:rPr>
        <w:t xml:space="preserve"> and open to the public via </w:t>
      </w:r>
      <w:proofErr w:type="spellStart"/>
      <w:r w:rsidRPr="00A57BA0">
        <w:rPr>
          <w:rFonts w:ascii="Verdana" w:hAnsi="Verdana"/>
          <w:sz w:val="21"/>
          <w:szCs w:val="21"/>
        </w:rPr>
        <w:t>Crowdcast</w:t>
      </w:r>
      <w:proofErr w:type="spellEnd"/>
      <w:r w:rsidRPr="00A57BA0">
        <w:rPr>
          <w:rFonts w:ascii="Verdana" w:hAnsi="Verdana"/>
          <w:sz w:val="21"/>
          <w:szCs w:val="21"/>
        </w:rPr>
        <w:t>; the same link can be used to review the recorded event after the program conclusion.</w:t>
      </w:r>
    </w:p>
    <w:p w14:paraId="5DD9899C" w14:textId="77777777" w:rsidR="00037FD7" w:rsidRPr="00A57BA0" w:rsidRDefault="00037FD7" w:rsidP="00037FD7">
      <w:pPr>
        <w:rPr>
          <w:rFonts w:ascii="Verdana" w:hAnsi="Verdana"/>
          <w:sz w:val="21"/>
          <w:szCs w:val="21"/>
        </w:rPr>
      </w:pPr>
    </w:p>
    <w:p w14:paraId="14FA3FBC" w14:textId="77777777" w:rsidR="00037FD7" w:rsidRPr="00A57BA0" w:rsidRDefault="00037FD7" w:rsidP="00037FD7">
      <w:pPr>
        <w:rPr>
          <w:rFonts w:ascii="Verdana" w:eastAsia="Verdana" w:hAnsi="Verdana" w:cs="Verdana"/>
          <w:b/>
          <w:bCs/>
          <w:sz w:val="21"/>
          <w:szCs w:val="21"/>
        </w:rPr>
      </w:pPr>
      <w:proofErr w:type="spellStart"/>
      <w:r w:rsidRPr="00A57BA0">
        <w:rPr>
          <w:rFonts w:ascii="Verdana" w:eastAsia="Verdana" w:hAnsi="Verdana" w:cs="Verdana"/>
          <w:b/>
          <w:bCs/>
          <w:sz w:val="21"/>
          <w:szCs w:val="21"/>
        </w:rPr>
        <w:t>Pièces</w:t>
      </w:r>
      <w:proofErr w:type="spellEnd"/>
      <w:r w:rsidRPr="00A57BA0">
        <w:rPr>
          <w:rFonts w:ascii="Verdana" w:eastAsia="Verdana" w:hAnsi="Verdana" w:cs="Verdana"/>
          <w:b/>
          <w:bCs/>
          <w:sz w:val="21"/>
          <w:szCs w:val="21"/>
        </w:rPr>
        <w:t xml:space="preserve"> De </w:t>
      </w:r>
      <w:proofErr w:type="spellStart"/>
      <w:r w:rsidRPr="00A57BA0">
        <w:rPr>
          <w:rFonts w:ascii="Verdana" w:eastAsia="Verdana" w:hAnsi="Verdana" w:cs="Verdana"/>
          <w:b/>
          <w:bCs/>
          <w:sz w:val="21"/>
          <w:szCs w:val="21"/>
        </w:rPr>
        <w:t>Résistance</w:t>
      </w:r>
      <w:proofErr w:type="spellEnd"/>
      <w:r w:rsidRPr="00A57BA0">
        <w:rPr>
          <w:rFonts w:ascii="Verdana" w:eastAsia="Verdana" w:hAnsi="Verdana" w:cs="Verdana"/>
          <w:b/>
          <w:bCs/>
          <w:sz w:val="21"/>
          <w:szCs w:val="21"/>
        </w:rPr>
        <w:t xml:space="preserve">: Laura Kolbe and </w:t>
      </w:r>
      <w:proofErr w:type="spellStart"/>
      <w:r w:rsidRPr="00A57BA0">
        <w:rPr>
          <w:rFonts w:ascii="Verdana" w:eastAsia="Verdana" w:hAnsi="Verdana" w:cs="Verdana"/>
          <w:b/>
          <w:bCs/>
          <w:sz w:val="21"/>
          <w:szCs w:val="21"/>
        </w:rPr>
        <w:t>Pattiann</w:t>
      </w:r>
      <w:proofErr w:type="spellEnd"/>
      <w:r w:rsidRPr="00A57BA0">
        <w:rPr>
          <w:rFonts w:ascii="Verdana" w:eastAsia="Verdana" w:hAnsi="Verdana" w:cs="Verdana"/>
          <w:b/>
          <w:bCs/>
          <w:sz w:val="21"/>
          <w:szCs w:val="21"/>
        </w:rPr>
        <w:t xml:space="preserve"> Rogers</w:t>
      </w:r>
    </w:p>
    <w:p w14:paraId="5F6BC731" w14:textId="77777777" w:rsidR="00037FD7" w:rsidRPr="00A57BA0" w:rsidRDefault="00037FD7" w:rsidP="00037FD7">
      <w:pPr>
        <w:rPr>
          <w:rFonts w:ascii="Verdana" w:eastAsia="Verdana" w:hAnsi="Verdana" w:cs="Verdana"/>
          <w:i/>
          <w:iCs/>
          <w:sz w:val="21"/>
          <w:szCs w:val="21"/>
        </w:rPr>
      </w:pPr>
      <w:r w:rsidRPr="00A57BA0">
        <w:rPr>
          <w:rFonts w:ascii="Verdana" w:eastAsia="Verdana" w:hAnsi="Verdana" w:cs="Verdana"/>
          <w:sz w:val="21"/>
          <w:szCs w:val="21"/>
        </w:rPr>
        <w:t xml:space="preserve">4-5 p.m. Friday, Oct. 22 </w:t>
      </w:r>
      <w:r w:rsidRPr="00A57BA0">
        <w:rPr>
          <w:rFonts w:ascii="Verdana" w:eastAsia="Verdana" w:hAnsi="Verdana" w:cs="Verdana"/>
          <w:i/>
          <w:iCs/>
          <w:sz w:val="21"/>
          <w:szCs w:val="21"/>
        </w:rPr>
        <w:t xml:space="preserve">Online via </w:t>
      </w:r>
      <w:proofErr w:type="spellStart"/>
      <w:r w:rsidRPr="00A57BA0">
        <w:rPr>
          <w:rFonts w:ascii="Verdana" w:eastAsia="Verdana" w:hAnsi="Verdana" w:cs="Verdana"/>
          <w:i/>
          <w:iCs/>
          <w:sz w:val="21"/>
          <w:szCs w:val="21"/>
        </w:rPr>
        <w:t>Crowdcast</w:t>
      </w:r>
      <w:proofErr w:type="spellEnd"/>
    </w:p>
    <w:p w14:paraId="31FEE96D" w14:textId="5CB6C9A5" w:rsidR="00037FD7" w:rsidRPr="00A57BA0" w:rsidRDefault="00037FD7" w:rsidP="00037FD7">
      <w:pPr>
        <w:rPr>
          <w:rFonts w:ascii="Verdana" w:eastAsia="Verdana" w:hAnsi="Verdana" w:cs="Verdana"/>
          <w:sz w:val="21"/>
          <w:szCs w:val="21"/>
        </w:rPr>
      </w:pPr>
      <w:r w:rsidRPr="00A57BA0">
        <w:rPr>
          <w:rFonts w:ascii="Verdana" w:eastAsia="Verdana" w:hAnsi="Verdana" w:cs="Verdana"/>
          <w:sz w:val="21"/>
          <w:szCs w:val="21"/>
        </w:rPr>
        <w:t xml:space="preserve">Presented by Alaska Quarterly Review and co-hosted by the Anchorage Museum, </w:t>
      </w:r>
      <w:hyperlink r:id="rId34">
        <w:proofErr w:type="spellStart"/>
        <w:r w:rsidRPr="00A57BA0">
          <w:rPr>
            <w:rStyle w:val="Hyperlink"/>
            <w:rFonts w:ascii="Verdana" w:eastAsia="Verdana" w:hAnsi="Verdana" w:cs="Verdana"/>
            <w:sz w:val="21"/>
            <w:szCs w:val="21"/>
          </w:rPr>
          <w:t>Pièces</w:t>
        </w:r>
        <w:proofErr w:type="spellEnd"/>
        <w:r w:rsidRPr="00A57BA0">
          <w:rPr>
            <w:rStyle w:val="Hyperlink"/>
            <w:rFonts w:ascii="Verdana" w:eastAsia="Verdana" w:hAnsi="Verdana" w:cs="Verdana"/>
            <w:sz w:val="21"/>
            <w:szCs w:val="21"/>
          </w:rPr>
          <w:t xml:space="preserve"> de </w:t>
        </w:r>
        <w:proofErr w:type="spellStart"/>
        <w:r w:rsidRPr="00A57BA0">
          <w:rPr>
            <w:rStyle w:val="Hyperlink"/>
            <w:rFonts w:ascii="Verdana" w:eastAsia="Verdana" w:hAnsi="Verdana" w:cs="Verdana"/>
            <w:sz w:val="21"/>
            <w:szCs w:val="21"/>
          </w:rPr>
          <w:t>Résistance</w:t>
        </w:r>
        <w:proofErr w:type="spellEnd"/>
      </w:hyperlink>
      <w:r w:rsidRPr="00A57BA0">
        <w:rPr>
          <w:rFonts w:ascii="Verdana" w:eastAsia="Verdana" w:hAnsi="Verdana" w:cs="Verdana"/>
          <w:sz w:val="21"/>
          <w:szCs w:val="21"/>
        </w:rPr>
        <w:t xml:space="preserve"> returns for a second series of talks with notable poets and novelists hosted online by Ronald </w:t>
      </w:r>
      <w:proofErr w:type="spellStart"/>
      <w:r w:rsidRPr="00A57BA0">
        <w:rPr>
          <w:rFonts w:ascii="Verdana" w:eastAsia="Verdana" w:hAnsi="Verdana" w:cs="Verdana"/>
          <w:sz w:val="21"/>
          <w:szCs w:val="21"/>
        </w:rPr>
        <w:t>Spatz</w:t>
      </w:r>
      <w:proofErr w:type="spellEnd"/>
      <w:r w:rsidRPr="00A57BA0">
        <w:rPr>
          <w:rFonts w:ascii="Verdana" w:eastAsia="Verdana" w:hAnsi="Verdana" w:cs="Verdana"/>
          <w:sz w:val="21"/>
          <w:szCs w:val="21"/>
        </w:rPr>
        <w:t xml:space="preserve">. This talk features authors Laura Kolbe and </w:t>
      </w:r>
      <w:proofErr w:type="spellStart"/>
      <w:r w:rsidRPr="00A57BA0">
        <w:rPr>
          <w:rFonts w:ascii="Verdana" w:eastAsia="Verdana" w:hAnsi="Verdana" w:cs="Verdana"/>
          <w:sz w:val="21"/>
          <w:szCs w:val="21"/>
        </w:rPr>
        <w:t>Pattiann</w:t>
      </w:r>
      <w:proofErr w:type="spellEnd"/>
      <w:r w:rsidRPr="00A57BA0">
        <w:rPr>
          <w:rFonts w:ascii="Verdana" w:eastAsia="Verdana" w:hAnsi="Verdana" w:cs="Verdana"/>
          <w:sz w:val="21"/>
          <w:szCs w:val="21"/>
        </w:rPr>
        <w:t xml:space="preserve"> Rogers. Free. Available on </w:t>
      </w:r>
      <w:proofErr w:type="spellStart"/>
      <w:r w:rsidRPr="00A57BA0">
        <w:rPr>
          <w:rFonts w:ascii="Verdana" w:eastAsia="Verdana" w:hAnsi="Verdana" w:cs="Verdana"/>
          <w:sz w:val="21"/>
          <w:szCs w:val="21"/>
        </w:rPr>
        <w:t>Crowdcast</w:t>
      </w:r>
      <w:proofErr w:type="spellEnd"/>
      <w:r w:rsidRPr="00A57BA0">
        <w:rPr>
          <w:rFonts w:ascii="Verdana" w:eastAsia="Verdana" w:hAnsi="Verdana" w:cs="Verdana"/>
          <w:sz w:val="21"/>
          <w:szCs w:val="21"/>
        </w:rPr>
        <w:t>.</w:t>
      </w:r>
      <w:r w:rsidRPr="00A57BA0">
        <w:rPr>
          <w:rFonts w:ascii="Verdana" w:eastAsia="Verdana" w:hAnsi="Verdana" w:cs="Verdana"/>
          <w:sz w:val="21"/>
          <w:szCs w:val="21"/>
        </w:rPr>
        <w:t xml:space="preserve"> </w:t>
      </w:r>
    </w:p>
    <w:p w14:paraId="1B4DCE25" w14:textId="77777777" w:rsidR="00037FD7" w:rsidRPr="00A57BA0" w:rsidRDefault="00037FD7" w:rsidP="00037FD7">
      <w:pPr>
        <w:pStyle w:val="Body"/>
        <w:rPr>
          <w:rFonts w:ascii="Verdana" w:hAnsi="Verdana"/>
          <w:color w:val="auto"/>
          <w:sz w:val="21"/>
          <w:szCs w:val="21"/>
        </w:rPr>
      </w:pPr>
    </w:p>
    <w:p w14:paraId="12EA293A" w14:textId="77777777" w:rsidR="00037FD7" w:rsidRPr="00A57BA0" w:rsidRDefault="00037FD7" w:rsidP="00037FD7">
      <w:pPr>
        <w:pStyle w:val="paragraph"/>
        <w:spacing w:before="0" w:beforeAutospacing="0" w:after="0" w:afterAutospacing="0"/>
        <w:textAlignment w:val="baseline"/>
        <w:rPr>
          <w:rFonts w:ascii="Verdana" w:hAnsi="Verdana" w:cs="Segoe UI"/>
          <w:sz w:val="21"/>
          <w:szCs w:val="21"/>
        </w:rPr>
      </w:pPr>
    </w:p>
    <w:p w14:paraId="3C3C49FF" w14:textId="77777777" w:rsidR="00037FD7" w:rsidRPr="00A57BA0" w:rsidRDefault="00037FD7" w:rsidP="00037FD7">
      <w:pPr>
        <w:pStyle w:val="Heading6"/>
        <w:rPr>
          <w:color w:val="auto"/>
          <w:sz w:val="21"/>
          <w:szCs w:val="21"/>
        </w:rPr>
      </w:pPr>
      <w:r w:rsidRPr="00A57BA0">
        <w:rPr>
          <w:rStyle w:val="None"/>
          <w:color w:val="auto"/>
          <w:sz w:val="21"/>
          <w:szCs w:val="21"/>
        </w:rPr>
        <w:t>THOMAS PLANETARIUM</w:t>
      </w:r>
    </w:p>
    <w:p w14:paraId="6FEF90C1" w14:textId="77777777" w:rsidR="00037FD7" w:rsidRPr="00A57BA0" w:rsidRDefault="00037FD7" w:rsidP="00037FD7">
      <w:pPr>
        <w:rPr>
          <w:rFonts w:ascii="Verdana" w:eastAsia="Verdana" w:hAnsi="Verdana" w:cs="Verdana"/>
          <w:sz w:val="21"/>
          <w:szCs w:val="21"/>
        </w:rPr>
      </w:pPr>
    </w:p>
    <w:p w14:paraId="4C98EFF3" w14:textId="77777777" w:rsidR="00037FD7" w:rsidRPr="00A57BA0" w:rsidRDefault="00037FD7" w:rsidP="00037FD7">
      <w:pPr>
        <w:pStyle w:val="Body"/>
        <w:rPr>
          <w:rFonts w:ascii="Verdana" w:hAnsi="Verdana"/>
          <w:color w:val="auto"/>
          <w:sz w:val="21"/>
          <w:szCs w:val="21"/>
        </w:rPr>
      </w:pPr>
      <w:r w:rsidRPr="00A57BA0">
        <w:rPr>
          <w:rFonts w:ascii="Verdana" w:hAnsi="Verdana"/>
          <w:b/>
          <w:bCs/>
          <w:color w:val="auto"/>
          <w:sz w:val="21"/>
          <w:szCs w:val="21"/>
        </w:rPr>
        <w:t>Movie and Making: Halloween</w:t>
      </w:r>
      <w:r w:rsidRPr="00A57BA0">
        <w:rPr>
          <w:rFonts w:ascii="Verdana" w:hAnsi="Verdana"/>
          <w:b/>
          <w:bCs/>
          <w:i/>
          <w:iCs/>
          <w:color w:val="auto"/>
          <w:sz w:val="21"/>
          <w:szCs w:val="21"/>
          <w:u w:val="single"/>
        </w:rPr>
        <w:br/>
      </w:r>
      <w:r w:rsidRPr="00A57BA0">
        <w:rPr>
          <w:rFonts w:ascii="Verdana" w:hAnsi="Verdana"/>
          <w:color w:val="auto"/>
          <w:sz w:val="21"/>
          <w:szCs w:val="21"/>
        </w:rPr>
        <w:t>4 p.m. daily Tuesdays – Sundays, Oct. 1-31</w:t>
      </w:r>
      <w:r w:rsidRPr="00A57BA0">
        <w:rPr>
          <w:rFonts w:ascii="Verdana" w:hAnsi="Verdana"/>
          <w:i/>
          <w:iCs/>
          <w:color w:val="auto"/>
          <w:sz w:val="21"/>
          <w:szCs w:val="21"/>
        </w:rPr>
        <w:t xml:space="preserve"> Thomas Planetarium</w:t>
      </w:r>
      <w:r w:rsidRPr="00A57BA0">
        <w:rPr>
          <w:rFonts w:ascii="Verdana" w:hAnsi="Verdana"/>
          <w:color w:val="auto"/>
          <w:sz w:val="21"/>
          <w:szCs w:val="21"/>
        </w:rPr>
        <w:br/>
        <w:t>Create your own special Halloween Planetarium group experience. Choose from one of two movies to watch in the planetarium. After the film, your group will make a Halloween paper craft to take home.</w:t>
      </w:r>
      <w:r w:rsidRPr="00A57BA0">
        <w:rPr>
          <w:rFonts w:ascii="Verdana" w:hAnsi="Verdana"/>
          <w:color w:val="auto"/>
          <w:sz w:val="21"/>
          <w:szCs w:val="21"/>
        </w:rPr>
        <w:br/>
      </w:r>
      <w:r w:rsidRPr="00A57BA0">
        <w:rPr>
          <w:rFonts w:ascii="Verdana" w:hAnsi="Verdana"/>
          <w:i/>
          <w:iCs/>
          <w:color w:val="auto"/>
          <w:sz w:val="21"/>
          <w:szCs w:val="21"/>
        </w:rPr>
        <w:br/>
        <w:t>Movie and Making</w:t>
      </w:r>
      <w:r w:rsidRPr="00A57BA0">
        <w:rPr>
          <w:rFonts w:ascii="Verdana" w:hAnsi="Verdana"/>
          <w:color w:val="auto"/>
          <w:sz w:val="21"/>
          <w:szCs w:val="21"/>
        </w:rPr>
        <w:t xml:space="preserve"> is a private, educator-led, interactive experience for groups of up to 6 people. This program includes museum admission, a private screening of </w:t>
      </w:r>
      <w:r w:rsidRPr="00A57BA0">
        <w:rPr>
          <w:rFonts w:ascii="Verdana" w:hAnsi="Verdana"/>
          <w:i/>
          <w:iCs/>
          <w:color w:val="auto"/>
          <w:sz w:val="21"/>
          <w:szCs w:val="21"/>
        </w:rPr>
        <w:t>Halloween: Celestial</w:t>
      </w:r>
      <w:r w:rsidRPr="00A57BA0">
        <w:rPr>
          <w:rFonts w:ascii="Verdana" w:hAnsi="Verdana"/>
          <w:color w:val="auto"/>
          <w:sz w:val="21"/>
          <w:szCs w:val="21"/>
        </w:rPr>
        <w:t xml:space="preserve"> Origins or </w:t>
      </w:r>
      <w:proofErr w:type="spellStart"/>
      <w:r w:rsidRPr="00A57BA0">
        <w:rPr>
          <w:rFonts w:ascii="Verdana" w:hAnsi="Verdana"/>
          <w:i/>
          <w:iCs/>
          <w:color w:val="auto"/>
          <w:sz w:val="21"/>
          <w:szCs w:val="21"/>
        </w:rPr>
        <w:t>Ooky</w:t>
      </w:r>
      <w:proofErr w:type="spellEnd"/>
      <w:r w:rsidRPr="00A57BA0">
        <w:rPr>
          <w:rFonts w:ascii="Verdana" w:hAnsi="Verdana"/>
          <w:i/>
          <w:iCs/>
          <w:color w:val="auto"/>
          <w:sz w:val="21"/>
          <w:szCs w:val="21"/>
        </w:rPr>
        <w:t xml:space="preserve"> Spooky Light Show</w:t>
      </w:r>
      <w:r w:rsidRPr="00A57BA0">
        <w:rPr>
          <w:rFonts w:ascii="Verdana" w:hAnsi="Verdana"/>
          <w:color w:val="auto"/>
          <w:sz w:val="21"/>
          <w:szCs w:val="21"/>
        </w:rPr>
        <w:t>, and a hands-on crafting activity you can take home.</w:t>
      </w:r>
      <w:r w:rsidRPr="00A57BA0">
        <w:rPr>
          <w:rFonts w:ascii="Verdana" w:hAnsi="Verdana"/>
          <w:color w:val="auto"/>
          <w:sz w:val="21"/>
          <w:szCs w:val="21"/>
        </w:rPr>
        <w:br/>
      </w:r>
      <w:r w:rsidRPr="00A57BA0">
        <w:rPr>
          <w:rFonts w:ascii="Verdana" w:hAnsi="Verdana"/>
          <w:color w:val="auto"/>
          <w:sz w:val="21"/>
          <w:szCs w:val="21"/>
        </w:rPr>
        <w:br/>
        <w:t>This experience requires 2-6 people, is recommended for ages 5 and up, and runs approximately 45-60 minutes. Masks required. $75 fee per event. Members receive 20% discount.</w:t>
      </w:r>
    </w:p>
    <w:p w14:paraId="54912324" w14:textId="61C84710" w:rsidR="00037FD7" w:rsidRPr="00A57BA0" w:rsidRDefault="00037FD7" w:rsidP="00037FD7">
      <w:pPr>
        <w:pStyle w:val="Body"/>
        <w:rPr>
          <w:rStyle w:val="eop"/>
          <w:rFonts w:ascii="Verdana" w:hAnsi="Verdana" w:cs="Segoe UI"/>
          <w:color w:val="auto"/>
          <w:sz w:val="21"/>
          <w:szCs w:val="21"/>
        </w:rPr>
      </w:pPr>
      <w:r w:rsidRPr="00A57BA0">
        <w:rPr>
          <w:rFonts w:ascii="Verdana" w:hAnsi="Verdana"/>
          <w:color w:val="auto"/>
          <w:sz w:val="21"/>
          <w:szCs w:val="21"/>
        </w:rPr>
        <w:t xml:space="preserve"> </w:t>
      </w:r>
      <w:r w:rsidRPr="00A57BA0">
        <w:rPr>
          <w:rFonts w:ascii="Verdana" w:hAnsi="Verdana"/>
          <w:color w:val="auto"/>
          <w:sz w:val="21"/>
          <w:szCs w:val="21"/>
        </w:rPr>
        <w:br/>
      </w:r>
      <w:r w:rsidRPr="00A57BA0">
        <w:rPr>
          <w:rFonts w:ascii="Verdana" w:hAnsi="Verdana"/>
          <w:b/>
          <w:bCs/>
          <w:color w:val="auto"/>
          <w:sz w:val="21"/>
          <w:szCs w:val="21"/>
        </w:rPr>
        <w:t>Interactive “Mini” Quest: Earth, Moon &amp; Sun</w:t>
      </w:r>
      <w:r w:rsidRPr="00A57BA0">
        <w:rPr>
          <w:rFonts w:ascii="Verdana" w:hAnsi="Verdana"/>
          <w:color w:val="auto"/>
          <w:sz w:val="21"/>
          <w:szCs w:val="21"/>
          <w:u w:val="single"/>
        </w:rPr>
        <w:br/>
      </w:r>
      <w:r w:rsidRPr="00A57BA0">
        <w:rPr>
          <w:rFonts w:ascii="Verdana" w:hAnsi="Verdana"/>
          <w:color w:val="auto"/>
          <w:sz w:val="21"/>
          <w:szCs w:val="21"/>
        </w:rPr>
        <w:t xml:space="preserve">12:30 p.m. Saturdays &amp; Sundays, Oct. 2-31 </w:t>
      </w:r>
      <w:r w:rsidRPr="00A57BA0">
        <w:rPr>
          <w:rFonts w:ascii="Verdana" w:hAnsi="Verdana"/>
          <w:i/>
          <w:iCs/>
          <w:color w:val="auto"/>
          <w:sz w:val="21"/>
          <w:szCs w:val="21"/>
        </w:rPr>
        <w:t>Thomas Planetarium</w:t>
      </w:r>
      <w:r w:rsidRPr="00A57BA0">
        <w:rPr>
          <w:rFonts w:ascii="Verdana" w:hAnsi="Verdana"/>
          <w:color w:val="auto"/>
          <w:sz w:val="21"/>
          <w:szCs w:val="21"/>
        </w:rPr>
        <w:br/>
        <w:t xml:space="preserve">Learn about star lore, lunar phases, eclipses, and space exploration in this program designed for families. After the movie, peer through binoculars to discover new features on the moon’s surface or simulate a moonquake. </w:t>
      </w:r>
      <w:r w:rsidRPr="00A57BA0">
        <w:rPr>
          <w:rFonts w:ascii="Verdana" w:hAnsi="Verdana"/>
          <w:color w:val="auto"/>
          <w:sz w:val="21"/>
          <w:szCs w:val="21"/>
        </w:rPr>
        <w:br/>
      </w:r>
      <w:r w:rsidRPr="00A57BA0">
        <w:rPr>
          <w:rFonts w:ascii="Verdana" w:hAnsi="Verdana"/>
          <w:color w:val="auto"/>
          <w:sz w:val="21"/>
          <w:szCs w:val="21"/>
        </w:rPr>
        <w:br/>
      </w:r>
      <w:r w:rsidRPr="00A57BA0">
        <w:rPr>
          <w:rFonts w:ascii="Verdana" w:hAnsi="Verdana"/>
          <w:i/>
          <w:iCs/>
          <w:color w:val="auto"/>
          <w:sz w:val="21"/>
          <w:szCs w:val="21"/>
        </w:rPr>
        <w:t>Interactive “Mini” Quest</w:t>
      </w:r>
      <w:r w:rsidRPr="00A57BA0">
        <w:rPr>
          <w:rFonts w:ascii="Verdana" w:hAnsi="Verdana"/>
          <w:color w:val="auto"/>
          <w:sz w:val="21"/>
          <w:szCs w:val="21"/>
        </w:rPr>
        <w:t xml:space="preserve"> is a private, educator-led, interactive experience catered to “minis” ages 3-7. This program includes museum admission, a private screening of </w:t>
      </w:r>
      <w:r w:rsidRPr="00A57BA0">
        <w:rPr>
          <w:rFonts w:ascii="Verdana" w:hAnsi="Verdana"/>
          <w:color w:val="auto"/>
          <w:sz w:val="21"/>
          <w:szCs w:val="21"/>
        </w:rPr>
        <w:lastRenderedPageBreak/>
        <w:t>cartoon film Earth, Moon &amp; Sun, and a hands-on activity lead by museum staff.</w:t>
      </w:r>
      <w:r w:rsidRPr="00A57BA0">
        <w:rPr>
          <w:rFonts w:ascii="Verdana" w:hAnsi="Verdana"/>
          <w:color w:val="auto"/>
          <w:sz w:val="21"/>
          <w:szCs w:val="21"/>
        </w:rPr>
        <w:br/>
      </w:r>
      <w:r w:rsidRPr="00A57BA0">
        <w:rPr>
          <w:rFonts w:ascii="Verdana" w:hAnsi="Verdana"/>
          <w:color w:val="auto"/>
          <w:sz w:val="21"/>
          <w:szCs w:val="21"/>
        </w:rPr>
        <w:br/>
        <w:t>This experience requires 2-6 people, is recommended for families with children ages 3-7, and runs approximately 45-60 minutes. Masks required. $75 fee per event. Members receive 20% discount.</w:t>
      </w:r>
      <w:r w:rsidRPr="00A57BA0">
        <w:rPr>
          <w:rFonts w:ascii="Verdana" w:hAnsi="Verdana"/>
          <w:color w:val="auto"/>
          <w:sz w:val="21"/>
          <w:szCs w:val="21"/>
        </w:rPr>
        <w:t xml:space="preserve"> </w:t>
      </w:r>
      <w:r w:rsidRPr="00A57BA0">
        <w:rPr>
          <w:rFonts w:ascii="Verdana" w:hAnsi="Verdana"/>
          <w:color w:val="auto"/>
          <w:sz w:val="21"/>
          <w:szCs w:val="21"/>
        </w:rPr>
        <w:br/>
      </w:r>
      <w:r w:rsidRPr="00A57BA0">
        <w:rPr>
          <w:rFonts w:ascii="Verdana" w:hAnsi="Verdana"/>
          <w:color w:val="auto"/>
          <w:sz w:val="21"/>
          <w:szCs w:val="21"/>
        </w:rPr>
        <w:br/>
      </w:r>
      <w:r w:rsidRPr="00A57BA0">
        <w:rPr>
          <w:rFonts w:ascii="Verdana" w:hAnsi="Verdana"/>
          <w:b/>
          <w:bCs/>
          <w:color w:val="auto"/>
          <w:sz w:val="21"/>
          <w:szCs w:val="21"/>
        </w:rPr>
        <w:t>Interactive Quest: Moon Adventure</w:t>
      </w:r>
      <w:r w:rsidRPr="00A57BA0">
        <w:rPr>
          <w:rFonts w:ascii="Verdana" w:hAnsi="Verdana"/>
          <w:color w:val="auto"/>
          <w:sz w:val="21"/>
          <w:szCs w:val="21"/>
        </w:rPr>
        <w:br/>
        <w:t xml:space="preserve">2:30 p.m. Saturdays &amp; Sundays, Oct. 2-31 </w:t>
      </w:r>
      <w:r w:rsidRPr="00A57BA0">
        <w:rPr>
          <w:rFonts w:ascii="Verdana" w:hAnsi="Verdana"/>
          <w:i/>
          <w:iCs/>
          <w:color w:val="auto"/>
          <w:sz w:val="21"/>
          <w:szCs w:val="21"/>
        </w:rPr>
        <w:t xml:space="preserve">Thomas </w:t>
      </w:r>
      <w:proofErr w:type="spellStart"/>
      <w:r w:rsidRPr="00A57BA0">
        <w:rPr>
          <w:rFonts w:ascii="Verdana" w:hAnsi="Verdana"/>
          <w:i/>
          <w:iCs/>
          <w:color w:val="auto"/>
          <w:sz w:val="21"/>
          <w:szCs w:val="21"/>
        </w:rPr>
        <w:t>Planetatium</w:t>
      </w:r>
      <w:proofErr w:type="spellEnd"/>
      <w:r w:rsidRPr="00A57BA0">
        <w:rPr>
          <w:rFonts w:ascii="Verdana" w:hAnsi="Verdana"/>
          <w:color w:val="auto"/>
          <w:sz w:val="21"/>
          <w:szCs w:val="21"/>
        </w:rPr>
        <w:br/>
        <w:t xml:space="preserve">Discover the achievements of the Apollo program and what it took to send humans to the moon. Investigate the future of moon exploration by playing a collaborative, STEM-based game. Assume the role of astronauts living on the moon, researching, and performing experiments. Then, when a moonquake causes significant damage to your life support systems, work as a team to solve a series of challenges </w:t>
      </w:r>
      <w:proofErr w:type="gramStart"/>
      <w:r w:rsidRPr="00A57BA0">
        <w:rPr>
          <w:rFonts w:ascii="Verdana" w:hAnsi="Verdana"/>
          <w:color w:val="auto"/>
          <w:sz w:val="21"/>
          <w:szCs w:val="21"/>
        </w:rPr>
        <w:t>in order to</w:t>
      </w:r>
      <w:proofErr w:type="gramEnd"/>
      <w:r w:rsidRPr="00A57BA0">
        <w:rPr>
          <w:rFonts w:ascii="Verdana" w:hAnsi="Verdana"/>
          <w:color w:val="auto"/>
          <w:sz w:val="21"/>
          <w:szCs w:val="21"/>
        </w:rPr>
        <w:t xml:space="preserve"> survive.</w:t>
      </w:r>
      <w:r w:rsidRPr="00A57BA0">
        <w:rPr>
          <w:rFonts w:ascii="Verdana" w:hAnsi="Verdana"/>
          <w:color w:val="auto"/>
          <w:sz w:val="21"/>
          <w:szCs w:val="21"/>
        </w:rPr>
        <w:br/>
      </w:r>
      <w:r w:rsidRPr="00A57BA0">
        <w:rPr>
          <w:rFonts w:ascii="Verdana" w:hAnsi="Verdana"/>
          <w:color w:val="auto"/>
          <w:sz w:val="21"/>
          <w:szCs w:val="21"/>
        </w:rPr>
        <w:br/>
      </w:r>
      <w:r w:rsidRPr="00A57BA0">
        <w:rPr>
          <w:rFonts w:ascii="Verdana" w:hAnsi="Verdana"/>
          <w:i/>
          <w:iCs/>
          <w:color w:val="auto"/>
          <w:sz w:val="21"/>
          <w:szCs w:val="21"/>
        </w:rPr>
        <w:t>Interactive Quest</w:t>
      </w:r>
      <w:r w:rsidRPr="00A57BA0">
        <w:rPr>
          <w:rFonts w:ascii="Verdana" w:hAnsi="Verdana"/>
          <w:color w:val="auto"/>
          <w:sz w:val="21"/>
          <w:szCs w:val="21"/>
        </w:rPr>
        <w:t xml:space="preserve"> is a private, educator-led, interactive experience for ideal for those age 7 and older. This program includes museum admission, a private screening of the film </w:t>
      </w:r>
      <w:r w:rsidRPr="00A57BA0">
        <w:rPr>
          <w:rFonts w:ascii="Verdana" w:hAnsi="Verdana"/>
          <w:i/>
          <w:iCs/>
          <w:color w:val="auto"/>
          <w:sz w:val="21"/>
          <w:szCs w:val="21"/>
        </w:rPr>
        <w:t>Capcom Go! The Apollo Story</w:t>
      </w:r>
      <w:r w:rsidRPr="00A57BA0">
        <w:rPr>
          <w:rFonts w:ascii="Verdana" w:hAnsi="Verdana"/>
          <w:color w:val="auto"/>
          <w:sz w:val="21"/>
          <w:szCs w:val="21"/>
        </w:rPr>
        <w:t>, a hands-on moon adventure game, and a take-home gift for the group.</w:t>
      </w:r>
      <w:r w:rsidRPr="00A57BA0">
        <w:rPr>
          <w:rFonts w:ascii="Verdana" w:hAnsi="Verdana"/>
          <w:color w:val="auto"/>
          <w:sz w:val="21"/>
          <w:szCs w:val="21"/>
        </w:rPr>
        <w:br/>
      </w:r>
      <w:r w:rsidRPr="00A57BA0">
        <w:rPr>
          <w:rFonts w:ascii="Verdana" w:hAnsi="Verdana"/>
          <w:color w:val="auto"/>
          <w:sz w:val="21"/>
          <w:szCs w:val="21"/>
        </w:rPr>
        <w:br/>
        <w:t>This experience requires 2-6 players, is recommended for ages 7 and up, and takes approximately 60 minutes. Masks required. $100 fee per event. Members receive 20% discount.</w:t>
      </w:r>
      <w:r w:rsidRPr="00A57BA0">
        <w:rPr>
          <w:rFonts w:ascii="Verdana" w:hAnsi="Verdana"/>
          <w:color w:val="auto"/>
          <w:sz w:val="21"/>
          <w:szCs w:val="21"/>
        </w:rPr>
        <w:t xml:space="preserve"> </w:t>
      </w:r>
      <w:r w:rsidRPr="00A57BA0">
        <w:rPr>
          <w:rFonts w:ascii="Verdana" w:hAnsi="Verdana"/>
          <w:color w:val="auto"/>
          <w:sz w:val="21"/>
          <w:szCs w:val="21"/>
        </w:rPr>
        <w:br/>
      </w:r>
      <w:r w:rsidRPr="00A57BA0">
        <w:rPr>
          <w:rFonts w:ascii="Verdana" w:hAnsi="Verdana"/>
          <w:b/>
          <w:bCs/>
          <w:color w:val="auto"/>
          <w:sz w:val="21"/>
          <w:szCs w:val="21"/>
        </w:rPr>
        <w:br/>
        <w:t>Space Mission: Solar Investigation</w:t>
      </w:r>
      <w:r w:rsidRPr="00A57BA0">
        <w:rPr>
          <w:rFonts w:ascii="Verdana" w:hAnsi="Verdana"/>
          <w:color w:val="auto"/>
          <w:sz w:val="21"/>
          <w:szCs w:val="21"/>
        </w:rPr>
        <w:br/>
        <w:t xml:space="preserve">5:30-6:30 p.m. Thursday, Oct. 28 </w:t>
      </w:r>
      <w:r w:rsidRPr="00A57BA0">
        <w:rPr>
          <w:rFonts w:ascii="Verdana" w:hAnsi="Verdana"/>
          <w:i/>
          <w:iCs/>
          <w:color w:val="auto"/>
          <w:sz w:val="21"/>
          <w:szCs w:val="21"/>
        </w:rPr>
        <w:t>Thomas Planetarium</w:t>
      </w:r>
      <w:r w:rsidRPr="00A57BA0">
        <w:rPr>
          <w:rFonts w:ascii="Verdana" w:hAnsi="Verdana"/>
          <w:color w:val="auto"/>
          <w:sz w:val="21"/>
          <w:szCs w:val="21"/>
        </w:rPr>
        <w:br/>
        <w:t xml:space="preserve">Join NASA Solar System Ambassadors in the Thomas Planetarium for an in-person program highlighting the latest in space news. Hear and see updates on current space missions and find out what’s currently visible in the night sky. This month, learn about the sun and sun-diving comets. After the program, stay for a Q&amp;A session and discover new astronomy resources. </w:t>
      </w:r>
      <w:r w:rsidRPr="00A57BA0">
        <w:rPr>
          <w:rFonts w:ascii="Verdana" w:hAnsi="Verdana"/>
          <w:color w:val="auto"/>
          <w:sz w:val="21"/>
          <w:szCs w:val="21"/>
        </w:rPr>
        <w:br/>
      </w:r>
      <w:r w:rsidRPr="00A57BA0">
        <w:rPr>
          <w:rFonts w:ascii="Verdana" w:hAnsi="Verdana"/>
          <w:color w:val="auto"/>
          <w:sz w:val="21"/>
          <w:szCs w:val="21"/>
        </w:rPr>
        <w:br/>
        <w:t xml:space="preserve">Space Mission is a monthly program series and partnership between the Thomas Planetarium, NASA Solar System </w:t>
      </w:r>
      <w:proofErr w:type="gramStart"/>
      <w:r w:rsidRPr="00A57BA0">
        <w:rPr>
          <w:rFonts w:ascii="Verdana" w:hAnsi="Verdana"/>
          <w:color w:val="auto"/>
          <w:sz w:val="21"/>
          <w:szCs w:val="21"/>
        </w:rPr>
        <w:t>Ambassadors</w:t>
      </w:r>
      <w:proofErr w:type="gramEnd"/>
      <w:r w:rsidRPr="00A57BA0">
        <w:rPr>
          <w:rFonts w:ascii="Verdana" w:hAnsi="Verdana"/>
          <w:color w:val="auto"/>
          <w:sz w:val="21"/>
          <w:szCs w:val="21"/>
        </w:rPr>
        <w:t xml:space="preserve"> and the Southcentral Alaska Astronomical Society to share space news and mission updates. Recommended for ages 10 and up. Masks required. $10; includes museum admission. Members receive 10% discount. If you have any questions, please contact: </w:t>
      </w:r>
      <w:hyperlink r:id="rId35" w:history="1">
        <w:r w:rsidRPr="00A57BA0">
          <w:rPr>
            <w:rStyle w:val="Hyperlink"/>
            <w:rFonts w:ascii="Verdana" w:hAnsi="Verdana"/>
            <w:color w:val="auto"/>
            <w:sz w:val="21"/>
            <w:szCs w:val="21"/>
          </w:rPr>
          <w:t>planetarium@anchoragemuseum.org</w:t>
        </w:r>
      </w:hyperlink>
      <w:r w:rsidRPr="00A57BA0">
        <w:rPr>
          <w:rFonts w:ascii="Verdana" w:hAnsi="Verdana"/>
          <w:color w:val="auto"/>
          <w:sz w:val="21"/>
          <w:szCs w:val="21"/>
        </w:rPr>
        <w:t>.</w:t>
      </w:r>
      <w:r w:rsidRPr="00A57BA0">
        <w:rPr>
          <w:rStyle w:val="eop"/>
          <w:rFonts w:ascii="Verdana" w:hAnsi="Verdana" w:cs="Segoe UI"/>
          <w:color w:val="auto"/>
          <w:sz w:val="21"/>
          <w:szCs w:val="21"/>
        </w:rPr>
        <w:t xml:space="preserve"> </w:t>
      </w:r>
    </w:p>
    <w:p w14:paraId="5EFDECA0" w14:textId="77777777" w:rsidR="00037FD7" w:rsidRPr="00A57BA0" w:rsidRDefault="00037FD7" w:rsidP="00037FD7">
      <w:pPr>
        <w:pStyle w:val="Body"/>
        <w:rPr>
          <w:rFonts w:ascii="Verdana" w:hAnsi="Verdana"/>
          <w:color w:val="auto"/>
          <w:sz w:val="21"/>
          <w:szCs w:val="21"/>
        </w:rPr>
      </w:pPr>
    </w:p>
    <w:p w14:paraId="4E6B9A14" w14:textId="77777777" w:rsidR="00037FD7" w:rsidRPr="00A57BA0" w:rsidRDefault="00037FD7" w:rsidP="00037FD7">
      <w:pPr>
        <w:pStyle w:val="paragraph"/>
        <w:spacing w:before="0" w:beforeAutospacing="0" w:after="0" w:afterAutospacing="0"/>
        <w:textAlignment w:val="baseline"/>
        <w:rPr>
          <w:rFonts w:ascii="Verdana" w:hAnsi="Verdana" w:cs="Segoe UI"/>
          <w:sz w:val="21"/>
          <w:szCs w:val="21"/>
        </w:rPr>
      </w:pPr>
    </w:p>
    <w:p w14:paraId="1102D6F2" w14:textId="77777777" w:rsidR="00037FD7" w:rsidRPr="00A57BA0" w:rsidRDefault="00037FD7" w:rsidP="00037FD7">
      <w:pPr>
        <w:pStyle w:val="Heading6"/>
        <w:rPr>
          <w:color w:val="auto"/>
          <w:sz w:val="21"/>
          <w:szCs w:val="21"/>
        </w:rPr>
      </w:pPr>
      <w:r w:rsidRPr="00A57BA0">
        <w:rPr>
          <w:rStyle w:val="None"/>
          <w:color w:val="auto"/>
          <w:sz w:val="21"/>
          <w:szCs w:val="21"/>
        </w:rPr>
        <w:t>CURRENT EXHIBITIONS</w:t>
      </w:r>
    </w:p>
    <w:p w14:paraId="34FCC80C" w14:textId="77777777" w:rsidR="00037FD7" w:rsidRPr="00A57BA0" w:rsidRDefault="00037FD7" w:rsidP="00037FD7">
      <w:pPr>
        <w:rPr>
          <w:rFonts w:ascii="Verdana" w:eastAsia="Verdana" w:hAnsi="Verdana" w:cs="Verdana"/>
          <w:sz w:val="21"/>
          <w:szCs w:val="21"/>
        </w:rPr>
      </w:pPr>
    </w:p>
    <w:p w14:paraId="60934ECC" w14:textId="77777777" w:rsidR="00037FD7" w:rsidRPr="00A57BA0" w:rsidRDefault="00037FD7" w:rsidP="00037FD7">
      <w:pPr>
        <w:pStyle w:val="Body"/>
        <w:rPr>
          <w:rFonts w:ascii="Verdana" w:eastAsia="Verdana" w:hAnsi="Verdana" w:cs="Verdana"/>
          <w:color w:val="auto"/>
          <w:sz w:val="21"/>
          <w:szCs w:val="21"/>
        </w:rPr>
      </w:pPr>
      <w:r w:rsidRPr="00A57BA0">
        <w:rPr>
          <w:rFonts w:ascii="Verdana" w:eastAsia="Verdana" w:hAnsi="Verdana" w:cs="Verdana"/>
          <w:b/>
          <w:bCs/>
          <w:i/>
          <w:iCs/>
          <w:color w:val="auto"/>
          <w:sz w:val="21"/>
          <w:szCs w:val="21"/>
        </w:rPr>
        <w:t>Extra Tough: Women of the North</w:t>
      </w:r>
      <w:r w:rsidRPr="00A57BA0">
        <w:rPr>
          <w:rFonts w:ascii="Verdana" w:eastAsia="Verdana" w:hAnsi="Verdana" w:cs="Verdana"/>
          <w:color w:val="auto"/>
          <w:sz w:val="21"/>
          <w:szCs w:val="21"/>
        </w:rPr>
        <w:t> </w:t>
      </w:r>
      <w:r w:rsidRPr="00A57BA0">
        <w:rPr>
          <w:rFonts w:ascii="Verdana" w:eastAsia="Verdana" w:hAnsi="Verdana" w:cs="Verdana"/>
          <w:color w:val="auto"/>
          <w:sz w:val="21"/>
          <w:szCs w:val="21"/>
        </w:rPr>
        <w:br/>
        <w:t xml:space="preserve">On view through Sept. 6, 2021, West Wing, Third Floor and </w:t>
      </w:r>
      <w:hyperlink r:id="rId36" w:history="1">
        <w:r w:rsidRPr="00A57BA0">
          <w:rPr>
            <w:rStyle w:val="Hyperlink"/>
            <w:rFonts w:ascii="Verdana" w:eastAsia="Verdana" w:hAnsi="Verdana" w:cs="Verdana"/>
            <w:color w:val="auto"/>
            <w:sz w:val="21"/>
            <w:szCs w:val="21"/>
          </w:rPr>
          <w:t>online</w:t>
        </w:r>
      </w:hyperlink>
      <w:r w:rsidRPr="00A57BA0">
        <w:rPr>
          <w:rFonts w:ascii="Verdana" w:eastAsia="Verdana" w:hAnsi="Verdana" w:cs="Verdana"/>
          <w:color w:val="auto"/>
          <w:sz w:val="21"/>
          <w:szCs w:val="21"/>
        </w:rPr>
        <w:br/>
        <w:t xml:space="preserve">Alaska and the Circumpolar North have been shaped for centuries by Indigenous women’s creativity, labor and love. With colonization and the arrival of Western cultures, the North became seen as a masculine testing ground, a place to be explored, </w:t>
      </w:r>
      <w:proofErr w:type="gramStart"/>
      <w:r w:rsidRPr="00A57BA0">
        <w:rPr>
          <w:rFonts w:ascii="Verdana" w:eastAsia="Verdana" w:hAnsi="Verdana" w:cs="Verdana"/>
          <w:color w:val="auto"/>
          <w:sz w:val="21"/>
          <w:szCs w:val="21"/>
        </w:rPr>
        <w:t>exploited</w:t>
      </w:r>
      <w:proofErr w:type="gramEnd"/>
      <w:r w:rsidRPr="00A57BA0">
        <w:rPr>
          <w:rFonts w:ascii="Verdana" w:eastAsia="Verdana" w:hAnsi="Verdana" w:cs="Verdana"/>
          <w:color w:val="auto"/>
          <w:sz w:val="21"/>
          <w:szCs w:val="21"/>
        </w:rPr>
        <w:t xml:space="preserve"> and developed. Artists, mothers, </w:t>
      </w:r>
      <w:proofErr w:type="gramStart"/>
      <w:r w:rsidRPr="00A57BA0">
        <w:rPr>
          <w:rFonts w:ascii="Verdana" w:eastAsia="Verdana" w:hAnsi="Verdana" w:cs="Verdana"/>
          <w:color w:val="auto"/>
          <w:sz w:val="21"/>
          <w:szCs w:val="21"/>
        </w:rPr>
        <w:t>scientists</w:t>
      </w:r>
      <w:proofErr w:type="gramEnd"/>
      <w:r w:rsidRPr="00A57BA0">
        <w:rPr>
          <w:rFonts w:ascii="Verdana" w:eastAsia="Verdana" w:hAnsi="Verdana" w:cs="Verdana"/>
          <w:color w:val="auto"/>
          <w:sz w:val="21"/>
          <w:szCs w:val="21"/>
        </w:rPr>
        <w:t xml:space="preserve"> and makers included in this exhibition confront and dismantle this myth, testifying to the vital role that both Indigenous and newcomer women have held, and continue to hold, in Northern communities. From ceremony to social critique, the artworks, historical </w:t>
      </w:r>
      <w:proofErr w:type="gramStart"/>
      <w:r w:rsidRPr="00A57BA0">
        <w:rPr>
          <w:rFonts w:ascii="Verdana" w:eastAsia="Verdana" w:hAnsi="Verdana" w:cs="Verdana"/>
          <w:color w:val="auto"/>
          <w:sz w:val="21"/>
          <w:szCs w:val="21"/>
        </w:rPr>
        <w:t>objects</w:t>
      </w:r>
      <w:proofErr w:type="gramEnd"/>
      <w:r w:rsidRPr="00A57BA0">
        <w:rPr>
          <w:rFonts w:ascii="Verdana" w:eastAsia="Verdana" w:hAnsi="Verdana" w:cs="Verdana"/>
          <w:color w:val="auto"/>
          <w:sz w:val="21"/>
          <w:szCs w:val="21"/>
        </w:rPr>
        <w:t xml:space="preserve"> and archival images on view capture and communicate their makers' experiences of landscape and place, gender roles and social norms, work and childrearing. In a North being shaped at unprecedented rates by the forces of climate change and globalization, women’s voices and visions provide rich ground </w:t>
      </w:r>
      <w:r w:rsidRPr="00A57BA0">
        <w:rPr>
          <w:rFonts w:ascii="Verdana" w:eastAsia="Verdana" w:hAnsi="Verdana" w:cs="Verdana"/>
          <w:color w:val="auto"/>
          <w:sz w:val="21"/>
          <w:szCs w:val="21"/>
        </w:rPr>
        <w:lastRenderedPageBreak/>
        <w:t xml:space="preserve">for imagining a future guided by principles of gender equity, </w:t>
      </w:r>
      <w:proofErr w:type="gramStart"/>
      <w:r w:rsidRPr="00A57BA0">
        <w:rPr>
          <w:rFonts w:ascii="Verdana" w:eastAsia="Verdana" w:hAnsi="Verdana" w:cs="Verdana"/>
          <w:color w:val="auto"/>
          <w:sz w:val="21"/>
          <w:szCs w:val="21"/>
        </w:rPr>
        <w:t>sustainability</w:t>
      </w:r>
      <w:proofErr w:type="gramEnd"/>
      <w:r w:rsidRPr="00A57BA0">
        <w:rPr>
          <w:rFonts w:ascii="Verdana" w:eastAsia="Verdana" w:hAnsi="Verdana" w:cs="Verdana"/>
          <w:color w:val="auto"/>
          <w:sz w:val="21"/>
          <w:szCs w:val="21"/>
        </w:rPr>
        <w:t xml:space="preserve"> and strength. </w:t>
      </w:r>
      <w:r w:rsidRPr="00A57BA0">
        <w:rPr>
          <w:rFonts w:ascii="Verdana" w:eastAsia="Verdana" w:hAnsi="Verdana" w:cs="Verdana"/>
          <w:i/>
          <w:iCs/>
          <w:color w:val="auto"/>
          <w:sz w:val="21"/>
          <w:szCs w:val="21"/>
        </w:rPr>
        <w:t>Extra Tough </w:t>
      </w:r>
      <w:r w:rsidRPr="00A57BA0">
        <w:rPr>
          <w:rFonts w:ascii="Verdana" w:eastAsia="Verdana" w:hAnsi="Verdana" w:cs="Verdana"/>
          <w:color w:val="auto"/>
          <w:sz w:val="21"/>
          <w:szCs w:val="21"/>
        </w:rPr>
        <w:t>upholds and celebrates the stories and perspectives of Northern women. It also examines the traditional and non-traditional roles and contributions of women throughout Alaska’s history. An excepted portion of the exhibition is </w:t>
      </w:r>
      <w:hyperlink r:id="rId37">
        <w:r w:rsidRPr="00A57BA0">
          <w:rPr>
            <w:rFonts w:ascii="Verdana" w:eastAsia="Verdana" w:hAnsi="Verdana" w:cs="Verdana"/>
            <w:color w:val="auto"/>
            <w:sz w:val="21"/>
            <w:szCs w:val="21"/>
            <w:u w:val="single"/>
          </w:rPr>
          <w:t>online</w:t>
        </w:r>
      </w:hyperlink>
      <w:r w:rsidRPr="00A57BA0">
        <w:rPr>
          <w:rFonts w:ascii="Verdana" w:eastAsia="Verdana" w:hAnsi="Verdana" w:cs="Verdana"/>
          <w:color w:val="auto"/>
          <w:sz w:val="21"/>
          <w:szCs w:val="21"/>
        </w:rPr>
        <w:t>.  </w:t>
      </w:r>
      <w:r w:rsidRPr="00A57BA0">
        <w:rPr>
          <w:rFonts w:ascii="Verdana" w:eastAsia="Verdana" w:hAnsi="Verdana" w:cs="Verdana"/>
          <w:color w:val="auto"/>
          <w:sz w:val="21"/>
          <w:szCs w:val="21"/>
        </w:rPr>
        <w:br/>
      </w:r>
      <w:r w:rsidRPr="00A57BA0">
        <w:rPr>
          <w:rFonts w:ascii="Verdana" w:eastAsia="Verdana" w:hAnsi="Verdana" w:cs="Verdana"/>
          <w:color w:val="auto"/>
          <w:sz w:val="21"/>
          <w:szCs w:val="21"/>
        </w:rPr>
        <w:br/>
      </w:r>
      <w:r w:rsidRPr="00A57BA0">
        <w:rPr>
          <w:rFonts w:ascii="Verdana" w:eastAsia="Verdana" w:hAnsi="Verdana" w:cs="Verdana"/>
          <w:b/>
          <w:bCs/>
          <w:i/>
          <w:iCs/>
          <w:color w:val="auto"/>
          <w:sz w:val="21"/>
          <w:szCs w:val="21"/>
        </w:rPr>
        <w:t>Listen Up: Northern Soundscapes</w:t>
      </w:r>
      <w:r w:rsidRPr="00A57BA0">
        <w:rPr>
          <w:rFonts w:ascii="Verdana" w:eastAsia="Verdana" w:hAnsi="Verdana" w:cs="Verdana"/>
          <w:color w:val="auto"/>
          <w:sz w:val="21"/>
          <w:szCs w:val="21"/>
        </w:rPr>
        <w:t> </w:t>
      </w:r>
      <w:r w:rsidRPr="00A57BA0">
        <w:rPr>
          <w:rFonts w:ascii="Verdana" w:eastAsia="Verdana" w:hAnsi="Verdana" w:cs="Verdana"/>
          <w:color w:val="auto"/>
          <w:sz w:val="21"/>
          <w:szCs w:val="21"/>
        </w:rPr>
        <w:br/>
        <w:t>On view through Oct. 3, 2021, West Wing, Fourth Floor</w:t>
      </w:r>
      <w:r w:rsidRPr="00A57BA0">
        <w:rPr>
          <w:rFonts w:ascii="Verdana" w:eastAsia="Verdana" w:hAnsi="Verdana" w:cs="Verdana"/>
          <w:color w:val="auto"/>
          <w:sz w:val="21"/>
          <w:szCs w:val="21"/>
        </w:rPr>
        <w:br/>
        <w:t xml:space="preserve">The Arctic has its own distinct rhythms. The sounds of natural forces, animals and humans come together to create their own kind of music — soundscapes that murmur and boom, throb and hum, crack and cry, </w:t>
      </w:r>
      <w:proofErr w:type="gramStart"/>
      <w:r w:rsidRPr="00A57BA0">
        <w:rPr>
          <w:rFonts w:ascii="Verdana" w:eastAsia="Verdana" w:hAnsi="Verdana" w:cs="Verdana"/>
          <w:color w:val="auto"/>
          <w:sz w:val="21"/>
          <w:szCs w:val="21"/>
        </w:rPr>
        <w:t>rustle</w:t>
      </w:r>
      <w:proofErr w:type="gramEnd"/>
      <w:r w:rsidRPr="00A57BA0">
        <w:rPr>
          <w:rFonts w:ascii="Verdana" w:eastAsia="Verdana" w:hAnsi="Verdana" w:cs="Verdana"/>
          <w:color w:val="auto"/>
          <w:sz w:val="21"/>
          <w:szCs w:val="21"/>
        </w:rPr>
        <w:t xml:space="preserve"> and sing. Listening closely to the sounds and silences of the North opens up an intimate and resonant understanding of place. Featuring work from artists of Alaska and other parts of the US, Russia, Canada and Scandinavia, </w:t>
      </w:r>
      <w:hyperlink r:id="rId38">
        <w:r w:rsidRPr="00A57BA0">
          <w:rPr>
            <w:rFonts w:ascii="Verdana" w:eastAsia="Verdana" w:hAnsi="Verdana" w:cs="Verdana"/>
            <w:color w:val="auto"/>
            <w:sz w:val="21"/>
            <w:szCs w:val="21"/>
            <w:u w:val="single"/>
          </w:rPr>
          <w:t>Listen Up</w:t>
        </w:r>
      </w:hyperlink>
      <w:r w:rsidRPr="00A57BA0">
        <w:rPr>
          <w:rFonts w:ascii="Verdana" w:eastAsia="Verdana" w:hAnsi="Verdana" w:cs="Verdana"/>
          <w:color w:val="auto"/>
          <w:sz w:val="21"/>
          <w:szCs w:val="21"/>
          <w:u w:val="single"/>
        </w:rPr>
        <w:t>: Northern Soundscapes</w:t>
      </w:r>
      <w:r w:rsidRPr="00A57BA0">
        <w:rPr>
          <w:rFonts w:ascii="Verdana" w:eastAsia="Verdana" w:hAnsi="Verdana" w:cs="Verdana"/>
          <w:i/>
          <w:iCs/>
          <w:color w:val="auto"/>
          <w:sz w:val="21"/>
          <w:szCs w:val="21"/>
        </w:rPr>
        <w:t> </w:t>
      </w:r>
      <w:r w:rsidRPr="00A57BA0">
        <w:rPr>
          <w:rFonts w:ascii="Verdana" w:eastAsia="Verdana" w:hAnsi="Verdana" w:cs="Verdana"/>
          <w:color w:val="auto"/>
          <w:sz w:val="21"/>
          <w:szCs w:val="21"/>
        </w:rPr>
        <w:t>provides audiences a listening experience and a survey of sound art today. </w:t>
      </w:r>
      <w:r w:rsidRPr="00A57BA0">
        <w:rPr>
          <w:rFonts w:ascii="Verdana" w:eastAsia="Verdana" w:hAnsi="Verdana" w:cs="Verdana"/>
          <w:color w:val="auto"/>
          <w:sz w:val="21"/>
          <w:szCs w:val="21"/>
        </w:rPr>
        <w:br/>
      </w:r>
      <w:r w:rsidRPr="00A57BA0">
        <w:rPr>
          <w:rFonts w:ascii="Verdana" w:eastAsia="Verdana" w:hAnsi="Verdana" w:cs="Verdana"/>
          <w:color w:val="auto"/>
          <w:sz w:val="21"/>
          <w:szCs w:val="21"/>
        </w:rPr>
        <w:br/>
      </w:r>
      <w:r w:rsidRPr="00A57BA0">
        <w:rPr>
          <w:rFonts w:ascii="Verdana" w:eastAsia="Verdana" w:hAnsi="Verdana" w:cs="Verdana"/>
          <w:b/>
          <w:bCs/>
          <w:i/>
          <w:iCs/>
          <w:color w:val="auto"/>
          <w:sz w:val="21"/>
          <w:szCs w:val="21"/>
          <w:shd w:val="clear" w:color="auto" w:fill="FFFFFF"/>
        </w:rPr>
        <w:t xml:space="preserve">Ron </w:t>
      </w:r>
      <w:proofErr w:type="spellStart"/>
      <w:r w:rsidRPr="00A57BA0">
        <w:rPr>
          <w:rFonts w:ascii="Verdana" w:eastAsia="Verdana" w:hAnsi="Verdana" w:cs="Verdana"/>
          <w:b/>
          <w:bCs/>
          <w:i/>
          <w:iCs/>
          <w:color w:val="auto"/>
          <w:sz w:val="21"/>
          <w:szCs w:val="21"/>
          <w:shd w:val="clear" w:color="auto" w:fill="FFFFFF"/>
        </w:rPr>
        <w:t>Senungetuk</w:t>
      </w:r>
      <w:proofErr w:type="spellEnd"/>
      <w:r w:rsidRPr="00A57BA0">
        <w:rPr>
          <w:rFonts w:ascii="Verdana" w:eastAsia="Verdana" w:hAnsi="Verdana" w:cs="Verdana"/>
          <w:b/>
          <w:bCs/>
          <w:i/>
          <w:iCs/>
          <w:color w:val="auto"/>
          <w:sz w:val="21"/>
          <w:szCs w:val="21"/>
          <w:shd w:val="clear" w:color="auto" w:fill="FFFFFF"/>
        </w:rPr>
        <w:t>: A Retrospective</w:t>
      </w:r>
      <w:r w:rsidRPr="00A57BA0">
        <w:rPr>
          <w:rFonts w:ascii="Verdana" w:eastAsia="Verdana" w:hAnsi="Verdana" w:cs="Verdana"/>
          <w:b/>
          <w:bCs/>
          <w:i/>
          <w:iCs/>
          <w:color w:val="auto"/>
          <w:sz w:val="21"/>
          <w:szCs w:val="21"/>
          <w:shd w:val="clear" w:color="auto" w:fill="FFFFFF"/>
        </w:rPr>
        <w:br/>
      </w:r>
      <w:r w:rsidRPr="00A57BA0">
        <w:rPr>
          <w:rFonts w:ascii="Verdana" w:eastAsia="Verdana" w:hAnsi="Verdana" w:cs="Verdana"/>
          <w:color w:val="auto"/>
          <w:sz w:val="21"/>
          <w:szCs w:val="21"/>
          <w:shd w:val="clear" w:color="auto" w:fill="FFFFFF"/>
        </w:rPr>
        <w:t>On view through Oct. 3, 2021, West Wing, Second Floor, Arctic Gallery</w:t>
      </w:r>
      <w:r w:rsidRPr="00A57BA0">
        <w:rPr>
          <w:rFonts w:ascii="Verdana" w:eastAsia="Verdana" w:hAnsi="Verdana" w:cs="Verdana"/>
          <w:color w:val="auto"/>
          <w:sz w:val="21"/>
          <w:szCs w:val="21"/>
          <w:shd w:val="clear" w:color="auto" w:fill="FFFFFF"/>
        </w:rPr>
        <w:br/>
        <w:t xml:space="preserve">Inupiaq artist Ronald </w:t>
      </w:r>
      <w:proofErr w:type="spellStart"/>
      <w:r w:rsidRPr="00A57BA0">
        <w:rPr>
          <w:rFonts w:ascii="Verdana" w:eastAsia="Verdana" w:hAnsi="Verdana" w:cs="Verdana"/>
          <w:color w:val="auto"/>
          <w:sz w:val="21"/>
          <w:szCs w:val="21"/>
          <w:shd w:val="clear" w:color="auto" w:fill="FFFFFF"/>
        </w:rPr>
        <w:t>Senungetuk</w:t>
      </w:r>
      <w:proofErr w:type="spellEnd"/>
      <w:r w:rsidRPr="00A57BA0">
        <w:rPr>
          <w:rFonts w:ascii="Verdana" w:eastAsia="Verdana" w:hAnsi="Verdana" w:cs="Verdana"/>
          <w:color w:val="auto"/>
          <w:sz w:val="21"/>
          <w:szCs w:val="21"/>
          <w:shd w:val="clear" w:color="auto" w:fill="FFFFFF"/>
        </w:rPr>
        <w:t xml:space="preserve"> (1933-2020) was a world-renowned sculptor, silversmith and woodcarver who blended ancestral Inupiaq forms with modern concepts and materials.</w:t>
      </w:r>
      <w:r w:rsidRPr="00A57BA0">
        <w:rPr>
          <w:rFonts w:ascii="Verdana" w:eastAsia="Verdana" w:hAnsi="Verdana" w:cs="Verdana"/>
          <w:color w:val="auto"/>
          <w:sz w:val="21"/>
          <w:szCs w:val="21"/>
        </w:rPr>
        <w:t xml:space="preserve"> Born in the village of Wales, Alaska, at the western tip of the Seward Peninsula, </w:t>
      </w:r>
      <w:proofErr w:type="spellStart"/>
      <w:r w:rsidRPr="00A57BA0">
        <w:rPr>
          <w:rFonts w:ascii="Verdana" w:eastAsia="Verdana" w:hAnsi="Verdana" w:cs="Verdana"/>
          <w:color w:val="auto"/>
          <w:sz w:val="21"/>
          <w:szCs w:val="21"/>
        </w:rPr>
        <w:t>Senungetuk</w:t>
      </w:r>
      <w:proofErr w:type="spellEnd"/>
      <w:r w:rsidRPr="00A57BA0">
        <w:rPr>
          <w:rFonts w:ascii="Verdana" w:eastAsia="Verdana" w:hAnsi="Verdana" w:cs="Verdana"/>
          <w:color w:val="auto"/>
          <w:sz w:val="21"/>
          <w:szCs w:val="21"/>
        </w:rPr>
        <w:t xml:space="preserve"> studied art with master craftsman George </w:t>
      </w:r>
      <w:proofErr w:type="spellStart"/>
      <w:r w:rsidRPr="00A57BA0">
        <w:rPr>
          <w:rFonts w:ascii="Verdana" w:eastAsia="Verdana" w:hAnsi="Verdana" w:cs="Verdana"/>
          <w:color w:val="auto"/>
          <w:sz w:val="21"/>
          <w:szCs w:val="21"/>
        </w:rPr>
        <w:t>Fedoroff</w:t>
      </w:r>
      <w:proofErr w:type="spellEnd"/>
      <w:r w:rsidRPr="00A57BA0">
        <w:rPr>
          <w:rFonts w:ascii="Verdana" w:eastAsia="Verdana" w:hAnsi="Verdana" w:cs="Verdana"/>
          <w:color w:val="auto"/>
          <w:sz w:val="21"/>
          <w:szCs w:val="21"/>
        </w:rPr>
        <w:t xml:space="preserve"> at Mt. Edgecumbe High School in Sitka, later completing a bachelor’s degree in fine art at the Rochester Institute of Technology’s School for American Crafts in New York.</w:t>
      </w:r>
      <w:r w:rsidRPr="00A57BA0">
        <w:rPr>
          <w:rFonts w:ascii="Verdana" w:eastAsia="Verdana" w:hAnsi="Verdana" w:cs="Verdana"/>
          <w:color w:val="auto"/>
          <w:sz w:val="21"/>
          <w:szCs w:val="21"/>
          <w:shd w:val="clear" w:color="auto" w:fill="FFFFFF"/>
        </w:rPr>
        <w:t xml:space="preserve"> A </w:t>
      </w:r>
      <w:r w:rsidRPr="00A57BA0">
        <w:rPr>
          <w:rFonts w:ascii="Verdana" w:eastAsia="Verdana" w:hAnsi="Verdana" w:cs="Verdana"/>
          <w:color w:val="auto"/>
          <w:sz w:val="21"/>
          <w:szCs w:val="21"/>
        </w:rPr>
        <w:t xml:space="preserve">Fulbright Scholar, he also studied Scandinavian design at the </w:t>
      </w:r>
      <w:proofErr w:type="spellStart"/>
      <w:r w:rsidRPr="00A57BA0">
        <w:rPr>
          <w:rFonts w:ascii="Verdana" w:eastAsia="Verdana" w:hAnsi="Verdana" w:cs="Verdana"/>
          <w:color w:val="auto"/>
          <w:sz w:val="21"/>
          <w:szCs w:val="21"/>
          <w:shd w:val="clear" w:color="auto" w:fill="FFFFFF"/>
        </w:rPr>
        <w:t>Statens</w:t>
      </w:r>
      <w:proofErr w:type="spellEnd"/>
      <w:r w:rsidRPr="00A57BA0">
        <w:rPr>
          <w:rFonts w:ascii="Verdana" w:eastAsia="Verdana" w:hAnsi="Verdana" w:cs="Verdana"/>
          <w:color w:val="auto"/>
          <w:sz w:val="21"/>
          <w:szCs w:val="21"/>
          <w:shd w:val="clear" w:color="auto" w:fill="FFFFFF"/>
        </w:rPr>
        <w:t xml:space="preserve"> </w:t>
      </w:r>
      <w:proofErr w:type="spellStart"/>
      <w:r w:rsidRPr="00A57BA0">
        <w:rPr>
          <w:rFonts w:ascii="Verdana" w:eastAsia="Verdana" w:hAnsi="Verdana" w:cs="Verdana"/>
          <w:color w:val="auto"/>
          <w:sz w:val="21"/>
          <w:szCs w:val="21"/>
          <w:shd w:val="clear" w:color="auto" w:fill="FFFFFF"/>
        </w:rPr>
        <w:t>Håndværks</w:t>
      </w:r>
      <w:proofErr w:type="spellEnd"/>
      <w:r w:rsidRPr="00A57BA0">
        <w:rPr>
          <w:rFonts w:ascii="Verdana" w:eastAsia="Verdana" w:hAnsi="Verdana" w:cs="Verdana"/>
          <w:color w:val="auto"/>
          <w:sz w:val="21"/>
          <w:szCs w:val="21"/>
          <w:shd w:val="clear" w:color="auto" w:fill="FFFFFF"/>
        </w:rPr>
        <w:t xml:space="preserve"> </w:t>
      </w:r>
      <w:proofErr w:type="spellStart"/>
      <w:r w:rsidRPr="00A57BA0">
        <w:rPr>
          <w:rFonts w:ascii="Verdana" w:eastAsia="Verdana" w:hAnsi="Verdana" w:cs="Verdana"/>
          <w:color w:val="auto"/>
          <w:sz w:val="21"/>
          <w:szCs w:val="21"/>
          <w:shd w:val="clear" w:color="auto" w:fill="FFFFFF"/>
        </w:rPr>
        <w:t>og</w:t>
      </w:r>
      <w:proofErr w:type="spellEnd"/>
      <w:r w:rsidRPr="00A57BA0">
        <w:rPr>
          <w:rFonts w:ascii="Verdana" w:eastAsia="Verdana" w:hAnsi="Verdana" w:cs="Verdana"/>
          <w:color w:val="auto"/>
          <w:sz w:val="21"/>
          <w:szCs w:val="21"/>
          <w:shd w:val="clear" w:color="auto" w:fill="FFFFFF"/>
        </w:rPr>
        <w:t xml:space="preserve"> </w:t>
      </w:r>
      <w:proofErr w:type="spellStart"/>
      <w:r w:rsidRPr="00A57BA0">
        <w:rPr>
          <w:rFonts w:ascii="Verdana" w:eastAsia="Verdana" w:hAnsi="Verdana" w:cs="Verdana"/>
          <w:color w:val="auto"/>
          <w:sz w:val="21"/>
          <w:szCs w:val="21"/>
          <w:shd w:val="clear" w:color="auto" w:fill="FFFFFF"/>
        </w:rPr>
        <w:t>Kunstindustriskole</w:t>
      </w:r>
      <w:proofErr w:type="spellEnd"/>
      <w:r w:rsidRPr="00A57BA0">
        <w:rPr>
          <w:rFonts w:ascii="Verdana" w:eastAsia="Verdana" w:hAnsi="Verdana" w:cs="Verdana"/>
          <w:color w:val="auto"/>
          <w:sz w:val="21"/>
          <w:szCs w:val="21"/>
          <w:shd w:val="clear" w:color="auto" w:fill="FFFFFF"/>
        </w:rPr>
        <w:t xml:space="preserve"> (Norwegian National Academy of Craft and Art Industry) in Oslo, Norway. </w:t>
      </w:r>
      <w:proofErr w:type="spellStart"/>
      <w:r w:rsidRPr="00A57BA0">
        <w:rPr>
          <w:rFonts w:ascii="Verdana" w:eastAsia="Verdana" w:hAnsi="Verdana" w:cs="Verdana"/>
          <w:color w:val="auto"/>
          <w:sz w:val="21"/>
          <w:szCs w:val="21"/>
          <w:shd w:val="clear" w:color="auto" w:fill="FFFFFF"/>
        </w:rPr>
        <w:t>Senungetuk</w:t>
      </w:r>
      <w:proofErr w:type="spellEnd"/>
      <w:r w:rsidRPr="00A57BA0">
        <w:rPr>
          <w:rFonts w:ascii="Verdana" w:eastAsia="Verdana" w:hAnsi="Verdana" w:cs="Verdana"/>
          <w:color w:val="auto"/>
          <w:sz w:val="21"/>
          <w:szCs w:val="21"/>
          <w:shd w:val="clear" w:color="auto" w:fill="FFFFFF"/>
        </w:rPr>
        <w:t xml:space="preserve"> designed neckwear featuring silver and gold with walrus ivory in abstract forms and woodcarvings and used exotic hardwoods, such as rosewood, teak, and silver maple, as canvases, carving into them to present minimalist ideas and Alaska Native sensibilities. This exhibition presents works created over his career. His works have been featured in exhibitions and public art installations throughout Alaska and the US. He was a leading advocate for art in Alaska and helped establish the Native art center with the department of art the University of Alaska Fairbanks.</w:t>
      </w:r>
      <w:r w:rsidRPr="00A57BA0">
        <w:rPr>
          <w:rFonts w:ascii="Verdana" w:eastAsia="Verdana" w:hAnsi="Verdana" w:cs="Verdana"/>
          <w:color w:val="auto"/>
          <w:sz w:val="21"/>
          <w:szCs w:val="21"/>
        </w:rPr>
        <w:br/>
      </w:r>
    </w:p>
    <w:p w14:paraId="0E42CB2B" w14:textId="77777777" w:rsidR="00037FD7" w:rsidRPr="00A57BA0" w:rsidRDefault="00037FD7" w:rsidP="00037FD7">
      <w:pPr>
        <w:pStyle w:val="Body"/>
        <w:rPr>
          <w:rFonts w:ascii="Verdana" w:eastAsia="Verdana,Verdana,Arial" w:hAnsi="Verdana" w:cs="Verdana,Verdana,Arial"/>
          <w:b/>
          <w:bCs/>
          <w:i/>
          <w:iCs/>
          <w:color w:val="auto"/>
          <w:sz w:val="21"/>
          <w:szCs w:val="21"/>
        </w:rPr>
      </w:pPr>
      <w:r w:rsidRPr="00A57BA0">
        <w:rPr>
          <w:rFonts w:ascii="Verdana" w:eastAsia="Verdana" w:hAnsi="Verdana" w:cs="Verdana"/>
          <w:b/>
          <w:bCs/>
          <w:i/>
          <w:iCs/>
          <w:color w:val="auto"/>
          <w:sz w:val="21"/>
          <w:szCs w:val="21"/>
        </w:rPr>
        <w:t>Counter Cartographies: Living the Land</w:t>
      </w:r>
      <w:r w:rsidRPr="00A57BA0">
        <w:rPr>
          <w:rFonts w:ascii="Verdana" w:eastAsia="Verdana" w:hAnsi="Verdana" w:cs="Verdana"/>
          <w:b/>
          <w:bCs/>
          <w:color w:val="auto"/>
          <w:sz w:val="21"/>
          <w:szCs w:val="21"/>
        </w:rPr>
        <w:br/>
      </w:r>
      <w:r w:rsidRPr="00A57BA0">
        <w:rPr>
          <w:rFonts w:ascii="Verdana" w:eastAsia="Verdana" w:hAnsi="Verdana" w:cs="Verdana"/>
          <w:color w:val="auto"/>
          <w:sz w:val="21"/>
          <w:szCs w:val="21"/>
        </w:rPr>
        <w:t xml:space="preserve">On view Oct. 8, 2021 – Sept. 25, </w:t>
      </w:r>
      <w:proofErr w:type="gramStart"/>
      <w:r w:rsidRPr="00A57BA0">
        <w:rPr>
          <w:rFonts w:ascii="Verdana" w:eastAsia="Verdana" w:hAnsi="Verdana" w:cs="Verdana"/>
          <w:color w:val="auto"/>
          <w:sz w:val="21"/>
          <w:szCs w:val="21"/>
        </w:rPr>
        <w:t>2022</w:t>
      </w:r>
      <w:proofErr w:type="gramEnd"/>
      <w:r w:rsidRPr="00A57BA0">
        <w:rPr>
          <w:rFonts w:ascii="Verdana" w:eastAsia="Verdana" w:hAnsi="Verdana" w:cs="Verdana"/>
          <w:color w:val="auto"/>
          <w:sz w:val="21"/>
          <w:szCs w:val="21"/>
        </w:rPr>
        <w:t> </w:t>
      </w:r>
      <w:r w:rsidRPr="00A57BA0">
        <w:rPr>
          <w:rFonts w:ascii="Verdana" w:eastAsia="Verdana" w:hAnsi="Verdana" w:cs="Verdana"/>
          <w:caps/>
          <w:color w:val="auto"/>
          <w:sz w:val="21"/>
          <w:szCs w:val="21"/>
        </w:rPr>
        <w:t xml:space="preserve"> </w:t>
      </w:r>
      <w:r w:rsidRPr="00A57BA0">
        <w:rPr>
          <w:rFonts w:ascii="Verdana" w:eastAsia="Verdana" w:hAnsi="Verdana" w:cs="Verdana"/>
          <w:b/>
          <w:bCs/>
          <w:color w:val="auto"/>
          <w:sz w:val="21"/>
          <w:szCs w:val="21"/>
        </w:rPr>
        <w:br/>
      </w:r>
      <w:r w:rsidRPr="00A57BA0">
        <w:rPr>
          <w:rFonts w:ascii="Verdana" w:hAnsi="Verdana"/>
          <w:i/>
          <w:iCs/>
          <w:color w:val="auto"/>
          <w:sz w:val="21"/>
          <w:szCs w:val="21"/>
        </w:rPr>
        <w:t>Counter Cartographies: Living the Land</w:t>
      </w:r>
      <w:r w:rsidRPr="00A57BA0">
        <w:rPr>
          <w:rFonts w:ascii="Verdana" w:hAnsi="Verdana"/>
          <w:color w:val="auto"/>
          <w:sz w:val="21"/>
          <w:szCs w:val="21"/>
        </w:rPr>
        <w:t xml:space="preserve"> presents contemporary artworks that examine our relationship to land, proposing alternative ways of thinking about and experiencing the landscape around us. Artists draw attention to the way culture, identity, emotion, ancestry, displacement, </w:t>
      </w:r>
      <w:proofErr w:type="gramStart"/>
      <w:r w:rsidRPr="00A57BA0">
        <w:rPr>
          <w:rFonts w:ascii="Verdana" w:hAnsi="Verdana"/>
          <w:color w:val="auto"/>
          <w:sz w:val="21"/>
          <w:szCs w:val="21"/>
        </w:rPr>
        <w:t>power</w:t>
      </w:r>
      <w:proofErr w:type="gramEnd"/>
      <w:r w:rsidRPr="00A57BA0">
        <w:rPr>
          <w:rFonts w:ascii="Verdana" w:hAnsi="Verdana"/>
          <w:color w:val="auto"/>
          <w:sz w:val="21"/>
          <w:szCs w:val="21"/>
        </w:rPr>
        <w:t xml:space="preserve"> and colonization shape and inform our understanding of land. </w:t>
      </w:r>
      <w:r w:rsidRPr="00A57BA0">
        <w:rPr>
          <w:rFonts w:ascii="Verdana" w:hAnsi="Verdana"/>
          <w:i/>
          <w:iCs/>
          <w:color w:val="auto"/>
          <w:sz w:val="21"/>
          <w:szCs w:val="21"/>
        </w:rPr>
        <w:t>Counter Cartographies </w:t>
      </w:r>
      <w:r w:rsidRPr="00A57BA0">
        <w:rPr>
          <w:rFonts w:ascii="Verdana" w:hAnsi="Verdana"/>
          <w:color w:val="auto"/>
          <w:sz w:val="21"/>
          <w:szCs w:val="21"/>
        </w:rPr>
        <w:t xml:space="preserve">expands conventional understandings of cartography (mapping), moving beyond two-dimensional Western-style maps. The artists in this exhibition present forms of mapping that are impermanent or experiential through artworks featuring elements of storytelling, </w:t>
      </w:r>
      <w:proofErr w:type="gramStart"/>
      <w:r w:rsidRPr="00A57BA0">
        <w:rPr>
          <w:rFonts w:ascii="Verdana" w:hAnsi="Verdana"/>
          <w:color w:val="auto"/>
          <w:sz w:val="21"/>
          <w:szCs w:val="21"/>
        </w:rPr>
        <w:t>dance</w:t>
      </w:r>
      <w:proofErr w:type="gramEnd"/>
      <w:r w:rsidRPr="00A57BA0">
        <w:rPr>
          <w:rFonts w:ascii="Verdana" w:hAnsi="Verdana"/>
          <w:color w:val="auto"/>
          <w:sz w:val="21"/>
          <w:szCs w:val="21"/>
        </w:rPr>
        <w:t xml:space="preserve"> and sound. Many of the works challenge existing power structures and invite us to consider how language, memory, and culture shape the way we relate to the land around us. They articulate global challenges, from climate change to geopolitical conflict, and encourage us to imagine more resilient futures. This yearlong exhibition is presented through diverse voices and formats, and includes in-museum and outdoor installations, film, artist residencies, and public programming.</w:t>
      </w:r>
      <w:r w:rsidRPr="00A57BA0">
        <w:rPr>
          <w:rFonts w:ascii="Verdana" w:hAnsi="Verdana"/>
          <w:color w:val="auto"/>
          <w:sz w:val="21"/>
          <w:szCs w:val="21"/>
        </w:rPr>
        <w:br/>
      </w:r>
      <w:r w:rsidRPr="00A57BA0">
        <w:rPr>
          <w:rFonts w:ascii="Verdana" w:hAnsi="Verdana"/>
          <w:color w:val="auto"/>
          <w:sz w:val="21"/>
          <w:szCs w:val="21"/>
        </w:rPr>
        <w:br/>
      </w:r>
      <w:r w:rsidRPr="00A57BA0">
        <w:rPr>
          <w:rFonts w:ascii="Verdana" w:eastAsia="Verdana,Verdana,Arial" w:hAnsi="Verdana" w:cs="Verdana,Verdana,Arial"/>
          <w:b/>
          <w:bCs/>
          <w:color w:val="auto"/>
          <w:sz w:val="21"/>
          <w:szCs w:val="21"/>
        </w:rPr>
        <w:t>Stuart Hyatt:</w:t>
      </w:r>
      <w:r w:rsidRPr="00A57BA0">
        <w:rPr>
          <w:rFonts w:ascii="Verdana" w:eastAsia="Verdana,Verdana,Arial" w:hAnsi="Verdana" w:cs="Verdana,Verdana,Arial"/>
          <w:b/>
          <w:bCs/>
          <w:i/>
          <w:iCs/>
          <w:color w:val="auto"/>
          <w:sz w:val="21"/>
          <w:szCs w:val="21"/>
        </w:rPr>
        <w:t xml:space="preserve"> </w:t>
      </w:r>
      <w:proofErr w:type="spellStart"/>
      <w:r w:rsidRPr="00A57BA0">
        <w:rPr>
          <w:rFonts w:ascii="Verdana" w:eastAsia="Verdana,Verdana,Arial" w:hAnsi="Verdana" w:cs="Verdana,Verdana,Arial"/>
          <w:b/>
          <w:bCs/>
          <w:i/>
          <w:iCs/>
          <w:color w:val="auto"/>
          <w:sz w:val="21"/>
          <w:szCs w:val="21"/>
        </w:rPr>
        <w:t>EarthScope</w:t>
      </w:r>
      <w:proofErr w:type="spellEnd"/>
      <w:r w:rsidRPr="00A57BA0">
        <w:rPr>
          <w:rFonts w:ascii="Verdana" w:eastAsia="Verdana,Verdana,Arial" w:hAnsi="Verdana" w:cs="Verdana,Verdana,Arial"/>
          <w:b/>
          <w:bCs/>
          <w:i/>
          <w:iCs/>
          <w:color w:val="auto"/>
          <w:sz w:val="21"/>
          <w:szCs w:val="21"/>
        </w:rPr>
        <w:br/>
      </w:r>
      <w:r w:rsidRPr="00A57BA0">
        <w:rPr>
          <w:rFonts w:ascii="Verdana" w:eastAsia="Verdana" w:hAnsi="Verdana" w:cs="Verdana"/>
          <w:color w:val="auto"/>
          <w:sz w:val="21"/>
          <w:szCs w:val="21"/>
        </w:rPr>
        <w:t xml:space="preserve">On view Oct. 8, 2021 – Sept. 25, </w:t>
      </w:r>
      <w:proofErr w:type="gramStart"/>
      <w:r w:rsidRPr="00A57BA0">
        <w:rPr>
          <w:rFonts w:ascii="Verdana" w:eastAsia="Verdana" w:hAnsi="Verdana" w:cs="Verdana"/>
          <w:color w:val="auto"/>
          <w:sz w:val="21"/>
          <w:szCs w:val="21"/>
        </w:rPr>
        <w:t>2022</w:t>
      </w:r>
      <w:proofErr w:type="gramEnd"/>
      <w:r w:rsidRPr="00A57BA0">
        <w:rPr>
          <w:rFonts w:ascii="Verdana" w:eastAsia="Verdana" w:hAnsi="Verdana" w:cs="Verdana"/>
          <w:color w:val="auto"/>
          <w:sz w:val="21"/>
          <w:szCs w:val="21"/>
        </w:rPr>
        <w:t> </w:t>
      </w:r>
      <w:r w:rsidRPr="00A57BA0">
        <w:rPr>
          <w:rFonts w:ascii="Verdana" w:eastAsia="Verdana,Verdana,Arial" w:hAnsi="Verdana" w:cs="Verdana,Verdana,Arial"/>
          <w:color w:val="auto"/>
          <w:sz w:val="21"/>
          <w:szCs w:val="21"/>
        </w:rPr>
        <w:br/>
      </w:r>
      <w:proofErr w:type="spellStart"/>
      <w:r w:rsidRPr="00A57BA0">
        <w:rPr>
          <w:rFonts w:ascii="Verdana" w:eastAsia="Verdana,Verdana,Arial" w:hAnsi="Verdana" w:cs="Verdana,Verdana,Arial"/>
          <w:i/>
          <w:iCs/>
          <w:color w:val="auto"/>
          <w:sz w:val="21"/>
          <w:szCs w:val="21"/>
        </w:rPr>
        <w:lastRenderedPageBreak/>
        <w:t>EarthScope</w:t>
      </w:r>
      <w:proofErr w:type="spellEnd"/>
      <w:r w:rsidRPr="00A57BA0">
        <w:rPr>
          <w:rFonts w:ascii="Verdana" w:eastAsia="Verdana,Verdana,Arial" w:hAnsi="Verdana" w:cs="Verdana,Verdana,Arial"/>
          <w:b/>
          <w:bCs/>
          <w:i/>
          <w:iCs/>
          <w:color w:val="auto"/>
          <w:sz w:val="21"/>
          <w:szCs w:val="21"/>
        </w:rPr>
        <w:t xml:space="preserve"> </w:t>
      </w:r>
      <w:r w:rsidRPr="00A57BA0">
        <w:rPr>
          <w:rFonts w:ascii="Verdana" w:eastAsia="Verdana,Verdana,Arial" w:hAnsi="Verdana" w:cs="Verdana,Verdana,Arial"/>
          <w:color w:val="auto"/>
          <w:sz w:val="21"/>
          <w:szCs w:val="21"/>
        </w:rPr>
        <w:t xml:space="preserve">is a large sculptural installation by Stuart Hyatt that combines the scientific method with the creative process, engaging visitors with a new type of subterranean map. The centerpiece sculpture incorporates a </w:t>
      </w:r>
      <w:proofErr w:type="gramStart"/>
      <w:r w:rsidRPr="00A57BA0">
        <w:rPr>
          <w:rFonts w:ascii="Verdana" w:eastAsia="Verdana,Verdana,Arial" w:hAnsi="Verdana" w:cs="Verdana,Verdana,Arial"/>
          <w:color w:val="auto"/>
          <w:sz w:val="21"/>
          <w:szCs w:val="21"/>
        </w:rPr>
        <w:t>fully-equipped</w:t>
      </w:r>
      <w:proofErr w:type="gramEnd"/>
      <w:r w:rsidRPr="00A57BA0">
        <w:rPr>
          <w:rFonts w:ascii="Verdana" w:eastAsia="Verdana,Verdana,Arial" w:hAnsi="Verdana" w:cs="Verdana,Verdana,Arial"/>
          <w:color w:val="auto"/>
          <w:sz w:val="21"/>
          <w:szCs w:val="21"/>
        </w:rPr>
        <w:t>, 2000-pound environmental monitoring station on loan from the IRIS Consortium,</w:t>
      </w:r>
      <w:r w:rsidRPr="00A57BA0">
        <w:rPr>
          <w:rFonts w:ascii="Verdana" w:hAnsi="Verdana" w:cs="Arial"/>
          <w:color w:val="auto"/>
          <w:sz w:val="21"/>
          <w:szCs w:val="21"/>
        </w:rPr>
        <w:t xml:space="preserve"> </w:t>
      </w:r>
      <w:r w:rsidRPr="00A57BA0">
        <w:rPr>
          <w:rFonts w:ascii="Verdana" w:eastAsia="Times New Roman" w:hAnsi="Verdana" w:cs="Arial"/>
          <w:color w:val="auto"/>
          <w:sz w:val="21"/>
          <w:szCs w:val="21"/>
          <w:bdr w:val="none" w:sz="0" w:space="0" w:color="auto"/>
        </w:rPr>
        <w:t xml:space="preserve">a consortium of over 120 U.S. universities dedicated to the operation of science facilities for the acquisition, management, and distribution of seismological (earthquake) data. </w:t>
      </w:r>
      <w:r w:rsidRPr="00A57BA0">
        <w:rPr>
          <w:rFonts w:ascii="Verdana" w:eastAsia="Verdana,Verdana,Arial" w:hAnsi="Verdana" w:cs="Verdana,Verdana,Arial"/>
          <w:color w:val="auto"/>
          <w:sz w:val="21"/>
          <w:szCs w:val="21"/>
        </w:rPr>
        <w:t xml:space="preserve">The back of the station connects via dozens of audio cables to a small recording studio </w:t>
      </w:r>
      <w:proofErr w:type="gramStart"/>
      <w:r w:rsidRPr="00A57BA0">
        <w:rPr>
          <w:rFonts w:ascii="Verdana" w:eastAsia="Verdana,Verdana,Arial" w:hAnsi="Verdana" w:cs="Verdana,Verdana,Arial"/>
          <w:color w:val="auto"/>
          <w:sz w:val="21"/>
          <w:szCs w:val="21"/>
        </w:rPr>
        <w:t>where</w:t>
      </w:r>
      <w:proofErr w:type="gramEnd"/>
      <w:r w:rsidRPr="00A57BA0">
        <w:rPr>
          <w:rFonts w:ascii="Verdana" w:eastAsia="Verdana,Verdana,Arial" w:hAnsi="Verdana" w:cs="Verdana,Verdana,Arial"/>
          <w:color w:val="auto"/>
          <w:sz w:val="21"/>
          <w:szCs w:val="21"/>
        </w:rPr>
        <w:t xml:space="preserve"> cartographic animations dance in real time to sonic energy. The station’s front solar panel connects to a large boring tube where a short film beams onto the gallery wall. Indianapolis-based artist and musician, Stuart Hyatt, works at the intersection of sound art and science to examine the relationship between humans and the Earth. Part of the </w:t>
      </w:r>
      <w:r w:rsidRPr="00A57BA0">
        <w:rPr>
          <w:rFonts w:ascii="Verdana" w:eastAsia="Verdana,Verdana,Arial" w:hAnsi="Verdana" w:cs="Verdana,Verdana,Arial"/>
          <w:i/>
          <w:iCs/>
          <w:color w:val="auto"/>
          <w:sz w:val="21"/>
          <w:szCs w:val="21"/>
        </w:rPr>
        <w:t>Counter Cartographies: Living the Land</w:t>
      </w:r>
      <w:r w:rsidRPr="00A57BA0">
        <w:rPr>
          <w:rFonts w:ascii="Verdana" w:eastAsia="Verdana,Verdana,Arial" w:hAnsi="Verdana" w:cs="Verdana,Verdana,Arial"/>
          <w:color w:val="auto"/>
          <w:sz w:val="21"/>
          <w:szCs w:val="21"/>
        </w:rPr>
        <w:t> </w:t>
      </w:r>
      <w:proofErr w:type="spellStart"/>
      <w:r w:rsidRPr="00A57BA0">
        <w:rPr>
          <w:rFonts w:ascii="Verdana" w:eastAsia="Verdana,Verdana,Arial" w:hAnsi="Verdana" w:cs="Verdana,Verdana,Arial"/>
          <w:color w:val="auto"/>
          <w:sz w:val="21"/>
          <w:szCs w:val="21"/>
        </w:rPr>
        <w:t>exhibiton</w:t>
      </w:r>
      <w:proofErr w:type="spellEnd"/>
      <w:r w:rsidRPr="00A57BA0">
        <w:rPr>
          <w:rFonts w:ascii="Verdana" w:eastAsia="Verdana,Verdana,Arial" w:hAnsi="Verdana" w:cs="Verdana,Verdana,Arial"/>
          <w:color w:val="auto"/>
          <w:sz w:val="21"/>
          <w:szCs w:val="21"/>
        </w:rPr>
        <w:t>.</w:t>
      </w:r>
      <w:r w:rsidRPr="00A57BA0">
        <w:rPr>
          <w:rFonts w:ascii="Verdana" w:eastAsia="Verdana" w:hAnsi="Verdana" w:cs="Verdana"/>
          <w:b/>
          <w:bCs/>
          <w:color w:val="auto"/>
          <w:sz w:val="21"/>
          <w:szCs w:val="21"/>
        </w:rPr>
        <w:br/>
      </w:r>
      <w:r w:rsidRPr="00A57BA0">
        <w:rPr>
          <w:rFonts w:ascii="Verdana" w:eastAsia="Verdana" w:hAnsi="Verdana" w:cs="Verdana"/>
          <w:b/>
          <w:bCs/>
          <w:color w:val="auto"/>
          <w:sz w:val="21"/>
          <w:szCs w:val="21"/>
        </w:rPr>
        <w:br/>
      </w:r>
      <w:r w:rsidRPr="00A57BA0">
        <w:rPr>
          <w:rFonts w:ascii="Verdana" w:eastAsia="Verdana,Verdana,Arial" w:hAnsi="Verdana" w:cs="Verdana,Verdana,Arial"/>
          <w:b/>
          <w:bCs/>
          <w:color w:val="auto"/>
          <w:sz w:val="21"/>
          <w:szCs w:val="21"/>
        </w:rPr>
        <w:t xml:space="preserve">Christina Seely: </w:t>
      </w:r>
      <w:r w:rsidRPr="00A57BA0">
        <w:rPr>
          <w:rFonts w:ascii="Verdana" w:eastAsia="Verdana,Verdana,Arial" w:hAnsi="Verdana" w:cs="Verdana,Verdana,Arial"/>
          <w:b/>
          <w:bCs/>
          <w:i/>
          <w:iCs/>
          <w:color w:val="auto"/>
          <w:sz w:val="21"/>
          <w:szCs w:val="21"/>
        </w:rPr>
        <w:t>Dissonance / Disturbance</w:t>
      </w:r>
    </w:p>
    <w:p w14:paraId="3378E90B" w14:textId="77777777" w:rsidR="00037FD7" w:rsidRPr="00A57BA0" w:rsidRDefault="00037FD7" w:rsidP="00037FD7">
      <w:pPr>
        <w:pStyle w:val="Body"/>
        <w:rPr>
          <w:rFonts w:ascii="Verdana" w:eastAsia="Verdana" w:hAnsi="Verdana" w:cs="Verdana"/>
          <w:color w:val="auto"/>
          <w:sz w:val="21"/>
          <w:szCs w:val="21"/>
        </w:rPr>
      </w:pPr>
      <w:r w:rsidRPr="00A57BA0">
        <w:rPr>
          <w:rFonts w:ascii="Verdana" w:eastAsia="Verdana" w:hAnsi="Verdana" w:cs="Verdana"/>
          <w:color w:val="auto"/>
          <w:sz w:val="21"/>
          <w:szCs w:val="21"/>
        </w:rPr>
        <w:t xml:space="preserve">On view Oct. 8, 2021 – Sept. 25, </w:t>
      </w:r>
      <w:proofErr w:type="gramStart"/>
      <w:r w:rsidRPr="00A57BA0">
        <w:rPr>
          <w:rFonts w:ascii="Verdana" w:eastAsia="Verdana" w:hAnsi="Verdana" w:cs="Verdana"/>
          <w:color w:val="auto"/>
          <w:sz w:val="21"/>
          <w:szCs w:val="21"/>
        </w:rPr>
        <w:t>2022</w:t>
      </w:r>
      <w:proofErr w:type="gramEnd"/>
      <w:r w:rsidRPr="00A57BA0">
        <w:rPr>
          <w:rFonts w:ascii="Verdana" w:eastAsia="Verdana" w:hAnsi="Verdana" w:cs="Verdana"/>
          <w:color w:val="auto"/>
          <w:sz w:val="21"/>
          <w:szCs w:val="21"/>
        </w:rPr>
        <w:t> </w:t>
      </w:r>
      <w:r w:rsidRPr="00A57BA0">
        <w:rPr>
          <w:rFonts w:ascii="Verdana" w:eastAsia="Verdana" w:hAnsi="Verdana" w:cs="Verdana"/>
          <w:b/>
          <w:bCs/>
          <w:color w:val="auto"/>
          <w:sz w:val="21"/>
          <w:szCs w:val="21"/>
        </w:rPr>
        <w:br/>
      </w:r>
      <w:r w:rsidRPr="00A57BA0">
        <w:rPr>
          <w:rFonts w:ascii="Verdana" w:eastAsia="Verdana,Verdana,Arial" w:hAnsi="Verdana" w:cs="Verdana,Verdana,Arial"/>
          <w:color w:val="auto"/>
          <w:sz w:val="21"/>
          <w:szCs w:val="21"/>
        </w:rPr>
        <w:t>Christina Seeley’s</w:t>
      </w:r>
      <w:r w:rsidRPr="00A57BA0">
        <w:rPr>
          <w:rFonts w:ascii="Verdana" w:eastAsia="Verdana,Verdana,Arial" w:hAnsi="Verdana" w:cs="Verdana,Verdana,Arial"/>
          <w:i/>
          <w:iCs/>
          <w:color w:val="auto"/>
          <w:sz w:val="21"/>
          <w:szCs w:val="21"/>
        </w:rPr>
        <w:t xml:space="preserve"> Disturbance</w:t>
      </w:r>
      <w:r w:rsidRPr="00A57BA0">
        <w:rPr>
          <w:rFonts w:ascii="Verdana" w:eastAsia="Verdana,Verdana,Arial" w:hAnsi="Verdana" w:cs="Verdana,Verdana,Arial"/>
          <w:b/>
          <w:bCs/>
          <w:i/>
          <w:iCs/>
          <w:color w:val="auto"/>
          <w:sz w:val="21"/>
          <w:szCs w:val="21"/>
        </w:rPr>
        <w:t xml:space="preserve"> </w:t>
      </w:r>
      <w:r w:rsidRPr="00A57BA0">
        <w:rPr>
          <w:rFonts w:ascii="Verdana" w:eastAsia="Verdana,Verdana,Arial" w:hAnsi="Verdana" w:cs="Verdana,Verdana,Arial"/>
          <w:color w:val="auto"/>
          <w:sz w:val="21"/>
          <w:szCs w:val="21"/>
        </w:rPr>
        <w:t xml:space="preserve">is an immersive audio installation focused on the dramatic recurrent audial interruptions of natural sonic environments by large - scale industrialized machines. Seely is an artist and educator whose photographic practice spans the fields of science, design, and architecture. Her work addresses complexities of both built and natural global systems </w:t>
      </w:r>
      <w:proofErr w:type="gramStart"/>
      <w:r w:rsidRPr="00A57BA0">
        <w:rPr>
          <w:rFonts w:ascii="Verdana" w:eastAsia="Verdana,Verdana,Arial" w:hAnsi="Verdana" w:cs="Verdana,Verdana,Arial"/>
          <w:color w:val="auto"/>
          <w:sz w:val="21"/>
          <w:szCs w:val="21"/>
        </w:rPr>
        <w:t>in order to</w:t>
      </w:r>
      <w:proofErr w:type="gramEnd"/>
      <w:r w:rsidRPr="00A57BA0">
        <w:rPr>
          <w:rFonts w:ascii="Verdana" w:eastAsia="Verdana,Verdana,Arial" w:hAnsi="Verdana" w:cs="Verdana,Verdana,Arial"/>
          <w:color w:val="auto"/>
          <w:sz w:val="21"/>
          <w:szCs w:val="21"/>
        </w:rPr>
        <w:t xml:space="preserve"> help the public register and face the realities of our tenuous relationship to the planet. The video installation </w:t>
      </w:r>
      <w:r w:rsidRPr="00A57BA0">
        <w:rPr>
          <w:rFonts w:ascii="Verdana" w:eastAsia="Verdana,Verdana,Arial" w:hAnsi="Verdana" w:cs="Verdana,Verdana,Arial"/>
          <w:i/>
          <w:iCs/>
          <w:color w:val="auto"/>
          <w:sz w:val="21"/>
          <w:szCs w:val="21"/>
        </w:rPr>
        <w:t>Dissonance</w:t>
      </w:r>
      <w:r w:rsidRPr="00A57BA0">
        <w:rPr>
          <w:rFonts w:ascii="Verdana" w:eastAsia="Verdana,Verdana,Arial" w:hAnsi="Verdana" w:cs="Verdana,Verdana,Arial"/>
          <w:color w:val="auto"/>
          <w:sz w:val="21"/>
          <w:szCs w:val="21"/>
        </w:rPr>
        <w:t xml:space="preserve"> is a single-channel video piece created with footage collected on the Greenland ice sheet in the summer of 2019, the hottest summer on record. Part of the </w:t>
      </w:r>
      <w:r w:rsidRPr="00A57BA0">
        <w:rPr>
          <w:rFonts w:ascii="Verdana" w:eastAsia="Verdana,Verdana,Arial" w:hAnsi="Verdana" w:cs="Verdana,Verdana,Arial"/>
          <w:i/>
          <w:iCs/>
          <w:color w:val="auto"/>
          <w:sz w:val="21"/>
          <w:szCs w:val="21"/>
        </w:rPr>
        <w:t>Counter Cartographies: Living the Land</w:t>
      </w:r>
      <w:r w:rsidRPr="00A57BA0">
        <w:rPr>
          <w:rFonts w:ascii="Verdana" w:eastAsia="Verdana,Verdana,Arial" w:hAnsi="Verdana" w:cs="Verdana,Verdana,Arial"/>
          <w:color w:val="auto"/>
          <w:sz w:val="21"/>
          <w:szCs w:val="21"/>
        </w:rPr>
        <w:t> </w:t>
      </w:r>
      <w:proofErr w:type="spellStart"/>
      <w:r w:rsidRPr="00A57BA0">
        <w:rPr>
          <w:rFonts w:ascii="Verdana" w:eastAsia="Verdana,Verdana,Arial" w:hAnsi="Verdana" w:cs="Verdana,Verdana,Arial"/>
          <w:color w:val="auto"/>
          <w:sz w:val="21"/>
          <w:szCs w:val="21"/>
        </w:rPr>
        <w:t>exhibiton</w:t>
      </w:r>
      <w:proofErr w:type="spellEnd"/>
      <w:r w:rsidRPr="00A57BA0">
        <w:rPr>
          <w:rFonts w:ascii="Verdana" w:eastAsia="Verdana,Verdana,Arial" w:hAnsi="Verdana" w:cs="Verdana,Verdana,Arial"/>
          <w:color w:val="auto"/>
          <w:sz w:val="21"/>
          <w:szCs w:val="21"/>
        </w:rPr>
        <w:t>.</w:t>
      </w:r>
    </w:p>
    <w:p w14:paraId="40911C38" w14:textId="77777777" w:rsidR="00037FD7" w:rsidRPr="00A57BA0" w:rsidRDefault="00037FD7" w:rsidP="00037FD7">
      <w:pPr>
        <w:pStyle w:val="Body"/>
        <w:rPr>
          <w:rFonts w:ascii="Verdana" w:hAnsi="Verdana"/>
          <w:color w:val="auto"/>
          <w:sz w:val="21"/>
          <w:szCs w:val="21"/>
        </w:rPr>
      </w:pPr>
      <w:r w:rsidRPr="00A57BA0">
        <w:rPr>
          <w:rFonts w:ascii="Verdana" w:eastAsia="Verdana" w:hAnsi="Verdana" w:cs="Verdana"/>
          <w:color w:val="auto"/>
          <w:sz w:val="21"/>
          <w:szCs w:val="21"/>
        </w:rPr>
        <w:br/>
      </w:r>
      <w:r w:rsidRPr="00A57BA0">
        <w:rPr>
          <w:rFonts w:ascii="Verdana" w:eastAsia="Verdana" w:hAnsi="Verdana" w:cs="Verdana"/>
          <w:b/>
          <w:bCs/>
          <w:i/>
          <w:iCs/>
          <w:color w:val="auto"/>
          <w:sz w:val="21"/>
          <w:szCs w:val="21"/>
        </w:rPr>
        <w:t>Black Lives in Alaska: Journey, Justice, Joy</w:t>
      </w:r>
      <w:r w:rsidRPr="00A57BA0">
        <w:rPr>
          <w:rFonts w:ascii="Verdana" w:eastAsia="Verdana" w:hAnsi="Verdana" w:cs="Verdana"/>
          <w:i/>
          <w:iCs/>
          <w:color w:val="auto"/>
          <w:sz w:val="21"/>
          <w:szCs w:val="21"/>
        </w:rPr>
        <w:t> </w:t>
      </w:r>
      <w:r w:rsidRPr="00A57BA0">
        <w:rPr>
          <w:rFonts w:ascii="Verdana" w:eastAsia="Verdana" w:hAnsi="Verdana" w:cs="Verdana"/>
          <w:color w:val="auto"/>
          <w:sz w:val="21"/>
          <w:szCs w:val="21"/>
        </w:rPr>
        <w:br/>
        <w:t>On view through Nov. 28, 2021, West Wing, Atrium</w:t>
      </w:r>
      <w:r w:rsidRPr="00A57BA0">
        <w:rPr>
          <w:rFonts w:ascii="Verdana" w:eastAsia="Verdana" w:hAnsi="Verdana" w:cs="Verdana"/>
          <w:color w:val="auto"/>
          <w:sz w:val="21"/>
          <w:szCs w:val="21"/>
        </w:rPr>
        <w:br/>
        <w:t>Generations before statehood and earlier even than the Klondike gold rush of the 1890s, Black men and women arrived in Alaska and have since participated in politics, economic development, and culture. They patrolled the seas, built the roads, served in the military and public life, opened businesses, fought injustice, created art, and forged communities. This exhibition, told through archival photos and ephemera, showcases the richness and resilience of Black lives in Alaska. </w:t>
      </w:r>
      <w:r w:rsidRPr="00A57BA0">
        <w:rPr>
          <w:rFonts w:ascii="Verdana" w:eastAsia="Verdana" w:hAnsi="Verdana" w:cs="Verdana"/>
          <w:color w:val="auto"/>
          <w:sz w:val="21"/>
          <w:szCs w:val="21"/>
        </w:rPr>
        <w:br/>
      </w:r>
      <w:r w:rsidRPr="00A57BA0">
        <w:rPr>
          <w:rFonts w:ascii="Verdana" w:eastAsia="Verdana" w:hAnsi="Verdana" w:cs="Verdana"/>
          <w:color w:val="auto"/>
          <w:sz w:val="21"/>
          <w:szCs w:val="21"/>
        </w:rPr>
        <w:br/>
      </w:r>
      <w:r w:rsidRPr="00A57BA0">
        <w:rPr>
          <w:rFonts w:ascii="Verdana" w:eastAsia="Verdana" w:hAnsi="Verdana" w:cs="Verdana"/>
          <w:b/>
          <w:bCs/>
          <w:i/>
          <w:iCs/>
          <w:color w:val="auto"/>
          <w:sz w:val="21"/>
          <w:szCs w:val="21"/>
        </w:rPr>
        <w:t>Aesthetics of Hanging Laundry</w:t>
      </w:r>
      <w:r w:rsidRPr="00A57BA0">
        <w:rPr>
          <w:rFonts w:ascii="Verdana" w:eastAsia="Verdana" w:hAnsi="Verdana" w:cs="Verdana"/>
          <w:color w:val="auto"/>
          <w:sz w:val="21"/>
          <w:szCs w:val="21"/>
        </w:rPr>
        <w:t> </w:t>
      </w:r>
      <w:r w:rsidRPr="00A57BA0">
        <w:rPr>
          <w:rFonts w:ascii="Verdana" w:eastAsia="Verdana" w:hAnsi="Verdana" w:cs="Verdana"/>
          <w:color w:val="auto"/>
          <w:sz w:val="21"/>
          <w:szCs w:val="21"/>
        </w:rPr>
        <w:br/>
        <w:t>On view through Winter 2021, West Wing, Third Floor, and </w:t>
      </w:r>
      <w:hyperlink r:id="rId39">
        <w:r w:rsidRPr="00A57BA0">
          <w:rPr>
            <w:rFonts w:ascii="Verdana" w:eastAsia="Verdana" w:hAnsi="Verdana" w:cs="Verdana"/>
            <w:color w:val="auto"/>
            <w:sz w:val="21"/>
            <w:szCs w:val="21"/>
            <w:u w:val="single"/>
          </w:rPr>
          <w:t>online</w:t>
        </w:r>
      </w:hyperlink>
      <w:r w:rsidRPr="00A57BA0">
        <w:rPr>
          <w:rFonts w:ascii="Verdana" w:eastAsia="Verdana" w:hAnsi="Verdana" w:cs="Verdana"/>
          <w:color w:val="auto"/>
          <w:sz w:val="21"/>
          <w:szCs w:val="21"/>
        </w:rPr>
        <w:t> </w:t>
      </w:r>
      <w:r w:rsidRPr="00A57BA0">
        <w:rPr>
          <w:rFonts w:ascii="Verdana" w:eastAsia="Verdana" w:hAnsi="Verdana" w:cs="Verdana"/>
          <w:color w:val="auto"/>
          <w:sz w:val="21"/>
          <w:szCs w:val="21"/>
        </w:rPr>
        <w:br/>
        <w:t>An ongoing photography project, </w:t>
      </w:r>
      <w:r w:rsidRPr="00A57BA0">
        <w:rPr>
          <w:rFonts w:ascii="Verdana" w:eastAsia="Verdana" w:hAnsi="Verdana" w:cs="Verdana"/>
          <w:i/>
          <w:iCs/>
          <w:color w:val="auto"/>
          <w:sz w:val="21"/>
          <w:szCs w:val="21"/>
        </w:rPr>
        <w:t>Aesthetics of Hanging Laundry</w:t>
      </w:r>
      <w:r w:rsidRPr="00A57BA0">
        <w:rPr>
          <w:rFonts w:ascii="Verdana" w:eastAsia="Verdana" w:hAnsi="Verdana" w:cs="Verdana"/>
          <w:color w:val="auto"/>
          <w:sz w:val="21"/>
          <w:szCs w:val="21"/>
        </w:rPr>
        <w:t>, presents images taken by </w:t>
      </w:r>
      <w:hyperlink r:id="rId40">
        <w:r w:rsidRPr="00A57BA0">
          <w:rPr>
            <w:rFonts w:ascii="Verdana" w:eastAsia="Verdana" w:hAnsi="Verdana" w:cs="Verdana"/>
            <w:color w:val="auto"/>
            <w:sz w:val="21"/>
            <w:szCs w:val="21"/>
            <w:u w:val="single"/>
          </w:rPr>
          <w:t>Andreas Hoffmann</w:t>
        </w:r>
      </w:hyperlink>
      <w:r w:rsidRPr="00A57BA0">
        <w:rPr>
          <w:rFonts w:ascii="Verdana" w:eastAsia="Verdana" w:hAnsi="Verdana" w:cs="Verdana"/>
          <w:color w:val="auto"/>
          <w:sz w:val="21"/>
          <w:szCs w:val="21"/>
        </w:rPr>
        <w:t> in the </w:t>
      </w:r>
      <w:proofErr w:type="spellStart"/>
      <w:r w:rsidRPr="00A57BA0">
        <w:rPr>
          <w:rFonts w:ascii="Verdana" w:eastAsia="Verdana" w:hAnsi="Verdana" w:cs="Verdana"/>
          <w:color w:val="auto"/>
          <w:sz w:val="21"/>
          <w:szCs w:val="21"/>
        </w:rPr>
        <w:t>Disko</w:t>
      </w:r>
      <w:proofErr w:type="spellEnd"/>
      <w:r w:rsidRPr="00A57BA0">
        <w:rPr>
          <w:rFonts w:ascii="Verdana" w:eastAsia="Verdana" w:hAnsi="Verdana" w:cs="Verdana"/>
          <w:color w:val="auto"/>
          <w:sz w:val="21"/>
          <w:szCs w:val="21"/>
        </w:rPr>
        <w:t> Bay area in northwest Greenland. It is about “discovering the beauty of sculptures consisting of stiff, frozen sheets and towels. It is a call to enjoy dependence on weather. Dare to dry and never give up. One day, your laundry will be ready.” </w:t>
      </w:r>
      <w:r w:rsidRPr="00A57BA0">
        <w:rPr>
          <w:rFonts w:ascii="Verdana" w:eastAsia="Verdana" w:hAnsi="Verdana" w:cs="Verdana"/>
          <w:color w:val="auto"/>
          <w:sz w:val="21"/>
          <w:szCs w:val="21"/>
        </w:rPr>
        <w:br/>
      </w:r>
      <w:r w:rsidRPr="00A57BA0">
        <w:rPr>
          <w:rFonts w:ascii="Verdana" w:eastAsia="Verdana" w:hAnsi="Verdana" w:cs="Verdana"/>
          <w:color w:val="auto"/>
          <w:sz w:val="21"/>
          <w:szCs w:val="21"/>
        </w:rPr>
        <w:br/>
      </w:r>
      <w:r w:rsidRPr="00A57BA0">
        <w:rPr>
          <w:rFonts w:ascii="Verdana" w:eastAsia="Verdana" w:hAnsi="Verdana" w:cs="Verdana"/>
          <w:b/>
          <w:bCs/>
          <w:i/>
          <w:iCs/>
          <w:color w:val="auto"/>
          <w:sz w:val="21"/>
          <w:szCs w:val="21"/>
        </w:rPr>
        <w:t>Circumpolar Cinema</w:t>
      </w:r>
      <w:r w:rsidRPr="00A57BA0">
        <w:rPr>
          <w:rFonts w:ascii="Verdana" w:eastAsia="Verdana" w:hAnsi="Verdana" w:cs="Verdana"/>
          <w:color w:val="auto"/>
          <w:sz w:val="21"/>
          <w:szCs w:val="21"/>
        </w:rPr>
        <w:t> </w:t>
      </w:r>
      <w:r w:rsidRPr="00A57BA0">
        <w:rPr>
          <w:rFonts w:ascii="Verdana" w:eastAsia="Verdana" w:hAnsi="Verdana" w:cs="Verdana"/>
          <w:color w:val="auto"/>
          <w:sz w:val="21"/>
          <w:szCs w:val="21"/>
        </w:rPr>
        <w:br/>
        <w:t>On view through September 2021, East Wing, Second Floor and </w:t>
      </w:r>
      <w:hyperlink r:id="rId41">
        <w:r w:rsidRPr="00A57BA0">
          <w:rPr>
            <w:rFonts w:ascii="Verdana" w:eastAsia="Verdana" w:hAnsi="Verdana" w:cs="Verdana"/>
            <w:color w:val="auto"/>
            <w:sz w:val="21"/>
            <w:szCs w:val="21"/>
            <w:u w:val="single"/>
          </w:rPr>
          <w:t>online</w:t>
        </w:r>
      </w:hyperlink>
      <w:r w:rsidRPr="00A57BA0">
        <w:rPr>
          <w:rFonts w:ascii="Verdana" w:eastAsia="Verdana" w:hAnsi="Verdana" w:cs="Verdana"/>
          <w:color w:val="auto"/>
          <w:sz w:val="21"/>
          <w:szCs w:val="21"/>
        </w:rPr>
        <w:t> </w:t>
      </w:r>
      <w:r w:rsidRPr="00A57BA0">
        <w:rPr>
          <w:rFonts w:ascii="Verdana" w:eastAsia="Verdana" w:hAnsi="Verdana" w:cs="Verdana"/>
          <w:color w:val="auto"/>
          <w:sz w:val="21"/>
          <w:szCs w:val="21"/>
        </w:rPr>
        <w:br/>
        <w:t>A pivotal art form of the last 100 years, film is a powerful medium for telling stories of people and place. The Northern Narratives gallery is transformed into four black box-style theaters for viewing films, which change periodically. This month’s feature is “Ice Blink: Fragments of Antarctic Voyages from Hobart,” by Miranda </w:t>
      </w:r>
      <w:proofErr w:type="spellStart"/>
      <w:r w:rsidRPr="00A57BA0">
        <w:rPr>
          <w:rFonts w:ascii="Verdana" w:eastAsia="Verdana" w:hAnsi="Verdana" w:cs="Verdana"/>
          <w:color w:val="auto"/>
          <w:sz w:val="21"/>
          <w:szCs w:val="21"/>
        </w:rPr>
        <w:t>Nieboer</w:t>
      </w:r>
      <w:proofErr w:type="spellEnd"/>
      <w:r w:rsidRPr="00A57BA0">
        <w:rPr>
          <w:rFonts w:ascii="Verdana" w:eastAsia="Verdana" w:hAnsi="Verdana" w:cs="Verdana"/>
          <w:color w:val="auto"/>
          <w:sz w:val="21"/>
          <w:szCs w:val="21"/>
        </w:rPr>
        <w:t> and Frederique Olivier. Anchorage, Alaska, and Hobart, Tasmania, may be geographic opposites, but each shares the distinction of being a gateway to a polar region. By framing an epic visual journey from Tasmania to Antarctica without plot or narrative, the three videos within </w:t>
      </w:r>
      <w:r w:rsidRPr="00A57BA0">
        <w:rPr>
          <w:rFonts w:ascii="Verdana" w:eastAsia="Verdana" w:hAnsi="Verdana" w:cs="Verdana"/>
          <w:i/>
          <w:iCs/>
          <w:color w:val="auto"/>
          <w:sz w:val="21"/>
          <w:szCs w:val="21"/>
        </w:rPr>
        <w:t>Ice Blink: Fragments of Antarctic Voyages from Hobart</w:t>
      </w:r>
      <w:r w:rsidRPr="00A57BA0">
        <w:rPr>
          <w:rFonts w:ascii="Verdana" w:eastAsia="Verdana" w:hAnsi="Verdana" w:cs="Verdana"/>
          <w:color w:val="auto"/>
          <w:sz w:val="21"/>
          <w:szCs w:val="21"/>
        </w:rPr>
        <w:t xml:space="preserve"> give viewers open-ended sensory </w:t>
      </w:r>
      <w:r w:rsidRPr="00A57BA0">
        <w:rPr>
          <w:rFonts w:ascii="Verdana" w:eastAsia="Verdana" w:hAnsi="Verdana" w:cs="Verdana"/>
          <w:color w:val="auto"/>
          <w:sz w:val="21"/>
          <w:szCs w:val="21"/>
        </w:rPr>
        <w:lastRenderedPageBreak/>
        <w:t>encounters with the southern polar region through ordinary moments at sea. </w:t>
      </w:r>
      <w:r w:rsidRPr="00A57BA0">
        <w:rPr>
          <w:rFonts w:ascii="Verdana" w:eastAsia="Verdana" w:hAnsi="Verdana" w:cs="Verdana"/>
          <w:i/>
          <w:iCs/>
          <w:color w:val="auto"/>
          <w:sz w:val="21"/>
          <w:szCs w:val="21"/>
        </w:rPr>
        <w:t>Ice Blink</w:t>
      </w:r>
      <w:r w:rsidRPr="00A57BA0">
        <w:rPr>
          <w:rFonts w:ascii="Verdana" w:eastAsia="Verdana" w:hAnsi="Verdana" w:cs="Verdana"/>
          <w:color w:val="auto"/>
          <w:sz w:val="21"/>
          <w:szCs w:val="21"/>
        </w:rPr>
        <w:t> was filmed during ship voyages to Antarctica. Named for the atmospheric phenomenon of white glare seen on the underside of low clouds in polar regions, the video series includes: </w:t>
      </w:r>
      <w:r w:rsidRPr="00A57BA0">
        <w:rPr>
          <w:rFonts w:ascii="Verdana" w:eastAsia="Verdana" w:hAnsi="Verdana" w:cs="Verdana"/>
          <w:i/>
          <w:iCs/>
          <w:color w:val="auto"/>
          <w:sz w:val="21"/>
          <w:szCs w:val="21"/>
        </w:rPr>
        <w:t>Of Ice and Steel</w:t>
      </w:r>
      <w:r w:rsidRPr="00A57BA0">
        <w:rPr>
          <w:rFonts w:ascii="Verdana" w:eastAsia="Verdana" w:hAnsi="Verdana" w:cs="Verdana"/>
          <w:color w:val="auto"/>
          <w:sz w:val="21"/>
          <w:szCs w:val="21"/>
        </w:rPr>
        <w:t>, which projects through video footage the movement of the ship through the ice at different times and from different perspectives; </w:t>
      </w:r>
      <w:r w:rsidRPr="00A57BA0">
        <w:rPr>
          <w:rFonts w:ascii="Verdana" w:eastAsia="Verdana" w:hAnsi="Verdana" w:cs="Verdana"/>
          <w:i/>
          <w:iCs/>
          <w:color w:val="auto"/>
          <w:sz w:val="21"/>
          <w:szCs w:val="21"/>
        </w:rPr>
        <w:t>Restless Horizons</w:t>
      </w:r>
      <w:r w:rsidRPr="00A57BA0">
        <w:rPr>
          <w:rFonts w:ascii="Verdana" w:eastAsia="Verdana" w:hAnsi="Verdana" w:cs="Verdana"/>
          <w:color w:val="auto"/>
          <w:sz w:val="21"/>
          <w:szCs w:val="21"/>
        </w:rPr>
        <w:t>, which presents recordings of a journey to Antarctica as filmed through a ship’s porthole; and </w:t>
      </w:r>
      <w:r w:rsidRPr="00A57BA0">
        <w:rPr>
          <w:rFonts w:ascii="Verdana" w:eastAsia="Verdana" w:hAnsi="Verdana" w:cs="Verdana"/>
          <w:i/>
          <w:iCs/>
          <w:color w:val="auto"/>
          <w:sz w:val="21"/>
          <w:szCs w:val="21"/>
        </w:rPr>
        <w:t>Interiors: Pitching, Rolling, Yawing,</w:t>
      </w:r>
      <w:r w:rsidRPr="00A57BA0">
        <w:rPr>
          <w:rFonts w:ascii="Verdana" w:eastAsia="Verdana" w:hAnsi="Verdana" w:cs="Verdana"/>
          <w:color w:val="auto"/>
          <w:sz w:val="21"/>
          <w:szCs w:val="21"/>
        </w:rPr>
        <w:t> which moves the camera and the viewer along with the ship as it moves across currents and though pack ice. </w:t>
      </w:r>
    </w:p>
    <w:p w14:paraId="19F4664A" w14:textId="77777777" w:rsidR="00037FD7" w:rsidRPr="00A57BA0" w:rsidRDefault="00037FD7" w:rsidP="00037FD7">
      <w:pPr>
        <w:pStyle w:val="paragraph"/>
        <w:spacing w:before="0" w:beforeAutospacing="0" w:after="0" w:afterAutospacing="0"/>
        <w:textAlignment w:val="baseline"/>
        <w:rPr>
          <w:rFonts w:ascii="Verdana" w:hAnsi="Verdana" w:cs="Segoe UI"/>
          <w:sz w:val="21"/>
          <w:szCs w:val="21"/>
        </w:rPr>
      </w:pPr>
    </w:p>
    <w:p w14:paraId="5004E578" w14:textId="77777777" w:rsidR="00037FD7" w:rsidRPr="00A57BA0" w:rsidRDefault="00037FD7" w:rsidP="00037FD7">
      <w:pPr>
        <w:pStyle w:val="paragraph"/>
        <w:spacing w:before="0" w:beforeAutospacing="0" w:after="0" w:afterAutospacing="0"/>
        <w:textAlignment w:val="baseline"/>
        <w:rPr>
          <w:rFonts w:ascii="Verdana" w:hAnsi="Verdana" w:cs="Segoe UI"/>
          <w:sz w:val="21"/>
          <w:szCs w:val="21"/>
        </w:rPr>
      </w:pPr>
    </w:p>
    <w:p w14:paraId="66E41C76" w14:textId="77777777" w:rsidR="00037FD7" w:rsidRPr="00A57BA0" w:rsidRDefault="00037FD7" w:rsidP="00037FD7">
      <w:pPr>
        <w:pStyle w:val="Heading6"/>
        <w:rPr>
          <w:color w:val="auto"/>
          <w:sz w:val="21"/>
          <w:szCs w:val="21"/>
        </w:rPr>
      </w:pPr>
      <w:r w:rsidRPr="00A57BA0">
        <w:rPr>
          <w:rStyle w:val="None"/>
          <w:color w:val="auto"/>
          <w:sz w:val="21"/>
          <w:szCs w:val="21"/>
        </w:rPr>
        <w:t>UPCOMING EXHIBITIONS</w:t>
      </w:r>
    </w:p>
    <w:p w14:paraId="5824BBF9" w14:textId="77777777" w:rsidR="00037FD7" w:rsidRPr="00A57BA0" w:rsidRDefault="00037FD7" w:rsidP="00037FD7">
      <w:pPr>
        <w:rPr>
          <w:rFonts w:ascii="Verdana" w:eastAsia="Verdana" w:hAnsi="Verdana" w:cs="Verdana"/>
          <w:sz w:val="21"/>
          <w:szCs w:val="21"/>
        </w:rPr>
      </w:pPr>
    </w:p>
    <w:p w14:paraId="144C28E2" w14:textId="1D592DED" w:rsidR="00037FD7" w:rsidRPr="00A57BA0" w:rsidRDefault="00037FD7" w:rsidP="00037FD7">
      <w:pPr>
        <w:pStyle w:val="paragraph"/>
        <w:spacing w:before="0" w:beforeAutospacing="0" w:after="0" w:afterAutospacing="0"/>
        <w:textAlignment w:val="baseline"/>
        <w:rPr>
          <w:rFonts w:ascii="Verdana" w:hAnsi="Verdana" w:cs="Segoe UI"/>
          <w:sz w:val="21"/>
          <w:szCs w:val="21"/>
        </w:rPr>
      </w:pPr>
      <w:r w:rsidRPr="00A57BA0">
        <w:rPr>
          <w:rFonts w:ascii="Verdana" w:eastAsia="Verdana" w:hAnsi="Verdana" w:cs="Verdana"/>
          <w:b/>
          <w:bCs/>
          <w:i/>
          <w:iCs/>
          <w:sz w:val="21"/>
          <w:szCs w:val="21"/>
        </w:rPr>
        <w:t>Borealis</w:t>
      </w:r>
      <w:r w:rsidRPr="00A57BA0">
        <w:rPr>
          <w:rFonts w:ascii="Verdana" w:eastAsia="Verdana" w:hAnsi="Verdana" w:cs="Verdana"/>
          <w:b/>
          <w:bCs/>
          <w:sz w:val="21"/>
          <w:szCs w:val="21"/>
        </w:rPr>
        <w:t>: Life in the Woods</w:t>
      </w:r>
      <w:r w:rsidRPr="00A57BA0">
        <w:rPr>
          <w:rFonts w:ascii="Verdana" w:eastAsia="Verdana" w:hAnsi="Verdana" w:cs="Verdana"/>
          <w:b/>
          <w:bCs/>
          <w:sz w:val="21"/>
          <w:szCs w:val="21"/>
        </w:rPr>
        <w:br/>
      </w:r>
      <w:r w:rsidRPr="00A57BA0">
        <w:rPr>
          <w:rFonts w:ascii="Verdana" w:eastAsia="Verdana" w:hAnsi="Verdana" w:cs="Verdana"/>
          <w:sz w:val="21"/>
          <w:szCs w:val="21"/>
        </w:rPr>
        <w:t xml:space="preserve">On view Nov. 18, 2021 – Sept. 25, </w:t>
      </w:r>
      <w:proofErr w:type="gramStart"/>
      <w:r w:rsidRPr="00A57BA0">
        <w:rPr>
          <w:rFonts w:ascii="Verdana" w:eastAsia="Verdana" w:hAnsi="Verdana" w:cs="Verdana"/>
          <w:sz w:val="21"/>
          <w:szCs w:val="21"/>
        </w:rPr>
        <w:t>2022</w:t>
      </w:r>
      <w:proofErr w:type="gramEnd"/>
      <w:r w:rsidRPr="00A57BA0">
        <w:rPr>
          <w:rFonts w:ascii="Verdana" w:eastAsia="Verdana" w:hAnsi="Verdana" w:cs="Verdana"/>
          <w:sz w:val="21"/>
          <w:szCs w:val="21"/>
        </w:rPr>
        <w:t> </w:t>
      </w:r>
      <w:r w:rsidRPr="00A57BA0">
        <w:rPr>
          <w:rFonts w:ascii="Verdana" w:eastAsia="Verdana" w:hAnsi="Verdana" w:cs="Verdana"/>
          <w:b/>
          <w:bCs/>
          <w:sz w:val="21"/>
          <w:szCs w:val="21"/>
        </w:rPr>
        <w:br/>
      </w:r>
      <w:r w:rsidRPr="00A57BA0">
        <w:rPr>
          <w:rFonts w:ascii="Verdana" w:eastAsia="Verdana" w:hAnsi="Verdana" w:cs="Verdana"/>
          <w:sz w:val="21"/>
          <w:szCs w:val="21"/>
        </w:rPr>
        <w:t>Photographer </w:t>
      </w:r>
      <w:hyperlink r:id="rId42">
        <w:r w:rsidRPr="00A57BA0">
          <w:rPr>
            <w:rFonts w:ascii="Verdana" w:eastAsia="Verdana" w:hAnsi="Verdana" w:cs="Verdana"/>
            <w:sz w:val="21"/>
            <w:szCs w:val="21"/>
            <w:u w:val="single"/>
          </w:rPr>
          <w:t>Jeroen </w:t>
        </w:r>
        <w:proofErr w:type="spellStart"/>
        <w:r w:rsidRPr="00A57BA0">
          <w:rPr>
            <w:rFonts w:ascii="Verdana" w:eastAsia="Verdana" w:hAnsi="Verdana" w:cs="Verdana"/>
            <w:sz w:val="21"/>
            <w:szCs w:val="21"/>
            <w:u w:val="single"/>
          </w:rPr>
          <w:t>Toirkens</w:t>
        </w:r>
        <w:proofErr w:type="spellEnd"/>
      </w:hyperlink>
      <w:r w:rsidRPr="00A57BA0">
        <w:rPr>
          <w:rFonts w:ascii="Verdana" w:eastAsia="Verdana" w:hAnsi="Verdana" w:cs="Verdana"/>
          <w:sz w:val="21"/>
          <w:szCs w:val="21"/>
        </w:rPr>
        <w:t> and journalist </w:t>
      </w:r>
      <w:proofErr w:type="spellStart"/>
      <w:r w:rsidRPr="00A57BA0">
        <w:rPr>
          <w:rFonts w:ascii="Verdana" w:eastAsia="Verdana" w:hAnsi="Verdana" w:cs="Verdana"/>
          <w:sz w:val="21"/>
          <w:szCs w:val="21"/>
        </w:rPr>
        <w:t>Jelle</w:t>
      </w:r>
      <w:proofErr w:type="spellEnd"/>
      <w:r w:rsidRPr="00A57BA0">
        <w:rPr>
          <w:rFonts w:ascii="Verdana" w:eastAsia="Verdana" w:hAnsi="Verdana" w:cs="Verdana"/>
          <w:sz w:val="21"/>
          <w:szCs w:val="21"/>
        </w:rPr>
        <w:t> Brandt </w:t>
      </w:r>
      <w:proofErr w:type="spellStart"/>
      <w:r w:rsidRPr="00A57BA0">
        <w:rPr>
          <w:rFonts w:ascii="Verdana" w:eastAsia="Verdana" w:hAnsi="Verdana" w:cs="Verdana"/>
          <w:sz w:val="21"/>
          <w:szCs w:val="21"/>
        </w:rPr>
        <w:t>Corstius</w:t>
      </w:r>
      <w:proofErr w:type="spellEnd"/>
      <w:r w:rsidRPr="00A57BA0">
        <w:rPr>
          <w:rFonts w:ascii="Verdana" w:eastAsia="Verdana" w:hAnsi="Verdana" w:cs="Verdana"/>
          <w:sz w:val="21"/>
          <w:szCs w:val="21"/>
        </w:rPr>
        <w:t xml:space="preserve"> visited boreal forests around the Circumpolar North, ending in Alaska in 2019. They sought the stories and people of the forests, focusing on the boreal zone in the Northern Hemisphere, a chiefly evergreen circle of trees that extends across Europe, </w:t>
      </w:r>
      <w:proofErr w:type="gramStart"/>
      <w:r w:rsidRPr="00A57BA0">
        <w:rPr>
          <w:rFonts w:ascii="Verdana" w:eastAsia="Verdana" w:hAnsi="Verdana" w:cs="Verdana"/>
          <w:sz w:val="21"/>
          <w:szCs w:val="21"/>
        </w:rPr>
        <w:t>Asia</w:t>
      </w:r>
      <w:proofErr w:type="gramEnd"/>
      <w:r w:rsidRPr="00A57BA0">
        <w:rPr>
          <w:rFonts w:ascii="Verdana" w:eastAsia="Verdana" w:hAnsi="Verdana" w:cs="Verdana"/>
          <w:sz w:val="21"/>
          <w:szCs w:val="21"/>
        </w:rPr>
        <w:t xml:space="preserve"> and North America. This forest is also known as the taiga. The boreal forest is the largest vegetation zone (biome) on Earth and makes up around 29% of the total forested area. The average tree produces enough oxygen over a hundred-year period to allow a human being to breathe for 20 years. This project works to reveal these forests for people around the world. An exhibition, </w:t>
      </w:r>
      <w:r w:rsidRPr="00A57BA0">
        <w:rPr>
          <w:rFonts w:ascii="Verdana" w:eastAsia="Verdana" w:hAnsi="Verdana" w:cs="Verdana"/>
          <w:i/>
          <w:iCs/>
          <w:sz w:val="21"/>
          <w:szCs w:val="21"/>
        </w:rPr>
        <w:t>Borealis: Life in the Woods</w:t>
      </w:r>
      <w:r w:rsidRPr="00A57BA0">
        <w:rPr>
          <w:rFonts w:ascii="Verdana" w:eastAsia="Verdana" w:hAnsi="Verdana" w:cs="Verdana"/>
          <w:sz w:val="21"/>
          <w:szCs w:val="21"/>
        </w:rPr>
        <w:t>, has been organized by the Hague Museum of Photography (</w:t>
      </w:r>
      <w:proofErr w:type="spellStart"/>
      <w:r w:rsidRPr="00A57BA0">
        <w:rPr>
          <w:rFonts w:ascii="Verdana" w:eastAsia="Verdana" w:hAnsi="Verdana" w:cs="Verdana"/>
          <w:sz w:val="21"/>
          <w:szCs w:val="21"/>
        </w:rPr>
        <w:t>Fotomuseum</w:t>
      </w:r>
      <w:proofErr w:type="spellEnd"/>
      <w:r w:rsidRPr="00A57BA0">
        <w:rPr>
          <w:rFonts w:ascii="Verdana" w:eastAsia="Verdana" w:hAnsi="Verdana" w:cs="Verdana"/>
          <w:sz w:val="21"/>
          <w:szCs w:val="21"/>
        </w:rPr>
        <w:t> Den Haag) in the Netherlands and the Anchorage Museum. It opens at the Anchorage Museum June 2021 and will travel to other venues. The </w:t>
      </w:r>
      <w:r w:rsidRPr="00A57BA0">
        <w:rPr>
          <w:rFonts w:ascii="Verdana" w:eastAsia="Verdana" w:hAnsi="Verdana" w:cs="Verdana"/>
          <w:i/>
          <w:iCs/>
          <w:sz w:val="21"/>
          <w:szCs w:val="21"/>
        </w:rPr>
        <w:t>Borealis</w:t>
      </w:r>
      <w:r w:rsidRPr="00A57BA0">
        <w:rPr>
          <w:rFonts w:ascii="Verdana" w:eastAsia="Verdana" w:hAnsi="Verdana" w:cs="Verdana"/>
          <w:sz w:val="21"/>
          <w:szCs w:val="21"/>
        </w:rPr>
        <w:t> project is supported by the Anchorage Museum’s Polar Lab program. An </w:t>
      </w:r>
      <w:proofErr w:type="spellStart"/>
      <w:r w:rsidRPr="00A57BA0">
        <w:rPr>
          <w:rFonts w:ascii="Verdana" w:eastAsia="Verdana" w:hAnsi="Verdana" w:cs="Verdana"/>
          <w:sz w:val="21"/>
          <w:szCs w:val="21"/>
        </w:rPr>
        <w:t>except</w:t>
      </w:r>
      <w:proofErr w:type="spellEnd"/>
      <w:r w:rsidRPr="00A57BA0">
        <w:rPr>
          <w:rFonts w:ascii="Verdana" w:eastAsia="Verdana" w:hAnsi="Verdana" w:cs="Verdana"/>
          <w:sz w:val="21"/>
          <w:szCs w:val="21"/>
        </w:rPr>
        <w:t> of this exhibition is </w:t>
      </w:r>
      <w:hyperlink r:id="rId43">
        <w:r w:rsidRPr="00A57BA0">
          <w:rPr>
            <w:rFonts w:ascii="Verdana" w:eastAsia="Verdana" w:hAnsi="Verdana" w:cs="Verdana"/>
            <w:sz w:val="21"/>
            <w:szCs w:val="21"/>
            <w:u w:val="single"/>
          </w:rPr>
          <w:t>online</w:t>
        </w:r>
      </w:hyperlink>
      <w:r w:rsidRPr="00A57BA0">
        <w:rPr>
          <w:rFonts w:ascii="Verdana" w:eastAsia="Verdana" w:hAnsi="Verdana" w:cs="Verdana"/>
          <w:sz w:val="21"/>
          <w:szCs w:val="21"/>
        </w:rPr>
        <w:t>. </w:t>
      </w:r>
      <w:r w:rsidRPr="00A57BA0">
        <w:rPr>
          <w:rFonts w:ascii="Verdana" w:eastAsia="Verdana" w:hAnsi="Verdana" w:cs="Verdana"/>
          <w:b/>
          <w:bCs/>
          <w:sz w:val="21"/>
          <w:szCs w:val="21"/>
        </w:rPr>
        <w:br/>
      </w:r>
      <w:r w:rsidRPr="00A57BA0">
        <w:rPr>
          <w:rFonts w:ascii="Verdana" w:eastAsia="Verdana" w:hAnsi="Verdana" w:cs="Verdana"/>
          <w:b/>
          <w:bCs/>
          <w:sz w:val="21"/>
          <w:szCs w:val="21"/>
        </w:rPr>
        <w:br/>
      </w:r>
      <w:r w:rsidRPr="00A57BA0">
        <w:rPr>
          <w:rFonts w:ascii="Verdana" w:eastAsia="Verdana,Verdana,Arial" w:hAnsi="Verdana" w:cs="Verdana,Verdana,Arial"/>
          <w:b/>
          <w:bCs/>
          <w:sz w:val="21"/>
          <w:szCs w:val="21"/>
        </w:rPr>
        <w:t xml:space="preserve">Paola </w:t>
      </w:r>
      <w:proofErr w:type="spellStart"/>
      <w:r w:rsidRPr="00A57BA0">
        <w:rPr>
          <w:rFonts w:ascii="Verdana" w:eastAsia="Verdana,Verdana,Arial" w:hAnsi="Verdana" w:cs="Verdana,Verdana,Arial"/>
          <w:b/>
          <w:bCs/>
          <w:sz w:val="21"/>
          <w:szCs w:val="21"/>
        </w:rPr>
        <w:t>Pivi</w:t>
      </w:r>
      <w:proofErr w:type="spellEnd"/>
      <w:r w:rsidRPr="00A57BA0">
        <w:rPr>
          <w:rFonts w:ascii="Verdana" w:eastAsia="Verdana,Verdana,Arial" w:hAnsi="Verdana" w:cs="Verdana,Verdana,Arial"/>
          <w:b/>
          <w:bCs/>
          <w:sz w:val="21"/>
          <w:szCs w:val="21"/>
        </w:rPr>
        <w:t xml:space="preserve">: </w:t>
      </w:r>
      <w:r w:rsidRPr="00A57BA0">
        <w:rPr>
          <w:rFonts w:ascii="Verdana" w:eastAsia="Verdana,Verdana,Arial" w:hAnsi="Verdana" w:cs="Verdana,Verdana,Arial"/>
          <w:b/>
          <w:bCs/>
          <w:i/>
          <w:iCs/>
          <w:sz w:val="21"/>
          <w:szCs w:val="21"/>
        </w:rPr>
        <w:t>Lies</w:t>
      </w:r>
      <w:r w:rsidR="00344F83" w:rsidRPr="00A57BA0">
        <w:rPr>
          <w:rFonts w:ascii="Verdana" w:eastAsia="Verdana,Verdana,Arial" w:hAnsi="Verdana" w:cs="Verdana,Verdana,Arial"/>
          <w:b/>
          <w:bCs/>
          <w:i/>
          <w:iCs/>
          <w:sz w:val="21"/>
          <w:szCs w:val="21"/>
        </w:rPr>
        <w:t xml:space="preserve">, Lies, </w:t>
      </w:r>
      <w:proofErr w:type="gramStart"/>
      <w:r w:rsidR="00344F83" w:rsidRPr="00A57BA0">
        <w:rPr>
          <w:rFonts w:ascii="Verdana" w:eastAsia="Verdana,Verdana,Arial" w:hAnsi="Verdana" w:cs="Verdana,Verdana,Arial"/>
          <w:b/>
          <w:bCs/>
          <w:i/>
          <w:iCs/>
          <w:sz w:val="21"/>
          <w:szCs w:val="21"/>
        </w:rPr>
        <w:t>Lies</w:t>
      </w:r>
      <w:proofErr w:type="gramEnd"/>
      <w:r w:rsidRPr="00A57BA0">
        <w:rPr>
          <w:rFonts w:ascii="Verdana" w:eastAsia="Verdana" w:hAnsi="Verdana" w:cs="Verdana"/>
          <w:b/>
          <w:bCs/>
          <w:sz w:val="21"/>
          <w:szCs w:val="21"/>
        </w:rPr>
        <w:br/>
      </w:r>
      <w:r w:rsidRPr="00A57BA0">
        <w:rPr>
          <w:rFonts w:ascii="Verdana" w:eastAsia="Verdana" w:hAnsi="Verdana" w:cs="Verdana"/>
          <w:sz w:val="21"/>
          <w:szCs w:val="21"/>
        </w:rPr>
        <w:t>On view Nov. 20, 2021 – Fall 2022 </w:t>
      </w:r>
      <w:r w:rsidRPr="00A57BA0">
        <w:rPr>
          <w:rFonts w:ascii="Verdana" w:eastAsia="Verdana" w:hAnsi="Verdana" w:cs="Verdana"/>
          <w:b/>
          <w:bCs/>
          <w:sz w:val="21"/>
          <w:szCs w:val="21"/>
        </w:rPr>
        <w:br/>
      </w:r>
      <w:r w:rsidRPr="00A57BA0">
        <w:rPr>
          <w:rFonts w:ascii="Verdana" w:eastAsia="Verdana,Verdana,Arial" w:hAnsi="Verdana" w:cs="Verdana,Verdana,Arial"/>
          <w:sz w:val="21"/>
          <w:szCs w:val="21"/>
        </w:rPr>
        <w:t xml:space="preserve">Paola </w:t>
      </w:r>
      <w:proofErr w:type="spellStart"/>
      <w:r w:rsidRPr="00A57BA0">
        <w:rPr>
          <w:rFonts w:ascii="Verdana" w:eastAsia="Verdana,Verdana,Arial" w:hAnsi="Verdana" w:cs="Verdana,Verdana,Arial"/>
          <w:sz w:val="21"/>
          <w:szCs w:val="21"/>
        </w:rPr>
        <w:t>Pivi’s</w:t>
      </w:r>
      <w:proofErr w:type="spellEnd"/>
      <w:r w:rsidRPr="00A57BA0">
        <w:rPr>
          <w:rFonts w:ascii="Verdana" w:eastAsia="Verdana,Verdana,Arial" w:hAnsi="Verdana" w:cs="Verdana,Verdana,Arial"/>
          <w:sz w:val="21"/>
          <w:szCs w:val="21"/>
        </w:rPr>
        <w:t xml:space="preserve"> </w:t>
      </w:r>
      <w:r w:rsidRPr="00A57BA0">
        <w:rPr>
          <w:rFonts w:ascii="Verdana" w:eastAsia="Verdana,Verdana,Arial" w:hAnsi="Verdana" w:cs="Verdana,Verdana,Arial"/>
          <w:i/>
          <w:iCs/>
          <w:sz w:val="21"/>
          <w:szCs w:val="21"/>
        </w:rPr>
        <w:t>Lies</w:t>
      </w:r>
      <w:r w:rsidR="00344F83" w:rsidRPr="00A57BA0">
        <w:rPr>
          <w:rFonts w:ascii="Verdana" w:eastAsia="Verdana,Verdana,Arial" w:hAnsi="Verdana" w:cs="Verdana,Verdana,Arial"/>
          <w:i/>
          <w:iCs/>
          <w:sz w:val="21"/>
          <w:szCs w:val="21"/>
        </w:rPr>
        <w:t>, Lies, Lies</w:t>
      </w:r>
      <w:r w:rsidRPr="00A57BA0">
        <w:rPr>
          <w:rFonts w:ascii="Verdana" w:eastAsia="Verdana,Verdana,Arial" w:hAnsi="Verdana" w:cs="Verdana,Verdana,Arial"/>
          <w:i/>
          <w:iCs/>
          <w:sz w:val="21"/>
          <w:szCs w:val="21"/>
        </w:rPr>
        <w:t xml:space="preserve"> </w:t>
      </w:r>
      <w:r w:rsidRPr="00A57BA0">
        <w:rPr>
          <w:rFonts w:ascii="Verdana" w:eastAsia="Verdana,Verdana,Arial" w:hAnsi="Verdana" w:cs="Verdana,Verdana,Arial"/>
          <w:sz w:val="21"/>
          <w:szCs w:val="21"/>
        </w:rPr>
        <w:t>is an immersive, multi-media installation composed of dozens of television screens and a sound system, installed on the Museum’s fourth floor. Visitors experience the artwork by entering the structure, where they are surrounded by screens on all sides, above and below and a barrage of images coming from every screen. More than 40,000 different images from around the world appear randomly every 3 seconds, one on each screen. At the same time, a sound system plays a human voice reciting different “lies.” The “lies” range from the silly to the obvious, including historical lies of political relevance.</w:t>
      </w:r>
      <w:r w:rsidRPr="00A57BA0">
        <w:rPr>
          <w:rFonts w:ascii="Verdana" w:eastAsia="Verdana,Verdana,Arial" w:hAnsi="Verdana" w:cs="Verdana,Verdana,Arial"/>
          <w:sz w:val="21"/>
          <w:szCs w:val="21"/>
        </w:rPr>
        <w:br/>
      </w:r>
    </w:p>
    <w:p w14:paraId="48C92F62" w14:textId="77777777" w:rsidR="00037FD7" w:rsidRPr="00A57BA0" w:rsidRDefault="00037FD7" w:rsidP="00037FD7">
      <w:pPr>
        <w:pStyle w:val="paragraph"/>
        <w:spacing w:before="0" w:beforeAutospacing="0" w:after="0" w:afterAutospacing="0"/>
        <w:textAlignment w:val="baseline"/>
        <w:rPr>
          <w:rFonts w:ascii="Verdana" w:hAnsi="Verdana" w:cs="Segoe UI"/>
          <w:sz w:val="21"/>
          <w:szCs w:val="21"/>
        </w:rPr>
      </w:pPr>
    </w:p>
    <w:p w14:paraId="692B8ECD" w14:textId="77777777" w:rsidR="00037FD7" w:rsidRPr="00A57BA0" w:rsidRDefault="00037FD7" w:rsidP="00037FD7">
      <w:pPr>
        <w:pStyle w:val="Heading6"/>
        <w:rPr>
          <w:color w:val="auto"/>
          <w:sz w:val="21"/>
          <w:szCs w:val="21"/>
        </w:rPr>
      </w:pPr>
      <w:r w:rsidRPr="00A57BA0">
        <w:rPr>
          <w:rStyle w:val="None"/>
          <w:color w:val="auto"/>
          <w:sz w:val="21"/>
          <w:szCs w:val="21"/>
        </w:rPr>
        <w:t>ONLINE ONLY EXHIBITIONS</w:t>
      </w:r>
    </w:p>
    <w:p w14:paraId="47124443" w14:textId="77777777" w:rsidR="00037FD7" w:rsidRPr="00A57BA0" w:rsidRDefault="00037FD7" w:rsidP="00037FD7">
      <w:pPr>
        <w:pStyle w:val="Body"/>
        <w:rPr>
          <w:rFonts w:ascii="Verdana" w:eastAsia="Verdana" w:hAnsi="Verdana" w:cs="Verdana"/>
          <w:color w:val="auto"/>
          <w:sz w:val="21"/>
          <w:szCs w:val="21"/>
        </w:rPr>
      </w:pPr>
      <w:r w:rsidRPr="00A57BA0">
        <w:rPr>
          <w:rFonts w:ascii="Verdana" w:eastAsia="Verdana" w:hAnsi="Verdana" w:cs="Verdana"/>
          <w:color w:val="auto"/>
          <w:sz w:val="21"/>
          <w:szCs w:val="21"/>
        </w:rPr>
        <w:br/>
      </w:r>
      <w:r w:rsidRPr="00A57BA0">
        <w:rPr>
          <w:rFonts w:ascii="Verdana" w:eastAsia="Verdana" w:hAnsi="Verdana" w:cs="Verdana"/>
          <w:b/>
          <w:bCs/>
          <w:i/>
          <w:iCs/>
          <w:color w:val="auto"/>
          <w:sz w:val="21"/>
          <w:szCs w:val="21"/>
        </w:rPr>
        <w:t>Arctic Remix</w:t>
      </w:r>
      <w:r w:rsidRPr="00A57BA0">
        <w:rPr>
          <w:rFonts w:ascii="Verdana" w:eastAsia="Verdana" w:hAnsi="Verdana" w:cs="Verdana"/>
          <w:color w:val="auto"/>
          <w:sz w:val="21"/>
          <w:szCs w:val="21"/>
        </w:rPr>
        <w:br/>
        <w:t>On view </w:t>
      </w:r>
      <w:hyperlink r:id="rId44">
        <w:r w:rsidRPr="00A57BA0">
          <w:rPr>
            <w:rFonts w:ascii="Verdana" w:eastAsia="Verdana" w:hAnsi="Verdana" w:cs="Verdana"/>
            <w:color w:val="auto"/>
            <w:sz w:val="21"/>
            <w:szCs w:val="21"/>
            <w:u w:val="single"/>
          </w:rPr>
          <w:t>online</w:t>
        </w:r>
      </w:hyperlink>
      <w:r w:rsidRPr="00A57BA0">
        <w:rPr>
          <w:rFonts w:ascii="Verdana" w:eastAsia="Verdana" w:hAnsi="Verdana" w:cs="Verdana"/>
          <w:color w:val="auto"/>
          <w:sz w:val="21"/>
          <w:szCs w:val="21"/>
        </w:rPr>
        <w:t> </w:t>
      </w:r>
      <w:r w:rsidRPr="00A57BA0">
        <w:rPr>
          <w:rFonts w:ascii="Verdana" w:eastAsia="Verdana" w:hAnsi="Verdana" w:cs="Verdana"/>
          <w:color w:val="auto"/>
          <w:sz w:val="21"/>
          <w:szCs w:val="21"/>
        </w:rPr>
        <w:br/>
      </w:r>
      <w:r w:rsidRPr="00A57BA0">
        <w:rPr>
          <w:rFonts w:ascii="Verdana" w:eastAsia="Verdana" w:hAnsi="Verdana" w:cs="Verdana"/>
          <w:i/>
          <w:iCs/>
          <w:color w:val="auto"/>
          <w:sz w:val="21"/>
          <w:szCs w:val="21"/>
        </w:rPr>
        <w:t>Arctic Remix</w:t>
      </w:r>
      <w:r w:rsidRPr="00A57BA0">
        <w:rPr>
          <w:rFonts w:ascii="Verdana" w:eastAsia="Verdana" w:hAnsi="Verdana" w:cs="Verdana"/>
          <w:color w:val="auto"/>
          <w:sz w:val="21"/>
          <w:szCs w:val="21"/>
        </w:rPr>
        <w:t> considers how Indigenous technologies have informed, inspired, or anticipated modern-day design and technology innovations. Indigenous peoples of the Arctic possessed an intimate knowledge of their environment, creating many adaptive tools for surviving and thriving through seasonal change. Many of these inventions reveal an economy of design and ingenious use of natural materials. Mass production, synthetic materials, and </w:t>
      </w:r>
      <w:proofErr w:type="gramStart"/>
      <w:r w:rsidRPr="00A57BA0">
        <w:rPr>
          <w:rFonts w:ascii="Verdana" w:eastAsia="Verdana" w:hAnsi="Verdana" w:cs="Verdana"/>
          <w:color w:val="auto"/>
          <w:sz w:val="21"/>
          <w:szCs w:val="21"/>
        </w:rPr>
        <w:t>modern day</w:t>
      </w:r>
      <w:proofErr w:type="gramEnd"/>
      <w:r w:rsidRPr="00A57BA0">
        <w:rPr>
          <w:rFonts w:ascii="Verdana" w:eastAsia="Verdana" w:hAnsi="Verdana" w:cs="Verdana"/>
          <w:color w:val="auto"/>
          <w:sz w:val="21"/>
          <w:szCs w:val="21"/>
        </w:rPr>
        <w:t> concerns change how we interact with objects as well as with our environment. Objects highlighted in this exhibition point to what has changed, what has been remixed, and what has stayed the same.  </w:t>
      </w:r>
    </w:p>
    <w:p w14:paraId="22D1867F" w14:textId="77777777" w:rsidR="00037FD7" w:rsidRPr="00A57BA0" w:rsidRDefault="00037FD7" w:rsidP="00037FD7">
      <w:pPr>
        <w:pStyle w:val="Body"/>
        <w:rPr>
          <w:rFonts w:ascii="Verdana" w:eastAsia="Verdana" w:hAnsi="Verdana" w:cs="Verdana"/>
          <w:color w:val="auto"/>
          <w:sz w:val="21"/>
          <w:szCs w:val="21"/>
        </w:rPr>
      </w:pPr>
      <w:r w:rsidRPr="00A57BA0">
        <w:rPr>
          <w:rFonts w:ascii="Verdana" w:eastAsia="Verdana,Verdana,Arial" w:hAnsi="Verdana" w:cs="Verdana,Verdana,Arial"/>
          <w:color w:val="auto"/>
          <w:sz w:val="21"/>
          <w:szCs w:val="21"/>
        </w:rPr>
        <w:lastRenderedPageBreak/>
        <w:br/>
      </w:r>
      <w:r w:rsidRPr="00A57BA0">
        <w:rPr>
          <w:rFonts w:ascii="Verdana" w:eastAsia="Verdana" w:hAnsi="Verdana" w:cs="Verdana"/>
          <w:b/>
          <w:bCs/>
          <w:i/>
          <w:iCs/>
          <w:color w:val="auto"/>
          <w:sz w:val="21"/>
          <w:szCs w:val="21"/>
        </w:rPr>
        <w:t>Created to Hold Power (Intellectual Property)</w:t>
      </w:r>
      <w:r w:rsidRPr="00A57BA0">
        <w:rPr>
          <w:rFonts w:ascii="Verdana" w:eastAsia="Verdana" w:hAnsi="Verdana" w:cs="Verdana"/>
          <w:color w:val="auto"/>
          <w:sz w:val="21"/>
          <w:szCs w:val="21"/>
        </w:rPr>
        <w:t> </w:t>
      </w:r>
      <w:r w:rsidRPr="00A57BA0">
        <w:rPr>
          <w:rFonts w:ascii="Verdana" w:eastAsia="Verdana" w:hAnsi="Verdana" w:cs="Verdana"/>
          <w:color w:val="auto"/>
          <w:sz w:val="21"/>
          <w:szCs w:val="21"/>
        </w:rPr>
        <w:br/>
        <w:t>On view </w:t>
      </w:r>
      <w:hyperlink r:id="rId45">
        <w:r w:rsidRPr="00A57BA0">
          <w:rPr>
            <w:rFonts w:ascii="Verdana" w:eastAsia="Verdana" w:hAnsi="Verdana" w:cs="Verdana"/>
            <w:color w:val="auto"/>
            <w:sz w:val="21"/>
            <w:szCs w:val="21"/>
            <w:u w:val="single"/>
          </w:rPr>
          <w:t>online</w:t>
        </w:r>
      </w:hyperlink>
      <w:r w:rsidRPr="00A57BA0">
        <w:rPr>
          <w:rFonts w:ascii="Verdana" w:eastAsia="Verdana" w:hAnsi="Verdana" w:cs="Verdana"/>
          <w:color w:val="auto"/>
          <w:sz w:val="21"/>
          <w:szCs w:val="21"/>
        </w:rPr>
        <w:t> </w:t>
      </w:r>
      <w:r w:rsidRPr="00A57BA0">
        <w:rPr>
          <w:rFonts w:ascii="Verdana" w:eastAsia="Verdana" w:hAnsi="Verdana" w:cs="Verdana"/>
          <w:color w:val="auto"/>
          <w:sz w:val="21"/>
          <w:szCs w:val="21"/>
        </w:rPr>
        <w:br/>
        <w:t>This digital solo exhibition, </w:t>
      </w:r>
      <w:r w:rsidRPr="00A57BA0">
        <w:rPr>
          <w:rFonts w:ascii="Verdana" w:eastAsia="Verdana" w:hAnsi="Verdana" w:cs="Verdana"/>
          <w:i/>
          <w:iCs/>
          <w:color w:val="auto"/>
          <w:sz w:val="21"/>
          <w:szCs w:val="21"/>
        </w:rPr>
        <w:t>Created to Hold Power (Intellectual Property)</w:t>
      </w:r>
      <w:r w:rsidRPr="00A57BA0">
        <w:rPr>
          <w:rFonts w:ascii="Verdana" w:eastAsia="Verdana" w:hAnsi="Verdana" w:cs="Verdana"/>
          <w:color w:val="auto"/>
          <w:sz w:val="21"/>
          <w:szCs w:val="21"/>
        </w:rPr>
        <w:t>, features new works by </w:t>
      </w:r>
      <w:hyperlink r:id="rId46">
        <w:r w:rsidRPr="00A57BA0">
          <w:rPr>
            <w:rFonts w:ascii="Verdana" w:eastAsia="Verdana" w:hAnsi="Verdana" w:cs="Verdana"/>
            <w:color w:val="auto"/>
            <w:sz w:val="21"/>
            <w:szCs w:val="21"/>
            <w:u w:val="single"/>
          </w:rPr>
          <w:t>Nicholas Galanin</w:t>
        </w:r>
      </w:hyperlink>
      <w:r w:rsidRPr="00A57BA0">
        <w:rPr>
          <w:rFonts w:ascii="Verdana" w:eastAsia="Verdana" w:hAnsi="Verdana" w:cs="Verdana"/>
          <w:color w:val="auto"/>
          <w:sz w:val="21"/>
          <w:szCs w:val="21"/>
        </w:rPr>
        <w:t xml:space="preserve">. The work recognizes the continual consumption and deficiency of colonial engagement with Indigenous land, bodies, </w:t>
      </w:r>
      <w:proofErr w:type="gramStart"/>
      <w:r w:rsidRPr="00A57BA0">
        <w:rPr>
          <w:rFonts w:ascii="Verdana" w:eastAsia="Verdana" w:hAnsi="Verdana" w:cs="Verdana"/>
          <w:color w:val="auto"/>
          <w:sz w:val="21"/>
          <w:szCs w:val="21"/>
        </w:rPr>
        <w:t>languages</w:t>
      </w:r>
      <w:proofErr w:type="gramEnd"/>
      <w:r w:rsidRPr="00A57BA0">
        <w:rPr>
          <w:rFonts w:ascii="Verdana" w:eastAsia="Verdana" w:hAnsi="Verdana" w:cs="Verdana"/>
          <w:color w:val="auto"/>
          <w:sz w:val="21"/>
          <w:szCs w:val="21"/>
        </w:rPr>
        <w:t xml:space="preserve"> and cultural objects. It challenges institutional authority and practices through photography, audio, video, </w:t>
      </w:r>
      <w:proofErr w:type="gramStart"/>
      <w:r w:rsidRPr="00A57BA0">
        <w:rPr>
          <w:rFonts w:ascii="Verdana" w:eastAsia="Verdana" w:hAnsi="Verdana" w:cs="Verdana"/>
          <w:color w:val="auto"/>
          <w:sz w:val="21"/>
          <w:szCs w:val="21"/>
        </w:rPr>
        <w:t>sculpture</w:t>
      </w:r>
      <w:proofErr w:type="gramEnd"/>
      <w:r w:rsidRPr="00A57BA0">
        <w:rPr>
          <w:rFonts w:ascii="Verdana" w:eastAsia="Verdana" w:hAnsi="Verdana" w:cs="Verdana"/>
          <w:color w:val="auto"/>
          <w:sz w:val="21"/>
          <w:szCs w:val="21"/>
        </w:rPr>
        <w:t xml:space="preserve"> and painting. The exhibition includes multiple components. </w:t>
      </w:r>
      <w:r w:rsidRPr="00A57BA0">
        <w:rPr>
          <w:rFonts w:ascii="Verdana" w:eastAsia="Verdana" w:hAnsi="Verdana" w:cs="Verdana"/>
          <w:i/>
          <w:iCs/>
          <w:color w:val="auto"/>
          <w:sz w:val="21"/>
          <w:szCs w:val="21"/>
        </w:rPr>
        <w:t>Fair Warning, a Sacred Place</w:t>
      </w:r>
      <w:r w:rsidRPr="00A57BA0">
        <w:rPr>
          <w:rFonts w:ascii="Verdana" w:eastAsia="Verdana" w:hAnsi="Verdana" w:cs="Verdana"/>
          <w:color w:val="auto"/>
          <w:sz w:val="21"/>
          <w:szCs w:val="21"/>
        </w:rPr>
        <w:t> is a photo and audio series. Galanin says these images document “empty museum cabinets created to hold Indigenous power for captive display. These non-Indigenous institutions do not belong to this power, and this power does not belong to them.” In the </w:t>
      </w:r>
      <w:r w:rsidRPr="00A57BA0">
        <w:rPr>
          <w:rFonts w:ascii="Verdana" w:eastAsia="Verdana" w:hAnsi="Verdana" w:cs="Verdana"/>
          <w:i/>
          <w:iCs/>
          <w:color w:val="auto"/>
          <w:sz w:val="21"/>
          <w:szCs w:val="21"/>
        </w:rPr>
        <w:t>(Intellectual Property)</w:t>
      </w:r>
      <w:r w:rsidRPr="00A57BA0">
        <w:rPr>
          <w:rFonts w:ascii="Verdana" w:eastAsia="Verdana" w:hAnsi="Verdana" w:cs="Verdana"/>
          <w:color w:val="auto"/>
          <w:sz w:val="21"/>
          <w:szCs w:val="21"/>
        </w:rPr>
        <w:t xml:space="preserve"> photo series, works are carefully titled by Galanin to humanize our connection to the uses of our intellectual property and honor the cultural continuum of this knowledge. “Architecture of Return,” painted on deer hide, maps an escape route for Indigenous objects held in the collection of the Metropolitan Museum of Art in New York City. The works in the exhibition engage abstraction, warning, escape, celebration, linguistic </w:t>
      </w:r>
      <w:proofErr w:type="gramStart"/>
      <w:r w:rsidRPr="00A57BA0">
        <w:rPr>
          <w:rFonts w:ascii="Verdana" w:eastAsia="Verdana" w:hAnsi="Verdana" w:cs="Verdana"/>
          <w:color w:val="auto"/>
          <w:sz w:val="21"/>
          <w:szCs w:val="21"/>
        </w:rPr>
        <w:t>limitation</w:t>
      </w:r>
      <w:proofErr w:type="gramEnd"/>
      <w:r w:rsidRPr="00A57BA0">
        <w:rPr>
          <w:rFonts w:ascii="Verdana" w:eastAsia="Verdana" w:hAnsi="Verdana" w:cs="Verdana"/>
          <w:color w:val="auto"/>
          <w:sz w:val="21"/>
          <w:szCs w:val="21"/>
        </w:rPr>
        <w:t xml:space="preserve"> and insistence on holding up the continued presence, knowledge and value of Indigenous people. </w:t>
      </w:r>
    </w:p>
    <w:p w14:paraId="5B218CE7" w14:textId="77777777" w:rsidR="00037FD7" w:rsidRPr="00A57BA0" w:rsidRDefault="00037FD7" w:rsidP="00037FD7">
      <w:pPr>
        <w:pStyle w:val="Body"/>
        <w:rPr>
          <w:rFonts w:ascii="Verdana" w:eastAsia="Verdana" w:hAnsi="Verdana" w:cs="Verdana"/>
          <w:color w:val="auto"/>
          <w:sz w:val="21"/>
          <w:szCs w:val="21"/>
        </w:rPr>
      </w:pPr>
    </w:p>
    <w:p w14:paraId="312760CC" w14:textId="77777777" w:rsidR="00037FD7" w:rsidRPr="00A57BA0" w:rsidRDefault="00037FD7" w:rsidP="00037FD7">
      <w:pPr>
        <w:pStyle w:val="Body"/>
        <w:rPr>
          <w:rFonts w:ascii="Verdana" w:eastAsia="Verdana" w:hAnsi="Verdana" w:cs="Verdana"/>
          <w:color w:val="auto"/>
          <w:sz w:val="21"/>
          <w:szCs w:val="21"/>
        </w:rPr>
      </w:pPr>
      <w:r w:rsidRPr="00A57BA0">
        <w:rPr>
          <w:rFonts w:ascii="Verdana" w:eastAsia="Verdana" w:hAnsi="Verdana" w:cs="Verdana"/>
          <w:b/>
          <w:bCs/>
          <w:i/>
          <w:iCs/>
          <w:color w:val="auto"/>
          <w:sz w:val="21"/>
          <w:szCs w:val="21"/>
        </w:rPr>
        <w:t>Dwelling in the Enfolding</w:t>
      </w:r>
      <w:r w:rsidRPr="00A57BA0">
        <w:rPr>
          <w:rFonts w:ascii="Verdana" w:eastAsia="Verdana" w:hAnsi="Verdana" w:cs="Verdana"/>
          <w:color w:val="auto"/>
          <w:sz w:val="21"/>
          <w:szCs w:val="21"/>
        </w:rPr>
        <w:t> </w:t>
      </w:r>
      <w:r w:rsidRPr="00A57BA0">
        <w:rPr>
          <w:rFonts w:ascii="Verdana" w:eastAsia="Verdana" w:hAnsi="Verdana" w:cs="Verdana"/>
          <w:color w:val="auto"/>
          <w:sz w:val="21"/>
          <w:szCs w:val="21"/>
        </w:rPr>
        <w:br/>
        <w:t>On view </w:t>
      </w:r>
      <w:hyperlink r:id="rId47">
        <w:r w:rsidRPr="00A57BA0">
          <w:rPr>
            <w:rFonts w:ascii="Verdana" w:eastAsia="Verdana" w:hAnsi="Verdana" w:cs="Verdana"/>
            <w:color w:val="auto"/>
            <w:sz w:val="21"/>
            <w:szCs w:val="21"/>
            <w:u w:val="single"/>
          </w:rPr>
          <w:t>online</w:t>
        </w:r>
      </w:hyperlink>
      <w:r w:rsidRPr="00A57BA0">
        <w:rPr>
          <w:rFonts w:ascii="Verdana" w:eastAsia="Verdana" w:hAnsi="Verdana" w:cs="Verdana"/>
          <w:color w:val="auto"/>
          <w:sz w:val="21"/>
          <w:szCs w:val="21"/>
        </w:rPr>
        <w:t> </w:t>
      </w:r>
      <w:r w:rsidRPr="00A57BA0">
        <w:rPr>
          <w:rFonts w:ascii="Verdana" w:eastAsia="Verdana" w:hAnsi="Verdana" w:cs="Verdana"/>
          <w:color w:val="auto"/>
          <w:sz w:val="21"/>
          <w:szCs w:val="21"/>
        </w:rPr>
        <w:br/>
        <w:t xml:space="preserve">Whether standing on top of a vast ice field or deep in a mysterious ice cave, </w:t>
      </w:r>
      <w:r w:rsidRPr="00A57BA0">
        <w:rPr>
          <w:rFonts w:ascii="Verdana" w:eastAsia="Verdana" w:hAnsi="Verdana" w:cs="Verdana"/>
          <w:i/>
          <w:iCs/>
          <w:color w:val="auto"/>
          <w:sz w:val="21"/>
          <w:szCs w:val="21"/>
        </w:rPr>
        <w:t>Dwelling in the Enfolding</w:t>
      </w:r>
      <w:r w:rsidRPr="00A57BA0">
        <w:rPr>
          <w:rFonts w:ascii="Verdana" w:eastAsia="Verdana" w:hAnsi="Verdana" w:cs="Verdana"/>
          <w:color w:val="auto"/>
          <w:sz w:val="21"/>
          <w:szCs w:val="21"/>
        </w:rPr>
        <w:t xml:space="preserve"> viewers encounter and interact with distinct audio-visual experiences that offer new ways to perceive landscapes. An immersive 360° virtual reality (VR) piece by Matthew </w:t>
      </w:r>
      <w:proofErr w:type="spellStart"/>
      <w:r w:rsidRPr="00A57BA0">
        <w:rPr>
          <w:rFonts w:ascii="Verdana" w:eastAsia="Verdana" w:hAnsi="Verdana" w:cs="Verdana"/>
          <w:color w:val="auto"/>
          <w:sz w:val="21"/>
          <w:szCs w:val="21"/>
        </w:rPr>
        <w:t>Burtner</w:t>
      </w:r>
      <w:proofErr w:type="spellEnd"/>
      <w:r w:rsidRPr="00A57BA0">
        <w:rPr>
          <w:rFonts w:ascii="Verdana" w:eastAsia="Verdana" w:hAnsi="Verdana" w:cs="Verdana"/>
          <w:color w:val="auto"/>
          <w:sz w:val="21"/>
          <w:szCs w:val="21"/>
        </w:rPr>
        <w:t xml:space="preserve"> and Mona </w:t>
      </w:r>
      <w:proofErr w:type="spellStart"/>
      <w:r w:rsidRPr="00A57BA0">
        <w:rPr>
          <w:rFonts w:ascii="Verdana" w:eastAsia="Verdana" w:hAnsi="Verdana" w:cs="Verdana"/>
          <w:color w:val="auto"/>
          <w:sz w:val="21"/>
          <w:szCs w:val="21"/>
        </w:rPr>
        <w:t>Kasra</w:t>
      </w:r>
      <w:proofErr w:type="spellEnd"/>
      <w:r w:rsidRPr="00A57BA0">
        <w:rPr>
          <w:rFonts w:ascii="Verdana" w:eastAsia="Verdana" w:hAnsi="Verdana" w:cs="Verdana"/>
          <w:color w:val="auto"/>
          <w:sz w:val="21"/>
          <w:szCs w:val="21"/>
        </w:rPr>
        <w:t xml:space="preserve">, </w:t>
      </w:r>
      <w:proofErr w:type="gramStart"/>
      <w:r w:rsidRPr="00A57BA0">
        <w:rPr>
          <w:rFonts w:ascii="Verdana" w:eastAsia="Verdana" w:hAnsi="Verdana" w:cs="Verdana"/>
          <w:i/>
          <w:iCs/>
          <w:color w:val="auto"/>
          <w:sz w:val="21"/>
          <w:szCs w:val="21"/>
        </w:rPr>
        <w:t>Dwelling</w:t>
      </w:r>
      <w:proofErr w:type="gramEnd"/>
      <w:r w:rsidRPr="00A57BA0">
        <w:rPr>
          <w:rFonts w:ascii="Verdana" w:eastAsia="Verdana" w:hAnsi="Verdana" w:cs="Verdana"/>
          <w:i/>
          <w:iCs/>
          <w:color w:val="auto"/>
          <w:sz w:val="21"/>
          <w:szCs w:val="21"/>
        </w:rPr>
        <w:t xml:space="preserve"> in the Enfolding</w:t>
      </w:r>
      <w:r w:rsidRPr="00A57BA0">
        <w:rPr>
          <w:rFonts w:ascii="Verdana" w:eastAsia="Verdana" w:hAnsi="Verdana" w:cs="Verdana"/>
          <w:color w:val="auto"/>
          <w:sz w:val="21"/>
          <w:szCs w:val="21"/>
        </w:rPr>
        <w:t xml:space="preserve"> allows viewers to encounter and interact with distinct audio-visual experiences in nature that offer new ways to perceive landscapes. </w:t>
      </w:r>
      <w:hyperlink r:id="rId48" w:tgtFrame="_blank" w:history="1">
        <w:r w:rsidRPr="00A57BA0">
          <w:rPr>
            <w:rStyle w:val="Hyperlink"/>
            <w:rFonts w:ascii="Verdana" w:eastAsia="Verdana" w:hAnsi="Verdana" w:cs="Verdana"/>
            <w:color w:val="auto"/>
            <w:sz w:val="21"/>
            <w:szCs w:val="21"/>
          </w:rPr>
          <w:t>Watch and download for free</w:t>
        </w:r>
      </w:hyperlink>
      <w:r w:rsidRPr="00A57BA0">
        <w:rPr>
          <w:rFonts w:ascii="Verdana" w:eastAsia="Verdana" w:hAnsi="Verdana" w:cs="Verdana"/>
          <w:color w:val="auto"/>
          <w:sz w:val="21"/>
          <w:szCs w:val="21"/>
        </w:rPr>
        <w:t> in the Oculus app.</w:t>
      </w:r>
    </w:p>
    <w:p w14:paraId="4EB934A5" w14:textId="77777777" w:rsidR="00037FD7" w:rsidRPr="00A57BA0" w:rsidRDefault="00037FD7" w:rsidP="00037FD7">
      <w:pPr>
        <w:pStyle w:val="paragraph"/>
        <w:spacing w:before="0" w:beforeAutospacing="0" w:after="0" w:afterAutospacing="0"/>
        <w:textAlignment w:val="baseline"/>
        <w:rPr>
          <w:rFonts w:ascii="Verdana" w:eastAsia="Verdana" w:hAnsi="Verdana" w:cs="Verdana"/>
          <w:sz w:val="21"/>
          <w:szCs w:val="21"/>
        </w:rPr>
      </w:pPr>
    </w:p>
    <w:p w14:paraId="3225832C" w14:textId="77777777" w:rsidR="00037FD7" w:rsidRPr="00A57BA0" w:rsidRDefault="00037FD7" w:rsidP="00037FD7">
      <w:pPr>
        <w:pStyle w:val="Body"/>
        <w:rPr>
          <w:rFonts w:ascii="Verdana" w:eastAsia="Verdana" w:hAnsi="Verdana" w:cs="Verdana"/>
          <w:color w:val="auto"/>
          <w:sz w:val="21"/>
          <w:szCs w:val="21"/>
        </w:rPr>
      </w:pPr>
      <w:r w:rsidRPr="00A57BA0">
        <w:rPr>
          <w:rFonts w:ascii="Verdana" w:eastAsia="Verdana" w:hAnsi="Verdana" w:cs="Verdana"/>
          <w:b/>
          <w:bCs/>
          <w:i/>
          <w:iCs/>
          <w:color w:val="auto"/>
          <w:sz w:val="21"/>
          <w:szCs w:val="21"/>
        </w:rPr>
        <w:t>Future Ready: Survival Now + Next</w:t>
      </w:r>
      <w:r w:rsidRPr="00A57BA0">
        <w:rPr>
          <w:rFonts w:ascii="Verdana" w:eastAsia="Verdana" w:hAnsi="Verdana" w:cs="Verdana"/>
          <w:color w:val="auto"/>
          <w:sz w:val="21"/>
          <w:szCs w:val="21"/>
        </w:rPr>
        <w:t> </w:t>
      </w:r>
      <w:r w:rsidRPr="00A57BA0">
        <w:rPr>
          <w:rFonts w:ascii="Verdana" w:eastAsia="Verdana" w:hAnsi="Verdana" w:cs="Verdana"/>
          <w:color w:val="auto"/>
          <w:sz w:val="21"/>
          <w:szCs w:val="21"/>
        </w:rPr>
        <w:br/>
        <w:t>On view </w:t>
      </w:r>
      <w:hyperlink r:id="rId49">
        <w:r w:rsidRPr="00A57BA0">
          <w:rPr>
            <w:rFonts w:ascii="Verdana" w:eastAsia="Verdana" w:hAnsi="Verdana" w:cs="Verdana"/>
            <w:color w:val="auto"/>
            <w:sz w:val="21"/>
            <w:szCs w:val="21"/>
            <w:u w:val="single"/>
          </w:rPr>
          <w:t>online</w:t>
        </w:r>
      </w:hyperlink>
      <w:r w:rsidRPr="00A57BA0">
        <w:rPr>
          <w:rFonts w:ascii="Verdana" w:eastAsia="Verdana" w:hAnsi="Verdana" w:cs="Verdana"/>
          <w:color w:val="auto"/>
          <w:sz w:val="21"/>
          <w:szCs w:val="21"/>
        </w:rPr>
        <w:t> </w:t>
      </w:r>
      <w:r w:rsidRPr="00A57BA0">
        <w:rPr>
          <w:rFonts w:ascii="Verdana" w:eastAsia="Verdana" w:hAnsi="Verdana" w:cs="Verdana"/>
          <w:color w:val="auto"/>
          <w:sz w:val="21"/>
          <w:szCs w:val="21"/>
        </w:rPr>
        <w:br/>
        <w:t>Throughout time, humans have developed essentials for survival—tools, kits and constructions for making it out of dire predicaments alive—anticipating the inconceivable. As the world faces the unprecedented, impacts will vary over time with the ability of different societal and environmental systems to mitigate or adapt. Human lifeways and ecosystems will be changed. </w:t>
      </w:r>
      <w:r w:rsidRPr="00A57BA0">
        <w:rPr>
          <w:rFonts w:ascii="Verdana" w:eastAsia="Verdana" w:hAnsi="Verdana" w:cs="Verdana"/>
          <w:i/>
          <w:iCs/>
          <w:color w:val="auto"/>
          <w:sz w:val="21"/>
          <w:szCs w:val="21"/>
        </w:rPr>
        <w:t>Future Ready</w:t>
      </w:r>
      <w:r w:rsidRPr="00A57BA0">
        <w:rPr>
          <w:rFonts w:ascii="Verdana" w:eastAsia="Verdana" w:hAnsi="Verdana" w:cs="Verdana"/>
          <w:color w:val="auto"/>
          <w:sz w:val="21"/>
          <w:szCs w:val="21"/>
        </w:rPr>
        <w:t xml:space="preserve"> showcases submitted entries to an open call for images, ideas, </w:t>
      </w:r>
      <w:proofErr w:type="gramStart"/>
      <w:r w:rsidRPr="00A57BA0">
        <w:rPr>
          <w:rFonts w:ascii="Verdana" w:eastAsia="Verdana" w:hAnsi="Verdana" w:cs="Verdana"/>
          <w:color w:val="auto"/>
          <w:sz w:val="21"/>
          <w:szCs w:val="21"/>
        </w:rPr>
        <w:t>words</w:t>
      </w:r>
      <w:proofErr w:type="gramEnd"/>
      <w:r w:rsidRPr="00A57BA0">
        <w:rPr>
          <w:rFonts w:ascii="Verdana" w:eastAsia="Verdana" w:hAnsi="Verdana" w:cs="Verdana"/>
          <w:color w:val="auto"/>
          <w:sz w:val="21"/>
          <w:szCs w:val="21"/>
        </w:rPr>
        <w:t xml:space="preserve"> and inventions as well as survival manuals or proposals for constructions and installations—all for future readiness, whether practical, imaginative or speculative. </w:t>
      </w:r>
    </w:p>
    <w:p w14:paraId="6425F1AB" w14:textId="77777777" w:rsidR="00037FD7" w:rsidRPr="00A57BA0" w:rsidRDefault="00037FD7" w:rsidP="00037FD7">
      <w:pPr>
        <w:pStyle w:val="Body"/>
        <w:rPr>
          <w:rFonts w:ascii="Verdana" w:eastAsia="Verdana" w:hAnsi="Verdana" w:cs="Verdana"/>
          <w:b/>
          <w:bCs/>
          <w:color w:val="auto"/>
          <w:sz w:val="21"/>
          <w:szCs w:val="21"/>
        </w:rPr>
      </w:pPr>
      <w:r w:rsidRPr="00A57BA0">
        <w:rPr>
          <w:rFonts w:ascii="Verdana" w:eastAsia="Verdana" w:hAnsi="Verdana" w:cs="Verdana"/>
          <w:color w:val="auto"/>
          <w:sz w:val="21"/>
          <w:szCs w:val="21"/>
        </w:rPr>
        <w:br/>
      </w:r>
      <w:r w:rsidRPr="00A57BA0">
        <w:rPr>
          <w:rFonts w:ascii="Verdana" w:eastAsia="Verdana" w:hAnsi="Verdana" w:cs="Verdana"/>
          <w:b/>
          <w:bCs/>
          <w:i/>
          <w:iCs/>
          <w:color w:val="auto"/>
          <w:sz w:val="21"/>
          <w:szCs w:val="21"/>
        </w:rPr>
        <w:t>Identifying Marks: Tattoos and Expression</w:t>
      </w:r>
      <w:r w:rsidRPr="00A57BA0">
        <w:rPr>
          <w:rFonts w:ascii="Verdana" w:eastAsia="Verdana" w:hAnsi="Verdana" w:cs="Verdana"/>
          <w:color w:val="auto"/>
          <w:sz w:val="21"/>
          <w:szCs w:val="21"/>
        </w:rPr>
        <w:t> </w:t>
      </w:r>
      <w:r w:rsidRPr="00A57BA0">
        <w:rPr>
          <w:rFonts w:ascii="Verdana" w:eastAsia="Verdana" w:hAnsi="Verdana" w:cs="Verdana"/>
          <w:color w:val="auto"/>
          <w:sz w:val="21"/>
          <w:szCs w:val="21"/>
        </w:rPr>
        <w:br/>
        <w:t>On view </w:t>
      </w:r>
      <w:hyperlink r:id="rId50">
        <w:r w:rsidRPr="00A57BA0">
          <w:rPr>
            <w:rFonts w:ascii="Verdana" w:eastAsia="Verdana" w:hAnsi="Verdana" w:cs="Verdana"/>
            <w:color w:val="auto"/>
            <w:sz w:val="21"/>
            <w:szCs w:val="21"/>
            <w:u w:val="single"/>
          </w:rPr>
          <w:t>online</w:t>
        </w:r>
      </w:hyperlink>
      <w:r w:rsidRPr="00A57BA0">
        <w:rPr>
          <w:rFonts w:ascii="Verdana" w:eastAsia="Verdana" w:hAnsi="Verdana" w:cs="Verdana"/>
          <w:color w:val="auto"/>
          <w:sz w:val="21"/>
          <w:szCs w:val="21"/>
        </w:rPr>
        <w:t> </w:t>
      </w:r>
      <w:r w:rsidRPr="00A57BA0">
        <w:rPr>
          <w:rFonts w:ascii="Verdana" w:eastAsia="Verdana" w:hAnsi="Verdana" w:cs="Verdana"/>
          <w:color w:val="auto"/>
          <w:sz w:val="21"/>
          <w:szCs w:val="21"/>
        </w:rPr>
        <w:br/>
        <w:t>Inuit tattoo has been practiced in Alaska for millennia by </w:t>
      </w:r>
      <w:proofErr w:type="spellStart"/>
      <w:r w:rsidRPr="00A57BA0">
        <w:rPr>
          <w:rFonts w:ascii="Verdana" w:eastAsia="Verdana" w:hAnsi="Verdana" w:cs="Verdana"/>
          <w:color w:val="auto"/>
          <w:sz w:val="21"/>
          <w:szCs w:val="21"/>
        </w:rPr>
        <w:t>Iñupiat</w:t>
      </w:r>
      <w:proofErr w:type="spellEnd"/>
      <w:r w:rsidRPr="00A57BA0">
        <w:rPr>
          <w:rFonts w:ascii="Verdana" w:eastAsia="Verdana" w:hAnsi="Verdana" w:cs="Verdana"/>
          <w:color w:val="auto"/>
          <w:sz w:val="21"/>
          <w:szCs w:val="21"/>
        </w:rPr>
        <w:t> and </w:t>
      </w:r>
      <w:proofErr w:type="spellStart"/>
      <w:r w:rsidRPr="00A57BA0">
        <w:rPr>
          <w:rFonts w:ascii="Verdana" w:eastAsia="Verdana" w:hAnsi="Verdana" w:cs="Verdana"/>
          <w:color w:val="auto"/>
          <w:sz w:val="21"/>
          <w:szCs w:val="21"/>
        </w:rPr>
        <w:t>Yup’ik</w:t>
      </w:r>
      <w:proofErr w:type="spellEnd"/>
      <w:r w:rsidRPr="00A57BA0">
        <w:rPr>
          <w:rFonts w:ascii="Verdana" w:eastAsia="Verdana" w:hAnsi="Verdana" w:cs="Verdana"/>
          <w:color w:val="auto"/>
          <w:sz w:val="21"/>
          <w:szCs w:val="21"/>
        </w:rPr>
        <w:t> women. Colonization suppressed traditional tattooing, but a new generation of Indigenous women are revitalizing and restoring the practice. At the same time, tattoo traditions from Polynesia, Japan, and places throughout the US have made their way to Alaska and can be seen in the inventive styles of local tattoo artists working at shops throughout the state. </w:t>
      </w:r>
      <w:r w:rsidRPr="00A57BA0">
        <w:rPr>
          <w:rFonts w:ascii="Verdana" w:eastAsia="Verdana" w:hAnsi="Verdana" w:cs="Verdana"/>
          <w:i/>
          <w:iCs/>
          <w:color w:val="auto"/>
          <w:sz w:val="21"/>
          <w:szCs w:val="21"/>
        </w:rPr>
        <w:t>Identifying Marks</w:t>
      </w:r>
      <w:r w:rsidRPr="00A57BA0">
        <w:rPr>
          <w:rFonts w:ascii="Verdana" w:eastAsia="Verdana" w:hAnsi="Verdana" w:cs="Verdana"/>
          <w:color w:val="auto"/>
          <w:sz w:val="21"/>
          <w:szCs w:val="21"/>
        </w:rPr>
        <w:t> explores the importance of tattooing traditions for Indigenous communities. </w:t>
      </w:r>
    </w:p>
    <w:p w14:paraId="1EB5204A" w14:textId="77777777" w:rsidR="00037FD7" w:rsidRPr="00A57BA0" w:rsidRDefault="00037FD7" w:rsidP="00037FD7">
      <w:pPr>
        <w:pStyle w:val="paragraph"/>
        <w:spacing w:before="0" w:beforeAutospacing="0" w:after="0" w:afterAutospacing="0"/>
        <w:textAlignment w:val="baseline"/>
        <w:rPr>
          <w:rFonts w:ascii="Verdana" w:eastAsia="Verdana" w:hAnsi="Verdana" w:cs="Verdana"/>
          <w:b/>
          <w:bCs/>
          <w:i/>
          <w:iCs/>
          <w:sz w:val="21"/>
          <w:szCs w:val="21"/>
        </w:rPr>
      </w:pPr>
    </w:p>
    <w:p w14:paraId="25A47154" w14:textId="77777777" w:rsidR="00037FD7" w:rsidRPr="00A57BA0" w:rsidRDefault="00037FD7" w:rsidP="00037FD7">
      <w:pPr>
        <w:pStyle w:val="paragraph"/>
        <w:spacing w:before="0" w:beforeAutospacing="0" w:after="0" w:afterAutospacing="0"/>
        <w:textAlignment w:val="baseline"/>
        <w:rPr>
          <w:rFonts w:ascii="Verdana" w:hAnsi="Verdana" w:cs="Segoe UI"/>
          <w:sz w:val="21"/>
          <w:szCs w:val="21"/>
        </w:rPr>
      </w:pPr>
    </w:p>
    <w:p w14:paraId="309C7111" w14:textId="77777777" w:rsidR="00037FD7" w:rsidRPr="00A57BA0" w:rsidRDefault="00037FD7" w:rsidP="00037FD7">
      <w:pPr>
        <w:pStyle w:val="Heading6"/>
        <w:rPr>
          <w:color w:val="auto"/>
          <w:sz w:val="21"/>
          <w:szCs w:val="21"/>
        </w:rPr>
      </w:pPr>
      <w:r w:rsidRPr="00A57BA0">
        <w:rPr>
          <w:rStyle w:val="None"/>
          <w:color w:val="auto"/>
          <w:sz w:val="21"/>
          <w:szCs w:val="21"/>
        </w:rPr>
        <w:t>PERMANENT EXHIBITIONS</w:t>
      </w:r>
    </w:p>
    <w:p w14:paraId="7CAA72F0" w14:textId="77777777" w:rsidR="00037FD7" w:rsidRPr="00A57BA0" w:rsidRDefault="00037FD7" w:rsidP="00037FD7">
      <w:pPr>
        <w:pStyle w:val="Body"/>
        <w:widowControl w:val="0"/>
        <w:rPr>
          <w:rStyle w:val="None"/>
          <w:rFonts w:ascii="Verdana" w:eastAsia="Verdana" w:hAnsi="Verdana" w:cs="Verdana"/>
          <w:b/>
          <w:bCs/>
          <w:i/>
          <w:iCs/>
          <w:color w:val="auto"/>
          <w:sz w:val="21"/>
          <w:szCs w:val="21"/>
        </w:rPr>
      </w:pPr>
    </w:p>
    <w:p w14:paraId="32085241" w14:textId="77777777" w:rsidR="00037FD7" w:rsidRPr="00A57BA0" w:rsidRDefault="00037FD7" w:rsidP="00037FD7">
      <w:pPr>
        <w:pStyle w:val="Body"/>
        <w:widowControl w:val="0"/>
        <w:rPr>
          <w:rStyle w:val="None"/>
          <w:rFonts w:ascii="Verdana" w:eastAsia="Verdana" w:hAnsi="Verdana" w:cs="Verdana"/>
          <w:b/>
          <w:bCs/>
          <w:i/>
          <w:iCs/>
          <w:color w:val="auto"/>
          <w:sz w:val="21"/>
          <w:szCs w:val="21"/>
        </w:rPr>
      </w:pPr>
      <w:r w:rsidRPr="00A57BA0">
        <w:rPr>
          <w:rStyle w:val="None"/>
          <w:rFonts w:ascii="Verdana" w:eastAsia="Verdana" w:hAnsi="Verdana" w:cs="Verdana"/>
          <w:b/>
          <w:bCs/>
          <w:i/>
          <w:iCs/>
          <w:color w:val="auto"/>
          <w:sz w:val="21"/>
          <w:szCs w:val="21"/>
        </w:rPr>
        <w:lastRenderedPageBreak/>
        <w:t>Alaska Exhibition</w:t>
      </w:r>
    </w:p>
    <w:p w14:paraId="04486534" w14:textId="77777777" w:rsidR="00037FD7" w:rsidRPr="00A57BA0" w:rsidRDefault="00037FD7" w:rsidP="00037FD7">
      <w:pPr>
        <w:rPr>
          <w:rFonts w:ascii="Verdana" w:eastAsia="Verdana" w:hAnsi="Verdana" w:cs="Verdana"/>
          <w:sz w:val="21"/>
          <w:szCs w:val="21"/>
        </w:rPr>
      </w:pPr>
      <w:r w:rsidRPr="00A57BA0">
        <w:rPr>
          <w:rStyle w:val="Hyperlink1"/>
        </w:rPr>
        <w:t>Alaska is a land of contrasts and extremes, a complex social and natural landscape that lends itself to myth and clich</w:t>
      </w:r>
      <w:r w:rsidRPr="00A57BA0">
        <w:rPr>
          <w:rStyle w:val="None"/>
          <w:rFonts w:ascii="Verdana" w:eastAsia="Verdana" w:hAnsi="Verdana" w:cs="Verdana"/>
          <w:sz w:val="21"/>
          <w:szCs w:val="21"/>
        </w:rPr>
        <w:t>é</w:t>
      </w:r>
      <w:r w:rsidRPr="00A57BA0">
        <w:rPr>
          <w:rStyle w:val="Hyperlink1"/>
        </w:rPr>
        <w:t xml:space="preserve">. The </w:t>
      </w:r>
      <w:r w:rsidRPr="00A57BA0">
        <w:rPr>
          <w:rStyle w:val="Hyperlink1"/>
          <w:i/>
          <w:iCs/>
        </w:rPr>
        <w:t>Alaska</w:t>
      </w:r>
      <w:r w:rsidRPr="00A57BA0">
        <w:rPr>
          <w:rStyle w:val="Hyperlink1"/>
        </w:rPr>
        <w:t xml:space="preserve"> exhibition tells the story of Alaska through multiple voices and perspectives, reflecting the ingenuity, technology, ways of knowing and intimate understanding of the landscape that have allowed people to survive and thrive across the North. The exhibition is organized by 13 themes reflecting essential aspects of life in Alaska, both today and throughout the state</w:t>
      </w:r>
      <w:r w:rsidRPr="00A57BA0">
        <w:rPr>
          <w:rStyle w:val="None"/>
          <w:rFonts w:ascii="Verdana" w:eastAsia="Verdana" w:hAnsi="Verdana" w:cs="Verdana"/>
          <w:sz w:val="21"/>
          <w:szCs w:val="21"/>
        </w:rPr>
        <w:t>’</w:t>
      </w:r>
      <w:r w:rsidRPr="00A57BA0">
        <w:rPr>
          <w:rStyle w:val="Hyperlink1"/>
        </w:rPr>
        <w:t>s rich history. These themes reveal the identity of Alaska and its people. On view are more than 400 objects from the Anchorage Museum</w:t>
      </w:r>
      <w:r w:rsidRPr="00A57BA0">
        <w:rPr>
          <w:rStyle w:val="None"/>
          <w:rFonts w:ascii="Verdana" w:eastAsia="Verdana" w:hAnsi="Verdana" w:cs="Verdana"/>
          <w:sz w:val="21"/>
          <w:szCs w:val="21"/>
        </w:rPr>
        <w:t>’</w:t>
      </w:r>
      <w:r w:rsidRPr="00A57BA0">
        <w:rPr>
          <w:rStyle w:val="Hyperlink1"/>
        </w:rPr>
        <w:t>s collections, including several acquired or on loan especially for this new exhibition. Visitors experience immersive installations throughout the exhibition with elements of sculpture, video, soundscapes, moving images and cinematic narratives with participative moments. The visitor journey follows an intuitive clockwise path that begins and ends at the same point. Visitors move forward in time, exploring themes and absorbing Alaska</w:t>
      </w:r>
      <w:r w:rsidRPr="00A57BA0">
        <w:rPr>
          <w:rStyle w:val="None"/>
          <w:rFonts w:ascii="Verdana" w:eastAsia="Verdana" w:hAnsi="Verdana" w:cs="Verdana"/>
          <w:sz w:val="21"/>
          <w:szCs w:val="21"/>
        </w:rPr>
        <w:t>’</w:t>
      </w:r>
      <w:r w:rsidRPr="00A57BA0">
        <w:rPr>
          <w:rStyle w:val="Hyperlink1"/>
        </w:rPr>
        <w:t xml:space="preserve">s history as it relates to contemporary issues. At the heart of the gallery is a central space for hosting artists and performances, welcoming school groups, conducting readings, engaging in </w:t>
      </w:r>
      <w:proofErr w:type="gramStart"/>
      <w:r w:rsidRPr="00A57BA0">
        <w:rPr>
          <w:rStyle w:val="Hyperlink1"/>
        </w:rPr>
        <w:t>storytelling</w:t>
      </w:r>
      <w:proofErr w:type="gramEnd"/>
      <w:r w:rsidRPr="00A57BA0">
        <w:rPr>
          <w:rStyle w:val="Hyperlink1"/>
        </w:rPr>
        <w:t xml:space="preserve"> and gathering for events. A complementary gallery for temporary exhibitions related to Northern narratives is located next door. Together, these elements invite visitors to consider for themselves what Alaska really is – what is real, what is myth and what lives in that place in between.</w:t>
      </w:r>
    </w:p>
    <w:p w14:paraId="685F2A58" w14:textId="77777777" w:rsidR="00037FD7" w:rsidRPr="00A57BA0" w:rsidRDefault="00037FD7" w:rsidP="00037FD7">
      <w:pPr>
        <w:rPr>
          <w:rFonts w:ascii="Verdana" w:eastAsia="Verdana" w:hAnsi="Verdana" w:cs="Verdana"/>
          <w:sz w:val="21"/>
          <w:szCs w:val="21"/>
        </w:rPr>
      </w:pPr>
    </w:p>
    <w:p w14:paraId="25E8637D" w14:textId="77777777" w:rsidR="00037FD7" w:rsidRPr="00A57BA0" w:rsidRDefault="00037FD7" w:rsidP="00037FD7">
      <w:pPr>
        <w:pStyle w:val="Body"/>
        <w:rPr>
          <w:rStyle w:val="Hyperlink1"/>
          <w:i/>
          <w:iCs/>
          <w:color w:val="auto"/>
        </w:rPr>
      </w:pPr>
      <w:r w:rsidRPr="00A57BA0">
        <w:rPr>
          <w:rStyle w:val="None"/>
          <w:rFonts w:ascii="Verdana" w:eastAsia="Verdana" w:hAnsi="Verdana" w:cs="Verdana"/>
          <w:b/>
          <w:bCs/>
          <w:i/>
          <w:iCs/>
          <w:color w:val="auto"/>
          <w:sz w:val="21"/>
          <w:szCs w:val="21"/>
        </w:rPr>
        <w:t xml:space="preserve">Art of the North </w:t>
      </w:r>
    </w:p>
    <w:p w14:paraId="5F3D6D01" w14:textId="77777777" w:rsidR="00037FD7" w:rsidRPr="00A57BA0" w:rsidRDefault="00037FD7" w:rsidP="00037FD7">
      <w:pPr>
        <w:pStyle w:val="Body"/>
        <w:rPr>
          <w:rStyle w:val="None"/>
          <w:rFonts w:ascii="Verdana" w:eastAsia="Verdana" w:hAnsi="Verdana" w:cs="Verdana"/>
          <w:color w:val="auto"/>
          <w:sz w:val="21"/>
          <w:szCs w:val="21"/>
        </w:rPr>
      </w:pPr>
      <w:r w:rsidRPr="00A57BA0">
        <w:rPr>
          <w:rStyle w:val="None"/>
          <w:rFonts w:ascii="Verdana" w:eastAsia="Verdana" w:hAnsi="Verdana" w:cs="Verdana"/>
          <w:color w:val="auto"/>
          <w:sz w:val="21"/>
          <w:szCs w:val="21"/>
        </w:rPr>
        <w:t xml:space="preserve">The Art of the North galleries, located in the museum’s </w:t>
      </w:r>
      <w:proofErr w:type="spellStart"/>
      <w:r w:rsidRPr="00A57BA0">
        <w:rPr>
          <w:rStyle w:val="None"/>
          <w:rFonts w:ascii="Verdana" w:eastAsia="Verdana" w:hAnsi="Verdana" w:cs="Verdana"/>
          <w:color w:val="auto"/>
          <w:sz w:val="21"/>
          <w:szCs w:val="21"/>
        </w:rPr>
        <w:t>Rasmuson</w:t>
      </w:r>
      <w:proofErr w:type="spellEnd"/>
      <w:r w:rsidRPr="00A57BA0">
        <w:rPr>
          <w:rStyle w:val="None"/>
          <w:rFonts w:ascii="Verdana" w:eastAsia="Verdana" w:hAnsi="Verdana" w:cs="Verdana"/>
          <w:color w:val="auto"/>
          <w:sz w:val="21"/>
          <w:szCs w:val="21"/>
        </w:rPr>
        <w:t xml:space="preserve"> Wing, present the museum’s art collection from the perspectives of American art and an international North. Paintings, sculpture, photography, </w:t>
      </w:r>
      <w:proofErr w:type="gramStart"/>
      <w:r w:rsidRPr="00A57BA0">
        <w:rPr>
          <w:rStyle w:val="None"/>
          <w:rFonts w:ascii="Verdana" w:eastAsia="Verdana" w:hAnsi="Verdana" w:cs="Verdana"/>
          <w:color w:val="auto"/>
          <w:sz w:val="21"/>
          <w:szCs w:val="21"/>
        </w:rPr>
        <w:t>video</w:t>
      </w:r>
      <w:proofErr w:type="gramEnd"/>
      <w:r w:rsidRPr="00A57BA0">
        <w:rPr>
          <w:rStyle w:val="None"/>
          <w:rFonts w:ascii="Verdana" w:eastAsia="Verdana" w:hAnsi="Verdana" w:cs="Verdana"/>
          <w:color w:val="auto"/>
          <w:sz w:val="21"/>
          <w:szCs w:val="21"/>
        </w:rPr>
        <w:t xml:space="preserve"> and other media offer varied perceptions of the Northern landscape through historical and contemporary depictions of both land and people. These galleries deliver a compelling narrative for the North. Documentary works from expedition artists, Romantic landscapes by 19</w:t>
      </w:r>
      <w:r w:rsidRPr="00A57BA0">
        <w:rPr>
          <w:rStyle w:val="None"/>
          <w:rFonts w:ascii="Verdana" w:eastAsia="Verdana" w:hAnsi="Verdana" w:cs="Verdana"/>
          <w:color w:val="auto"/>
          <w:sz w:val="21"/>
          <w:szCs w:val="21"/>
          <w:vertAlign w:val="superscript"/>
        </w:rPr>
        <w:t>th</w:t>
      </w:r>
      <w:r w:rsidRPr="00A57BA0">
        <w:rPr>
          <w:rStyle w:val="None"/>
          <w:rFonts w:ascii="Verdana" w:eastAsia="Verdana" w:hAnsi="Verdana" w:cs="Verdana"/>
          <w:color w:val="auto"/>
          <w:sz w:val="21"/>
          <w:szCs w:val="21"/>
        </w:rPr>
        <w:t xml:space="preserve"> and 20</w:t>
      </w:r>
      <w:r w:rsidRPr="00A57BA0">
        <w:rPr>
          <w:rStyle w:val="None"/>
          <w:rFonts w:ascii="Verdana" w:eastAsia="Verdana" w:hAnsi="Verdana" w:cs="Verdana"/>
          <w:color w:val="auto"/>
          <w:sz w:val="21"/>
          <w:szCs w:val="21"/>
          <w:vertAlign w:val="superscript"/>
        </w:rPr>
        <w:t>th</w:t>
      </w:r>
      <w:r w:rsidRPr="00A57BA0">
        <w:rPr>
          <w:rStyle w:val="None"/>
          <w:rFonts w:ascii="Verdana" w:eastAsia="Verdana" w:hAnsi="Verdana" w:cs="Verdana"/>
          <w:color w:val="auto"/>
          <w:sz w:val="21"/>
          <w:szCs w:val="21"/>
        </w:rPr>
        <w:t xml:space="preserve"> century painters and works by contemporary artists for whom landscape reflects a place in transition are presented. </w:t>
      </w:r>
    </w:p>
    <w:p w14:paraId="528B9ADA" w14:textId="77777777" w:rsidR="00037FD7" w:rsidRPr="00A57BA0" w:rsidRDefault="00037FD7" w:rsidP="00037FD7">
      <w:pPr>
        <w:pStyle w:val="Body"/>
        <w:rPr>
          <w:rStyle w:val="None"/>
          <w:rFonts w:ascii="Verdana" w:eastAsia="Verdana" w:hAnsi="Verdana" w:cs="Verdana"/>
          <w:color w:val="auto"/>
          <w:sz w:val="21"/>
          <w:szCs w:val="21"/>
        </w:rPr>
      </w:pPr>
    </w:p>
    <w:p w14:paraId="50C06EB7" w14:textId="77777777" w:rsidR="00037FD7" w:rsidRPr="00A57BA0" w:rsidRDefault="00037FD7" w:rsidP="00037FD7">
      <w:pPr>
        <w:pStyle w:val="Body"/>
        <w:rPr>
          <w:rStyle w:val="None"/>
          <w:rFonts w:ascii="Verdana" w:eastAsia="Verdana" w:hAnsi="Verdana" w:cs="Verdana"/>
          <w:b/>
          <w:bCs/>
          <w:i/>
          <w:iCs/>
          <w:color w:val="auto"/>
          <w:sz w:val="21"/>
          <w:szCs w:val="21"/>
        </w:rPr>
      </w:pPr>
      <w:r w:rsidRPr="00A57BA0">
        <w:rPr>
          <w:rStyle w:val="None"/>
          <w:rFonts w:ascii="Verdana" w:eastAsia="Verdana" w:hAnsi="Verdana" w:cs="Verdana"/>
          <w:b/>
          <w:bCs/>
          <w:i/>
          <w:iCs/>
          <w:color w:val="auto"/>
          <w:sz w:val="21"/>
          <w:szCs w:val="21"/>
        </w:rPr>
        <w:t>Living Our Cultures, Sharing Our Heritage: The First Peoples of Alaska</w:t>
      </w:r>
    </w:p>
    <w:p w14:paraId="0164544D" w14:textId="77777777" w:rsidR="00037FD7" w:rsidRPr="00A57BA0" w:rsidRDefault="00037FD7" w:rsidP="00037FD7">
      <w:pPr>
        <w:pStyle w:val="Body"/>
        <w:rPr>
          <w:rFonts w:ascii="Verdana" w:eastAsia="Verdana" w:hAnsi="Verdana" w:cs="Verdana"/>
          <w:color w:val="auto"/>
          <w:sz w:val="21"/>
          <w:szCs w:val="21"/>
        </w:rPr>
      </w:pPr>
      <w:r w:rsidRPr="00A57BA0">
        <w:rPr>
          <w:rStyle w:val="Hyperlink1"/>
          <w:color w:val="auto"/>
        </w:rPr>
        <w:t>The Smithsonian Institution has loaned hundreds of indigenous Alaska artifacts to their place of origin, allowing access for hands-on study by Alaska Native elders, artists and scholars and viewing by museum visitors. These cultural and historical treasures are exhibited in the Smithsonian Arctic Studies Center at the Anchorage Museum. The center</w:t>
      </w:r>
      <w:r w:rsidRPr="00A57BA0">
        <w:rPr>
          <w:rStyle w:val="None"/>
          <w:rFonts w:ascii="Verdana" w:eastAsia="Verdana" w:hAnsi="Verdana" w:cs="Verdana"/>
          <w:color w:val="auto"/>
          <w:sz w:val="21"/>
          <w:szCs w:val="21"/>
        </w:rPr>
        <w:t>’</w:t>
      </w:r>
      <w:r w:rsidRPr="00A57BA0">
        <w:rPr>
          <w:rStyle w:val="Hyperlink1"/>
          <w:color w:val="auto"/>
        </w:rPr>
        <w:t xml:space="preserve">s main exhibition, </w:t>
      </w:r>
      <w:r w:rsidRPr="00A57BA0">
        <w:rPr>
          <w:rStyle w:val="None"/>
          <w:rFonts w:ascii="Verdana" w:eastAsia="Verdana" w:hAnsi="Verdana" w:cs="Verdana"/>
          <w:i/>
          <w:iCs/>
          <w:color w:val="auto"/>
          <w:sz w:val="21"/>
          <w:szCs w:val="21"/>
        </w:rPr>
        <w:t>Living Our Cultures, Sharing Our Heritage: The First Peoples of Alaska</w:t>
      </w:r>
      <w:r w:rsidRPr="00A57BA0">
        <w:rPr>
          <w:rStyle w:val="Hyperlink1"/>
          <w:color w:val="auto"/>
        </w:rPr>
        <w:t>, features more than 600 objects from the Smithsonian’s collections that were selected and interpreted with help from Alaska Native advisers. The exhibition includes two multimedia installations: A video installation about contemporary Alaska Native life plays on seven large, flat-screen TVs, while a 3-D sound installation along the west wall immerses visitors in the Arctic through recordings of Alaska Native storytellers and soundscapes of Alaska’s environment. In addition to its gallery space, the 10,000-square-foot center encourages research about Alaska through an archaeology laboratory and a community room where Alaska Native Elders, artists and scholars can study heritage objects up close. The</w:t>
      </w:r>
      <w:r w:rsidRPr="00A57BA0">
        <w:rPr>
          <w:rStyle w:val="None"/>
          <w:rFonts w:ascii="Verdana" w:eastAsia="Verdana" w:hAnsi="Verdana" w:cs="Verdana"/>
          <w:color w:val="auto"/>
          <w:sz w:val="21"/>
          <w:szCs w:val="21"/>
        </w:rPr>
        <w:t xml:space="preserve"> </w:t>
      </w:r>
      <w:hyperlink r:id="rId51">
        <w:r w:rsidRPr="00A57BA0">
          <w:rPr>
            <w:rStyle w:val="Hyperlink2"/>
            <w:color w:val="auto"/>
          </w:rPr>
          <w:t>Arctic Studies Center</w:t>
        </w:r>
      </w:hyperlink>
      <w:r w:rsidRPr="00A57BA0">
        <w:rPr>
          <w:rStyle w:val="Hyperlink1"/>
          <w:color w:val="auto"/>
        </w:rPr>
        <w:t xml:space="preserve">, established in 1988, is a federal research and education program focusing on peoples, history, </w:t>
      </w:r>
      <w:proofErr w:type="gramStart"/>
      <w:r w:rsidRPr="00A57BA0">
        <w:rPr>
          <w:rStyle w:val="Hyperlink1"/>
          <w:color w:val="auto"/>
        </w:rPr>
        <w:t>archaeology</w:t>
      </w:r>
      <w:proofErr w:type="gramEnd"/>
      <w:r w:rsidRPr="00A57BA0">
        <w:rPr>
          <w:rStyle w:val="Hyperlink1"/>
          <w:color w:val="auto"/>
        </w:rPr>
        <w:t xml:space="preserve"> and cultures across the circumpolar North. The center is part of the Smithsonian Institution’s National Museum of Natural History. In 1994, the center partnered with the Anchorage Museum to open an Anchorage office.</w:t>
      </w:r>
      <w:r w:rsidRPr="00A57BA0">
        <w:rPr>
          <w:rFonts w:ascii="Verdana" w:eastAsia="Verdana" w:hAnsi="Verdana" w:cs="Verdana"/>
          <w:color w:val="auto"/>
          <w:sz w:val="21"/>
          <w:szCs w:val="21"/>
        </w:rPr>
        <w:t xml:space="preserve"> </w:t>
      </w:r>
    </w:p>
    <w:p w14:paraId="0102BE15" w14:textId="77777777" w:rsidR="00037FD7" w:rsidRPr="00A57BA0" w:rsidRDefault="00037FD7" w:rsidP="00037FD7">
      <w:pPr>
        <w:pStyle w:val="Body"/>
        <w:widowControl w:val="0"/>
        <w:rPr>
          <w:rFonts w:ascii="Verdana" w:eastAsia="Verdana" w:hAnsi="Verdana" w:cs="Verdana"/>
          <w:color w:val="auto"/>
          <w:sz w:val="21"/>
          <w:szCs w:val="21"/>
        </w:rPr>
      </w:pPr>
    </w:p>
    <w:p w14:paraId="6142D045" w14:textId="77777777" w:rsidR="00037FD7" w:rsidRPr="00A57BA0" w:rsidRDefault="00037FD7" w:rsidP="00037FD7">
      <w:pPr>
        <w:rPr>
          <w:rFonts w:ascii="Verdana" w:eastAsia="Verdana" w:hAnsi="Verdana" w:cs="Verdana"/>
          <w:sz w:val="21"/>
          <w:szCs w:val="21"/>
        </w:rPr>
      </w:pPr>
    </w:p>
    <w:p w14:paraId="5B3CC596" w14:textId="77777777" w:rsidR="00037FD7" w:rsidRPr="00A57BA0" w:rsidRDefault="00037FD7" w:rsidP="00037FD7">
      <w:pPr>
        <w:pStyle w:val="Heading6"/>
        <w:rPr>
          <w:color w:val="auto"/>
          <w:sz w:val="21"/>
          <w:szCs w:val="21"/>
        </w:rPr>
      </w:pPr>
      <w:bookmarkStart w:id="6" w:name="_Ref489358595"/>
      <w:bookmarkStart w:id="7" w:name="Hours"/>
      <w:r w:rsidRPr="00A57BA0">
        <w:rPr>
          <w:color w:val="auto"/>
          <w:sz w:val="21"/>
          <w:szCs w:val="21"/>
        </w:rPr>
        <w:t>VISITOR INFORMATION AND MUSEUM HOURS</w:t>
      </w:r>
      <w:bookmarkEnd w:id="6"/>
    </w:p>
    <w:bookmarkEnd w:id="7"/>
    <w:p w14:paraId="4574E6E8" w14:textId="77777777" w:rsidR="00037FD7" w:rsidRPr="00A57BA0" w:rsidRDefault="00037FD7" w:rsidP="00037FD7">
      <w:pPr>
        <w:rPr>
          <w:rFonts w:ascii="Verdana" w:eastAsia="Verdana" w:hAnsi="Verdana" w:cs="Verdana"/>
          <w:sz w:val="21"/>
          <w:szCs w:val="21"/>
        </w:rPr>
      </w:pPr>
    </w:p>
    <w:p w14:paraId="30CB1CD6" w14:textId="77777777" w:rsidR="00037FD7" w:rsidRPr="00A57BA0" w:rsidRDefault="00037FD7" w:rsidP="00037FD7">
      <w:pPr>
        <w:pStyle w:val="BodyText2"/>
        <w:rPr>
          <w:rFonts w:eastAsia="Verdana" w:cs="Verdana"/>
          <w:sz w:val="21"/>
          <w:szCs w:val="21"/>
        </w:rPr>
      </w:pPr>
      <w:r w:rsidRPr="00A57BA0">
        <w:rPr>
          <w:rFonts w:eastAsia="Verdana" w:cs="Verdana"/>
          <w:sz w:val="21"/>
          <w:szCs w:val="21"/>
        </w:rPr>
        <w:lastRenderedPageBreak/>
        <w:t xml:space="preserve">The Anchorage Museum’s mission is to be a museum for people, place, </w:t>
      </w:r>
      <w:proofErr w:type="gramStart"/>
      <w:r w:rsidRPr="00A57BA0">
        <w:rPr>
          <w:rFonts w:eastAsia="Verdana" w:cs="Verdana"/>
          <w:sz w:val="21"/>
          <w:szCs w:val="21"/>
        </w:rPr>
        <w:t>planet</w:t>
      </w:r>
      <w:proofErr w:type="gramEnd"/>
      <w:r w:rsidRPr="00A57BA0">
        <w:rPr>
          <w:rFonts w:eastAsia="Verdana" w:cs="Verdana"/>
          <w:sz w:val="21"/>
          <w:szCs w:val="21"/>
        </w:rPr>
        <w:t xml:space="preserve"> and potential, in service of a sustainable and equitable North, with creativity and imagination for what is possible.</w:t>
      </w:r>
    </w:p>
    <w:p w14:paraId="7B1E0D50" w14:textId="77777777" w:rsidR="00037FD7" w:rsidRPr="00A57BA0" w:rsidRDefault="00037FD7" w:rsidP="00037FD7">
      <w:pPr>
        <w:rPr>
          <w:rFonts w:ascii="Verdana" w:hAnsi="Verdana"/>
          <w:b/>
          <w:bCs/>
          <w:sz w:val="21"/>
          <w:szCs w:val="21"/>
        </w:rPr>
      </w:pPr>
    </w:p>
    <w:p w14:paraId="4AF1B285" w14:textId="77777777" w:rsidR="00037FD7" w:rsidRPr="00A57BA0" w:rsidRDefault="00037FD7" w:rsidP="00037FD7">
      <w:pPr>
        <w:rPr>
          <w:rFonts w:ascii="Verdana" w:eastAsia="Verdana" w:hAnsi="Verdana" w:cs="Verdana"/>
          <w:b/>
          <w:bCs/>
          <w:sz w:val="21"/>
          <w:szCs w:val="21"/>
        </w:rPr>
      </w:pPr>
      <w:r w:rsidRPr="00A57BA0">
        <w:rPr>
          <w:rFonts w:ascii="Verdana" w:eastAsia="Verdana" w:hAnsi="Verdana" w:cs="Verdana"/>
          <w:b/>
          <w:bCs/>
          <w:sz w:val="21"/>
          <w:szCs w:val="21"/>
        </w:rPr>
        <w:t xml:space="preserve">WINTER HOURS </w:t>
      </w:r>
    </w:p>
    <w:p w14:paraId="355A66EB" w14:textId="77777777" w:rsidR="00037FD7" w:rsidRPr="00A57BA0" w:rsidRDefault="00037FD7" w:rsidP="00037FD7">
      <w:pPr>
        <w:rPr>
          <w:rFonts w:ascii="Verdana" w:eastAsia="Verdana" w:hAnsi="Verdana" w:cs="Verdana"/>
          <w:sz w:val="21"/>
          <w:szCs w:val="21"/>
        </w:rPr>
      </w:pPr>
      <w:r w:rsidRPr="00A57BA0">
        <w:rPr>
          <w:rFonts w:ascii="Verdana" w:eastAsia="Verdana" w:hAnsi="Verdana" w:cs="Verdana"/>
          <w:sz w:val="21"/>
          <w:szCs w:val="21"/>
        </w:rPr>
        <w:t>10 a.m. to 6 p.m. Tuesday through Saturday</w:t>
      </w:r>
    </w:p>
    <w:p w14:paraId="682B0D9A" w14:textId="77777777" w:rsidR="00037FD7" w:rsidRPr="00A57BA0" w:rsidRDefault="00037FD7" w:rsidP="00037FD7">
      <w:pPr>
        <w:rPr>
          <w:rFonts w:ascii="Verdana" w:eastAsia="Verdana" w:hAnsi="Verdana" w:cs="Verdana"/>
          <w:sz w:val="21"/>
          <w:szCs w:val="21"/>
        </w:rPr>
      </w:pPr>
      <w:r w:rsidRPr="00A57BA0">
        <w:rPr>
          <w:rFonts w:ascii="Verdana" w:eastAsia="Verdana" w:hAnsi="Verdana" w:cs="Verdana"/>
          <w:sz w:val="21"/>
          <w:szCs w:val="21"/>
        </w:rPr>
        <w:t>Noon to 6 p.m. Sunday</w:t>
      </w:r>
    </w:p>
    <w:p w14:paraId="56B5AAAE" w14:textId="77777777" w:rsidR="00037FD7" w:rsidRPr="00A57BA0" w:rsidRDefault="00037FD7" w:rsidP="00037FD7">
      <w:pPr>
        <w:rPr>
          <w:rFonts w:ascii="Verdana" w:eastAsia="Verdana" w:hAnsi="Verdana" w:cs="Verdana"/>
          <w:sz w:val="21"/>
          <w:szCs w:val="21"/>
        </w:rPr>
      </w:pPr>
      <w:r w:rsidRPr="00A57BA0">
        <w:rPr>
          <w:rFonts w:ascii="Verdana" w:eastAsia="Verdana" w:hAnsi="Verdana" w:cs="Verdana"/>
          <w:sz w:val="21"/>
          <w:szCs w:val="21"/>
        </w:rPr>
        <w:t>Extended hours to 9 p.m. Fridays </w:t>
      </w:r>
    </w:p>
    <w:p w14:paraId="1261B7F8" w14:textId="77777777" w:rsidR="00037FD7" w:rsidRPr="00A57BA0" w:rsidRDefault="00037FD7" w:rsidP="00037FD7">
      <w:pPr>
        <w:rPr>
          <w:rFonts w:ascii="Verdana" w:eastAsia="Verdana" w:hAnsi="Verdana" w:cs="Verdana"/>
          <w:sz w:val="21"/>
          <w:szCs w:val="21"/>
        </w:rPr>
      </w:pPr>
      <w:r w:rsidRPr="00A57BA0">
        <w:rPr>
          <w:rFonts w:ascii="Verdana" w:eastAsia="Verdana" w:hAnsi="Verdana" w:cs="Verdana"/>
          <w:sz w:val="21"/>
          <w:szCs w:val="21"/>
        </w:rPr>
        <w:t>Closed Mondays</w:t>
      </w:r>
    </w:p>
    <w:p w14:paraId="49DB6801" w14:textId="77777777" w:rsidR="00037FD7" w:rsidRPr="00A57BA0" w:rsidRDefault="00037FD7" w:rsidP="00037FD7">
      <w:pPr>
        <w:rPr>
          <w:rFonts w:ascii="Verdana" w:eastAsia="Verdana" w:hAnsi="Verdana" w:cs="Verdana"/>
          <w:sz w:val="21"/>
          <w:szCs w:val="21"/>
        </w:rPr>
      </w:pPr>
      <w:r w:rsidRPr="00A57BA0">
        <w:rPr>
          <w:rFonts w:ascii="Verdana" w:eastAsia="Verdana" w:hAnsi="Verdana" w:cs="Verdana"/>
          <w:sz w:val="21"/>
          <w:szCs w:val="21"/>
        </w:rPr>
        <w:t xml:space="preserve">*Hours subject to change, check </w:t>
      </w:r>
      <w:hyperlink r:id="rId52">
        <w:r w:rsidRPr="00A57BA0">
          <w:rPr>
            <w:rStyle w:val="Hyperlink"/>
            <w:rFonts w:ascii="Verdana" w:eastAsia="Verdana" w:hAnsi="Verdana" w:cs="Verdana"/>
            <w:sz w:val="21"/>
            <w:szCs w:val="21"/>
          </w:rPr>
          <w:t>anchoragemuseum.org/visit</w:t>
        </w:r>
      </w:hyperlink>
      <w:r w:rsidRPr="00A57BA0">
        <w:rPr>
          <w:rFonts w:ascii="Verdana" w:eastAsia="Verdana" w:hAnsi="Verdana" w:cs="Verdana"/>
          <w:sz w:val="21"/>
          <w:szCs w:val="21"/>
        </w:rPr>
        <w:t xml:space="preserve"> </w:t>
      </w:r>
    </w:p>
    <w:p w14:paraId="0131D013" w14:textId="77777777" w:rsidR="00037FD7" w:rsidRPr="00A57BA0" w:rsidRDefault="00037FD7" w:rsidP="00037FD7">
      <w:pPr>
        <w:rPr>
          <w:rFonts w:ascii="Verdana" w:eastAsia="Verdana" w:hAnsi="Verdana" w:cs="Verdana"/>
          <w:sz w:val="21"/>
          <w:szCs w:val="21"/>
        </w:rPr>
      </w:pPr>
    </w:p>
    <w:p w14:paraId="6F0816FB" w14:textId="77777777" w:rsidR="00037FD7" w:rsidRPr="00A57BA0" w:rsidRDefault="00037FD7" w:rsidP="00037FD7">
      <w:pPr>
        <w:rPr>
          <w:rFonts w:ascii="Verdana" w:eastAsia="Verdana" w:hAnsi="Verdana" w:cs="Verdana"/>
          <w:b/>
          <w:bCs/>
          <w:sz w:val="21"/>
          <w:szCs w:val="21"/>
        </w:rPr>
      </w:pPr>
      <w:r w:rsidRPr="00A57BA0">
        <w:rPr>
          <w:rFonts w:ascii="Verdana" w:eastAsia="Verdana" w:hAnsi="Verdana" w:cs="Verdana"/>
          <w:b/>
          <w:bCs/>
          <w:sz w:val="21"/>
          <w:szCs w:val="21"/>
        </w:rPr>
        <w:t>COVID-19 SAFETY</w:t>
      </w:r>
    </w:p>
    <w:p w14:paraId="2466903A" w14:textId="77777777" w:rsidR="00037FD7" w:rsidRPr="00A57BA0" w:rsidRDefault="00037FD7" w:rsidP="00037FD7">
      <w:pPr>
        <w:rPr>
          <w:rFonts w:ascii="Verdana" w:eastAsia="Verdana" w:hAnsi="Verdana" w:cs="Verdana"/>
          <w:sz w:val="21"/>
          <w:szCs w:val="21"/>
        </w:rPr>
      </w:pPr>
      <w:r w:rsidRPr="00A57BA0">
        <w:rPr>
          <w:rFonts w:ascii="Verdana" w:eastAsia="Verdana" w:hAnsi="Verdana" w:cs="Verdana"/>
          <w:sz w:val="21"/>
          <w:szCs w:val="21"/>
        </w:rPr>
        <w:t xml:space="preserve">Masks are required for museum visitors and those attending indoor classes and programs. </w:t>
      </w:r>
    </w:p>
    <w:p w14:paraId="0DB7B573" w14:textId="77777777" w:rsidR="00037FD7" w:rsidRPr="00A57BA0" w:rsidRDefault="00037FD7" w:rsidP="00037FD7">
      <w:pPr>
        <w:rPr>
          <w:rFonts w:ascii="Verdana" w:eastAsia="Verdana" w:hAnsi="Verdana" w:cs="Verdana"/>
          <w:sz w:val="21"/>
          <w:szCs w:val="21"/>
        </w:rPr>
      </w:pPr>
    </w:p>
    <w:p w14:paraId="5BB8AEFA" w14:textId="77777777" w:rsidR="00037FD7" w:rsidRPr="00A57BA0" w:rsidRDefault="00037FD7" w:rsidP="00037FD7">
      <w:pPr>
        <w:rPr>
          <w:rFonts w:ascii="Verdana" w:eastAsia="Verdana" w:hAnsi="Verdana" w:cs="Verdana"/>
          <w:b/>
          <w:bCs/>
          <w:sz w:val="21"/>
          <w:szCs w:val="21"/>
        </w:rPr>
      </w:pPr>
      <w:r w:rsidRPr="00A57BA0">
        <w:rPr>
          <w:rFonts w:ascii="Verdana" w:eastAsia="Verdana" w:hAnsi="Verdana" w:cs="Verdana"/>
          <w:b/>
          <w:bCs/>
          <w:sz w:val="21"/>
          <w:szCs w:val="21"/>
        </w:rPr>
        <w:t>GENERAL ADMISSION</w:t>
      </w:r>
    </w:p>
    <w:p w14:paraId="571DA17C" w14:textId="77777777" w:rsidR="00037FD7" w:rsidRPr="00A57BA0" w:rsidRDefault="00037FD7" w:rsidP="00037FD7">
      <w:pPr>
        <w:rPr>
          <w:rFonts w:ascii="Verdana" w:eastAsia="Verdana" w:hAnsi="Verdana" w:cs="Verdana"/>
          <w:sz w:val="21"/>
          <w:szCs w:val="21"/>
        </w:rPr>
      </w:pPr>
      <w:r w:rsidRPr="00A57BA0">
        <w:rPr>
          <w:rFonts w:ascii="Verdana" w:eastAsia="Verdana" w:hAnsi="Verdana" w:cs="Verdana"/>
          <w:sz w:val="21"/>
          <w:szCs w:val="21"/>
        </w:rPr>
        <w:t xml:space="preserve">Free for museum members, $20 adults (18-64), $17 Alaska resident adults (18-64), $15 military/senior citizens/students, $10 ages 6 to 12, free ages 5 and younger. </w:t>
      </w:r>
    </w:p>
    <w:p w14:paraId="26C8E4C5" w14:textId="77777777" w:rsidR="00037FD7" w:rsidRPr="00A57BA0" w:rsidRDefault="00037FD7" w:rsidP="00037FD7">
      <w:pPr>
        <w:rPr>
          <w:rFonts w:ascii="Verdana" w:eastAsia="Verdana" w:hAnsi="Verdana" w:cs="Verdana"/>
          <w:sz w:val="21"/>
          <w:szCs w:val="21"/>
        </w:rPr>
      </w:pPr>
    </w:p>
    <w:p w14:paraId="03FD216D" w14:textId="77777777" w:rsidR="00037FD7" w:rsidRPr="00A57BA0" w:rsidRDefault="00037FD7" w:rsidP="00037FD7">
      <w:pPr>
        <w:pStyle w:val="paragraph"/>
        <w:spacing w:before="0" w:beforeAutospacing="0" w:after="0" w:afterAutospacing="0"/>
        <w:rPr>
          <w:rFonts w:ascii="Verdana" w:eastAsia="Verdana" w:hAnsi="Verdana" w:cs="Verdana"/>
          <w:b/>
          <w:bCs/>
          <w:sz w:val="21"/>
          <w:szCs w:val="21"/>
        </w:rPr>
      </w:pPr>
      <w:r w:rsidRPr="00A57BA0">
        <w:rPr>
          <w:rFonts w:ascii="Verdana" w:eastAsia="Verdana" w:hAnsi="Verdana" w:cs="Verdana"/>
          <w:b/>
          <w:bCs/>
          <w:sz w:val="21"/>
          <w:szCs w:val="21"/>
        </w:rPr>
        <w:t>$5 THIRD THURSDAYS</w:t>
      </w:r>
    </w:p>
    <w:p w14:paraId="20F80D7E" w14:textId="77777777" w:rsidR="00037FD7" w:rsidRPr="00A57BA0" w:rsidRDefault="00037FD7" w:rsidP="00037FD7">
      <w:pPr>
        <w:pStyle w:val="paragraph"/>
        <w:spacing w:before="0" w:beforeAutospacing="0" w:after="0" w:afterAutospacing="0"/>
        <w:rPr>
          <w:rFonts w:ascii="Verdana" w:hAnsi="Verdana"/>
          <w:sz w:val="21"/>
          <w:szCs w:val="21"/>
        </w:rPr>
      </w:pPr>
      <w:r w:rsidRPr="00A57BA0">
        <w:rPr>
          <w:rFonts w:ascii="Verdana" w:hAnsi="Verdana"/>
          <w:sz w:val="21"/>
          <w:szCs w:val="21"/>
        </w:rPr>
        <w:t>Visit the museum for $5 on the third Thursday of the month October through April.</w:t>
      </w:r>
    </w:p>
    <w:p w14:paraId="672A6BC5" w14:textId="77777777" w:rsidR="00037FD7" w:rsidRPr="00A57BA0" w:rsidRDefault="00037FD7" w:rsidP="00037FD7">
      <w:pPr>
        <w:pStyle w:val="paragraph"/>
        <w:spacing w:before="0" w:beforeAutospacing="0" w:after="0" w:afterAutospacing="0"/>
        <w:rPr>
          <w:rFonts w:ascii="Verdana" w:hAnsi="Verdana"/>
          <w:sz w:val="21"/>
          <w:szCs w:val="21"/>
        </w:rPr>
      </w:pPr>
    </w:p>
    <w:p w14:paraId="61754BF7" w14:textId="77777777" w:rsidR="00037FD7" w:rsidRPr="00A57BA0" w:rsidRDefault="00037FD7" w:rsidP="00037FD7">
      <w:pPr>
        <w:rPr>
          <w:rFonts w:ascii="Verdana" w:eastAsia="Verdana" w:hAnsi="Verdana" w:cs="Verdana"/>
          <w:b/>
          <w:bCs/>
          <w:sz w:val="21"/>
          <w:szCs w:val="21"/>
        </w:rPr>
      </w:pPr>
      <w:r w:rsidRPr="00A57BA0">
        <w:rPr>
          <w:rFonts w:ascii="Verdana" w:eastAsia="Verdana" w:hAnsi="Verdana" w:cs="Verdana"/>
          <w:b/>
          <w:bCs/>
          <w:sz w:val="21"/>
          <w:szCs w:val="21"/>
        </w:rPr>
        <w:t>BANK OF AMERICA MUSEUMS ON US</w:t>
      </w:r>
    </w:p>
    <w:p w14:paraId="6BF0360B" w14:textId="77777777" w:rsidR="00037FD7" w:rsidRPr="00A57BA0" w:rsidRDefault="00037FD7" w:rsidP="00037FD7">
      <w:pPr>
        <w:rPr>
          <w:rStyle w:val="Hyperlink1"/>
        </w:rPr>
      </w:pPr>
      <w:r w:rsidRPr="00A57BA0">
        <w:rPr>
          <w:rFonts w:ascii="Verdana" w:eastAsia="Verdana" w:hAnsi="Verdana" w:cs="Verdana"/>
          <w:sz w:val="21"/>
          <w:szCs w:val="21"/>
        </w:rPr>
        <w:t xml:space="preserve">Bank of America cardholders enjoy one free museum general admission on the first Saturday and Sunday of every month with credit or debit card and photo ID. </w:t>
      </w:r>
      <w:r w:rsidRPr="00A57BA0">
        <w:rPr>
          <w:rStyle w:val="Hyperlink1"/>
        </w:rPr>
        <w:t>Special exhibition fees still apply. Bank of America cardholders also receive a 10% discount on Anchorage Museum Store purchases on this day. No other discounts apply.</w:t>
      </w:r>
    </w:p>
    <w:p w14:paraId="795632BD" w14:textId="77777777" w:rsidR="00037FD7" w:rsidRPr="00A57BA0" w:rsidRDefault="00037FD7" w:rsidP="00037FD7">
      <w:pPr>
        <w:rPr>
          <w:rFonts w:ascii="Verdana" w:eastAsia="Verdana" w:hAnsi="Verdana" w:cs="Verdana"/>
          <w:sz w:val="21"/>
          <w:szCs w:val="21"/>
        </w:rPr>
      </w:pPr>
    </w:p>
    <w:p w14:paraId="7AE5687B" w14:textId="77777777" w:rsidR="00037FD7" w:rsidRPr="00A57BA0" w:rsidRDefault="00037FD7" w:rsidP="00037FD7">
      <w:pPr>
        <w:rPr>
          <w:rFonts w:ascii="Verdana" w:eastAsia="Verdana" w:hAnsi="Verdana" w:cs="Verdana"/>
          <w:b/>
          <w:bCs/>
          <w:sz w:val="21"/>
          <w:szCs w:val="21"/>
        </w:rPr>
      </w:pPr>
      <w:r w:rsidRPr="00A57BA0">
        <w:rPr>
          <w:rFonts w:ascii="Verdana" w:eastAsia="Verdana" w:hAnsi="Verdana" w:cs="Verdana"/>
          <w:b/>
          <w:bCs/>
          <w:sz w:val="21"/>
          <w:szCs w:val="21"/>
        </w:rPr>
        <w:t>ONSITE PARKING</w:t>
      </w:r>
    </w:p>
    <w:p w14:paraId="4DE61F35" w14:textId="77777777" w:rsidR="00037FD7" w:rsidRPr="00A57BA0" w:rsidRDefault="00037FD7" w:rsidP="00037FD7">
      <w:pPr>
        <w:rPr>
          <w:rFonts w:ascii="Verdana" w:eastAsia="Verdana" w:hAnsi="Verdana" w:cs="Verdana"/>
          <w:sz w:val="21"/>
          <w:szCs w:val="21"/>
        </w:rPr>
      </w:pPr>
      <w:r w:rsidRPr="00A57BA0">
        <w:rPr>
          <w:rFonts w:ascii="Verdana" w:eastAsia="Verdana" w:hAnsi="Verdana" w:cs="Verdana"/>
          <w:sz w:val="21"/>
          <w:szCs w:val="21"/>
        </w:rPr>
        <w:t>Public parking is available in the underground garage on evenings and weekends for a fee. Handicap parking available daily. Pay parking fees at garage pay box.</w:t>
      </w:r>
    </w:p>
    <w:p w14:paraId="10481D15" w14:textId="77777777" w:rsidR="00037FD7" w:rsidRPr="00A57BA0" w:rsidRDefault="00037FD7" w:rsidP="00037FD7">
      <w:pPr>
        <w:rPr>
          <w:rFonts w:ascii="Verdana" w:eastAsia="Verdana" w:hAnsi="Verdana" w:cs="Verdana"/>
          <w:sz w:val="21"/>
          <w:szCs w:val="21"/>
        </w:rPr>
      </w:pPr>
    </w:p>
    <w:p w14:paraId="39906687" w14:textId="77777777" w:rsidR="00037FD7" w:rsidRPr="00A57BA0" w:rsidRDefault="00037FD7" w:rsidP="00037FD7">
      <w:pPr>
        <w:rPr>
          <w:rFonts w:ascii="Verdana" w:eastAsia="Verdana" w:hAnsi="Verdana" w:cs="Verdana"/>
          <w:b/>
          <w:bCs/>
          <w:sz w:val="21"/>
          <w:szCs w:val="21"/>
        </w:rPr>
      </w:pPr>
      <w:r w:rsidRPr="00A57BA0">
        <w:rPr>
          <w:rFonts w:ascii="Verdana" w:eastAsia="Verdana" w:hAnsi="Verdana" w:cs="Verdana"/>
          <w:b/>
          <w:bCs/>
          <w:sz w:val="21"/>
          <w:szCs w:val="21"/>
        </w:rPr>
        <w:t>SPECIAL ASSISTANCE</w:t>
      </w:r>
    </w:p>
    <w:p w14:paraId="73BA0FD9" w14:textId="77777777" w:rsidR="00037FD7" w:rsidRPr="00A57BA0" w:rsidRDefault="00037FD7" w:rsidP="00037FD7">
      <w:pPr>
        <w:rPr>
          <w:rFonts w:ascii="Verdana" w:eastAsia="Verdana" w:hAnsi="Verdana" w:cs="Verdana"/>
          <w:sz w:val="21"/>
          <w:szCs w:val="21"/>
        </w:rPr>
      </w:pPr>
      <w:r w:rsidRPr="00A57BA0">
        <w:rPr>
          <w:rFonts w:ascii="Verdana" w:eastAsia="Verdana" w:hAnsi="Verdana" w:cs="Verdana"/>
          <w:sz w:val="21"/>
          <w:szCs w:val="21"/>
        </w:rPr>
        <w:t>Visitors with disabilities who need special assistance may call 907-929-9254.</w:t>
      </w:r>
    </w:p>
    <w:p w14:paraId="43FEEA9F" w14:textId="77777777" w:rsidR="00037FD7" w:rsidRPr="00A57BA0" w:rsidRDefault="00037FD7" w:rsidP="00037FD7">
      <w:pPr>
        <w:rPr>
          <w:rFonts w:ascii="Verdana" w:eastAsia="Verdana" w:hAnsi="Verdana" w:cs="Verdana"/>
          <w:sz w:val="21"/>
          <w:szCs w:val="21"/>
        </w:rPr>
      </w:pPr>
    </w:p>
    <w:p w14:paraId="257BBA18" w14:textId="77777777" w:rsidR="00037FD7" w:rsidRPr="00A57BA0" w:rsidRDefault="00037FD7" w:rsidP="00037FD7">
      <w:pPr>
        <w:jc w:val="center"/>
        <w:rPr>
          <w:rFonts w:ascii="Verdana" w:eastAsia="Verdana" w:hAnsi="Verdana" w:cs="Verdana"/>
          <w:sz w:val="21"/>
          <w:szCs w:val="21"/>
        </w:rPr>
      </w:pPr>
      <w:r w:rsidRPr="00A57BA0">
        <w:rPr>
          <w:rFonts w:ascii="Verdana" w:eastAsia="Verdana" w:hAnsi="Verdana" w:cs="Verdana"/>
          <w:sz w:val="21"/>
          <w:szCs w:val="21"/>
        </w:rPr>
        <w:t># # #</w:t>
      </w:r>
    </w:p>
    <w:p w14:paraId="400F1C9C" w14:textId="7994AB5F" w:rsidR="009D1E84" w:rsidRPr="00A57BA0" w:rsidRDefault="009D1E84" w:rsidP="00037FD7">
      <w:pPr>
        <w:rPr>
          <w:rFonts w:ascii="Verdana" w:eastAsia="Verdana" w:hAnsi="Verdana"/>
          <w:sz w:val="21"/>
          <w:szCs w:val="21"/>
        </w:rPr>
      </w:pPr>
    </w:p>
    <w:sectPr w:rsidR="009D1E84" w:rsidRPr="00A57BA0" w:rsidSect="0040195F">
      <w:headerReference w:type="default" r:id="rId53"/>
      <w:footerReference w:type="default" r:id="rId54"/>
      <w:headerReference w:type="first" r:id="rId55"/>
      <w:footerReference w:type="first" r:id="rId56"/>
      <w:pgSz w:w="12240" w:h="15840"/>
      <w:pgMar w:top="1008" w:right="1296" w:bottom="1152" w:left="1296" w:header="720"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FC974" w14:textId="77777777" w:rsidR="004E5A2F" w:rsidRDefault="004E5A2F">
      <w:r>
        <w:separator/>
      </w:r>
    </w:p>
  </w:endnote>
  <w:endnote w:type="continuationSeparator" w:id="0">
    <w:p w14:paraId="626B2F58" w14:textId="77777777" w:rsidR="004E5A2F" w:rsidRDefault="004E5A2F">
      <w:r>
        <w:continuationSeparator/>
      </w:r>
    </w:p>
  </w:endnote>
  <w:endnote w:type="continuationNotice" w:id="1">
    <w:p w14:paraId="4AE1A69D" w14:textId="77777777" w:rsidR="004E5A2F" w:rsidRDefault="004E5A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altName w:val="﷽﷽﷽﷽﷽﷽뙉胸ĝ㵀ݪ怀"/>
    <w:panose1 w:val="00000500000000020000"/>
    <w:charset w:val="00"/>
    <w:family w:val="auto"/>
    <w:pitch w:val="variable"/>
    <w:sig w:usb0="E00002FF" w:usb1="5000205A" w:usb2="00000000" w:usb3="00000000" w:csb0="0000019F" w:csb1="00000000"/>
  </w:font>
  <w:font w:name="Whitney Book">
    <w:altName w:val="Calibri"/>
    <w:panose1 w:val="020B0604020202020204"/>
    <w:charset w:val="00"/>
    <w:family w:val="swiss"/>
    <w:pitch w:val="default"/>
    <w:sig w:usb0="00000003" w:usb1="00000000" w:usb2="00000000" w:usb3="00000000" w:csb0="00000001" w:csb1="00000000"/>
  </w:font>
  <w:font w:name="Gotham Bold">
    <w:altName w:val="Calibri"/>
    <w:panose1 w:val="020B0604020202020204"/>
    <w:charset w:val="00"/>
    <w:family w:val="auto"/>
    <w:pitch w:val="variable"/>
    <w:sig w:usb0="A00002FF" w:usb1="4000005B" w:usb2="00000000" w:usb3="00000000" w:csb0="0000009F" w:csb1="00000000"/>
  </w:font>
  <w:font w:name="Gotham Medium">
    <w:altName w:val="Calibri"/>
    <w:panose1 w:val="020B0604020202020204"/>
    <w:charset w:val="00"/>
    <w:family w:val="auto"/>
    <w:pitch w:val="variable"/>
    <w:sig w:usb0="A10002FF" w:usb1="4000005B" w:usb2="00000000" w:usb3="00000000" w:csb0="0000009F" w:csb1="00000000"/>
  </w:font>
  <w:font w:name="Verdana,Verdana,Arial">
    <w:altName w:val="Times New Roman"/>
    <w:panose1 w:val="020B0604020202020204"/>
    <w:charset w:val="00"/>
    <w:family w:val="roman"/>
    <w:pitch w:val="default"/>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38AF8" w14:textId="77777777" w:rsidR="00E251EA" w:rsidRPr="00B51976" w:rsidRDefault="00E251EA">
    <w:pPr>
      <w:pStyle w:val="Footer"/>
      <w:ind w:right="360"/>
      <w:jc w:val="right"/>
      <w:rPr>
        <w:sz w:val="16"/>
        <w:szCs w:val="16"/>
      </w:rPr>
    </w:pPr>
  </w:p>
  <w:p w14:paraId="5943E702" w14:textId="2EA969EB" w:rsidR="00E251EA" w:rsidRPr="00B51976" w:rsidRDefault="00E251EA" w:rsidP="00B51976">
    <w:pPr>
      <w:pStyle w:val="Footer"/>
      <w:jc w:val="right"/>
      <w:rPr>
        <w:sz w:val="16"/>
        <w:szCs w:val="16"/>
      </w:rPr>
    </w:pPr>
    <w:r w:rsidRPr="00B51976">
      <w:rPr>
        <w:color w:val="2B579A"/>
        <w:sz w:val="16"/>
        <w:szCs w:val="16"/>
        <w:shd w:val="clear" w:color="auto" w:fill="E6E6E6"/>
      </w:rPr>
      <w:fldChar w:fldCharType="begin"/>
    </w:r>
    <w:r w:rsidRPr="00B51976">
      <w:rPr>
        <w:sz w:val="16"/>
        <w:szCs w:val="16"/>
      </w:rPr>
      <w:instrText xml:space="preserve"> PAGE </w:instrText>
    </w:r>
    <w:r w:rsidRPr="00B51976">
      <w:rPr>
        <w:color w:val="2B579A"/>
        <w:sz w:val="16"/>
        <w:szCs w:val="16"/>
        <w:shd w:val="clear" w:color="auto" w:fill="E6E6E6"/>
      </w:rPr>
      <w:fldChar w:fldCharType="separate"/>
    </w:r>
    <w:r w:rsidRPr="00B51976">
      <w:rPr>
        <w:noProof/>
        <w:sz w:val="16"/>
        <w:szCs w:val="16"/>
      </w:rPr>
      <w:t>8</w:t>
    </w:r>
    <w:r w:rsidRPr="00B51976">
      <w:rPr>
        <w:color w:val="2B579A"/>
        <w:sz w:val="16"/>
        <w:szCs w:val="16"/>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C7704" w14:textId="77777777" w:rsidR="00E251EA" w:rsidRDefault="00E251EA">
    <w:pPr>
      <w:pStyle w:val="Footer"/>
    </w:pPr>
    <w:r>
      <w:rPr>
        <w:noProof/>
        <w:color w:val="2B579A"/>
        <w:shd w:val="clear" w:color="auto" w:fill="E6E6E6"/>
      </w:rPr>
      <mc:AlternateContent>
        <mc:Choice Requires="wps">
          <w:drawing>
            <wp:anchor distT="152400" distB="152400" distL="152400" distR="152400" simplePos="0" relativeHeight="251658240" behindDoc="1" locked="0" layoutInCell="1" allowOverlap="1" wp14:anchorId="2E080197" wp14:editId="0431D274">
              <wp:simplePos x="0" y="0"/>
              <wp:positionH relativeFrom="page">
                <wp:posOffset>635000</wp:posOffset>
              </wp:positionH>
              <wp:positionV relativeFrom="page">
                <wp:posOffset>9385300</wp:posOffset>
              </wp:positionV>
              <wp:extent cx="2577465" cy="406400"/>
              <wp:effectExtent l="0" t="0" r="0" b="0"/>
              <wp:wrapNone/>
              <wp:docPr id="1073741825" name="officeArt object" descr="Text Box 2"/>
              <wp:cNvGraphicFramePr/>
              <a:graphic xmlns:a="http://schemas.openxmlformats.org/drawingml/2006/main">
                <a:graphicData uri="http://schemas.microsoft.com/office/word/2010/wordprocessingShape">
                  <wps:wsp>
                    <wps:cNvSpPr txBox="1"/>
                    <wps:spPr>
                      <a:xfrm>
                        <a:off x="0" y="0"/>
                        <a:ext cx="2577465" cy="406400"/>
                      </a:xfrm>
                      <a:prstGeom prst="rect">
                        <a:avLst/>
                      </a:prstGeom>
                      <a:noFill/>
                      <a:ln w="12700" cap="flat">
                        <a:noFill/>
                        <a:miter lim="400000"/>
                      </a:ln>
                      <a:effectLst/>
                    </wps:spPr>
                    <wps:txbx>
                      <w:txbxContent>
                        <w:p w14:paraId="06636264" w14:textId="77777777" w:rsidR="00E251EA" w:rsidRDefault="00E251EA">
                          <w:pPr>
                            <w:pStyle w:val="Body"/>
                          </w:pPr>
                          <w:r>
                            <w:rPr>
                              <w:rFonts w:ascii="Calibri" w:eastAsia="Calibri" w:hAnsi="Calibri" w:cs="Calibri"/>
                              <w:sz w:val="20"/>
                              <w:szCs w:val="20"/>
                            </w:rPr>
                            <w:t>625 C Street, Anchorage AK 99501</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type w14:anchorId="2E080197" id="_x0000_t202" coordsize="21600,21600" o:spt="202" path="m,l,21600r21600,l21600,xe">
              <v:stroke joinstyle="miter"/>
              <v:path gradientshapeok="t" o:connecttype="rect"/>
            </v:shapetype>
            <v:shape id="officeArt object" o:spid="_x0000_s1026" type="#_x0000_t202" alt="Text Box 2" style="position:absolute;margin-left:50pt;margin-top:739pt;width:202.95pt;height:32pt;z-index:-251658240;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" filled="f" stroked="f" strokeweight="1pt">
              <v:stroke miterlimit="4"/>
              <v:textbox inset="1.27mm,1.27mm,1.27mm,1.27mm">
                <w:txbxContent>
                  <w:p w14:paraId="06636264" w14:textId="77777777" w:rsidR="00E251EA" w:rsidRDefault="00E251EA">
                    <w:pPr>
                      <w:pStyle w:val="Body"/>
                    </w:pPr>
                    <w:r>
                      <w:rPr>
                        <w:rFonts w:ascii="Calibri" w:eastAsia="Calibri" w:hAnsi="Calibri" w:cs="Calibri"/>
                        <w:sz w:val="20"/>
                        <w:szCs w:val="20"/>
                      </w:rPr>
                      <w:t>625 C Street, Anchorage AK 99501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7AFFF" w14:textId="77777777" w:rsidR="004E5A2F" w:rsidRDefault="004E5A2F">
      <w:r>
        <w:separator/>
      </w:r>
    </w:p>
  </w:footnote>
  <w:footnote w:type="continuationSeparator" w:id="0">
    <w:p w14:paraId="09EBF0B9" w14:textId="77777777" w:rsidR="004E5A2F" w:rsidRDefault="004E5A2F">
      <w:r>
        <w:continuationSeparator/>
      </w:r>
    </w:p>
  </w:footnote>
  <w:footnote w:type="continuationNotice" w:id="1">
    <w:p w14:paraId="010071C3" w14:textId="77777777" w:rsidR="004E5A2F" w:rsidRDefault="004E5A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5"/>
      <w:gridCol w:w="3215"/>
      <w:gridCol w:w="3215"/>
    </w:tblGrid>
    <w:tr w:rsidR="00E251EA" w14:paraId="64971F18" w14:textId="77777777" w:rsidTr="1C7D9671">
      <w:tc>
        <w:tcPr>
          <w:tcW w:w="3215" w:type="dxa"/>
        </w:tcPr>
        <w:p w14:paraId="0504C179" w14:textId="23797386" w:rsidR="00E251EA" w:rsidRDefault="00E251EA" w:rsidP="1C7D9671">
          <w:pPr>
            <w:pStyle w:val="Header"/>
            <w:ind w:left="-115"/>
          </w:pPr>
        </w:p>
      </w:tc>
      <w:tc>
        <w:tcPr>
          <w:tcW w:w="3215" w:type="dxa"/>
        </w:tcPr>
        <w:p w14:paraId="27EEE972" w14:textId="20A71776" w:rsidR="00E251EA" w:rsidRDefault="00E251EA" w:rsidP="1C7D9671">
          <w:pPr>
            <w:pStyle w:val="Header"/>
            <w:jc w:val="center"/>
          </w:pPr>
        </w:p>
      </w:tc>
      <w:tc>
        <w:tcPr>
          <w:tcW w:w="3215" w:type="dxa"/>
        </w:tcPr>
        <w:p w14:paraId="58E216DC" w14:textId="5F83AA22" w:rsidR="00E251EA" w:rsidRDefault="00E251EA" w:rsidP="1C7D9671">
          <w:pPr>
            <w:pStyle w:val="Header"/>
            <w:ind w:right="-115"/>
            <w:jc w:val="right"/>
          </w:pPr>
        </w:p>
      </w:tc>
    </w:tr>
  </w:tbl>
  <w:p w14:paraId="36448DFB" w14:textId="43067BC2" w:rsidR="00E251EA" w:rsidRDefault="00E251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5"/>
      <w:gridCol w:w="3215"/>
      <w:gridCol w:w="3215"/>
    </w:tblGrid>
    <w:tr w:rsidR="00E251EA" w14:paraId="71FE445F" w14:textId="77777777" w:rsidTr="1C7D9671">
      <w:tc>
        <w:tcPr>
          <w:tcW w:w="3215" w:type="dxa"/>
        </w:tcPr>
        <w:p w14:paraId="41B97A5B" w14:textId="21191C23" w:rsidR="00E251EA" w:rsidRDefault="00E251EA" w:rsidP="1C7D9671">
          <w:pPr>
            <w:pStyle w:val="Header"/>
            <w:ind w:left="-115"/>
          </w:pPr>
        </w:p>
      </w:tc>
      <w:tc>
        <w:tcPr>
          <w:tcW w:w="3215" w:type="dxa"/>
        </w:tcPr>
        <w:p w14:paraId="228D50D7" w14:textId="1AF868A1" w:rsidR="00E251EA" w:rsidRDefault="00E251EA" w:rsidP="1C7D9671">
          <w:pPr>
            <w:pStyle w:val="Header"/>
            <w:jc w:val="center"/>
          </w:pPr>
        </w:p>
      </w:tc>
      <w:tc>
        <w:tcPr>
          <w:tcW w:w="3215" w:type="dxa"/>
        </w:tcPr>
        <w:p w14:paraId="1677E298" w14:textId="646C4A6A" w:rsidR="00E251EA" w:rsidRDefault="00E251EA" w:rsidP="1C7D9671">
          <w:pPr>
            <w:pStyle w:val="Header"/>
            <w:ind w:right="-115"/>
            <w:jc w:val="right"/>
          </w:pPr>
        </w:p>
      </w:tc>
    </w:tr>
  </w:tbl>
  <w:p w14:paraId="07B4DD61" w14:textId="5EA2BC15" w:rsidR="00E251EA" w:rsidRDefault="00E251EA">
    <w:pPr>
      <w:pStyle w:val="Header"/>
    </w:pPr>
  </w:p>
</w:hdr>
</file>

<file path=word/intelligence.xml><?xml version="1.0" encoding="utf-8"?>
<int:Intelligence xmlns:int="http://schemas.microsoft.com/office/intelligence/2019/intelligence">
  <int:IntelligenceSettings/>
  <int:Manifest>
    <int:WordHash hashCode="a7X/VNNYq0VXgz" id="HTJ5WgnQ"/>
    <int:WordHash hashCode="e4E9Y4E/ZuYMWr" id="Fp67Cwk5"/>
    <int:WordHash hashCode="Nrbprhw7utDdT5" id="Uk28VaDq"/>
    <int:WordHash hashCode="/aQ3g76OCz+SBq" id="ROcNcYn5"/>
    <int:WordHash hashCode="s30rku1Pt2Cwxg" id="Me5gWTKa"/>
    <int:WordHash hashCode="b2nrfcIluIEzaJ" id="37gz6odn"/>
    <int:WordHash hashCode="SM6YhYOmXF+jnv" id="cJHVEoHt"/>
    <int:WordHash hashCode="XJJ8xaGXCOTpxM" id="wtvwnfXw"/>
    <int:WordHash hashCode="/GEKYUMiMplfhJ" id="LK2CaYfJ"/>
    <int:WordHash hashCode="fG9aogHwWVTxO9" id="nKhgoCxR"/>
    <int:WordHash hashCode="Zz10vaPI9OBXT0" id="mfA302Ru"/>
    <int:WordHash hashCode="e6T9m3ux6c8JDA" id="vpU5SnLb"/>
    <int:WordHash hashCode="VRyAVr/dM977IK" id="lY0Cb4Dx"/>
    <int:WordHash hashCode="GnfUFiJMu+d6Q5" id="wtDk3DKQ"/>
    <int:WordHash hashCode="nooB8ljuYJMKIn" id="cxRwuDAP"/>
    <int:WordHash hashCode="NV8o8sDDh63WIx" id="5swqiE4C"/>
    <int:WordHash hashCode="fLH1bT++CegJJE" id="XwI6ql8+"/>
    <int:WordHash hashCode="jI2dZKd8NRxqr/" id="XrKE3y4C"/>
    <int:WordHash hashCode="5p9wHc3CT3QQ8i" id="WBt2f3aC"/>
    <int:WordHash hashCode="f2LVBv/ht/gMcR" id="HBWpqBoJ"/>
    <int:WordHash hashCode="BQKsxCLNhMhaDa" id="XmgtSiFN"/>
    <int:WordHash hashCode="UuSZeZIr5NBYKg" id="TyAH6qqt"/>
    <int:WordHash hashCode="KlBhJpMIAPgHzj" id="QNxP4/GV"/>
    <int:WordHash hashCode="V0iuhz3nDhX+Ik" id="kltxgi2U"/>
    <int:WordHash hashCode="mXaRqlfisTtRA/" id="bcaDFV1z"/>
    <int:WordHash hashCode="T/iKrdvSCdgCaS" id="vSD6yi7A"/>
    <int:WordHash hashCode="ZK8VX7PeErSMjz" id="FEMvHRaT"/>
    <int:WordHash hashCode="zWp7h2hShIWg28" id="p+7+jr8W"/>
    <int:WordHash hashCode="gCkgHJHdjdT2us" id="4e3dqG5O"/>
    <int:WordHash hashCode="4RUjxf8j/BYArK" id="NERpYTHs"/>
    <int:WordHash hashCode="4QJE6/0NFOb+t9" id="8MwKMdQB"/>
    <int:WordHash hashCode="77iTYR5vVvWtBy" id="5orGimoZ"/>
    <int:WordHash hashCode="ixaccngtlW2HgI" id="mI3yvcOP"/>
    <int:WordHash hashCode="cU7qD0yYBza94A" id="RjlU38gv"/>
    <int:WordHash hashCode="oXPnJWB9D5jHjr" id="+aSXCiqh"/>
    <int:WordHash hashCode="Jk85yrhx5M/WWz" id="ix7UwT6/"/>
    <int:WordHash hashCode="HDmr9o6T5DiuXc" id="wCEstArp"/>
    <int:WordHash hashCode="AmWii+iuGA2dIx" id="3pLh7nrX"/>
    <int:WordHash hashCode="Sbp+xn9vAmFvaS" id="Z9covMQ4"/>
    <int:WordHash hashCode="rgtjbzph/buJKZ" id="kE4inp/H"/>
    <int:WordHash hashCode="zOJF+9kC2kynru" id="hVFyRZ5Y"/>
    <int:WordHash hashCode="LwTpqlTeb/hDUR" id="xxjFY5kb"/>
    <int:WordHash hashCode="/7r1jxIxYo+awq" id="j8rXIyFg"/>
    <int:WordHash hashCode="5jGEJ/61gxFqta" id="eierMKp/"/>
    <int:WordHash hashCode="MPehbFGjV0HSNf" id="/XMzXrpd"/>
    <int:WordHash hashCode="AUqVff/bDCyJXe" id="VxEN3jqh"/>
    <int:WordHash hashCode="7qFE7m6QGK7EfC" id="92ISeDui"/>
    <int:WordHash hashCode="b10gDxb6I+tHQj" id="+AtWggf/"/>
  </int:Manifest>
  <int:Observations>
    <int:Content id="HTJ5WgnQ">
      <int:Rejection type="AugLoop_Text_Critique"/>
    </int:Content>
    <int:Content id="Fp67Cwk5">
      <int:Rejection type="AugLoop_Text_Critique"/>
    </int:Content>
    <int:Content id="Uk28VaDq">
      <int:Rejection type="AugLoop_Text_Critique"/>
    </int:Content>
    <int:Content id="ROcNcYn5">
      <int:Rejection type="AugLoop_Text_Critique"/>
    </int:Content>
    <int:Content id="Me5gWTKa">
      <int:Rejection type="AugLoop_Text_Critique"/>
    </int:Content>
    <int:Content id="37gz6odn">
      <int:Rejection type="AugLoop_Text_Critique"/>
    </int:Content>
    <int:Content id="cJHVEoHt">
      <int:Rejection type="AugLoop_Text_Critique"/>
    </int:Content>
    <int:Content id="wtvwnfXw">
      <int:Rejection type="AugLoop_Text_Critique"/>
    </int:Content>
    <int:Content id="LK2CaYfJ">
      <int:Rejection type="AugLoop_Text_Critique"/>
    </int:Content>
    <int:Content id="nKhgoCxR">
      <int:Rejection type="AugLoop_Text_Critique"/>
    </int:Content>
    <int:Content id="mfA302Ru">
      <int:Rejection type="AugLoop_Text_Critique"/>
    </int:Content>
    <int:Content id="vpU5SnLb">
      <int:Rejection type="AugLoop_Text_Critique"/>
    </int:Content>
    <int:Content id="lY0Cb4Dx">
      <int:Rejection type="AugLoop_Text_Critique"/>
    </int:Content>
    <int:Content id="wtDk3DKQ">
      <int:Rejection type="AugLoop_Text_Critique"/>
    </int:Content>
    <int:Content id="cxRwuDAP">
      <int:Rejection type="AugLoop_Text_Critique"/>
    </int:Content>
    <int:Content id="5swqiE4C">
      <int:Rejection type="AugLoop_Text_Critique"/>
    </int:Content>
    <int:Content id="XwI6ql8+">
      <int:Rejection type="AugLoop_Text_Critique"/>
    </int:Content>
    <int:Content id="XrKE3y4C">
      <int:Rejection type="AugLoop_Text_Critique"/>
    </int:Content>
    <int:Content id="WBt2f3aC">
      <int:Rejection type="AugLoop_Text_Critique"/>
    </int:Content>
    <int:Content id="HBWpqBoJ">
      <int:Rejection type="AugLoop_Text_Critique"/>
    </int:Content>
    <int:Content id="XmgtSiFN">
      <int:Rejection type="AugLoop_Text_Critique"/>
    </int:Content>
    <int:Content id="TyAH6qqt">
      <int:Rejection type="AugLoop_Text_Critique"/>
    </int:Content>
    <int:Content id="QNxP4/GV">
      <int:Rejection type="AugLoop_Text_Critique"/>
    </int:Content>
    <int:Content id="kltxgi2U">
      <int:Rejection type="AugLoop_Text_Critique"/>
    </int:Content>
    <int:Content id="bcaDFV1z">
      <int:Rejection type="AugLoop_Text_Critique"/>
    </int:Content>
    <int:Content id="vSD6yi7A">
      <int:Rejection type="AugLoop_Text_Critique"/>
    </int:Content>
    <int:Content id="FEMvHRaT">
      <int:Rejection type="AugLoop_Text_Critique"/>
    </int:Content>
    <int:Content id="p+7+jr8W">
      <int:Rejection type="AugLoop_Text_Critique"/>
    </int:Content>
    <int:Content id="4e3dqG5O">
      <int:Rejection type="AugLoop_Text_Critique"/>
    </int:Content>
    <int:Content id="NERpYTHs">
      <int:Rejection type="AugLoop_Text_Critique"/>
    </int:Content>
    <int:Content id="8MwKMdQB">
      <int:Rejection type="AugLoop_Text_Critique"/>
    </int:Content>
    <int:Content id="5orGimoZ">
      <int:Rejection type="AugLoop_Text_Critique"/>
    </int:Content>
    <int:Content id="mI3yvcOP">
      <int:Rejection type="AugLoop_Text_Critique"/>
    </int:Content>
    <int:Content id="RjlU38gv">
      <int:Rejection type="AugLoop_Text_Critique"/>
    </int:Content>
    <int:Content id="+aSXCiqh">
      <int:Rejection type="AugLoop_Text_Critique"/>
    </int:Content>
    <int:Content id="ix7UwT6/">
      <int:Rejection type="AugLoop_Text_Critique"/>
    </int:Content>
    <int:Content id="wCEstArp">
      <int:Rejection type="AugLoop_Text_Critique"/>
    </int:Content>
    <int:Content id="3pLh7nrX">
      <int:Rejection type="AugLoop_Text_Critique"/>
    </int:Content>
    <int:Content id="Z9covMQ4">
      <int:Rejection type="AugLoop_Text_Critique"/>
    </int:Content>
    <int:Content id="kE4inp/H">
      <int:Rejection type="AugLoop_Text_Critique"/>
    </int:Content>
    <int:Content id="hVFyRZ5Y">
      <int:Rejection type="AugLoop_Text_Critique"/>
    </int:Content>
    <int:Content id="xxjFY5kb">
      <int:Rejection type="AugLoop_Text_Critique"/>
    </int:Content>
    <int:Content id="j8rXIyFg">
      <int:Rejection type="AugLoop_Text_Critique"/>
    </int:Content>
    <int:Content id="eierMKp/">
      <int:Rejection type="AugLoop_Text_Critique"/>
    </int:Content>
    <int:Content id="/XMzXrpd">
      <int:Rejection type="AugLoop_Text_Critique"/>
    </int:Content>
    <int:Content id="VxEN3jqh">
      <int:Rejection type="AugLoop_Text_Critique"/>
    </int:Content>
    <int:Content id="92ISeDui">
      <int:Rejection type="AugLoop_Text_Critique"/>
    </int:Content>
    <int:Content id="+AtWggf/">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BB2E5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C4FC6"/>
    <w:multiLevelType w:val="hybridMultilevel"/>
    <w:tmpl w:val="BB42783E"/>
    <w:lvl w:ilvl="0" w:tplc="7998391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90AB1"/>
    <w:multiLevelType w:val="multilevel"/>
    <w:tmpl w:val="B4C0D11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06B752F6"/>
    <w:multiLevelType w:val="hybridMultilevel"/>
    <w:tmpl w:val="D2B88CB2"/>
    <w:lvl w:ilvl="0" w:tplc="70165796">
      <w:start w:val="1"/>
      <w:numFmt w:val="bullet"/>
      <w:lvlText w:val=""/>
      <w:lvlJc w:val="left"/>
      <w:pPr>
        <w:tabs>
          <w:tab w:val="num" w:pos="720"/>
        </w:tabs>
        <w:ind w:left="720" w:hanging="360"/>
      </w:pPr>
      <w:rPr>
        <w:rFonts w:ascii="Symbol" w:hAnsi="Symbol" w:hint="default"/>
        <w:sz w:val="20"/>
      </w:rPr>
    </w:lvl>
    <w:lvl w:ilvl="1" w:tplc="816ED048" w:tentative="1">
      <w:start w:val="1"/>
      <w:numFmt w:val="bullet"/>
      <w:lvlText w:val="o"/>
      <w:lvlJc w:val="left"/>
      <w:pPr>
        <w:tabs>
          <w:tab w:val="num" w:pos="1440"/>
        </w:tabs>
        <w:ind w:left="1440" w:hanging="360"/>
      </w:pPr>
      <w:rPr>
        <w:rFonts w:ascii="Courier New" w:hAnsi="Courier New" w:hint="default"/>
        <w:sz w:val="20"/>
      </w:rPr>
    </w:lvl>
    <w:lvl w:ilvl="2" w:tplc="FE7C9942" w:tentative="1">
      <w:start w:val="1"/>
      <w:numFmt w:val="bullet"/>
      <w:lvlText w:val=""/>
      <w:lvlJc w:val="left"/>
      <w:pPr>
        <w:tabs>
          <w:tab w:val="num" w:pos="2160"/>
        </w:tabs>
        <w:ind w:left="2160" w:hanging="360"/>
      </w:pPr>
      <w:rPr>
        <w:rFonts w:ascii="Wingdings" w:hAnsi="Wingdings" w:hint="default"/>
        <w:sz w:val="20"/>
      </w:rPr>
    </w:lvl>
    <w:lvl w:ilvl="3" w:tplc="1742C030" w:tentative="1">
      <w:start w:val="1"/>
      <w:numFmt w:val="bullet"/>
      <w:lvlText w:val=""/>
      <w:lvlJc w:val="left"/>
      <w:pPr>
        <w:tabs>
          <w:tab w:val="num" w:pos="2880"/>
        </w:tabs>
        <w:ind w:left="2880" w:hanging="360"/>
      </w:pPr>
      <w:rPr>
        <w:rFonts w:ascii="Wingdings" w:hAnsi="Wingdings" w:hint="default"/>
        <w:sz w:val="20"/>
      </w:rPr>
    </w:lvl>
    <w:lvl w:ilvl="4" w:tplc="896682DE" w:tentative="1">
      <w:start w:val="1"/>
      <w:numFmt w:val="bullet"/>
      <w:lvlText w:val=""/>
      <w:lvlJc w:val="left"/>
      <w:pPr>
        <w:tabs>
          <w:tab w:val="num" w:pos="3600"/>
        </w:tabs>
        <w:ind w:left="3600" w:hanging="360"/>
      </w:pPr>
      <w:rPr>
        <w:rFonts w:ascii="Wingdings" w:hAnsi="Wingdings" w:hint="default"/>
        <w:sz w:val="20"/>
      </w:rPr>
    </w:lvl>
    <w:lvl w:ilvl="5" w:tplc="E570BC08" w:tentative="1">
      <w:start w:val="1"/>
      <w:numFmt w:val="bullet"/>
      <w:lvlText w:val=""/>
      <w:lvlJc w:val="left"/>
      <w:pPr>
        <w:tabs>
          <w:tab w:val="num" w:pos="4320"/>
        </w:tabs>
        <w:ind w:left="4320" w:hanging="360"/>
      </w:pPr>
      <w:rPr>
        <w:rFonts w:ascii="Wingdings" w:hAnsi="Wingdings" w:hint="default"/>
        <w:sz w:val="20"/>
      </w:rPr>
    </w:lvl>
    <w:lvl w:ilvl="6" w:tplc="05F6EA40" w:tentative="1">
      <w:start w:val="1"/>
      <w:numFmt w:val="bullet"/>
      <w:lvlText w:val=""/>
      <w:lvlJc w:val="left"/>
      <w:pPr>
        <w:tabs>
          <w:tab w:val="num" w:pos="5040"/>
        </w:tabs>
        <w:ind w:left="5040" w:hanging="360"/>
      </w:pPr>
      <w:rPr>
        <w:rFonts w:ascii="Wingdings" w:hAnsi="Wingdings" w:hint="default"/>
        <w:sz w:val="20"/>
      </w:rPr>
    </w:lvl>
    <w:lvl w:ilvl="7" w:tplc="2CE47B64" w:tentative="1">
      <w:start w:val="1"/>
      <w:numFmt w:val="bullet"/>
      <w:lvlText w:val=""/>
      <w:lvlJc w:val="left"/>
      <w:pPr>
        <w:tabs>
          <w:tab w:val="num" w:pos="5760"/>
        </w:tabs>
        <w:ind w:left="5760" w:hanging="360"/>
      </w:pPr>
      <w:rPr>
        <w:rFonts w:ascii="Wingdings" w:hAnsi="Wingdings" w:hint="default"/>
        <w:sz w:val="20"/>
      </w:rPr>
    </w:lvl>
    <w:lvl w:ilvl="8" w:tplc="286E7C06"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E02244"/>
    <w:multiLevelType w:val="hybridMultilevel"/>
    <w:tmpl w:val="765ACEBC"/>
    <w:lvl w:ilvl="0" w:tplc="94561ED4">
      <w:start w:val="1"/>
      <w:numFmt w:val="bullet"/>
      <w:lvlText w:val=""/>
      <w:lvlJc w:val="left"/>
      <w:pPr>
        <w:tabs>
          <w:tab w:val="num" w:pos="720"/>
        </w:tabs>
        <w:ind w:left="720" w:hanging="360"/>
      </w:pPr>
      <w:rPr>
        <w:rFonts w:ascii="Symbol" w:hAnsi="Symbol" w:hint="default"/>
        <w:sz w:val="20"/>
      </w:rPr>
    </w:lvl>
    <w:lvl w:ilvl="1" w:tplc="1C740FD4" w:tentative="1">
      <w:start w:val="1"/>
      <w:numFmt w:val="bullet"/>
      <w:lvlText w:val="o"/>
      <w:lvlJc w:val="left"/>
      <w:pPr>
        <w:tabs>
          <w:tab w:val="num" w:pos="1440"/>
        </w:tabs>
        <w:ind w:left="1440" w:hanging="360"/>
      </w:pPr>
      <w:rPr>
        <w:rFonts w:ascii="Courier New" w:hAnsi="Courier New" w:hint="default"/>
        <w:sz w:val="20"/>
      </w:rPr>
    </w:lvl>
    <w:lvl w:ilvl="2" w:tplc="9C60AA0C" w:tentative="1">
      <w:start w:val="1"/>
      <w:numFmt w:val="bullet"/>
      <w:lvlText w:val=""/>
      <w:lvlJc w:val="left"/>
      <w:pPr>
        <w:tabs>
          <w:tab w:val="num" w:pos="2160"/>
        </w:tabs>
        <w:ind w:left="2160" w:hanging="360"/>
      </w:pPr>
      <w:rPr>
        <w:rFonts w:ascii="Wingdings" w:hAnsi="Wingdings" w:hint="default"/>
        <w:sz w:val="20"/>
      </w:rPr>
    </w:lvl>
    <w:lvl w:ilvl="3" w:tplc="18889DC4" w:tentative="1">
      <w:start w:val="1"/>
      <w:numFmt w:val="bullet"/>
      <w:lvlText w:val=""/>
      <w:lvlJc w:val="left"/>
      <w:pPr>
        <w:tabs>
          <w:tab w:val="num" w:pos="2880"/>
        </w:tabs>
        <w:ind w:left="2880" w:hanging="360"/>
      </w:pPr>
      <w:rPr>
        <w:rFonts w:ascii="Wingdings" w:hAnsi="Wingdings" w:hint="default"/>
        <w:sz w:val="20"/>
      </w:rPr>
    </w:lvl>
    <w:lvl w:ilvl="4" w:tplc="1494ED74" w:tentative="1">
      <w:start w:val="1"/>
      <w:numFmt w:val="bullet"/>
      <w:lvlText w:val=""/>
      <w:lvlJc w:val="left"/>
      <w:pPr>
        <w:tabs>
          <w:tab w:val="num" w:pos="3600"/>
        </w:tabs>
        <w:ind w:left="3600" w:hanging="360"/>
      </w:pPr>
      <w:rPr>
        <w:rFonts w:ascii="Wingdings" w:hAnsi="Wingdings" w:hint="default"/>
        <w:sz w:val="20"/>
      </w:rPr>
    </w:lvl>
    <w:lvl w:ilvl="5" w:tplc="040C8E3A" w:tentative="1">
      <w:start w:val="1"/>
      <w:numFmt w:val="bullet"/>
      <w:lvlText w:val=""/>
      <w:lvlJc w:val="left"/>
      <w:pPr>
        <w:tabs>
          <w:tab w:val="num" w:pos="4320"/>
        </w:tabs>
        <w:ind w:left="4320" w:hanging="360"/>
      </w:pPr>
      <w:rPr>
        <w:rFonts w:ascii="Wingdings" w:hAnsi="Wingdings" w:hint="default"/>
        <w:sz w:val="20"/>
      </w:rPr>
    </w:lvl>
    <w:lvl w:ilvl="6" w:tplc="C0A292AE" w:tentative="1">
      <w:start w:val="1"/>
      <w:numFmt w:val="bullet"/>
      <w:lvlText w:val=""/>
      <w:lvlJc w:val="left"/>
      <w:pPr>
        <w:tabs>
          <w:tab w:val="num" w:pos="5040"/>
        </w:tabs>
        <w:ind w:left="5040" w:hanging="360"/>
      </w:pPr>
      <w:rPr>
        <w:rFonts w:ascii="Wingdings" w:hAnsi="Wingdings" w:hint="default"/>
        <w:sz w:val="20"/>
      </w:rPr>
    </w:lvl>
    <w:lvl w:ilvl="7" w:tplc="9AA09822" w:tentative="1">
      <w:start w:val="1"/>
      <w:numFmt w:val="bullet"/>
      <w:lvlText w:val=""/>
      <w:lvlJc w:val="left"/>
      <w:pPr>
        <w:tabs>
          <w:tab w:val="num" w:pos="5760"/>
        </w:tabs>
        <w:ind w:left="5760" w:hanging="360"/>
      </w:pPr>
      <w:rPr>
        <w:rFonts w:ascii="Wingdings" w:hAnsi="Wingdings" w:hint="default"/>
        <w:sz w:val="20"/>
      </w:rPr>
    </w:lvl>
    <w:lvl w:ilvl="8" w:tplc="D8EED7FE"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2B4087"/>
    <w:multiLevelType w:val="hybridMultilevel"/>
    <w:tmpl w:val="A574F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A10854"/>
    <w:multiLevelType w:val="multilevel"/>
    <w:tmpl w:val="7166D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AF574A"/>
    <w:multiLevelType w:val="hybridMultilevel"/>
    <w:tmpl w:val="23F26208"/>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C05059"/>
    <w:multiLevelType w:val="hybridMultilevel"/>
    <w:tmpl w:val="57389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DE732B"/>
    <w:multiLevelType w:val="multilevel"/>
    <w:tmpl w:val="FF286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E3277D"/>
    <w:multiLevelType w:val="multilevel"/>
    <w:tmpl w:val="45680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81002C"/>
    <w:multiLevelType w:val="hybridMultilevel"/>
    <w:tmpl w:val="34DC2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5E3C70"/>
    <w:multiLevelType w:val="hybridMultilevel"/>
    <w:tmpl w:val="AEE64DB4"/>
    <w:lvl w:ilvl="0" w:tplc="AE3A5CB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EB6FFD"/>
    <w:multiLevelType w:val="hybridMultilevel"/>
    <w:tmpl w:val="EF0C44B8"/>
    <w:lvl w:ilvl="0" w:tplc="66844C5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1F31A1"/>
    <w:multiLevelType w:val="multilevel"/>
    <w:tmpl w:val="5BD69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8A7D0E"/>
    <w:multiLevelType w:val="hybridMultilevel"/>
    <w:tmpl w:val="34A89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7CB253B"/>
    <w:multiLevelType w:val="hybridMultilevel"/>
    <w:tmpl w:val="1EE6C562"/>
    <w:lvl w:ilvl="0" w:tplc="422AA3CA">
      <w:start w:val="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7E32D17"/>
    <w:multiLevelType w:val="hybridMultilevel"/>
    <w:tmpl w:val="FBCC8A86"/>
    <w:lvl w:ilvl="0" w:tplc="7B7A5A3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277307"/>
    <w:multiLevelType w:val="multilevel"/>
    <w:tmpl w:val="504E1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3B442C"/>
    <w:multiLevelType w:val="hybridMultilevel"/>
    <w:tmpl w:val="425C1890"/>
    <w:lvl w:ilvl="0" w:tplc="013A5182">
      <w:start w:val="1"/>
      <w:numFmt w:val="bullet"/>
      <w:lvlText w:val=""/>
      <w:lvlJc w:val="left"/>
      <w:pPr>
        <w:tabs>
          <w:tab w:val="num" w:pos="720"/>
        </w:tabs>
        <w:ind w:left="720" w:hanging="360"/>
      </w:pPr>
      <w:rPr>
        <w:rFonts w:ascii="Symbol" w:hAnsi="Symbol" w:hint="default"/>
        <w:sz w:val="20"/>
      </w:rPr>
    </w:lvl>
    <w:lvl w:ilvl="1" w:tplc="60400230" w:tentative="1">
      <w:start w:val="1"/>
      <w:numFmt w:val="bullet"/>
      <w:lvlText w:val="o"/>
      <w:lvlJc w:val="left"/>
      <w:pPr>
        <w:tabs>
          <w:tab w:val="num" w:pos="1440"/>
        </w:tabs>
        <w:ind w:left="1440" w:hanging="360"/>
      </w:pPr>
      <w:rPr>
        <w:rFonts w:ascii="Courier New" w:hAnsi="Courier New" w:hint="default"/>
        <w:sz w:val="20"/>
      </w:rPr>
    </w:lvl>
    <w:lvl w:ilvl="2" w:tplc="556220EA" w:tentative="1">
      <w:start w:val="1"/>
      <w:numFmt w:val="bullet"/>
      <w:lvlText w:val=""/>
      <w:lvlJc w:val="left"/>
      <w:pPr>
        <w:tabs>
          <w:tab w:val="num" w:pos="2160"/>
        </w:tabs>
        <w:ind w:left="2160" w:hanging="360"/>
      </w:pPr>
      <w:rPr>
        <w:rFonts w:ascii="Wingdings" w:hAnsi="Wingdings" w:hint="default"/>
        <w:sz w:val="20"/>
      </w:rPr>
    </w:lvl>
    <w:lvl w:ilvl="3" w:tplc="128A7BB0" w:tentative="1">
      <w:start w:val="1"/>
      <w:numFmt w:val="bullet"/>
      <w:lvlText w:val=""/>
      <w:lvlJc w:val="left"/>
      <w:pPr>
        <w:tabs>
          <w:tab w:val="num" w:pos="2880"/>
        </w:tabs>
        <w:ind w:left="2880" w:hanging="360"/>
      </w:pPr>
      <w:rPr>
        <w:rFonts w:ascii="Wingdings" w:hAnsi="Wingdings" w:hint="default"/>
        <w:sz w:val="20"/>
      </w:rPr>
    </w:lvl>
    <w:lvl w:ilvl="4" w:tplc="7EBEC3D0" w:tentative="1">
      <w:start w:val="1"/>
      <w:numFmt w:val="bullet"/>
      <w:lvlText w:val=""/>
      <w:lvlJc w:val="left"/>
      <w:pPr>
        <w:tabs>
          <w:tab w:val="num" w:pos="3600"/>
        </w:tabs>
        <w:ind w:left="3600" w:hanging="360"/>
      </w:pPr>
      <w:rPr>
        <w:rFonts w:ascii="Wingdings" w:hAnsi="Wingdings" w:hint="default"/>
        <w:sz w:val="20"/>
      </w:rPr>
    </w:lvl>
    <w:lvl w:ilvl="5" w:tplc="B6928FB6" w:tentative="1">
      <w:start w:val="1"/>
      <w:numFmt w:val="bullet"/>
      <w:lvlText w:val=""/>
      <w:lvlJc w:val="left"/>
      <w:pPr>
        <w:tabs>
          <w:tab w:val="num" w:pos="4320"/>
        </w:tabs>
        <w:ind w:left="4320" w:hanging="360"/>
      </w:pPr>
      <w:rPr>
        <w:rFonts w:ascii="Wingdings" w:hAnsi="Wingdings" w:hint="default"/>
        <w:sz w:val="20"/>
      </w:rPr>
    </w:lvl>
    <w:lvl w:ilvl="6" w:tplc="CA1C3BC6" w:tentative="1">
      <w:start w:val="1"/>
      <w:numFmt w:val="bullet"/>
      <w:lvlText w:val=""/>
      <w:lvlJc w:val="left"/>
      <w:pPr>
        <w:tabs>
          <w:tab w:val="num" w:pos="5040"/>
        </w:tabs>
        <w:ind w:left="5040" w:hanging="360"/>
      </w:pPr>
      <w:rPr>
        <w:rFonts w:ascii="Wingdings" w:hAnsi="Wingdings" w:hint="default"/>
        <w:sz w:val="20"/>
      </w:rPr>
    </w:lvl>
    <w:lvl w:ilvl="7" w:tplc="6A5A7A78" w:tentative="1">
      <w:start w:val="1"/>
      <w:numFmt w:val="bullet"/>
      <w:lvlText w:val=""/>
      <w:lvlJc w:val="left"/>
      <w:pPr>
        <w:tabs>
          <w:tab w:val="num" w:pos="5760"/>
        </w:tabs>
        <w:ind w:left="5760" w:hanging="360"/>
      </w:pPr>
      <w:rPr>
        <w:rFonts w:ascii="Wingdings" w:hAnsi="Wingdings" w:hint="default"/>
        <w:sz w:val="20"/>
      </w:rPr>
    </w:lvl>
    <w:lvl w:ilvl="8" w:tplc="EAD81C26"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BD0AEF"/>
    <w:multiLevelType w:val="hybridMultilevel"/>
    <w:tmpl w:val="3A3C919E"/>
    <w:lvl w:ilvl="0" w:tplc="0446450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7E1B09"/>
    <w:multiLevelType w:val="hybridMultilevel"/>
    <w:tmpl w:val="DF8A4B1A"/>
    <w:lvl w:ilvl="0" w:tplc="FFFFFFFF">
      <w:start w:val="1"/>
      <w:numFmt w:val="bullet"/>
      <w:lvlText w:val=""/>
      <w:lvlJc w:val="left"/>
      <w:pPr>
        <w:ind w:left="720" w:hanging="360"/>
      </w:pPr>
      <w:rPr>
        <w:rFonts w:ascii="Symbol" w:hAnsi="Symbol" w:hint="default"/>
      </w:rPr>
    </w:lvl>
    <w:lvl w:ilvl="1" w:tplc="4CEC58AE">
      <w:start w:val="1"/>
      <w:numFmt w:val="bullet"/>
      <w:lvlText w:val="o"/>
      <w:lvlJc w:val="left"/>
      <w:pPr>
        <w:ind w:left="1440" w:hanging="360"/>
      </w:pPr>
      <w:rPr>
        <w:rFonts w:ascii="Courier New" w:hAnsi="Courier New" w:hint="default"/>
      </w:rPr>
    </w:lvl>
    <w:lvl w:ilvl="2" w:tplc="74CC51F2">
      <w:start w:val="1"/>
      <w:numFmt w:val="bullet"/>
      <w:lvlText w:val=""/>
      <w:lvlJc w:val="left"/>
      <w:pPr>
        <w:ind w:left="2160" w:hanging="360"/>
      </w:pPr>
      <w:rPr>
        <w:rFonts w:ascii="Wingdings" w:hAnsi="Wingdings" w:hint="default"/>
      </w:rPr>
    </w:lvl>
    <w:lvl w:ilvl="3" w:tplc="0E88F574">
      <w:start w:val="1"/>
      <w:numFmt w:val="bullet"/>
      <w:lvlText w:val=""/>
      <w:lvlJc w:val="left"/>
      <w:pPr>
        <w:ind w:left="2880" w:hanging="360"/>
      </w:pPr>
      <w:rPr>
        <w:rFonts w:ascii="Symbol" w:hAnsi="Symbol" w:hint="default"/>
      </w:rPr>
    </w:lvl>
    <w:lvl w:ilvl="4" w:tplc="F23A5AE4">
      <w:start w:val="1"/>
      <w:numFmt w:val="bullet"/>
      <w:lvlText w:val="o"/>
      <w:lvlJc w:val="left"/>
      <w:pPr>
        <w:ind w:left="3600" w:hanging="360"/>
      </w:pPr>
      <w:rPr>
        <w:rFonts w:ascii="Courier New" w:hAnsi="Courier New" w:hint="default"/>
      </w:rPr>
    </w:lvl>
    <w:lvl w:ilvl="5" w:tplc="33CC77BC">
      <w:start w:val="1"/>
      <w:numFmt w:val="bullet"/>
      <w:lvlText w:val=""/>
      <w:lvlJc w:val="left"/>
      <w:pPr>
        <w:ind w:left="4320" w:hanging="360"/>
      </w:pPr>
      <w:rPr>
        <w:rFonts w:ascii="Wingdings" w:hAnsi="Wingdings" w:hint="default"/>
      </w:rPr>
    </w:lvl>
    <w:lvl w:ilvl="6" w:tplc="0BC87BC6">
      <w:start w:val="1"/>
      <w:numFmt w:val="bullet"/>
      <w:lvlText w:val=""/>
      <w:lvlJc w:val="left"/>
      <w:pPr>
        <w:ind w:left="5040" w:hanging="360"/>
      </w:pPr>
      <w:rPr>
        <w:rFonts w:ascii="Symbol" w:hAnsi="Symbol" w:hint="default"/>
      </w:rPr>
    </w:lvl>
    <w:lvl w:ilvl="7" w:tplc="DF4624E2">
      <w:start w:val="1"/>
      <w:numFmt w:val="bullet"/>
      <w:lvlText w:val="o"/>
      <w:lvlJc w:val="left"/>
      <w:pPr>
        <w:ind w:left="5760" w:hanging="360"/>
      </w:pPr>
      <w:rPr>
        <w:rFonts w:ascii="Courier New" w:hAnsi="Courier New" w:hint="default"/>
      </w:rPr>
    </w:lvl>
    <w:lvl w:ilvl="8" w:tplc="649AD36C">
      <w:start w:val="1"/>
      <w:numFmt w:val="bullet"/>
      <w:lvlText w:val=""/>
      <w:lvlJc w:val="left"/>
      <w:pPr>
        <w:ind w:left="6480" w:hanging="360"/>
      </w:pPr>
      <w:rPr>
        <w:rFonts w:ascii="Wingdings" w:hAnsi="Wingdings" w:hint="default"/>
      </w:rPr>
    </w:lvl>
  </w:abstractNum>
  <w:abstractNum w:abstractNumId="22" w15:restartNumberingAfterBreak="0">
    <w:nsid w:val="595847C9"/>
    <w:multiLevelType w:val="hybridMultilevel"/>
    <w:tmpl w:val="71C06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2706B3"/>
    <w:multiLevelType w:val="hybridMultilevel"/>
    <w:tmpl w:val="172A0AA0"/>
    <w:lvl w:ilvl="0" w:tplc="0446450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E84F49"/>
    <w:multiLevelType w:val="hybridMultilevel"/>
    <w:tmpl w:val="61C66E3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5" w15:restartNumberingAfterBreak="0">
    <w:nsid w:val="6AEA6EF6"/>
    <w:multiLevelType w:val="multilevel"/>
    <w:tmpl w:val="27E62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B544E9C"/>
    <w:multiLevelType w:val="hybridMultilevel"/>
    <w:tmpl w:val="B9EC4A18"/>
    <w:lvl w:ilvl="0" w:tplc="AD4A5FA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5B6320"/>
    <w:multiLevelType w:val="hybridMultilevel"/>
    <w:tmpl w:val="FFFFFFFF"/>
    <w:lvl w:ilvl="0" w:tplc="35FC7364">
      <w:start w:val="1"/>
      <w:numFmt w:val="bullet"/>
      <w:lvlText w:val=""/>
      <w:lvlJc w:val="left"/>
      <w:pPr>
        <w:ind w:left="720" w:hanging="360"/>
      </w:pPr>
      <w:rPr>
        <w:rFonts w:ascii="Symbol" w:hAnsi="Symbol" w:hint="default"/>
      </w:rPr>
    </w:lvl>
    <w:lvl w:ilvl="1" w:tplc="3D8C7116">
      <w:start w:val="1"/>
      <w:numFmt w:val="bullet"/>
      <w:lvlText w:val="o"/>
      <w:lvlJc w:val="left"/>
      <w:pPr>
        <w:ind w:left="1440" w:hanging="360"/>
      </w:pPr>
      <w:rPr>
        <w:rFonts w:ascii="Courier New" w:hAnsi="Courier New" w:hint="default"/>
      </w:rPr>
    </w:lvl>
    <w:lvl w:ilvl="2" w:tplc="F9AE1612">
      <w:start w:val="1"/>
      <w:numFmt w:val="bullet"/>
      <w:lvlText w:val=""/>
      <w:lvlJc w:val="left"/>
      <w:pPr>
        <w:ind w:left="2160" w:hanging="360"/>
      </w:pPr>
      <w:rPr>
        <w:rFonts w:ascii="Wingdings" w:hAnsi="Wingdings" w:hint="default"/>
      </w:rPr>
    </w:lvl>
    <w:lvl w:ilvl="3" w:tplc="2A80D520">
      <w:start w:val="1"/>
      <w:numFmt w:val="bullet"/>
      <w:lvlText w:val=""/>
      <w:lvlJc w:val="left"/>
      <w:pPr>
        <w:ind w:left="2880" w:hanging="360"/>
      </w:pPr>
      <w:rPr>
        <w:rFonts w:ascii="Symbol" w:hAnsi="Symbol" w:hint="default"/>
      </w:rPr>
    </w:lvl>
    <w:lvl w:ilvl="4" w:tplc="B4E0A546">
      <w:start w:val="1"/>
      <w:numFmt w:val="bullet"/>
      <w:lvlText w:val="o"/>
      <w:lvlJc w:val="left"/>
      <w:pPr>
        <w:ind w:left="3600" w:hanging="360"/>
      </w:pPr>
      <w:rPr>
        <w:rFonts w:ascii="Courier New" w:hAnsi="Courier New" w:hint="default"/>
      </w:rPr>
    </w:lvl>
    <w:lvl w:ilvl="5" w:tplc="06E4DC44">
      <w:start w:val="1"/>
      <w:numFmt w:val="bullet"/>
      <w:lvlText w:val=""/>
      <w:lvlJc w:val="left"/>
      <w:pPr>
        <w:ind w:left="4320" w:hanging="360"/>
      </w:pPr>
      <w:rPr>
        <w:rFonts w:ascii="Wingdings" w:hAnsi="Wingdings" w:hint="default"/>
      </w:rPr>
    </w:lvl>
    <w:lvl w:ilvl="6" w:tplc="CCF08B78">
      <w:start w:val="1"/>
      <w:numFmt w:val="bullet"/>
      <w:lvlText w:val=""/>
      <w:lvlJc w:val="left"/>
      <w:pPr>
        <w:ind w:left="5040" w:hanging="360"/>
      </w:pPr>
      <w:rPr>
        <w:rFonts w:ascii="Symbol" w:hAnsi="Symbol" w:hint="default"/>
      </w:rPr>
    </w:lvl>
    <w:lvl w:ilvl="7" w:tplc="1B4C938C">
      <w:start w:val="1"/>
      <w:numFmt w:val="bullet"/>
      <w:lvlText w:val="o"/>
      <w:lvlJc w:val="left"/>
      <w:pPr>
        <w:ind w:left="5760" w:hanging="360"/>
      </w:pPr>
      <w:rPr>
        <w:rFonts w:ascii="Courier New" w:hAnsi="Courier New" w:hint="default"/>
      </w:rPr>
    </w:lvl>
    <w:lvl w:ilvl="8" w:tplc="FD125484">
      <w:start w:val="1"/>
      <w:numFmt w:val="bullet"/>
      <w:lvlText w:val=""/>
      <w:lvlJc w:val="left"/>
      <w:pPr>
        <w:ind w:left="6480" w:hanging="360"/>
      </w:pPr>
      <w:rPr>
        <w:rFonts w:ascii="Wingdings" w:hAnsi="Wingdings" w:hint="default"/>
      </w:rPr>
    </w:lvl>
  </w:abstractNum>
  <w:abstractNum w:abstractNumId="28" w15:restartNumberingAfterBreak="0">
    <w:nsid w:val="6E726ACE"/>
    <w:multiLevelType w:val="multilevel"/>
    <w:tmpl w:val="4BE28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F130905"/>
    <w:multiLevelType w:val="hybridMultilevel"/>
    <w:tmpl w:val="655274AA"/>
    <w:lvl w:ilvl="0" w:tplc="26F28AF2">
      <w:start w:val="1"/>
      <w:numFmt w:val="bullet"/>
      <w:lvlText w:val=""/>
      <w:lvlJc w:val="left"/>
      <w:pPr>
        <w:tabs>
          <w:tab w:val="num" w:pos="720"/>
        </w:tabs>
        <w:ind w:left="720" w:hanging="360"/>
      </w:pPr>
      <w:rPr>
        <w:rFonts w:ascii="Symbol" w:hAnsi="Symbol" w:hint="default"/>
        <w:sz w:val="20"/>
      </w:rPr>
    </w:lvl>
    <w:lvl w:ilvl="1" w:tplc="E12A87A6" w:tentative="1">
      <w:start w:val="1"/>
      <w:numFmt w:val="bullet"/>
      <w:lvlText w:val="o"/>
      <w:lvlJc w:val="left"/>
      <w:pPr>
        <w:tabs>
          <w:tab w:val="num" w:pos="1440"/>
        </w:tabs>
        <w:ind w:left="1440" w:hanging="360"/>
      </w:pPr>
      <w:rPr>
        <w:rFonts w:ascii="Courier New" w:hAnsi="Courier New" w:hint="default"/>
        <w:sz w:val="20"/>
      </w:rPr>
    </w:lvl>
    <w:lvl w:ilvl="2" w:tplc="857C6CAE" w:tentative="1">
      <w:start w:val="1"/>
      <w:numFmt w:val="bullet"/>
      <w:lvlText w:val=""/>
      <w:lvlJc w:val="left"/>
      <w:pPr>
        <w:tabs>
          <w:tab w:val="num" w:pos="2160"/>
        </w:tabs>
        <w:ind w:left="2160" w:hanging="360"/>
      </w:pPr>
      <w:rPr>
        <w:rFonts w:ascii="Wingdings" w:hAnsi="Wingdings" w:hint="default"/>
        <w:sz w:val="20"/>
      </w:rPr>
    </w:lvl>
    <w:lvl w:ilvl="3" w:tplc="AF9801A0" w:tentative="1">
      <w:start w:val="1"/>
      <w:numFmt w:val="bullet"/>
      <w:lvlText w:val=""/>
      <w:lvlJc w:val="left"/>
      <w:pPr>
        <w:tabs>
          <w:tab w:val="num" w:pos="2880"/>
        </w:tabs>
        <w:ind w:left="2880" w:hanging="360"/>
      </w:pPr>
      <w:rPr>
        <w:rFonts w:ascii="Wingdings" w:hAnsi="Wingdings" w:hint="default"/>
        <w:sz w:val="20"/>
      </w:rPr>
    </w:lvl>
    <w:lvl w:ilvl="4" w:tplc="B1D81F40" w:tentative="1">
      <w:start w:val="1"/>
      <w:numFmt w:val="bullet"/>
      <w:lvlText w:val=""/>
      <w:lvlJc w:val="left"/>
      <w:pPr>
        <w:tabs>
          <w:tab w:val="num" w:pos="3600"/>
        </w:tabs>
        <w:ind w:left="3600" w:hanging="360"/>
      </w:pPr>
      <w:rPr>
        <w:rFonts w:ascii="Wingdings" w:hAnsi="Wingdings" w:hint="default"/>
        <w:sz w:val="20"/>
      </w:rPr>
    </w:lvl>
    <w:lvl w:ilvl="5" w:tplc="48C2994A" w:tentative="1">
      <w:start w:val="1"/>
      <w:numFmt w:val="bullet"/>
      <w:lvlText w:val=""/>
      <w:lvlJc w:val="left"/>
      <w:pPr>
        <w:tabs>
          <w:tab w:val="num" w:pos="4320"/>
        </w:tabs>
        <w:ind w:left="4320" w:hanging="360"/>
      </w:pPr>
      <w:rPr>
        <w:rFonts w:ascii="Wingdings" w:hAnsi="Wingdings" w:hint="default"/>
        <w:sz w:val="20"/>
      </w:rPr>
    </w:lvl>
    <w:lvl w:ilvl="6" w:tplc="25F0E510" w:tentative="1">
      <w:start w:val="1"/>
      <w:numFmt w:val="bullet"/>
      <w:lvlText w:val=""/>
      <w:lvlJc w:val="left"/>
      <w:pPr>
        <w:tabs>
          <w:tab w:val="num" w:pos="5040"/>
        </w:tabs>
        <w:ind w:left="5040" w:hanging="360"/>
      </w:pPr>
      <w:rPr>
        <w:rFonts w:ascii="Wingdings" w:hAnsi="Wingdings" w:hint="default"/>
        <w:sz w:val="20"/>
      </w:rPr>
    </w:lvl>
    <w:lvl w:ilvl="7" w:tplc="14E88764" w:tentative="1">
      <w:start w:val="1"/>
      <w:numFmt w:val="bullet"/>
      <w:lvlText w:val=""/>
      <w:lvlJc w:val="left"/>
      <w:pPr>
        <w:tabs>
          <w:tab w:val="num" w:pos="5760"/>
        </w:tabs>
        <w:ind w:left="5760" w:hanging="360"/>
      </w:pPr>
      <w:rPr>
        <w:rFonts w:ascii="Wingdings" w:hAnsi="Wingdings" w:hint="default"/>
        <w:sz w:val="20"/>
      </w:rPr>
    </w:lvl>
    <w:lvl w:ilvl="8" w:tplc="A10CEE5C"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0C12BF"/>
    <w:multiLevelType w:val="hybridMultilevel"/>
    <w:tmpl w:val="04C8B4D2"/>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162060"/>
    <w:multiLevelType w:val="hybridMultilevel"/>
    <w:tmpl w:val="BA40B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937EDE"/>
    <w:multiLevelType w:val="hybridMultilevel"/>
    <w:tmpl w:val="5B52AE20"/>
    <w:lvl w:ilvl="0" w:tplc="0446450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0"/>
  </w:num>
  <w:num w:numId="3">
    <w:abstractNumId w:val="3"/>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
  </w:num>
  <w:num w:numId="7">
    <w:abstractNumId w:val="26"/>
  </w:num>
  <w:num w:numId="8">
    <w:abstractNumId w:val="12"/>
  </w:num>
  <w:num w:numId="9">
    <w:abstractNumId w:val="15"/>
  </w:num>
  <w:num w:numId="10">
    <w:abstractNumId w:val="13"/>
  </w:num>
  <w:num w:numId="11">
    <w:abstractNumId w:val="23"/>
  </w:num>
  <w:num w:numId="12">
    <w:abstractNumId w:val="20"/>
  </w:num>
  <w:num w:numId="13">
    <w:abstractNumId w:val="32"/>
  </w:num>
  <w:num w:numId="14">
    <w:abstractNumId w:val="31"/>
  </w:num>
  <w:num w:numId="15">
    <w:abstractNumId w:val="29"/>
  </w:num>
  <w:num w:numId="16">
    <w:abstractNumId w:val="7"/>
  </w:num>
  <w:num w:numId="17">
    <w:abstractNumId w:val="2"/>
  </w:num>
  <w:num w:numId="18">
    <w:abstractNumId w:val="17"/>
  </w:num>
  <w:num w:numId="19">
    <w:abstractNumId w:val="8"/>
  </w:num>
  <w:num w:numId="20">
    <w:abstractNumId w:val="30"/>
  </w:num>
  <w:num w:numId="21">
    <w:abstractNumId w:val="28"/>
  </w:num>
  <w:num w:numId="22">
    <w:abstractNumId w:val="5"/>
  </w:num>
  <w:num w:numId="23">
    <w:abstractNumId w:val="16"/>
  </w:num>
  <w:num w:numId="24">
    <w:abstractNumId w:val="11"/>
  </w:num>
  <w:num w:numId="25">
    <w:abstractNumId w:val="22"/>
  </w:num>
  <w:num w:numId="26">
    <w:abstractNumId w:val="4"/>
  </w:num>
  <w:num w:numId="27">
    <w:abstractNumId w:val="19"/>
  </w:num>
  <w:num w:numId="28">
    <w:abstractNumId w:val="10"/>
  </w:num>
  <w:num w:numId="29">
    <w:abstractNumId w:val="18"/>
  </w:num>
  <w:num w:numId="30">
    <w:abstractNumId w:val="9"/>
  </w:num>
  <w:num w:numId="31">
    <w:abstractNumId w:val="21"/>
  </w:num>
  <w:num w:numId="32">
    <w:abstractNumId w:val="25"/>
  </w:num>
  <w:num w:numId="33">
    <w:abstractNumId w:val="6"/>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461"/>
    <w:rsid w:val="0000000F"/>
    <w:rsid w:val="000021BA"/>
    <w:rsid w:val="000027D4"/>
    <w:rsid w:val="00002F32"/>
    <w:rsid w:val="0000347A"/>
    <w:rsid w:val="0000381C"/>
    <w:rsid w:val="00004C08"/>
    <w:rsid w:val="00005272"/>
    <w:rsid w:val="000060FF"/>
    <w:rsid w:val="0000765D"/>
    <w:rsid w:val="00007B6C"/>
    <w:rsid w:val="00011CE9"/>
    <w:rsid w:val="000122B9"/>
    <w:rsid w:val="0001280A"/>
    <w:rsid w:val="00012E65"/>
    <w:rsid w:val="00012F18"/>
    <w:rsid w:val="00013C51"/>
    <w:rsid w:val="000154F9"/>
    <w:rsid w:val="0001552A"/>
    <w:rsid w:val="00015914"/>
    <w:rsid w:val="00016473"/>
    <w:rsid w:val="00016F4A"/>
    <w:rsid w:val="000179A6"/>
    <w:rsid w:val="000207BA"/>
    <w:rsid w:val="00020B6C"/>
    <w:rsid w:val="00020F82"/>
    <w:rsid w:val="000211BF"/>
    <w:rsid w:val="0002147D"/>
    <w:rsid w:val="00021842"/>
    <w:rsid w:val="00021D9A"/>
    <w:rsid w:val="00022933"/>
    <w:rsid w:val="00024201"/>
    <w:rsid w:val="00027171"/>
    <w:rsid w:val="00031B64"/>
    <w:rsid w:val="000324A7"/>
    <w:rsid w:val="0003259F"/>
    <w:rsid w:val="00033763"/>
    <w:rsid w:val="00034880"/>
    <w:rsid w:val="00034D5E"/>
    <w:rsid w:val="00035110"/>
    <w:rsid w:val="000351A6"/>
    <w:rsid w:val="000352F5"/>
    <w:rsid w:val="0003578A"/>
    <w:rsid w:val="00035793"/>
    <w:rsid w:val="00035A7C"/>
    <w:rsid w:val="00035C79"/>
    <w:rsid w:val="0003697F"/>
    <w:rsid w:val="00036B3A"/>
    <w:rsid w:val="000374EF"/>
    <w:rsid w:val="0003755D"/>
    <w:rsid w:val="0003789F"/>
    <w:rsid w:val="00037D35"/>
    <w:rsid w:val="00037FD7"/>
    <w:rsid w:val="000407D7"/>
    <w:rsid w:val="00040D8C"/>
    <w:rsid w:val="000410EC"/>
    <w:rsid w:val="0004173C"/>
    <w:rsid w:val="000417EE"/>
    <w:rsid w:val="00042149"/>
    <w:rsid w:val="00042927"/>
    <w:rsid w:val="00042DFD"/>
    <w:rsid w:val="00043079"/>
    <w:rsid w:val="0004370C"/>
    <w:rsid w:val="000437B9"/>
    <w:rsid w:val="00044D73"/>
    <w:rsid w:val="000459F1"/>
    <w:rsid w:val="00046201"/>
    <w:rsid w:val="0004652B"/>
    <w:rsid w:val="00046A8B"/>
    <w:rsid w:val="00047923"/>
    <w:rsid w:val="00051097"/>
    <w:rsid w:val="000523C5"/>
    <w:rsid w:val="000529C0"/>
    <w:rsid w:val="0005304E"/>
    <w:rsid w:val="00053090"/>
    <w:rsid w:val="000530B6"/>
    <w:rsid w:val="0005310A"/>
    <w:rsid w:val="0005330B"/>
    <w:rsid w:val="00053BA1"/>
    <w:rsid w:val="000548B5"/>
    <w:rsid w:val="000548EF"/>
    <w:rsid w:val="000553B4"/>
    <w:rsid w:val="0005542F"/>
    <w:rsid w:val="00055C7F"/>
    <w:rsid w:val="00055D7A"/>
    <w:rsid w:val="00055F1C"/>
    <w:rsid w:val="0005615C"/>
    <w:rsid w:val="00056467"/>
    <w:rsid w:val="00057485"/>
    <w:rsid w:val="00057692"/>
    <w:rsid w:val="00060487"/>
    <w:rsid w:val="00060A7B"/>
    <w:rsid w:val="00061149"/>
    <w:rsid w:val="00061160"/>
    <w:rsid w:val="000616FC"/>
    <w:rsid w:val="00064F4E"/>
    <w:rsid w:val="00065600"/>
    <w:rsid w:val="0006566D"/>
    <w:rsid w:val="000656BE"/>
    <w:rsid w:val="00065F1F"/>
    <w:rsid w:val="00066014"/>
    <w:rsid w:val="00066C58"/>
    <w:rsid w:val="00067308"/>
    <w:rsid w:val="0006757A"/>
    <w:rsid w:val="00067E8A"/>
    <w:rsid w:val="00070279"/>
    <w:rsid w:val="00070427"/>
    <w:rsid w:val="0007043E"/>
    <w:rsid w:val="00070546"/>
    <w:rsid w:val="00070B73"/>
    <w:rsid w:val="00070E24"/>
    <w:rsid w:val="000713D1"/>
    <w:rsid w:val="00071585"/>
    <w:rsid w:val="00071919"/>
    <w:rsid w:val="000746F5"/>
    <w:rsid w:val="00074702"/>
    <w:rsid w:val="00074E3F"/>
    <w:rsid w:val="00074F8E"/>
    <w:rsid w:val="00075B92"/>
    <w:rsid w:val="000762C1"/>
    <w:rsid w:val="00076553"/>
    <w:rsid w:val="00076A95"/>
    <w:rsid w:val="00076D14"/>
    <w:rsid w:val="00076D7F"/>
    <w:rsid w:val="00076F58"/>
    <w:rsid w:val="00077038"/>
    <w:rsid w:val="000772C4"/>
    <w:rsid w:val="00077577"/>
    <w:rsid w:val="0007757D"/>
    <w:rsid w:val="0008059F"/>
    <w:rsid w:val="00081285"/>
    <w:rsid w:val="00081A93"/>
    <w:rsid w:val="00081C07"/>
    <w:rsid w:val="00081C20"/>
    <w:rsid w:val="00081D52"/>
    <w:rsid w:val="0008201E"/>
    <w:rsid w:val="00082655"/>
    <w:rsid w:val="00083766"/>
    <w:rsid w:val="00083A5C"/>
    <w:rsid w:val="0008421C"/>
    <w:rsid w:val="000847C2"/>
    <w:rsid w:val="000848FE"/>
    <w:rsid w:val="000849A4"/>
    <w:rsid w:val="00084A1D"/>
    <w:rsid w:val="00084D67"/>
    <w:rsid w:val="000856D5"/>
    <w:rsid w:val="00085739"/>
    <w:rsid w:val="00085A00"/>
    <w:rsid w:val="00085D09"/>
    <w:rsid w:val="00086FA0"/>
    <w:rsid w:val="00087225"/>
    <w:rsid w:val="0008733D"/>
    <w:rsid w:val="000879C1"/>
    <w:rsid w:val="0009065E"/>
    <w:rsid w:val="00090BF9"/>
    <w:rsid w:val="00090DFD"/>
    <w:rsid w:val="0009130B"/>
    <w:rsid w:val="00091C36"/>
    <w:rsid w:val="00091EFF"/>
    <w:rsid w:val="0009271D"/>
    <w:rsid w:val="00092B06"/>
    <w:rsid w:val="00092D1E"/>
    <w:rsid w:val="00092FE3"/>
    <w:rsid w:val="000935B9"/>
    <w:rsid w:val="000941AF"/>
    <w:rsid w:val="0009485D"/>
    <w:rsid w:val="000948D8"/>
    <w:rsid w:val="00094E40"/>
    <w:rsid w:val="00095C81"/>
    <w:rsid w:val="00095E98"/>
    <w:rsid w:val="000963E2"/>
    <w:rsid w:val="00096C1C"/>
    <w:rsid w:val="00096D48"/>
    <w:rsid w:val="000A10DE"/>
    <w:rsid w:val="000A1D28"/>
    <w:rsid w:val="000A2404"/>
    <w:rsid w:val="000A3666"/>
    <w:rsid w:val="000A3E25"/>
    <w:rsid w:val="000A4269"/>
    <w:rsid w:val="000A47F4"/>
    <w:rsid w:val="000A4C1A"/>
    <w:rsid w:val="000A54E0"/>
    <w:rsid w:val="000A59F3"/>
    <w:rsid w:val="000A6B8F"/>
    <w:rsid w:val="000A6FCD"/>
    <w:rsid w:val="000A7695"/>
    <w:rsid w:val="000A7B1F"/>
    <w:rsid w:val="000A864E"/>
    <w:rsid w:val="000B1998"/>
    <w:rsid w:val="000B2534"/>
    <w:rsid w:val="000B2AB3"/>
    <w:rsid w:val="000B3346"/>
    <w:rsid w:val="000B371E"/>
    <w:rsid w:val="000B3E0E"/>
    <w:rsid w:val="000B4329"/>
    <w:rsid w:val="000B50C5"/>
    <w:rsid w:val="000B6028"/>
    <w:rsid w:val="000B6CAE"/>
    <w:rsid w:val="000B79EC"/>
    <w:rsid w:val="000B7EEF"/>
    <w:rsid w:val="000C1728"/>
    <w:rsid w:val="000C1F48"/>
    <w:rsid w:val="000C2732"/>
    <w:rsid w:val="000C27C7"/>
    <w:rsid w:val="000C35FE"/>
    <w:rsid w:val="000C3A1D"/>
    <w:rsid w:val="000C3B7E"/>
    <w:rsid w:val="000C3CBA"/>
    <w:rsid w:val="000C41E7"/>
    <w:rsid w:val="000C4ACC"/>
    <w:rsid w:val="000C5029"/>
    <w:rsid w:val="000C5246"/>
    <w:rsid w:val="000C525A"/>
    <w:rsid w:val="000C531A"/>
    <w:rsid w:val="000C5E1E"/>
    <w:rsid w:val="000C6053"/>
    <w:rsid w:val="000C6560"/>
    <w:rsid w:val="000C68C0"/>
    <w:rsid w:val="000C69F1"/>
    <w:rsid w:val="000C7776"/>
    <w:rsid w:val="000C78D8"/>
    <w:rsid w:val="000C7F9B"/>
    <w:rsid w:val="000D0343"/>
    <w:rsid w:val="000D0551"/>
    <w:rsid w:val="000D13F8"/>
    <w:rsid w:val="000D145E"/>
    <w:rsid w:val="000D1B50"/>
    <w:rsid w:val="000D1F83"/>
    <w:rsid w:val="000D2259"/>
    <w:rsid w:val="000D2C26"/>
    <w:rsid w:val="000D2D8E"/>
    <w:rsid w:val="000D3065"/>
    <w:rsid w:val="000D3127"/>
    <w:rsid w:val="000D3576"/>
    <w:rsid w:val="000D389C"/>
    <w:rsid w:val="000D63DB"/>
    <w:rsid w:val="000D697C"/>
    <w:rsid w:val="000E069E"/>
    <w:rsid w:val="000E1323"/>
    <w:rsid w:val="000E13A7"/>
    <w:rsid w:val="000E150C"/>
    <w:rsid w:val="000E1C1E"/>
    <w:rsid w:val="000E37A8"/>
    <w:rsid w:val="000E3B33"/>
    <w:rsid w:val="000E3E95"/>
    <w:rsid w:val="000E426D"/>
    <w:rsid w:val="000E4541"/>
    <w:rsid w:val="000E4780"/>
    <w:rsid w:val="000E48D3"/>
    <w:rsid w:val="000E48E5"/>
    <w:rsid w:val="000E4B76"/>
    <w:rsid w:val="000E4BF6"/>
    <w:rsid w:val="000E519F"/>
    <w:rsid w:val="000E5949"/>
    <w:rsid w:val="000E5ABF"/>
    <w:rsid w:val="000E6DC7"/>
    <w:rsid w:val="000E71A4"/>
    <w:rsid w:val="000E750F"/>
    <w:rsid w:val="000F042F"/>
    <w:rsid w:val="000F0C1E"/>
    <w:rsid w:val="000F1A66"/>
    <w:rsid w:val="000F25D2"/>
    <w:rsid w:val="000F2792"/>
    <w:rsid w:val="000F2ACB"/>
    <w:rsid w:val="000F3541"/>
    <w:rsid w:val="000F4799"/>
    <w:rsid w:val="000F4F1A"/>
    <w:rsid w:val="000F5957"/>
    <w:rsid w:val="000F7304"/>
    <w:rsid w:val="000F74E9"/>
    <w:rsid w:val="000F7E7C"/>
    <w:rsid w:val="001007BE"/>
    <w:rsid w:val="001012D1"/>
    <w:rsid w:val="0010131F"/>
    <w:rsid w:val="00102056"/>
    <w:rsid w:val="00102172"/>
    <w:rsid w:val="001023B6"/>
    <w:rsid w:val="00102617"/>
    <w:rsid w:val="00102740"/>
    <w:rsid w:val="0010444B"/>
    <w:rsid w:val="001044DB"/>
    <w:rsid w:val="001045B8"/>
    <w:rsid w:val="00104938"/>
    <w:rsid w:val="001054EE"/>
    <w:rsid w:val="00105B19"/>
    <w:rsid w:val="00106983"/>
    <w:rsid w:val="001101E6"/>
    <w:rsid w:val="0011020C"/>
    <w:rsid w:val="00110E05"/>
    <w:rsid w:val="00111575"/>
    <w:rsid w:val="0011182F"/>
    <w:rsid w:val="00111A5E"/>
    <w:rsid w:val="00111F40"/>
    <w:rsid w:val="0011203D"/>
    <w:rsid w:val="00112178"/>
    <w:rsid w:val="001121FD"/>
    <w:rsid w:val="0011269F"/>
    <w:rsid w:val="00112CD9"/>
    <w:rsid w:val="00113062"/>
    <w:rsid w:val="001131D1"/>
    <w:rsid w:val="0011360F"/>
    <w:rsid w:val="00113627"/>
    <w:rsid w:val="0011377E"/>
    <w:rsid w:val="00114724"/>
    <w:rsid w:val="001155D0"/>
    <w:rsid w:val="001156F7"/>
    <w:rsid w:val="001162D1"/>
    <w:rsid w:val="00116839"/>
    <w:rsid w:val="00116999"/>
    <w:rsid w:val="00117F40"/>
    <w:rsid w:val="001211C1"/>
    <w:rsid w:val="001212C8"/>
    <w:rsid w:val="0012152C"/>
    <w:rsid w:val="00121536"/>
    <w:rsid w:val="00122177"/>
    <w:rsid w:val="001227AC"/>
    <w:rsid w:val="00122F01"/>
    <w:rsid w:val="001246E8"/>
    <w:rsid w:val="001247F0"/>
    <w:rsid w:val="001254A0"/>
    <w:rsid w:val="0012553D"/>
    <w:rsid w:val="00125A7A"/>
    <w:rsid w:val="00126598"/>
    <w:rsid w:val="00126B3B"/>
    <w:rsid w:val="001279A4"/>
    <w:rsid w:val="001308B5"/>
    <w:rsid w:val="00130ABA"/>
    <w:rsid w:val="0013242B"/>
    <w:rsid w:val="001327C6"/>
    <w:rsid w:val="00132F49"/>
    <w:rsid w:val="00133444"/>
    <w:rsid w:val="001346FA"/>
    <w:rsid w:val="00134BD5"/>
    <w:rsid w:val="00134E68"/>
    <w:rsid w:val="001353E7"/>
    <w:rsid w:val="001370D4"/>
    <w:rsid w:val="001373FE"/>
    <w:rsid w:val="001374E9"/>
    <w:rsid w:val="00140A72"/>
    <w:rsid w:val="00141146"/>
    <w:rsid w:val="00141B76"/>
    <w:rsid w:val="00141F51"/>
    <w:rsid w:val="001420D1"/>
    <w:rsid w:val="00142477"/>
    <w:rsid w:val="00142BC8"/>
    <w:rsid w:val="00142BF6"/>
    <w:rsid w:val="00142CA4"/>
    <w:rsid w:val="0014359A"/>
    <w:rsid w:val="00143BA9"/>
    <w:rsid w:val="00144473"/>
    <w:rsid w:val="0014465B"/>
    <w:rsid w:val="00145111"/>
    <w:rsid w:val="00145B77"/>
    <w:rsid w:val="00145B87"/>
    <w:rsid w:val="00145C3A"/>
    <w:rsid w:val="001465DC"/>
    <w:rsid w:val="00146934"/>
    <w:rsid w:val="001473C8"/>
    <w:rsid w:val="001473F0"/>
    <w:rsid w:val="00147749"/>
    <w:rsid w:val="00150865"/>
    <w:rsid w:val="00150983"/>
    <w:rsid w:val="00150B51"/>
    <w:rsid w:val="00151BB5"/>
    <w:rsid w:val="00151FD0"/>
    <w:rsid w:val="001524C6"/>
    <w:rsid w:val="0015268F"/>
    <w:rsid w:val="00152833"/>
    <w:rsid w:val="001530CF"/>
    <w:rsid w:val="00153269"/>
    <w:rsid w:val="00153659"/>
    <w:rsid w:val="00153672"/>
    <w:rsid w:val="001541FB"/>
    <w:rsid w:val="00154E6C"/>
    <w:rsid w:val="00155118"/>
    <w:rsid w:val="00155ACA"/>
    <w:rsid w:val="00155F62"/>
    <w:rsid w:val="00156046"/>
    <w:rsid w:val="001562B4"/>
    <w:rsid w:val="001567D2"/>
    <w:rsid w:val="00156A6F"/>
    <w:rsid w:val="00156C51"/>
    <w:rsid w:val="0015739E"/>
    <w:rsid w:val="00157F01"/>
    <w:rsid w:val="00160B7E"/>
    <w:rsid w:val="00162A98"/>
    <w:rsid w:val="00163AA6"/>
    <w:rsid w:val="00163C4C"/>
    <w:rsid w:val="00163CC2"/>
    <w:rsid w:val="001647DB"/>
    <w:rsid w:val="00164BBB"/>
    <w:rsid w:val="00164C93"/>
    <w:rsid w:val="00165CEC"/>
    <w:rsid w:val="00166FE3"/>
    <w:rsid w:val="00171D89"/>
    <w:rsid w:val="001720BC"/>
    <w:rsid w:val="0017270C"/>
    <w:rsid w:val="00172AC5"/>
    <w:rsid w:val="001737FF"/>
    <w:rsid w:val="00173BA7"/>
    <w:rsid w:val="00175534"/>
    <w:rsid w:val="0017555B"/>
    <w:rsid w:val="00175869"/>
    <w:rsid w:val="00175DCB"/>
    <w:rsid w:val="00175F8D"/>
    <w:rsid w:val="0017627C"/>
    <w:rsid w:val="001766A6"/>
    <w:rsid w:val="00176F86"/>
    <w:rsid w:val="00177486"/>
    <w:rsid w:val="0017788F"/>
    <w:rsid w:val="001778A4"/>
    <w:rsid w:val="001779A7"/>
    <w:rsid w:val="0017F8DF"/>
    <w:rsid w:val="00180883"/>
    <w:rsid w:val="00180980"/>
    <w:rsid w:val="00181623"/>
    <w:rsid w:val="00182C93"/>
    <w:rsid w:val="00182E65"/>
    <w:rsid w:val="00183511"/>
    <w:rsid w:val="00184BF8"/>
    <w:rsid w:val="00186C8B"/>
    <w:rsid w:val="00186DBA"/>
    <w:rsid w:val="00187BBF"/>
    <w:rsid w:val="00187EBB"/>
    <w:rsid w:val="00190C8B"/>
    <w:rsid w:val="00191078"/>
    <w:rsid w:val="001913ED"/>
    <w:rsid w:val="00191D1E"/>
    <w:rsid w:val="00191FD3"/>
    <w:rsid w:val="0019214B"/>
    <w:rsid w:val="00192533"/>
    <w:rsid w:val="00192578"/>
    <w:rsid w:val="001929B2"/>
    <w:rsid w:val="00192A3D"/>
    <w:rsid w:val="00192B6D"/>
    <w:rsid w:val="00193687"/>
    <w:rsid w:val="001938E1"/>
    <w:rsid w:val="00193B6E"/>
    <w:rsid w:val="001941B9"/>
    <w:rsid w:val="00194997"/>
    <w:rsid w:val="00195105"/>
    <w:rsid w:val="00195DCB"/>
    <w:rsid w:val="0019622B"/>
    <w:rsid w:val="001962BB"/>
    <w:rsid w:val="00196EB3"/>
    <w:rsid w:val="00196F3C"/>
    <w:rsid w:val="00197E6E"/>
    <w:rsid w:val="001A0264"/>
    <w:rsid w:val="001A1674"/>
    <w:rsid w:val="001A1DFA"/>
    <w:rsid w:val="001A34DF"/>
    <w:rsid w:val="001A36AA"/>
    <w:rsid w:val="001A4033"/>
    <w:rsid w:val="001A429A"/>
    <w:rsid w:val="001A52BB"/>
    <w:rsid w:val="001A53B3"/>
    <w:rsid w:val="001A5A53"/>
    <w:rsid w:val="001A6D95"/>
    <w:rsid w:val="001A786A"/>
    <w:rsid w:val="001A7D56"/>
    <w:rsid w:val="001B09F7"/>
    <w:rsid w:val="001B0A13"/>
    <w:rsid w:val="001B0E39"/>
    <w:rsid w:val="001B10A3"/>
    <w:rsid w:val="001B1827"/>
    <w:rsid w:val="001B18D5"/>
    <w:rsid w:val="001B2B1E"/>
    <w:rsid w:val="001B2F8E"/>
    <w:rsid w:val="001B389A"/>
    <w:rsid w:val="001B4043"/>
    <w:rsid w:val="001B4283"/>
    <w:rsid w:val="001B4FDE"/>
    <w:rsid w:val="001B526B"/>
    <w:rsid w:val="001B556C"/>
    <w:rsid w:val="001B5F5C"/>
    <w:rsid w:val="001B64A6"/>
    <w:rsid w:val="001B6760"/>
    <w:rsid w:val="001B6B54"/>
    <w:rsid w:val="001B72F9"/>
    <w:rsid w:val="001BF533"/>
    <w:rsid w:val="001C051D"/>
    <w:rsid w:val="001C0B73"/>
    <w:rsid w:val="001C0F8C"/>
    <w:rsid w:val="001C13CD"/>
    <w:rsid w:val="001C276A"/>
    <w:rsid w:val="001C316E"/>
    <w:rsid w:val="001C38F3"/>
    <w:rsid w:val="001C3B34"/>
    <w:rsid w:val="001C3CA0"/>
    <w:rsid w:val="001C444E"/>
    <w:rsid w:val="001C49ED"/>
    <w:rsid w:val="001C51C1"/>
    <w:rsid w:val="001C601D"/>
    <w:rsid w:val="001C64C5"/>
    <w:rsid w:val="001C6CB0"/>
    <w:rsid w:val="001C77F0"/>
    <w:rsid w:val="001C7F31"/>
    <w:rsid w:val="001D0E93"/>
    <w:rsid w:val="001D1008"/>
    <w:rsid w:val="001D1029"/>
    <w:rsid w:val="001D15A6"/>
    <w:rsid w:val="001D1A30"/>
    <w:rsid w:val="001D1B16"/>
    <w:rsid w:val="001D31E0"/>
    <w:rsid w:val="001D39A2"/>
    <w:rsid w:val="001D61C9"/>
    <w:rsid w:val="001D620E"/>
    <w:rsid w:val="001D6596"/>
    <w:rsid w:val="001D67CF"/>
    <w:rsid w:val="001D684A"/>
    <w:rsid w:val="001D69F0"/>
    <w:rsid w:val="001D792D"/>
    <w:rsid w:val="001E02E3"/>
    <w:rsid w:val="001E0DB5"/>
    <w:rsid w:val="001E10BE"/>
    <w:rsid w:val="001E123E"/>
    <w:rsid w:val="001E2D8F"/>
    <w:rsid w:val="001E2EB4"/>
    <w:rsid w:val="001E2EFB"/>
    <w:rsid w:val="001E3C15"/>
    <w:rsid w:val="001E3FCB"/>
    <w:rsid w:val="001E4BE3"/>
    <w:rsid w:val="001E4DD1"/>
    <w:rsid w:val="001E5B0B"/>
    <w:rsid w:val="001E7415"/>
    <w:rsid w:val="001E80F3"/>
    <w:rsid w:val="001F00DA"/>
    <w:rsid w:val="001F0A14"/>
    <w:rsid w:val="001F0F3D"/>
    <w:rsid w:val="001F1787"/>
    <w:rsid w:val="001F1899"/>
    <w:rsid w:val="001F28F3"/>
    <w:rsid w:val="001F2A6A"/>
    <w:rsid w:val="001F33C7"/>
    <w:rsid w:val="001F33E0"/>
    <w:rsid w:val="001F385A"/>
    <w:rsid w:val="001F3AAF"/>
    <w:rsid w:val="001F3EFB"/>
    <w:rsid w:val="001F605A"/>
    <w:rsid w:val="001F60F3"/>
    <w:rsid w:val="001F6810"/>
    <w:rsid w:val="001F6BF6"/>
    <w:rsid w:val="001F6F40"/>
    <w:rsid w:val="001F7222"/>
    <w:rsid w:val="001F7325"/>
    <w:rsid w:val="001F7E10"/>
    <w:rsid w:val="002000D3"/>
    <w:rsid w:val="00201208"/>
    <w:rsid w:val="0020303A"/>
    <w:rsid w:val="00203929"/>
    <w:rsid w:val="002039C4"/>
    <w:rsid w:val="0020409D"/>
    <w:rsid w:val="002044D5"/>
    <w:rsid w:val="0020499F"/>
    <w:rsid w:val="002050F8"/>
    <w:rsid w:val="0020588B"/>
    <w:rsid w:val="0020639B"/>
    <w:rsid w:val="00206682"/>
    <w:rsid w:val="00206DA7"/>
    <w:rsid w:val="0020785A"/>
    <w:rsid w:val="00210FB1"/>
    <w:rsid w:val="002115AC"/>
    <w:rsid w:val="00211A44"/>
    <w:rsid w:val="00211F1F"/>
    <w:rsid w:val="00212ACC"/>
    <w:rsid w:val="00212D92"/>
    <w:rsid w:val="00212E1E"/>
    <w:rsid w:val="00213226"/>
    <w:rsid w:val="0021332E"/>
    <w:rsid w:val="00213504"/>
    <w:rsid w:val="00213EF9"/>
    <w:rsid w:val="002140A3"/>
    <w:rsid w:val="00214248"/>
    <w:rsid w:val="00215F08"/>
    <w:rsid w:val="002161BE"/>
    <w:rsid w:val="00217238"/>
    <w:rsid w:val="002172C5"/>
    <w:rsid w:val="002205D7"/>
    <w:rsid w:val="002206A5"/>
    <w:rsid w:val="00220C20"/>
    <w:rsid w:val="00220E81"/>
    <w:rsid w:val="002211ED"/>
    <w:rsid w:val="0022159A"/>
    <w:rsid w:val="0022174B"/>
    <w:rsid w:val="00221A73"/>
    <w:rsid w:val="00222371"/>
    <w:rsid w:val="00222448"/>
    <w:rsid w:val="002226A5"/>
    <w:rsid w:val="00223286"/>
    <w:rsid w:val="0022371A"/>
    <w:rsid w:val="00223BDB"/>
    <w:rsid w:val="00224594"/>
    <w:rsid w:val="00224659"/>
    <w:rsid w:val="002246B7"/>
    <w:rsid w:val="0022492F"/>
    <w:rsid w:val="00224D90"/>
    <w:rsid w:val="0022545B"/>
    <w:rsid w:val="00225D32"/>
    <w:rsid w:val="0022620B"/>
    <w:rsid w:val="0022652E"/>
    <w:rsid w:val="00226A48"/>
    <w:rsid w:val="00227656"/>
    <w:rsid w:val="00227A8C"/>
    <w:rsid w:val="00230B90"/>
    <w:rsid w:val="00230BA4"/>
    <w:rsid w:val="00230E42"/>
    <w:rsid w:val="00231E19"/>
    <w:rsid w:val="00232DEC"/>
    <w:rsid w:val="002331EB"/>
    <w:rsid w:val="00233876"/>
    <w:rsid w:val="002342FE"/>
    <w:rsid w:val="00234434"/>
    <w:rsid w:val="002344B4"/>
    <w:rsid w:val="00234FB8"/>
    <w:rsid w:val="002362BA"/>
    <w:rsid w:val="002367DC"/>
    <w:rsid w:val="00237E4B"/>
    <w:rsid w:val="00240229"/>
    <w:rsid w:val="002415AD"/>
    <w:rsid w:val="002419B3"/>
    <w:rsid w:val="00241AC3"/>
    <w:rsid w:val="00242101"/>
    <w:rsid w:val="00243A81"/>
    <w:rsid w:val="00243D82"/>
    <w:rsid w:val="00243EED"/>
    <w:rsid w:val="00245F3D"/>
    <w:rsid w:val="002466B8"/>
    <w:rsid w:val="0024692B"/>
    <w:rsid w:val="002469F2"/>
    <w:rsid w:val="00246C1B"/>
    <w:rsid w:val="00246F19"/>
    <w:rsid w:val="00246FC3"/>
    <w:rsid w:val="002473EE"/>
    <w:rsid w:val="00247B15"/>
    <w:rsid w:val="00251CF7"/>
    <w:rsid w:val="002531F1"/>
    <w:rsid w:val="0025395E"/>
    <w:rsid w:val="0025442D"/>
    <w:rsid w:val="00254AA7"/>
    <w:rsid w:val="00254DED"/>
    <w:rsid w:val="00255BC6"/>
    <w:rsid w:val="002565FD"/>
    <w:rsid w:val="0025720D"/>
    <w:rsid w:val="00257EEC"/>
    <w:rsid w:val="002608BB"/>
    <w:rsid w:val="00260ADD"/>
    <w:rsid w:val="002610B9"/>
    <w:rsid w:val="00261259"/>
    <w:rsid w:val="00261483"/>
    <w:rsid w:val="00261517"/>
    <w:rsid w:val="00262A93"/>
    <w:rsid w:val="00264017"/>
    <w:rsid w:val="002643E6"/>
    <w:rsid w:val="00264FA0"/>
    <w:rsid w:val="002650FE"/>
    <w:rsid w:val="0026563C"/>
    <w:rsid w:val="00265B8F"/>
    <w:rsid w:val="00266039"/>
    <w:rsid w:val="002667BF"/>
    <w:rsid w:val="0026790B"/>
    <w:rsid w:val="00270117"/>
    <w:rsid w:val="0027106C"/>
    <w:rsid w:val="0027110A"/>
    <w:rsid w:val="00271344"/>
    <w:rsid w:val="00271ABE"/>
    <w:rsid w:val="002720EC"/>
    <w:rsid w:val="00273D00"/>
    <w:rsid w:val="00274B76"/>
    <w:rsid w:val="00275BEC"/>
    <w:rsid w:val="00276894"/>
    <w:rsid w:val="00276C07"/>
    <w:rsid w:val="00276DF9"/>
    <w:rsid w:val="00277355"/>
    <w:rsid w:val="0027793A"/>
    <w:rsid w:val="00277D74"/>
    <w:rsid w:val="0028001E"/>
    <w:rsid w:val="00280BBC"/>
    <w:rsid w:val="00280D62"/>
    <w:rsid w:val="00281303"/>
    <w:rsid w:val="00281E81"/>
    <w:rsid w:val="0028220B"/>
    <w:rsid w:val="0028257D"/>
    <w:rsid w:val="002827C7"/>
    <w:rsid w:val="00282F08"/>
    <w:rsid w:val="0028340A"/>
    <w:rsid w:val="00283AD3"/>
    <w:rsid w:val="00283C0C"/>
    <w:rsid w:val="00285B3A"/>
    <w:rsid w:val="00285B8D"/>
    <w:rsid w:val="00285BC0"/>
    <w:rsid w:val="00285D7C"/>
    <w:rsid w:val="00285DA4"/>
    <w:rsid w:val="00285EC4"/>
    <w:rsid w:val="00287112"/>
    <w:rsid w:val="0028754F"/>
    <w:rsid w:val="002903A6"/>
    <w:rsid w:val="002903D5"/>
    <w:rsid w:val="00290821"/>
    <w:rsid w:val="002908EF"/>
    <w:rsid w:val="00291085"/>
    <w:rsid w:val="00291F9F"/>
    <w:rsid w:val="00292A8C"/>
    <w:rsid w:val="00292D86"/>
    <w:rsid w:val="002932F4"/>
    <w:rsid w:val="00293368"/>
    <w:rsid w:val="00293535"/>
    <w:rsid w:val="002941CB"/>
    <w:rsid w:val="002943FF"/>
    <w:rsid w:val="002947AD"/>
    <w:rsid w:val="00294CAC"/>
    <w:rsid w:val="00296297"/>
    <w:rsid w:val="0029747B"/>
    <w:rsid w:val="00297593"/>
    <w:rsid w:val="002A06D8"/>
    <w:rsid w:val="002A06E8"/>
    <w:rsid w:val="002A083D"/>
    <w:rsid w:val="002A0856"/>
    <w:rsid w:val="002A0A8C"/>
    <w:rsid w:val="002A0F40"/>
    <w:rsid w:val="002A0FF2"/>
    <w:rsid w:val="002A4555"/>
    <w:rsid w:val="002A4D9F"/>
    <w:rsid w:val="002A5BD7"/>
    <w:rsid w:val="002A5EB5"/>
    <w:rsid w:val="002A5F1D"/>
    <w:rsid w:val="002A610A"/>
    <w:rsid w:val="002A6389"/>
    <w:rsid w:val="002A6E57"/>
    <w:rsid w:val="002B0378"/>
    <w:rsid w:val="002B0A93"/>
    <w:rsid w:val="002B168B"/>
    <w:rsid w:val="002B2FB8"/>
    <w:rsid w:val="002B362A"/>
    <w:rsid w:val="002B3D4A"/>
    <w:rsid w:val="002B3E45"/>
    <w:rsid w:val="002B49F9"/>
    <w:rsid w:val="002B57F0"/>
    <w:rsid w:val="002B6421"/>
    <w:rsid w:val="002B680C"/>
    <w:rsid w:val="002B6AE0"/>
    <w:rsid w:val="002B6EBB"/>
    <w:rsid w:val="002B71C0"/>
    <w:rsid w:val="002B7359"/>
    <w:rsid w:val="002BF98C"/>
    <w:rsid w:val="002C06E9"/>
    <w:rsid w:val="002C11A5"/>
    <w:rsid w:val="002C1838"/>
    <w:rsid w:val="002C1A70"/>
    <w:rsid w:val="002C220C"/>
    <w:rsid w:val="002C22CE"/>
    <w:rsid w:val="002C2689"/>
    <w:rsid w:val="002C3CDE"/>
    <w:rsid w:val="002C3DA6"/>
    <w:rsid w:val="002C4366"/>
    <w:rsid w:val="002C4381"/>
    <w:rsid w:val="002C4F2F"/>
    <w:rsid w:val="002C508E"/>
    <w:rsid w:val="002C530C"/>
    <w:rsid w:val="002C561B"/>
    <w:rsid w:val="002C5F68"/>
    <w:rsid w:val="002C5FEE"/>
    <w:rsid w:val="002C7115"/>
    <w:rsid w:val="002C775C"/>
    <w:rsid w:val="002D1AAD"/>
    <w:rsid w:val="002D1F1D"/>
    <w:rsid w:val="002D211B"/>
    <w:rsid w:val="002D24FC"/>
    <w:rsid w:val="002D286D"/>
    <w:rsid w:val="002D28D8"/>
    <w:rsid w:val="002D339D"/>
    <w:rsid w:val="002D3E45"/>
    <w:rsid w:val="002D51B1"/>
    <w:rsid w:val="002D538C"/>
    <w:rsid w:val="002D539D"/>
    <w:rsid w:val="002D629E"/>
    <w:rsid w:val="002D69A8"/>
    <w:rsid w:val="002D7076"/>
    <w:rsid w:val="002D72D7"/>
    <w:rsid w:val="002D7337"/>
    <w:rsid w:val="002D75D2"/>
    <w:rsid w:val="002D7B16"/>
    <w:rsid w:val="002D7F17"/>
    <w:rsid w:val="002E0139"/>
    <w:rsid w:val="002E1345"/>
    <w:rsid w:val="002E1435"/>
    <w:rsid w:val="002E17AC"/>
    <w:rsid w:val="002E20BC"/>
    <w:rsid w:val="002E2233"/>
    <w:rsid w:val="002E2E13"/>
    <w:rsid w:val="002E2E8C"/>
    <w:rsid w:val="002E461F"/>
    <w:rsid w:val="002E4E34"/>
    <w:rsid w:val="002E4EE7"/>
    <w:rsid w:val="002E5102"/>
    <w:rsid w:val="002E55E6"/>
    <w:rsid w:val="002E6AAB"/>
    <w:rsid w:val="002E6E43"/>
    <w:rsid w:val="002E7928"/>
    <w:rsid w:val="002F0B37"/>
    <w:rsid w:val="002F12D8"/>
    <w:rsid w:val="002F13B7"/>
    <w:rsid w:val="002F1871"/>
    <w:rsid w:val="002F19FD"/>
    <w:rsid w:val="002F1A52"/>
    <w:rsid w:val="002F20B1"/>
    <w:rsid w:val="002F22F2"/>
    <w:rsid w:val="002F27C0"/>
    <w:rsid w:val="002F2AD2"/>
    <w:rsid w:val="002F2B09"/>
    <w:rsid w:val="002F35C0"/>
    <w:rsid w:val="002F44E5"/>
    <w:rsid w:val="002F57D9"/>
    <w:rsid w:val="002F590D"/>
    <w:rsid w:val="002F5E13"/>
    <w:rsid w:val="002F651E"/>
    <w:rsid w:val="002F6B48"/>
    <w:rsid w:val="002F6F46"/>
    <w:rsid w:val="0030032C"/>
    <w:rsid w:val="003009D3"/>
    <w:rsid w:val="00300C81"/>
    <w:rsid w:val="00300DA6"/>
    <w:rsid w:val="00301645"/>
    <w:rsid w:val="003016F0"/>
    <w:rsid w:val="00302595"/>
    <w:rsid w:val="00302719"/>
    <w:rsid w:val="00302C8C"/>
    <w:rsid w:val="00303268"/>
    <w:rsid w:val="00303571"/>
    <w:rsid w:val="003039E0"/>
    <w:rsid w:val="00304A99"/>
    <w:rsid w:val="00304EDB"/>
    <w:rsid w:val="00304FBB"/>
    <w:rsid w:val="00305A60"/>
    <w:rsid w:val="00305C0E"/>
    <w:rsid w:val="00305CC9"/>
    <w:rsid w:val="00306377"/>
    <w:rsid w:val="003076B0"/>
    <w:rsid w:val="003076EA"/>
    <w:rsid w:val="00307F43"/>
    <w:rsid w:val="00310E59"/>
    <w:rsid w:val="00311299"/>
    <w:rsid w:val="003113DD"/>
    <w:rsid w:val="00311625"/>
    <w:rsid w:val="00311B00"/>
    <w:rsid w:val="00312066"/>
    <w:rsid w:val="0031206F"/>
    <w:rsid w:val="003125B3"/>
    <w:rsid w:val="00312AC7"/>
    <w:rsid w:val="00313B93"/>
    <w:rsid w:val="003144B5"/>
    <w:rsid w:val="00314743"/>
    <w:rsid w:val="00314C75"/>
    <w:rsid w:val="00314CE7"/>
    <w:rsid w:val="00315716"/>
    <w:rsid w:val="0031576E"/>
    <w:rsid w:val="00315F19"/>
    <w:rsid w:val="00315F1B"/>
    <w:rsid w:val="003163F0"/>
    <w:rsid w:val="00316979"/>
    <w:rsid w:val="00317F72"/>
    <w:rsid w:val="00320389"/>
    <w:rsid w:val="0032079E"/>
    <w:rsid w:val="003213A6"/>
    <w:rsid w:val="00322E7D"/>
    <w:rsid w:val="00322F2D"/>
    <w:rsid w:val="0032317A"/>
    <w:rsid w:val="003237D7"/>
    <w:rsid w:val="00323877"/>
    <w:rsid w:val="003247BE"/>
    <w:rsid w:val="003252D4"/>
    <w:rsid w:val="00327930"/>
    <w:rsid w:val="00330AFF"/>
    <w:rsid w:val="00330B0D"/>
    <w:rsid w:val="003311DA"/>
    <w:rsid w:val="003313F1"/>
    <w:rsid w:val="00332534"/>
    <w:rsid w:val="00332C5D"/>
    <w:rsid w:val="00332E9D"/>
    <w:rsid w:val="003336E1"/>
    <w:rsid w:val="00333AC9"/>
    <w:rsid w:val="003346CA"/>
    <w:rsid w:val="00334CFA"/>
    <w:rsid w:val="00335553"/>
    <w:rsid w:val="003359AE"/>
    <w:rsid w:val="003359C2"/>
    <w:rsid w:val="00336520"/>
    <w:rsid w:val="00336D7E"/>
    <w:rsid w:val="00336E42"/>
    <w:rsid w:val="003374A5"/>
    <w:rsid w:val="00337765"/>
    <w:rsid w:val="003378A6"/>
    <w:rsid w:val="00337D69"/>
    <w:rsid w:val="0033BCB0"/>
    <w:rsid w:val="003416CA"/>
    <w:rsid w:val="00341D47"/>
    <w:rsid w:val="00341EFD"/>
    <w:rsid w:val="00342B16"/>
    <w:rsid w:val="00343B89"/>
    <w:rsid w:val="00343DFC"/>
    <w:rsid w:val="0034402E"/>
    <w:rsid w:val="00344141"/>
    <w:rsid w:val="003442AD"/>
    <w:rsid w:val="00344692"/>
    <w:rsid w:val="00344B69"/>
    <w:rsid w:val="00344F83"/>
    <w:rsid w:val="0034554F"/>
    <w:rsid w:val="00345901"/>
    <w:rsid w:val="003461D1"/>
    <w:rsid w:val="00346468"/>
    <w:rsid w:val="00346976"/>
    <w:rsid w:val="00346DEE"/>
    <w:rsid w:val="0034705D"/>
    <w:rsid w:val="00347106"/>
    <w:rsid w:val="00350564"/>
    <w:rsid w:val="00350FEA"/>
    <w:rsid w:val="00351919"/>
    <w:rsid w:val="00351F4E"/>
    <w:rsid w:val="003524FB"/>
    <w:rsid w:val="003529E1"/>
    <w:rsid w:val="00352DDA"/>
    <w:rsid w:val="00354DDF"/>
    <w:rsid w:val="003551D0"/>
    <w:rsid w:val="003554FB"/>
    <w:rsid w:val="00355576"/>
    <w:rsid w:val="00355F58"/>
    <w:rsid w:val="00356553"/>
    <w:rsid w:val="0036008B"/>
    <w:rsid w:val="00360376"/>
    <w:rsid w:val="00360498"/>
    <w:rsid w:val="00360AD2"/>
    <w:rsid w:val="00360F7D"/>
    <w:rsid w:val="0036121F"/>
    <w:rsid w:val="00361B84"/>
    <w:rsid w:val="0036241F"/>
    <w:rsid w:val="00362617"/>
    <w:rsid w:val="003629E9"/>
    <w:rsid w:val="00363DFE"/>
    <w:rsid w:val="0036460A"/>
    <w:rsid w:val="00365365"/>
    <w:rsid w:val="00365569"/>
    <w:rsid w:val="00366432"/>
    <w:rsid w:val="00366FA3"/>
    <w:rsid w:val="003675B2"/>
    <w:rsid w:val="00367BAF"/>
    <w:rsid w:val="00367C3C"/>
    <w:rsid w:val="003700B9"/>
    <w:rsid w:val="003707C9"/>
    <w:rsid w:val="00370AC8"/>
    <w:rsid w:val="00370DAB"/>
    <w:rsid w:val="00370E2E"/>
    <w:rsid w:val="0037184F"/>
    <w:rsid w:val="00371B0F"/>
    <w:rsid w:val="00371BB8"/>
    <w:rsid w:val="003726E4"/>
    <w:rsid w:val="00372F20"/>
    <w:rsid w:val="00373941"/>
    <w:rsid w:val="00373BD6"/>
    <w:rsid w:val="00375161"/>
    <w:rsid w:val="00375455"/>
    <w:rsid w:val="00377868"/>
    <w:rsid w:val="00377981"/>
    <w:rsid w:val="00377C21"/>
    <w:rsid w:val="00377D96"/>
    <w:rsid w:val="0038000B"/>
    <w:rsid w:val="003803DF"/>
    <w:rsid w:val="00380FA3"/>
    <w:rsid w:val="0038118B"/>
    <w:rsid w:val="003813E8"/>
    <w:rsid w:val="003818E9"/>
    <w:rsid w:val="0038191E"/>
    <w:rsid w:val="00383963"/>
    <w:rsid w:val="00383C90"/>
    <w:rsid w:val="0038404C"/>
    <w:rsid w:val="00384253"/>
    <w:rsid w:val="00384FA1"/>
    <w:rsid w:val="00385629"/>
    <w:rsid w:val="00386B60"/>
    <w:rsid w:val="00387159"/>
    <w:rsid w:val="0038767F"/>
    <w:rsid w:val="003877FA"/>
    <w:rsid w:val="0038794C"/>
    <w:rsid w:val="003879A3"/>
    <w:rsid w:val="00387B09"/>
    <w:rsid w:val="00387D6F"/>
    <w:rsid w:val="003912F7"/>
    <w:rsid w:val="00391366"/>
    <w:rsid w:val="003913B8"/>
    <w:rsid w:val="0039180D"/>
    <w:rsid w:val="003919BC"/>
    <w:rsid w:val="00391F5B"/>
    <w:rsid w:val="0039262D"/>
    <w:rsid w:val="00392FC4"/>
    <w:rsid w:val="003934D7"/>
    <w:rsid w:val="00393DB1"/>
    <w:rsid w:val="003940D3"/>
    <w:rsid w:val="003946B5"/>
    <w:rsid w:val="0039481F"/>
    <w:rsid w:val="0039483E"/>
    <w:rsid w:val="003960E9"/>
    <w:rsid w:val="00396307"/>
    <w:rsid w:val="00396337"/>
    <w:rsid w:val="003963BC"/>
    <w:rsid w:val="00397471"/>
    <w:rsid w:val="00397F9E"/>
    <w:rsid w:val="003A0704"/>
    <w:rsid w:val="003A0AA2"/>
    <w:rsid w:val="003A0EC9"/>
    <w:rsid w:val="003A11F0"/>
    <w:rsid w:val="003A1334"/>
    <w:rsid w:val="003A1DB6"/>
    <w:rsid w:val="003A3752"/>
    <w:rsid w:val="003A3CA3"/>
    <w:rsid w:val="003A3DC1"/>
    <w:rsid w:val="003A4D2B"/>
    <w:rsid w:val="003A4D48"/>
    <w:rsid w:val="003A53B4"/>
    <w:rsid w:val="003A544B"/>
    <w:rsid w:val="003A66D0"/>
    <w:rsid w:val="003A677B"/>
    <w:rsid w:val="003A67E0"/>
    <w:rsid w:val="003A6E4C"/>
    <w:rsid w:val="003A7543"/>
    <w:rsid w:val="003A7706"/>
    <w:rsid w:val="003A7C87"/>
    <w:rsid w:val="003A7F3B"/>
    <w:rsid w:val="003B0153"/>
    <w:rsid w:val="003B01FA"/>
    <w:rsid w:val="003B03FD"/>
    <w:rsid w:val="003B0415"/>
    <w:rsid w:val="003B098E"/>
    <w:rsid w:val="003B1ABC"/>
    <w:rsid w:val="003B220E"/>
    <w:rsid w:val="003B253B"/>
    <w:rsid w:val="003B29E2"/>
    <w:rsid w:val="003B3AB6"/>
    <w:rsid w:val="003B3F61"/>
    <w:rsid w:val="003B3FD6"/>
    <w:rsid w:val="003B4A71"/>
    <w:rsid w:val="003B4F29"/>
    <w:rsid w:val="003B5D3F"/>
    <w:rsid w:val="003B5DF4"/>
    <w:rsid w:val="003B5F67"/>
    <w:rsid w:val="003B7A03"/>
    <w:rsid w:val="003B7E17"/>
    <w:rsid w:val="003C02C6"/>
    <w:rsid w:val="003C0440"/>
    <w:rsid w:val="003C0539"/>
    <w:rsid w:val="003C1757"/>
    <w:rsid w:val="003C21CA"/>
    <w:rsid w:val="003C2473"/>
    <w:rsid w:val="003C2DE2"/>
    <w:rsid w:val="003C2F3C"/>
    <w:rsid w:val="003C3CBE"/>
    <w:rsid w:val="003C42E5"/>
    <w:rsid w:val="003C4AA0"/>
    <w:rsid w:val="003C4DD0"/>
    <w:rsid w:val="003C5621"/>
    <w:rsid w:val="003C57A0"/>
    <w:rsid w:val="003C610A"/>
    <w:rsid w:val="003C6537"/>
    <w:rsid w:val="003C6B99"/>
    <w:rsid w:val="003C705C"/>
    <w:rsid w:val="003C794C"/>
    <w:rsid w:val="003C7C55"/>
    <w:rsid w:val="003C7C76"/>
    <w:rsid w:val="003C7EA1"/>
    <w:rsid w:val="003D001F"/>
    <w:rsid w:val="003D0503"/>
    <w:rsid w:val="003D07A2"/>
    <w:rsid w:val="003D1440"/>
    <w:rsid w:val="003D14E6"/>
    <w:rsid w:val="003D1681"/>
    <w:rsid w:val="003D16B1"/>
    <w:rsid w:val="003D183D"/>
    <w:rsid w:val="003D1914"/>
    <w:rsid w:val="003D1AC9"/>
    <w:rsid w:val="003D2374"/>
    <w:rsid w:val="003D247B"/>
    <w:rsid w:val="003D2A9E"/>
    <w:rsid w:val="003D2F1A"/>
    <w:rsid w:val="003D3D7F"/>
    <w:rsid w:val="003D3DF2"/>
    <w:rsid w:val="003D3E06"/>
    <w:rsid w:val="003D4A8A"/>
    <w:rsid w:val="003D5051"/>
    <w:rsid w:val="003D5776"/>
    <w:rsid w:val="003D63EC"/>
    <w:rsid w:val="003D6A74"/>
    <w:rsid w:val="003E1470"/>
    <w:rsid w:val="003E183B"/>
    <w:rsid w:val="003E184D"/>
    <w:rsid w:val="003E1D04"/>
    <w:rsid w:val="003E22CA"/>
    <w:rsid w:val="003E2604"/>
    <w:rsid w:val="003E2920"/>
    <w:rsid w:val="003E3C4A"/>
    <w:rsid w:val="003E3EEF"/>
    <w:rsid w:val="003E4597"/>
    <w:rsid w:val="003E4A59"/>
    <w:rsid w:val="003E51A5"/>
    <w:rsid w:val="003E671D"/>
    <w:rsid w:val="003E6756"/>
    <w:rsid w:val="003E6EE6"/>
    <w:rsid w:val="003E6EF1"/>
    <w:rsid w:val="003E6F28"/>
    <w:rsid w:val="003E7690"/>
    <w:rsid w:val="003E7C60"/>
    <w:rsid w:val="003F0033"/>
    <w:rsid w:val="003F0C95"/>
    <w:rsid w:val="003F0F2A"/>
    <w:rsid w:val="003F128A"/>
    <w:rsid w:val="003F140F"/>
    <w:rsid w:val="003F1461"/>
    <w:rsid w:val="003F2976"/>
    <w:rsid w:val="003F2F9D"/>
    <w:rsid w:val="003F329B"/>
    <w:rsid w:val="003F425B"/>
    <w:rsid w:val="003F4432"/>
    <w:rsid w:val="003F502E"/>
    <w:rsid w:val="003F607F"/>
    <w:rsid w:val="003F6241"/>
    <w:rsid w:val="003F68EB"/>
    <w:rsid w:val="003F6EEC"/>
    <w:rsid w:val="003F77B4"/>
    <w:rsid w:val="003F786A"/>
    <w:rsid w:val="003FD3BB"/>
    <w:rsid w:val="00400644"/>
    <w:rsid w:val="004013D8"/>
    <w:rsid w:val="0040195F"/>
    <w:rsid w:val="00401994"/>
    <w:rsid w:val="00401CE5"/>
    <w:rsid w:val="00402EDE"/>
    <w:rsid w:val="004047F4"/>
    <w:rsid w:val="0040484C"/>
    <w:rsid w:val="00405D3B"/>
    <w:rsid w:val="00406030"/>
    <w:rsid w:val="0040666A"/>
    <w:rsid w:val="0040668A"/>
    <w:rsid w:val="004078CD"/>
    <w:rsid w:val="00407AA5"/>
    <w:rsid w:val="00407CB4"/>
    <w:rsid w:val="00407F40"/>
    <w:rsid w:val="00410804"/>
    <w:rsid w:val="00411971"/>
    <w:rsid w:val="0041263D"/>
    <w:rsid w:val="00412E0D"/>
    <w:rsid w:val="00413288"/>
    <w:rsid w:val="0041367E"/>
    <w:rsid w:val="004139A6"/>
    <w:rsid w:val="00413E79"/>
    <w:rsid w:val="004147E1"/>
    <w:rsid w:val="0041501B"/>
    <w:rsid w:val="0041650F"/>
    <w:rsid w:val="00416D0A"/>
    <w:rsid w:val="004204B6"/>
    <w:rsid w:val="004211D4"/>
    <w:rsid w:val="004218E9"/>
    <w:rsid w:val="00421A2D"/>
    <w:rsid w:val="00421B70"/>
    <w:rsid w:val="00421BAE"/>
    <w:rsid w:val="00422792"/>
    <w:rsid w:val="004228C1"/>
    <w:rsid w:val="00423BB1"/>
    <w:rsid w:val="0042467A"/>
    <w:rsid w:val="00424CFC"/>
    <w:rsid w:val="00424F7B"/>
    <w:rsid w:val="0042522A"/>
    <w:rsid w:val="004267EA"/>
    <w:rsid w:val="00426AFC"/>
    <w:rsid w:val="00426B68"/>
    <w:rsid w:val="00426BE1"/>
    <w:rsid w:val="004278F6"/>
    <w:rsid w:val="00427903"/>
    <w:rsid w:val="00430141"/>
    <w:rsid w:val="00430CEA"/>
    <w:rsid w:val="00430EB6"/>
    <w:rsid w:val="00431242"/>
    <w:rsid w:val="004313A1"/>
    <w:rsid w:val="004316FF"/>
    <w:rsid w:val="004317A8"/>
    <w:rsid w:val="00431869"/>
    <w:rsid w:val="00431C33"/>
    <w:rsid w:val="00432181"/>
    <w:rsid w:val="00432413"/>
    <w:rsid w:val="004325DE"/>
    <w:rsid w:val="00432700"/>
    <w:rsid w:val="00432951"/>
    <w:rsid w:val="00433054"/>
    <w:rsid w:val="0043375A"/>
    <w:rsid w:val="00433D4E"/>
    <w:rsid w:val="00434632"/>
    <w:rsid w:val="00436C1E"/>
    <w:rsid w:val="00437553"/>
    <w:rsid w:val="00437EFC"/>
    <w:rsid w:val="0044010B"/>
    <w:rsid w:val="00440C1D"/>
    <w:rsid w:val="00440DD4"/>
    <w:rsid w:val="00440F3D"/>
    <w:rsid w:val="00441534"/>
    <w:rsid w:val="00441575"/>
    <w:rsid w:val="0044158C"/>
    <w:rsid w:val="00441AF1"/>
    <w:rsid w:val="00441B1E"/>
    <w:rsid w:val="00441C83"/>
    <w:rsid w:val="00442014"/>
    <w:rsid w:val="004429C5"/>
    <w:rsid w:val="00442A69"/>
    <w:rsid w:val="00442B0E"/>
    <w:rsid w:val="00443069"/>
    <w:rsid w:val="004435A8"/>
    <w:rsid w:val="00445260"/>
    <w:rsid w:val="00445791"/>
    <w:rsid w:val="00445A75"/>
    <w:rsid w:val="00445F0D"/>
    <w:rsid w:val="004466F4"/>
    <w:rsid w:val="004470F3"/>
    <w:rsid w:val="0044740A"/>
    <w:rsid w:val="0044779E"/>
    <w:rsid w:val="00447B48"/>
    <w:rsid w:val="00447BCC"/>
    <w:rsid w:val="00447F40"/>
    <w:rsid w:val="004514E9"/>
    <w:rsid w:val="004514EE"/>
    <w:rsid w:val="004518FD"/>
    <w:rsid w:val="00451AA4"/>
    <w:rsid w:val="0045212C"/>
    <w:rsid w:val="00453276"/>
    <w:rsid w:val="00454192"/>
    <w:rsid w:val="004548F1"/>
    <w:rsid w:val="00454B30"/>
    <w:rsid w:val="00454DE9"/>
    <w:rsid w:val="004554E4"/>
    <w:rsid w:val="00455F6C"/>
    <w:rsid w:val="0045634A"/>
    <w:rsid w:val="00456971"/>
    <w:rsid w:val="004600DD"/>
    <w:rsid w:val="004605E8"/>
    <w:rsid w:val="00460768"/>
    <w:rsid w:val="00460D5D"/>
    <w:rsid w:val="00460FD1"/>
    <w:rsid w:val="0046161C"/>
    <w:rsid w:val="0046196D"/>
    <w:rsid w:val="00461DFA"/>
    <w:rsid w:val="00462C38"/>
    <w:rsid w:val="0046338A"/>
    <w:rsid w:val="004635B8"/>
    <w:rsid w:val="00464270"/>
    <w:rsid w:val="004646E0"/>
    <w:rsid w:val="00464784"/>
    <w:rsid w:val="00464827"/>
    <w:rsid w:val="00465A86"/>
    <w:rsid w:val="00466D38"/>
    <w:rsid w:val="004709BD"/>
    <w:rsid w:val="0047104C"/>
    <w:rsid w:val="0047188F"/>
    <w:rsid w:val="00471DA0"/>
    <w:rsid w:val="00471FCF"/>
    <w:rsid w:val="00471FD7"/>
    <w:rsid w:val="00472104"/>
    <w:rsid w:val="004722AC"/>
    <w:rsid w:val="004723DC"/>
    <w:rsid w:val="0047284E"/>
    <w:rsid w:val="00472C9C"/>
    <w:rsid w:val="00472F20"/>
    <w:rsid w:val="00473457"/>
    <w:rsid w:val="004737C3"/>
    <w:rsid w:val="00473C0B"/>
    <w:rsid w:val="00474239"/>
    <w:rsid w:val="00474598"/>
    <w:rsid w:val="004751BC"/>
    <w:rsid w:val="004764A0"/>
    <w:rsid w:val="00476581"/>
    <w:rsid w:val="00477244"/>
    <w:rsid w:val="00477DB1"/>
    <w:rsid w:val="004807C4"/>
    <w:rsid w:val="00480A46"/>
    <w:rsid w:val="00480DF1"/>
    <w:rsid w:val="00480EC9"/>
    <w:rsid w:val="00480EF8"/>
    <w:rsid w:val="00480F15"/>
    <w:rsid w:val="00481441"/>
    <w:rsid w:val="0048158E"/>
    <w:rsid w:val="00481864"/>
    <w:rsid w:val="004829EB"/>
    <w:rsid w:val="00483946"/>
    <w:rsid w:val="00483B7D"/>
    <w:rsid w:val="00483E13"/>
    <w:rsid w:val="00484D40"/>
    <w:rsid w:val="0048527C"/>
    <w:rsid w:val="00485379"/>
    <w:rsid w:val="00485899"/>
    <w:rsid w:val="004859BA"/>
    <w:rsid w:val="00485E6D"/>
    <w:rsid w:val="00485EEB"/>
    <w:rsid w:val="00486480"/>
    <w:rsid w:val="004869B9"/>
    <w:rsid w:val="00486FFD"/>
    <w:rsid w:val="004907A4"/>
    <w:rsid w:val="00490B33"/>
    <w:rsid w:val="00491054"/>
    <w:rsid w:val="00491380"/>
    <w:rsid w:val="004913BA"/>
    <w:rsid w:val="00491F35"/>
    <w:rsid w:val="004925BC"/>
    <w:rsid w:val="00492817"/>
    <w:rsid w:val="0049425F"/>
    <w:rsid w:val="0049739E"/>
    <w:rsid w:val="004A0E81"/>
    <w:rsid w:val="004A10A7"/>
    <w:rsid w:val="004A2559"/>
    <w:rsid w:val="004A31F5"/>
    <w:rsid w:val="004A38F5"/>
    <w:rsid w:val="004A3986"/>
    <w:rsid w:val="004A4E38"/>
    <w:rsid w:val="004A500F"/>
    <w:rsid w:val="004A51B4"/>
    <w:rsid w:val="004A5658"/>
    <w:rsid w:val="004A59DF"/>
    <w:rsid w:val="004A62CB"/>
    <w:rsid w:val="004A68E9"/>
    <w:rsid w:val="004A6A07"/>
    <w:rsid w:val="004A6D93"/>
    <w:rsid w:val="004A7105"/>
    <w:rsid w:val="004A71EF"/>
    <w:rsid w:val="004A724D"/>
    <w:rsid w:val="004A7714"/>
    <w:rsid w:val="004B04DC"/>
    <w:rsid w:val="004B06BE"/>
    <w:rsid w:val="004B14BC"/>
    <w:rsid w:val="004B1EAF"/>
    <w:rsid w:val="004B2E6F"/>
    <w:rsid w:val="004B32F5"/>
    <w:rsid w:val="004B32FC"/>
    <w:rsid w:val="004B4529"/>
    <w:rsid w:val="004B5E54"/>
    <w:rsid w:val="004B624C"/>
    <w:rsid w:val="004B7219"/>
    <w:rsid w:val="004C019D"/>
    <w:rsid w:val="004C02C1"/>
    <w:rsid w:val="004C1556"/>
    <w:rsid w:val="004C20B6"/>
    <w:rsid w:val="004C3234"/>
    <w:rsid w:val="004C3783"/>
    <w:rsid w:val="004C3D34"/>
    <w:rsid w:val="004C3FE0"/>
    <w:rsid w:val="004C4210"/>
    <w:rsid w:val="004C5BB8"/>
    <w:rsid w:val="004C5CA7"/>
    <w:rsid w:val="004C643D"/>
    <w:rsid w:val="004C74CB"/>
    <w:rsid w:val="004C7E49"/>
    <w:rsid w:val="004D025C"/>
    <w:rsid w:val="004D029B"/>
    <w:rsid w:val="004D0C94"/>
    <w:rsid w:val="004D0D77"/>
    <w:rsid w:val="004D1DCC"/>
    <w:rsid w:val="004D2A7D"/>
    <w:rsid w:val="004D2B43"/>
    <w:rsid w:val="004D5021"/>
    <w:rsid w:val="004D66A2"/>
    <w:rsid w:val="004D686F"/>
    <w:rsid w:val="004D69BC"/>
    <w:rsid w:val="004D7CF8"/>
    <w:rsid w:val="004D7E6B"/>
    <w:rsid w:val="004E081F"/>
    <w:rsid w:val="004E1811"/>
    <w:rsid w:val="004E1D8C"/>
    <w:rsid w:val="004E27FF"/>
    <w:rsid w:val="004E2B78"/>
    <w:rsid w:val="004E4565"/>
    <w:rsid w:val="004E57A8"/>
    <w:rsid w:val="004E5870"/>
    <w:rsid w:val="004E5A2F"/>
    <w:rsid w:val="004E6773"/>
    <w:rsid w:val="004E6929"/>
    <w:rsid w:val="004E7027"/>
    <w:rsid w:val="004E7F2E"/>
    <w:rsid w:val="004F00FA"/>
    <w:rsid w:val="004F0886"/>
    <w:rsid w:val="004F1BE5"/>
    <w:rsid w:val="004F1F5D"/>
    <w:rsid w:val="004F2842"/>
    <w:rsid w:val="004F2C4C"/>
    <w:rsid w:val="004F2DC1"/>
    <w:rsid w:val="004F3593"/>
    <w:rsid w:val="004F39A6"/>
    <w:rsid w:val="004F3D7F"/>
    <w:rsid w:val="004F5113"/>
    <w:rsid w:val="004F5385"/>
    <w:rsid w:val="004FF812"/>
    <w:rsid w:val="00500154"/>
    <w:rsid w:val="0050063D"/>
    <w:rsid w:val="00500FB0"/>
    <w:rsid w:val="0050153D"/>
    <w:rsid w:val="00502085"/>
    <w:rsid w:val="0050260A"/>
    <w:rsid w:val="00502D5D"/>
    <w:rsid w:val="005035A2"/>
    <w:rsid w:val="00503A0F"/>
    <w:rsid w:val="00504187"/>
    <w:rsid w:val="005047CF"/>
    <w:rsid w:val="0050489F"/>
    <w:rsid w:val="00504D54"/>
    <w:rsid w:val="00504F14"/>
    <w:rsid w:val="00505E1D"/>
    <w:rsid w:val="00506362"/>
    <w:rsid w:val="00506AC3"/>
    <w:rsid w:val="0050734F"/>
    <w:rsid w:val="00507F56"/>
    <w:rsid w:val="0051094B"/>
    <w:rsid w:val="00510C6E"/>
    <w:rsid w:val="00511274"/>
    <w:rsid w:val="0051145F"/>
    <w:rsid w:val="0051149E"/>
    <w:rsid w:val="005115A4"/>
    <w:rsid w:val="00511A6D"/>
    <w:rsid w:val="00511DE4"/>
    <w:rsid w:val="00512136"/>
    <w:rsid w:val="005123E4"/>
    <w:rsid w:val="00512711"/>
    <w:rsid w:val="0051309B"/>
    <w:rsid w:val="00513D25"/>
    <w:rsid w:val="00515A78"/>
    <w:rsid w:val="0051634B"/>
    <w:rsid w:val="005165E1"/>
    <w:rsid w:val="0051688C"/>
    <w:rsid w:val="00517834"/>
    <w:rsid w:val="00517963"/>
    <w:rsid w:val="00520E1F"/>
    <w:rsid w:val="00522951"/>
    <w:rsid w:val="005234E2"/>
    <w:rsid w:val="00523685"/>
    <w:rsid w:val="00523A0D"/>
    <w:rsid w:val="00523B5F"/>
    <w:rsid w:val="00524086"/>
    <w:rsid w:val="00524431"/>
    <w:rsid w:val="005248D4"/>
    <w:rsid w:val="005256FF"/>
    <w:rsid w:val="00525867"/>
    <w:rsid w:val="00525B26"/>
    <w:rsid w:val="00525BA4"/>
    <w:rsid w:val="00525ED6"/>
    <w:rsid w:val="00526561"/>
    <w:rsid w:val="005269A4"/>
    <w:rsid w:val="00530196"/>
    <w:rsid w:val="00530FF7"/>
    <w:rsid w:val="00531996"/>
    <w:rsid w:val="00532566"/>
    <w:rsid w:val="00533D70"/>
    <w:rsid w:val="005344F7"/>
    <w:rsid w:val="005346F0"/>
    <w:rsid w:val="005354F2"/>
    <w:rsid w:val="0053637C"/>
    <w:rsid w:val="00536696"/>
    <w:rsid w:val="00537073"/>
    <w:rsid w:val="0053740E"/>
    <w:rsid w:val="00537A95"/>
    <w:rsid w:val="00537B7D"/>
    <w:rsid w:val="00540355"/>
    <w:rsid w:val="00540E7B"/>
    <w:rsid w:val="00541E52"/>
    <w:rsid w:val="005421BD"/>
    <w:rsid w:val="0054287B"/>
    <w:rsid w:val="00543ADA"/>
    <w:rsid w:val="00543E3F"/>
    <w:rsid w:val="00544E1E"/>
    <w:rsid w:val="00545D23"/>
    <w:rsid w:val="00545DBC"/>
    <w:rsid w:val="005468C0"/>
    <w:rsid w:val="00546EE8"/>
    <w:rsid w:val="00547471"/>
    <w:rsid w:val="00547642"/>
    <w:rsid w:val="00547899"/>
    <w:rsid w:val="00547A90"/>
    <w:rsid w:val="00547E2C"/>
    <w:rsid w:val="00547F49"/>
    <w:rsid w:val="0054ED2F"/>
    <w:rsid w:val="0055119F"/>
    <w:rsid w:val="00551C04"/>
    <w:rsid w:val="00551F75"/>
    <w:rsid w:val="00553A12"/>
    <w:rsid w:val="00553F18"/>
    <w:rsid w:val="005540BE"/>
    <w:rsid w:val="00554A49"/>
    <w:rsid w:val="00555408"/>
    <w:rsid w:val="00555645"/>
    <w:rsid w:val="00555657"/>
    <w:rsid w:val="00555DEC"/>
    <w:rsid w:val="005562A0"/>
    <w:rsid w:val="0055690A"/>
    <w:rsid w:val="0055759F"/>
    <w:rsid w:val="00557736"/>
    <w:rsid w:val="00557972"/>
    <w:rsid w:val="00557D84"/>
    <w:rsid w:val="00557DC1"/>
    <w:rsid w:val="00560192"/>
    <w:rsid w:val="0056089E"/>
    <w:rsid w:val="00560C59"/>
    <w:rsid w:val="00560CB1"/>
    <w:rsid w:val="005613E2"/>
    <w:rsid w:val="00561DE0"/>
    <w:rsid w:val="005626E9"/>
    <w:rsid w:val="00563CF2"/>
    <w:rsid w:val="00563FF5"/>
    <w:rsid w:val="00564740"/>
    <w:rsid w:val="0056496F"/>
    <w:rsid w:val="005651EB"/>
    <w:rsid w:val="00565564"/>
    <w:rsid w:val="00565F71"/>
    <w:rsid w:val="00566FE4"/>
    <w:rsid w:val="005705F0"/>
    <w:rsid w:val="00570986"/>
    <w:rsid w:val="00570B72"/>
    <w:rsid w:val="00571733"/>
    <w:rsid w:val="00571870"/>
    <w:rsid w:val="00572543"/>
    <w:rsid w:val="00573767"/>
    <w:rsid w:val="00573BF9"/>
    <w:rsid w:val="00574120"/>
    <w:rsid w:val="00574183"/>
    <w:rsid w:val="00574B1D"/>
    <w:rsid w:val="00574FDF"/>
    <w:rsid w:val="005764EC"/>
    <w:rsid w:val="00577221"/>
    <w:rsid w:val="0057767C"/>
    <w:rsid w:val="005776F8"/>
    <w:rsid w:val="00577934"/>
    <w:rsid w:val="00577A44"/>
    <w:rsid w:val="00580391"/>
    <w:rsid w:val="00582804"/>
    <w:rsid w:val="00583084"/>
    <w:rsid w:val="00583151"/>
    <w:rsid w:val="00583E6D"/>
    <w:rsid w:val="00584578"/>
    <w:rsid w:val="00584A84"/>
    <w:rsid w:val="00584DF7"/>
    <w:rsid w:val="00584EC9"/>
    <w:rsid w:val="00585014"/>
    <w:rsid w:val="00585C46"/>
    <w:rsid w:val="00585C74"/>
    <w:rsid w:val="00585CA5"/>
    <w:rsid w:val="00585D99"/>
    <w:rsid w:val="00586502"/>
    <w:rsid w:val="00587428"/>
    <w:rsid w:val="00587C9C"/>
    <w:rsid w:val="005901C0"/>
    <w:rsid w:val="0059161A"/>
    <w:rsid w:val="00591684"/>
    <w:rsid w:val="005920DD"/>
    <w:rsid w:val="005928A4"/>
    <w:rsid w:val="00593175"/>
    <w:rsid w:val="00593BB1"/>
    <w:rsid w:val="00594B61"/>
    <w:rsid w:val="0059527C"/>
    <w:rsid w:val="00595394"/>
    <w:rsid w:val="0059572E"/>
    <w:rsid w:val="00596758"/>
    <w:rsid w:val="00596D06"/>
    <w:rsid w:val="005A13C5"/>
    <w:rsid w:val="005A1A97"/>
    <w:rsid w:val="005A1D83"/>
    <w:rsid w:val="005A1DE0"/>
    <w:rsid w:val="005A1E60"/>
    <w:rsid w:val="005A1F69"/>
    <w:rsid w:val="005A25B9"/>
    <w:rsid w:val="005A2A93"/>
    <w:rsid w:val="005A2B3A"/>
    <w:rsid w:val="005A2BCD"/>
    <w:rsid w:val="005A3222"/>
    <w:rsid w:val="005A326F"/>
    <w:rsid w:val="005A492F"/>
    <w:rsid w:val="005A4CEC"/>
    <w:rsid w:val="005A4F4B"/>
    <w:rsid w:val="005A5B35"/>
    <w:rsid w:val="005A6446"/>
    <w:rsid w:val="005A6520"/>
    <w:rsid w:val="005A65DA"/>
    <w:rsid w:val="005A71A2"/>
    <w:rsid w:val="005A77D0"/>
    <w:rsid w:val="005A7D92"/>
    <w:rsid w:val="005B00FA"/>
    <w:rsid w:val="005B1068"/>
    <w:rsid w:val="005B1733"/>
    <w:rsid w:val="005B1DA0"/>
    <w:rsid w:val="005B23E7"/>
    <w:rsid w:val="005B25CD"/>
    <w:rsid w:val="005B2665"/>
    <w:rsid w:val="005B294D"/>
    <w:rsid w:val="005B2AE1"/>
    <w:rsid w:val="005B2B46"/>
    <w:rsid w:val="005B32AB"/>
    <w:rsid w:val="005B3461"/>
    <w:rsid w:val="005B4650"/>
    <w:rsid w:val="005B472F"/>
    <w:rsid w:val="005B5E68"/>
    <w:rsid w:val="005B6441"/>
    <w:rsid w:val="005B69F2"/>
    <w:rsid w:val="005B7827"/>
    <w:rsid w:val="005B7F91"/>
    <w:rsid w:val="005C110F"/>
    <w:rsid w:val="005C1760"/>
    <w:rsid w:val="005C24DF"/>
    <w:rsid w:val="005C2809"/>
    <w:rsid w:val="005C28EE"/>
    <w:rsid w:val="005C2AF2"/>
    <w:rsid w:val="005C2DCE"/>
    <w:rsid w:val="005C3B67"/>
    <w:rsid w:val="005C3E62"/>
    <w:rsid w:val="005C6798"/>
    <w:rsid w:val="005C761B"/>
    <w:rsid w:val="005C7F13"/>
    <w:rsid w:val="005D0311"/>
    <w:rsid w:val="005D054A"/>
    <w:rsid w:val="005D151E"/>
    <w:rsid w:val="005D1B95"/>
    <w:rsid w:val="005D2248"/>
    <w:rsid w:val="005D26C1"/>
    <w:rsid w:val="005D2E8C"/>
    <w:rsid w:val="005D37C9"/>
    <w:rsid w:val="005D3A15"/>
    <w:rsid w:val="005D4966"/>
    <w:rsid w:val="005D50AD"/>
    <w:rsid w:val="005D5D05"/>
    <w:rsid w:val="005D63F3"/>
    <w:rsid w:val="005D6711"/>
    <w:rsid w:val="005D6C66"/>
    <w:rsid w:val="005D6E57"/>
    <w:rsid w:val="005D6EB6"/>
    <w:rsid w:val="005D6F4C"/>
    <w:rsid w:val="005D7624"/>
    <w:rsid w:val="005D7F46"/>
    <w:rsid w:val="005E0CB5"/>
    <w:rsid w:val="005E0D50"/>
    <w:rsid w:val="005E1B25"/>
    <w:rsid w:val="005E1EA4"/>
    <w:rsid w:val="005E2171"/>
    <w:rsid w:val="005E2263"/>
    <w:rsid w:val="005E2AE0"/>
    <w:rsid w:val="005E2D62"/>
    <w:rsid w:val="005E3656"/>
    <w:rsid w:val="005E4DED"/>
    <w:rsid w:val="005E4EF5"/>
    <w:rsid w:val="005E5253"/>
    <w:rsid w:val="005E56CC"/>
    <w:rsid w:val="005E58A5"/>
    <w:rsid w:val="005E5D68"/>
    <w:rsid w:val="005E5E7D"/>
    <w:rsid w:val="005E6308"/>
    <w:rsid w:val="005E667A"/>
    <w:rsid w:val="005E6690"/>
    <w:rsid w:val="005E7583"/>
    <w:rsid w:val="005E76C5"/>
    <w:rsid w:val="005F0261"/>
    <w:rsid w:val="005F03A4"/>
    <w:rsid w:val="005F0567"/>
    <w:rsid w:val="005F0842"/>
    <w:rsid w:val="005F174B"/>
    <w:rsid w:val="005F1C7E"/>
    <w:rsid w:val="005F25CB"/>
    <w:rsid w:val="005F292E"/>
    <w:rsid w:val="005F30FD"/>
    <w:rsid w:val="005F3868"/>
    <w:rsid w:val="005F386F"/>
    <w:rsid w:val="005F417C"/>
    <w:rsid w:val="005F47EE"/>
    <w:rsid w:val="005F4AEA"/>
    <w:rsid w:val="005F4D92"/>
    <w:rsid w:val="005F5141"/>
    <w:rsid w:val="005F5FF4"/>
    <w:rsid w:val="005F61C8"/>
    <w:rsid w:val="005F67E6"/>
    <w:rsid w:val="005F69CD"/>
    <w:rsid w:val="005F7089"/>
    <w:rsid w:val="005F7A9B"/>
    <w:rsid w:val="005F7D0D"/>
    <w:rsid w:val="00600713"/>
    <w:rsid w:val="00600EDF"/>
    <w:rsid w:val="0060146B"/>
    <w:rsid w:val="006019F9"/>
    <w:rsid w:val="00601A3B"/>
    <w:rsid w:val="00601A46"/>
    <w:rsid w:val="006024BA"/>
    <w:rsid w:val="006026EF"/>
    <w:rsid w:val="00602B97"/>
    <w:rsid w:val="006031F7"/>
    <w:rsid w:val="00604524"/>
    <w:rsid w:val="0060506F"/>
    <w:rsid w:val="006055B2"/>
    <w:rsid w:val="00605782"/>
    <w:rsid w:val="0060672D"/>
    <w:rsid w:val="0060692D"/>
    <w:rsid w:val="0061020C"/>
    <w:rsid w:val="006107D9"/>
    <w:rsid w:val="00610CA2"/>
    <w:rsid w:val="0061110E"/>
    <w:rsid w:val="00611578"/>
    <w:rsid w:val="006117B5"/>
    <w:rsid w:val="00611D10"/>
    <w:rsid w:val="00611DD4"/>
    <w:rsid w:val="00611E76"/>
    <w:rsid w:val="00612323"/>
    <w:rsid w:val="0061255B"/>
    <w:rsid w:val="00612649"/>
    <w:rsid w:val="00612866"/>
    <w:rsid w:val="00613487"/>
    <w:rsid w:val="00613E5E"/>
    <w:rsid w:val="0061465C"/>
    <w:rsid w:val="006153B5"/>
    <w:rsid w:val="00615A57"/>
    <w:rsid w:val="00615A6F"/>
    <w:rsid w:val="00615EF9"/>
    <w:rsid w:val="006164AE"/>
    <w:rsid w:val="006164D7"/>
    <w:rsid w:val="00616770"/>
    <w:rsid w:val="0061704F"/>
    <w:rsid w:val="00617919"/>
    <w:rsid w:val="006201D4"/>
    <w:rsid w:val="0062072F"/>
    <w:rsid w:val="00620B53"/>
    <w:rsid w:val="0062114D"/>
    <w:rsid w:val="00621861"/>
    <w:rsid w:val="00621D23"/>
    <w:rsid w:val="006223D8"/>
    <w:rsid w:val="006225B9"/>
    <w:rsid w:val="00622F1D"/>
    <w:rsid w:val="0062310C"/>
    <w:rsid w:val="006237F8"/>
    <w:rsid w:val="006240E7"/>
    <w:rsid w:val="00624BD7"/>
    <w:rsid w:val="00624C83"/>
    <w:rsid w:val="00625A72"/>
    <w:rsid w:val="00625FAE"/>
    <w:rsid w:val="006260C8"/>
    <w:rsid w:val="00627E64"/>
    <w:rsid w:val="006308B7"/>
    <w:rsid w:val="00630C3C"/>
    <w:rsid w:val="00630D31"/>
    <w:rsid w:val="00632529"/>
    <w:rsid w:val="00632E90"/>
    <w:rsid w:val="00633197"/>
    <w:rsid w:val="006358B3"/>
    <w:rsid w:val="00636240"/>
    <w:rsid w:val="006365EE"/>
    <w:rsid w:val="00637E80"/>
    <w:rsid w:val="006400EB"/>
    <w:rsid w:val="0064017F"/>
    <w:rsid w:val="0064064A"/>
    <w:rsid w:val="0064078A"/>
    <w:rsid w:val="006407B4"/>
    <w:rsid w:val="00640822"/>
    <w:rsid w:val="00640E8F"/>
    <w:rsid w:val="0064163A"/>
    <w:rsid w:val="006423DD"/>
    <w:rsid w:val="00642470"/>
    <w:rsid w:val="00643464"/>
    <w:rsid w:val="00643E0F"/>
    <w:rsid w:val="00645CF6"/>
    <w:rsid w:val="00646400"/>
    <w:rsid w:val="00646F1D"/>
    <w:rsid w:val="00647772"/>
    <w:rsid w:val="00647A2F"/>
    <w:rsid w:val="00647D63"/>
    <w:rsid w:val="0065055C"/>
    <w:rsid w:val="00650608"/>
    <w:rsid w:val="00650830"/>
    <w:rsid w:val="00650882"/>
    <w:rsid w:val="00650A75"/>
    <w:rsid w:val="00650BD2"/>
    <w:rsid w:val="00650FFE"/>
    <w:rsid w:val="00651209"/>
    <w:rsid w:val="006514FE"/>
    <w:rsid w:val="006515D3"/>
    <w:rsid w:val="0065184B"/>
    <w:rsid w:val="0065189C"/>
    <w:rsid w:val="00651E5A"/>
    <w:rsid w:val="006521CF"/>
    <w:rsid w:val="00652CBE"/>
    <w:rsid w:val="00653F6E"/>
    <w:rsid w:val="00653FEF"/>
    <w:rsid w:val="0065407C"/>
    <w:rsid w:val="0065438F"/>
    <w:rsid w:val="006545FC"/>
    <w:rsid w:val="006546C3"/>
    <w:rsid w:val="00654B28"/>
    <w:rsid w:val="00654BE9"/>
    <w:rsid w:val="00654EF9"/>
    <w:rsid w:val="00655C42"/>
    <w:rsid w:val="00656910"/>
    <w:rsid w:val="006570E8"/>
    <w:rsid w:val="0065744B"/>
    <w:rsid w:val="0065747F"/>
    <w:rsid w:val="006578F0"/>
    <w:rsid w:val="00657BFB"/>
    <w:rsid w:val="00657E41"/>
    <w:rsid w:val="00657F01"/>
    <w:rsid w:val="006605BD"/>
    <w:rsid w:val="00661868"/>
    <w:rsid w:val="006618D6"/>
    <w:rsid w:val="00662BA7"/>
    <w:rsid w:val="00662D23"/>
    <w:rsid w:val="00663EB9"/>
    <w:rsid w:val="00664A2D"/>
    <w:rsid w:val="00664B17"/>
    <w:rsid w:val="00664DFA"/>
    <w:rsid w:val="006665D3"/>
    <w:rsid w:val="00666D3C"/>
    <w:rsid w:val="00670D41"/>
    <w:rsid w:val="00670FF6"/>
    <w:rsid w:val="006710C8"/>
    <w:rsid w:val="006714A2"/>
    <w:rsid w:val="00671B29"/>
    <w:rsid w:val="00671E30"/>
    <w:rsid w:val="00672EE4"/>
    <w:rsid w:val="006736BF"/>
    <w:rsid w:val="00673D2E"/>
    <w:rsid w:val="00674417"/>
    <w:rsid w:val="0067453C"/>
    <w:rsid w:val="00674EB2"/>
    <w:rsid w:val="00675046"/>
    <w:rsid w:val="00677668"/>
    <w:rsid w:val="006776DE"/>
    <w:rsid w:val="00677A87"/>
    <w:rsid w:val="00677C69"/>
    <w:rsid w:val="00677DD8"/>
    <w:rsid w:val="00677E5A"/>
    <w:rsid w:val="00677EA8"/>
    <w:rsid w:val="006805D7"/>
    <w:rsid w:val="0068062B"/>
    <w:rsid w:val="00680BAB"/>
    <w:rsid w:val="00681379"/>
    <w:rsid w:val="00681647"/>
    <w:rsid w:val="00681815"/>
    <w:rsid w:val="00681A3E"/>
    <w:rsid w:val="00682331"/>
    <w:rsid w:val="00682F22"/>
    <w:rsid w:val="00683899"/>
    <w:rsid w:val="006843C1"/>
    <w:rsid w:val="006854B1"/>
    <w:rsid w:val="00685CF0"/>
    <w:rsid w:val="00685D15"/>
    <w:rsid w:val="00686FE3"/>
    <w:rsid w:val="00687AF6"/>
    <w:rsid w:val="00687B2B"/>
    <w:rsid w:val="00687CAD"/>
    <w:rsid w:val="00690144"/>
    <w:rsid w:val="00690218"/>
    <w:rsid w:val="0069087A"/>
    <w:rsid w:val="00690C0A"/>
    <w:rsid w:val="0069179F"/>
    <w:rsid w:val="00693E58"/>
    <w:rsid w:val="006940B0"/>
    <w:rsid w:val="00694555"/>
    <w:rsid w:val="00694AEF"/>
    <w:rsid w:val="00694CF6"/>
    <w:rsid w:val="00695537"/>
    <w:rsid w:val="00695BCE"/>
    <w:rsid w:val="00696CC3"/>
    <w:rsid w:val="00697E5A"/>
    <w:rsid w:val="006A0849"/>
    <w:rsid w:val="006A0C6D"/>
    <w:rsid w:val="006A1143"/>
    <w:rsid w:val="006A11D4"/>
    <w:rsid w:val="006A13C0"/>
    <w:rsid w:val="006A1C10"/>
    <w:rsid w:val="006A24B2"/>
    <w:rsid w:val="006A2588"/>
    <w:rsid w:val="006A27F8"/>
    <w:rsid w:val="006A2C82"/>
    <w:rsid w:val="006A2DB5"/>
    <w:rsid w:val="006A3B2E"/>
    <w:rsid w:val="006A3CC6"/>
    <w:rsid w:val="006A45B8"/>
    <w:rsid w:val="006A4721"/>
    <w:rsid w:val="006A50AB"/>
    <w:rsid w:val="006A5127"/>
    <w:rsid w:val="006A5D94"/>
    <w:rsid w:val="006A5F10"/>
    <w:rsid w:val="006A6628"/>
    <w:rsid w:val="006A6918"/>
    <w:rsid w:val="006A6FDD"/>
    <w:rsid w:val="006B1BAE"/>
    <w:rsid w:val="006B26D3"/>
    <w:rsid w:val="006B274B"/>
    <w:rsid w:val="006B33FC"/>
    <w:rsid w:val="006B419F"/>
    <w:rsid w:val="006B43C3"/>
    <w:rsid w:val="006B5290"/>
    <w:rsid w:val="006B5639"/>
    <w:rsid w:val="006B64E8"/>
    <w:rsid w:val="006B6C61"/>
    <w:rsid w:val="006C0D2B"/>
    <w:rsid w:val="006C10D8"/>
    <w:rsid w:val="006C1386"/>
    <w:rsid w:val="006C14BC"/>
    <w:rsid w:val="006C1A04"/>
    <w:rsid w:val="006C1CD7"/>
    <w:rsid w:val="006C2001"/>
    <w:rsid w:val="006C2988"/>
    <w:rsid w:val="006C3647"/>
    <w:rsid w:val="006C4E7E"/>
    <w:rsid w:val="006C4EF3"/>
    <w:rsid w:val="006C50C4"/>
    <w:rsid w:val="006C5456"/>
    <w:rsid w:val="006C54DA"/>
    <w:rsid w:val="006C57F8"/>
    <w:rsid w:val="006C5866"/>
    <w:rsid w:val="006C5F46"/>
    <w:rsid w:val="006C61AC"/>
    <w:rsid w:val="006C62C8"/>
    <w:rsid w:val="006C6383"/>
    <w:rsid w:val="006C6933"/>
    <w:rsid w:val="006C6E36"/>
    <w:rsid w:val="006C7ECC"/>
    <w:rsid w:val="006D076E"/>
    <w:rsid w:val="006D11A3"/>
    <w:rsid w:val="006D1922"/>
    <w:rsid w:val="006D1A64"/>
    <w:rsid w:val="006D376A"/>
    <w:rsid w:val="006D3881"/>
    <w:rsid w:val="006D443C"/>
    <w:rsid w:val="006D4580"/>
    <w:rsid w:val="006D4DC6"/>
    <w:rsid w:val="006D5823"/>
    <w:rsid w:val="006D6AAF"/>
    <w:rsid w:val="006D7128"/>
    <w:rsid w:val="006D74E7"/>
    <w:rsid w:val="006DE551"/>
    <w:rsid w:val="006E05E9"/>
    <w:rsid w:val="006E067D"/>
    <w:rsid w:val="006E1927"/>
    <w:rsid w:val="006E3CAD"/>
    <w:rsid w:val="006E3F45"/>
    <w:rsid w:val="006E4469"/>
    <w:rsid w:val="006E4640"/>
    <w:rsid w:val="006E4B5B"/>
    <w:rsid w:val="006E4F75"/>
    <w:rsid w:val="006E51FC"/>
    <w:rsid w:val="006E5393"/>
    <w:rsid w:val="006E6446"/>
    <w:rsid w:val="006E6539"/>
    <w:rsid w:val="006F0E87"/>
    <w:rsid w:val="006F1392"/>
    <w:rsid w:val="006F1528"/>
    <w:rsid w:val="006F1734"/>
    <w:rsid w:val="006F17CA"/>
    <w:rsid w:val="006F23F6"/>
    <w:rsid w:val="006F2A18"/>
    <w:rsid w:val="006F2D01"/>
    <w:rsid w:val="006F2D76"/>
    <w:rsid w:val="006F3117"/>
    <w:rsid w:val="006F34DA"/>
    <w:rsid w:val="006F3556"/>
    <w:rsid w:val="006F36CD"/>
    <w:rsid w:val="006F3870"/>
    <w:rsid w:val="006F4796"/>
    <w:rsid w:val="006F5B2A"/>
    <w:rsid w:val="006F6977"/>
    <w:rsid w:val="006F6B3A"/>
    <w:rsid w:val="006F6FB2"/>
    <w:rsid w:val="006F7D3B"/>
    <w:rsid w:val="007006C6"/>
    <w:rsid w:val="00700DE0"/>
    <w:rsid w:val="007019B7"/>
    <w:rsid w:val="00702A09"/>
    <w:rsid w:val="00703574"/>
    <w:rsid w:val="0070398B"/>
    <w:rsid w:val="00703E59"/>
    <w:rsid w:val="0070421A"/>
    <w:rsid w:val="00704A2C"/>
    <w:rsid w:val="00704C12"/>
    <w:rsid w:val="00704F07"/>
    <w:rsid w:val="00706D6F"/>
    <w:rsid w:val="007070C8"/>
    <w:rsid w:val="00710078"/>
    <w:rsid w:val="00710C78"/>
    <w:rsid w:val="00710DDA"/>
    <w:rsid w:val="00710F7F"/>
    <w:rsid w:val="007117B5"/>
    <w:rsid w:val="00711D5C"/>
    <w:rsid w:val="00711E5F"/>
    <w:rsid w:val="00711E7F"/>
    <w:rsid w:val="00711E9B"/>
    <w:rsid w:val="00712759"/>
    <w:rsid w:val="007129D8"/>
    <w:rsid w:val="0071354B"/>
    <w:rsid w:val="0071485E"/>
    <w:rsid w:val="00714E95"/>
    <w:rsid w:val="00715178"/>
    <w:rsid w:val="00715967"/>
    <w:rsid w:val="00716834"/>
    <w:rsid w:val="00716D28"/>
    <w:rsid w:val="007171EC"/>
    <w:rsid w:val="007172C8"/>
    <w:rsid w:val="007173DA"/>
    <w:rsid w:val="00717431"/>
    <w:rsid w:val="00717BAA"/>
    <w:rsid w:val="00717E75"/>
    <w:rsid w:val="007200EA"/>
    <w:rsid w:val="00720B94"/>
    <w:rsid w:val="00720C1E"/>
    <w:rsid w:val="007221AF"/>
    <w:rsid w:val="00722902"/>
    <w:rsid w:val="007232EF"/>
    <w:rsid w:val="007242D6"/>
    <w:rsid w:val="00724A00"/>
    <w:rsid w:val="00724E9F"/>
    <w:rsid w:val="00725482"/>
    <w:rsid w:val="00726394"/>
    <w:rsid w:val="007267CF"/>
    <w:rsid w:val="00726C29"/>
    <w:rsid w:val="00726D45"/>
    <w:rsid w:val="00727C94"/>
    <w:rsid w:val="00730165"/>
    <w:rsid w:val="007301CB"/>
    <w:rsid w:val="00730455"/>
    <w:rsid w:val="00731155"/>
    <w:rsid w:val="0073157E"/>
    <w:rsid w:val="0073164D"/>
    <w:rsid w:val="00732176"/>
    <w:rsid w:val="00732FA3"/>
    <w:rsid w:val="007330A2"/>
    <w:rsid w:val="00733186"/>
    <w:rsid w:val="0073320C"/>
    <w:rsid w:val="007332E4"/>
    <w:rsid w:val="00733AD9"/>
    <w:rsid w:val="00733FD1"/>
    <w:rsid w:val="007340E1"/>
    <w:rsid w:val="007344D9"/>
    <w:rsid w:val="007356A7"/>
    <w:rsid w:val="0073580F"/>
    <w:rsid w:val="00735D6F"/>
    <w:rsid w:val="00735F79"/>
    <w:rsid w:val="00736346"/>
    <w:rsid w:val="00736AD4"/>
    <w:rsid w:val="00736BA4"/>
    <w:rsid w:val="00737129"/>
    <w:rsid w:val="007372FB"/>
    <w:rsid w:val="007374A9"/>
    <w:rsid w:val="007374E5"/>
    <w:rsid w:val="0074006D"/>
    <w:rsid w:val="0074008F"/>
    <w:rsid w:val="00740711"/>
    <w:rsid w:val="00740A52"/>
    <w:rsid w:val="00740E64"/>
    <w:rsid w:val="0074164E"/>
    <w:rsid w:val="007424C8"/>
    <w:rsid w:val="00742956"/>
    <w:rsid w:val="00742AD3"/>
    <w:rsid w:val="00743236"/>
    <w:rsid w:val="00743CF3"/>
    <w:rsid w:val="00744572"/>
    <w:rsid w:val="0074464B"/>
    <w:rsid w:val="00744C5B"/>
    <w:rsid w:val="0074582A"/>
    <w:rsid w:val="00745CC3"/>
    <w:rsid w:val="00746067"/>
    <w:rsid w:val="00746204"/>
    <w:rsid w:val="00746335"/>
    <w:rsid w:val="00746B3E"/>
    <w:rsid w:val="007476C9"/>
    <w:rsid w:val="0075135C"/>
    <w:rsid w:val="00751A61"/>
    <w:rsid w:val="0075243E"/>
    <w:rsid w:val="00752D90"/>
    <w:rsid w:val="00753382"/>
    <w:rsid w:val="00753AE6"/>
    <w:rsid w:val="0075419A"/>
    <w:rsid w:val="007541AC"/>
    <w:rsid w:val="0075500D"/>
    <w:rsid w:val="00756895"/>
    <w:rsid w:val="007569BB"/>
    <w:rsid w:val="00756EC3"/>
    <w:rsid w:val="0076001B"/>
    <w:rsid w:val="007605EB"/>
    <w:rsid w:val="0076091A"/>
    <w:rsid w:val="00760F8E"/>
    <w:rsid w:val="007615C4"/>
    <w:rsid w:val="007619B1"/>
    <w:rsid w:val="00762972"/>
    <w:rsid w:val="00762B69"/>
    <w:rsid w:val="007646EA"/>
    <w:rsid w:val="007650A3"/>
    <w:rsid w:val="00765B4E"/>
    <w:rsid w:val="0076630B"/>
    <w:rsid w:val="0076713E"/>
    <w:rsid w:val="007672BF"/>
    <w:rsid w:val="00773BE5"/>
    <w:rsid w:val="00773C63"/>
    <w:rsid w:val="007748A2"/>
    <w:rsid w:val="00774AFC"/>
    <w:rsid w:val="00775E64"/>
    <w:rsid w:val="00776C4D"/>
    <w:rsid w:val="00777DA8"/>
    <w:rsid w:val="00777E33"/>
    <w:rsid w:val="00780015"/>
    <w:rsid w:val="00780502"/>
    <w:rsid w:val="00780C63"/>
    <w:rsid w:val="0078104B"/>
    <w:rsid w:val="0078109F"/>
    <w:rsid w:val="007818FD"/>
    <w:rsid w:val="0078224B"/>
    <w:rsid w:val="00782BE8"/>
    <w:rsid w:val="00783031"/>
    <w:rsid w:val="00783219"/>
    <w:rsid w:val="00783592"/>
    <w:rsid w:val="00784D3B"/>
    <w:rsid w:val="00787426"/>
    <w:rsid w:val="00787D06"/>
    <w:rsid w:val="0079057A"/>
    <w:rsid w:val="00791527"/>
    <w:rsid w:val="00792A57"/>
    <w:rsid w:val="00792D20"/>
    <w:rsid w:val="00792EF8"/>
    <w:rsid w:val="00793107"/>
    <w:rsid w:val="007933FE"/>
    <w:rsid w:val="0079425B"/>
    <w:rsid w:val="0079434F"/>
    <w:rsid w:val="0079435C"/>
    <w:rsid w:val="00794535"/>
    <w:rsid w:val="00794F63"/>
    <w:rsid w:val="00795244"/>
    <w:rsid w:val="0079596F"/>
    <w:rsid w:val="0079622F"/>
    <w:rsid w:val="0079648F"/>
    <w:rsid w:val="00797153"/>
    <w:rsid w:val="00797157"/>
    <w:rsid w:val="0079748C"/>
    <w:rsid w:val="007977B0"/>
    <w:rsid w:val="007A18B2"/>
    <w:rsid w:val="007A19D4"/>
    <w:rsid w:val="007A2D2A"/>
    <w:rsid w:val="007A30C4"/>
    <w:rsid w:val="007A31DB"/>
    <w:rsid w:val="007A3A85"/>
    <w:rsid w:val="007A4013"/>
    <w:rsid w:val="007A40EF"/>
    <w:rsid w:val="007A425D"/>
    <w:rsid w:val="007A4829"/>
    <w:rsid w:val="007A4B05"/>
    <w:rsid w:val="007A6BC3"/>
    <w:rsid w:val="007A7CE4"/>
    <w:rsid w:val="007B029F"/>
    <w:rsid w:val="007B194F"/>
    <w:rsid w:val="007B2FF3"/>
    <w:rsid w:val="007B3647"/>
    <w:rsid w:val="007B3659"/>
    <w:rsid w:val="007B37BB"/>
    <w:rsid w:val="007B4418"/>
    <w:rsid w:val="007B4CA9"/>
    <w:rsid w:val="007B4CEB"/>
    <w:rsid w:val="007B5314"/>
    <w:rsid w:val="007B5684"/>
    <w:rsid w:val="007B56DB"/>
    <w:rsid w:val="007B60E0"/>
    <w:rsid w:val="007B6649"/>
    <w:rsid w:val="007B7267"/>
    <w:rsid w:val="007C19B2"/>
    <w:rsid w:val="007C1A0F"/>
    <w:rsid w:val="007C2466"/>
    <w:rsid w:val="007C28D6"/>
    <w:rsid w:val="007C3004"/>
    <w:rsid w:val="007C3A2A"/>
    <w:rsid w:val="007C4796"/>
    <w:rsid w:val="007C4A6F"/>
    <w:rsid w:val="007C5981"/>
    <w:rsid w:val="007C66C3"/>
    <w:rsid w:val="007C6A61"/>
    <w:rsid w:val="007C6D91"/>
    <w:rsid w:val="007C7771"/>
    <w:rsid w:val="007D03CC"/>
    <w:rsid w:val="007D0C1D"/>
    <w:rsid w:val="007D1484"/>
    <w:rsid w:val="007D1508"/>
    <w:rsid w:val="007D1B41"/>
    <w:rsid w:val="007D28E7"/>
    <w:rsid w:val="007D3343"/>
    <w:rsid w:val="007D405D"/>
    <w:rsid w:val="007D4246"/>
    <w:rsid w:val="007D46B0"/>
    <w:rsid w:val="007D4B2C"/>
    <w:rsid w:val="007D4E14"/>
    <w:rsid w:val="007D4F37"/>
    <w:rsid w:val="007D5048"/>
    <w:rsid w:val="007D597F"/>
    <w:rsid w:val="007D5A55"/>
    <w:rsid w:val="007D5B3B"/>
    <w:rsid w:val="007D65B5"/>
    <w:rsid w:val="007D68E2"/>
    <w:rsid w:val="007D6BF3"/>
    <w:rsid w:val="007D73D4"/>
    <w:rsid w:val="007D755C"/>
    <w:rsid w:val="007D770D"/>
    <w:rsid w:val="007D7806"/>
    <w:rsid w:val="007D7B20"/>
    <w:rsid w:val="007E0695"/>
    <w:rsid w:val="007E09FA"/>
    <w:rsid w:val="007E209E"/>
    <w:rsid w:val="007E21AB"/>
    <w:rsid w:val="007E3729"/>
    <w:rsid w:val="007E39F8"/>
    <w:rsid w:val="007E3A95"/>
    <w:rsid w:val="007E49AB"/>
    <w:rsid w:val="007E5146"/>
    <w:rsid w:val="007E62D4"/>
    <w:rsid w:val="007E665B"/>
    <w:rsid w:val="007E72ED"/>
    <w:rsid w:val="007E789A"/>
    <w:rsid w:val="007EAAFF"/>
    <w:rsid w:val="007F0AEE"/>
    <w:rsid w:val="007F1257"/>
    <w:rsid w:val="007F1310"/>
    <w:rsid w:val="007F182E"/>
    <w:rsid w:val="007F1882"/>
    <w:rsid w:val="007F24F2"/>
    <w:rsid w:val="007F265F"/>
    <w:rsid w:val="007F2BC3"/>
    <w:rsid w:val="007F3487"/>
    <w:rsid w:val="007F3976"/>
    <w:rsid w:val="007F4479"/>
    <w:rsid w:val="007F5093"/>
    <w:rsid w:val="007F57E6"/>
    <w:rsid w:val="007F65E5"/>
    <w:rsid w:val="007F65E9"/>
    <w:rsid w:val="007F6A24"/>
    <w:rsid w:val="007F6B09"/>
    <w:rsid w:val="007F77FA"/>
    <w:rsid w:val="0080049F"/>
    <w:rsid w:val="00800542"/>
    <w:rsid w:val="0080070B"/>
    <w:rsid w:val="00800971"/>
    <w:rsid w:val="00801630"/>
    <w:rsid w:val="0080250B"/>
    <w:rsid w:val="00802855"/>
    <w:rsid w:val="00804753"/>
    <w:rsid w:val="008047D4"/>
    <w:rsid w:val="00804C06"/>
    <w:rsid w:val="00805286"/>
    <w:rsid w:val="00805BB7"/>
    <w:rsid w:val="00807260"/>
    <w:rsid w:val="0081011C"/>
    <w:rsid w:val="0081067D"/>
    <w:rsid w:val="0081118B"/>
    <w:rsid w:val="008115E7"/>
    <w:rsid w:val="00811BB2"/>
    <w:rsid w:val="00811CF2"/>
    <w:rsid w:val="00812FD1"/>
    <w:rsid w:val="00813EA2"/>
    <w:rsid w:val="00814547"/>
    <w:rsid w:val="0081489A"/>
    <w:rsid w:val="00815BE4"/>
    <w:rsid w:val="008163D1"/>
    <w:rsid w:val="00816CC3"/>
    <w:rsid w:val="00816F12"/>
    <w:rsid w:val="008171E4"/>
    <w:rsid w:val="00820164"/>
    <w:rsid w:val="0082041E"/>
    <w:rsid w:val="00820478"/>
    <w:rsid w:val="00820B7B"/>
    <w:rsid w:val="00820F9F"/>
    <w:rsid w:val="00821017"/>
    <w:rsid w:val="0082126D"/>
    <w:rsid w:val="0082133D"/>
    <w:rsid w:val="00821518"/>
    <w:rsid w:val="00821745"/>
    <w:rsid w:val="0082258B"/>
    <w:rsid w:val="00823537"/>
    <w:rsid w:val="00823894"/>
    <w:rsid w:val="00823C69"/>
    <w:rsid w:val="00825648"/>
    <w:rsid w:val="008260F6"/>
    <w:rsid w:val="0082623F"/>
    <w:rsid w:val="008262AC"/>
    <w:rsid w:val="00826AC3"/>
    <w:rsid w:val="0083037E"/>
    <w:rsid w:val="0083078D"/>
    <w:rsid w:val="008307E5"/>
    <w:rsid w:val="00831741"/>
    <w:rsid w:val="0083191A"/>
    <w:rsid w:val="00832D0D"/>
    <w:rsid w:val="00833398"/>
    <w:rsid w:val="008338AA"/>
    <w:rsid w:val="00835632"/>
    <w:rsid w:val="008357E6"/>
    <w:rsid w:val="0083672D"/>
    <w:rsid w:val="00840FE6"/>
    <w:rsid w:val="00841241"/>
    <w:rsid w:val="00841395"/>
    <w:rsid w:val="00841560"/>
    <w:rsid w:val="0084177A"/>
    <w:rsid w:val="0084178C"/>
    <w:rsid w:val="0084187E"/>
    <w:rsid w:val="008435C2"/>
    <w:rsid w:val="00843626"/>
    <w:rsid w:val="00843928"/>
    <w:rsid w:val="00843CDA"/>
    <w:rsid w:val="00843D0B"/>
    <w:rsid w:val="008443D4"/>
    <w:rsid w:val="00844841"/>
    <w:rsid w:val="00844D36"/>
    <w:rsid w:val="00844F5F"/>
    <w:rsid w:val="0084677C"/>
    <w:rsid w:val="00846CEC"/>
    <w:rsid w:val="00847D50"/>
    <w:rsid w:val="00850D22"/>
    <w:rsid w:val="00850FFD"/>
    <w:rsid w:val="008522D2"/>
    <w:rsid w:val="00852C9D"/>
    <w:rsid w:val="00854221"/>
    <w:rsid w:val="0085450C"/>
    <w:rsid w:val="00854BC9"/>
    <w:rsid w:val="008559AD"/>
    <w:rsid w:val="00856031"/>
    <w:rsid w:val="00856520"/>
    <w:rsid w:val="008567BD"/>
    <w:rsid w:val="008570EA"/>
    <w:rsid w:val="00857D1B"/>
    <w:rsid w:val="00861176"/>
    <w:rsid w:val="00861BE9"/>
    <w:rsid w:val="00862038"/>
    <w:rsid w:val="00862212"/>
    <w:rsid w:val="0086234D"/>
    <w:rsid w:val="00862A2A"/>
    <w:rsid w:val="00863139"/>
    <w:rsid w:val="00863336"/>
    <w:rsid w:val="00863B3C"/>
    <w:rsid w:val="008646B6"/>
    <w:rsid w:val="008651C4"/>
    <w:rsid w:val="00865F18"/>
    <w:rsid w:val="00866635"/>
    <w:rsid w:val="008675EE"/>
    <w:rsid w:val="00870679"/>
    <w:rsid w:val="00870837"/>
    <w:rsid w:val="00870F19"/>
    <w:rsid w:val="00871773"/>
    <w:rsid w:val="00871FAE"/>
    <w:rsid w:val="008724AD"/>
    <w:rsid w:val="00872DD3"/>
    <w:rsid w:val="00873DE9"/>
    <w:rsid w:val="00873E57"/>
    <w:rsid w:val="0087552F"/>
    <w:rsid w:val="008759F1"/>
    <w:rsid w:val="00875C33"/>
    <w:rsid w:val="0087648A"/>
    <w:rsid w:val="00876848"/>
    <w:rsid w:val="008769FA"/>
    <w:rsid w:val="008773F3"/>
    <w:rsid w:val="00877C43"/>
    <w:rsid w:val="008801C7"/>
    <w:rsid w:val="008803AC"/>
    <w:rsid w:val="00880722"/>
    <w:rsid w:val="00880984"/>
    <w:rsid w:val="00880D10"/>
    <w:rsid w:val="00881294"/>
    <w:rsid w:val="008815C6"/>
    <w:rsid w:val="00881694"/>
    <w:rsid w:val="00881AC2"/>
    <w:rsid w:val="00881E5D"/>
    <w:rsid w:val="008825B6"/>
    <w:rsid w:val="008830D7"/>
    <w:rsid w:val="00883C51"/>
    <w:rsid w:val="008842E9"/>
    <w:rsid w:val="00884888"/>
    <w:rsid w:val="00884D10"/>
    <w:rsid w:val="00885277"/>
    <w:rsid w:val="0088528A"/>
    <w:rsid w:val="008852F7"/>
    <w:rsid w:val="00885472"/>
    <w:rsid w:val="00885801"/>
    <w:rsid w:val="00885883"/>
    <w:rsid w:val="00887091"/>
    <w:rsid w:val="00887142"/>
    <w:rsid w:val="008906E2"/>
    <w:rsid w:val="0089198D"/>
    <w:rsid w:val="00891A23"/>
    <w:rsid w:val="0089225B"/>
    <w:rsid w:val="008926F6"/>
    <w:rsid w:val="00893856"/>
    <w:rsid w:val="008942FB"/>
    <w:rsid w:val="00894E30"/>
    <w:rsid w:val="00894F63"/>
    <w:rsid w:val="0089577A"/>
    <w:rsid w:val="00895850"/>
    <w:rsid w:val="00895B40"/>
    <w:rsid w:val="00896359"/>
    <w:rsid w:val="00896668"/>
    <w:rsid w:val="00897490"/>
    <w:rsid w:val="008A07EC"/>
    <w:rsid w:val="008A0C35"/>
    <w:rsid w:val="008A1045"/>
    <w:rsid w:val="008A10D6"/>
    <w:rsid w:val="008A11B5"/>
    <w:rsid w:val="008A14A6"/>
    <w:rsid w:val="008A1E56"/>
    <w:rsid w:val="008A233F"/>
    <w:rsid w:val="008A238E"/>
    <w:rsid w:val="008A3592"/>
    <w:rsid w:val="008A37C1"/>
    <w:rsid w:val="008A40EE"/>
    <w:rsid w:val="008A4355"/>
    <w:rsid w:val="008A4A07"/>
    <w:rsid w:val="008A6105"/>
    <w:rsid w:val="008A6109"/>
    <w:rsid w:val="008A78C8"/>
    <w:rsid w:val="008A7D47"/>
    <w:rsid w:val="008B02B2"/>
    <w:rsid w:val="008B1A44"/>
    <w:rsid w:val="008B1C0D"/>
    <w:rsid w:val="008B1E55"/>
    <w:rsid w:val="008B2083"/>
    <w:rsid w:val="008B23CB"/>
    <w:rsid w:val="008B24BE"/>
    <w:rsid w:val="008B3027"/>
    <w:rsid w:val="008B3927"/>
    <w:rsid w:val="008B3E34"/>
    <w:rsid w:val="008B40AB"/>
    <w:rsid w:val="008B5008"/>
    <w:rsid w:val="008B5356"/>
    <w:rsid w:val="008B5C5B"/>
    <w:rsid w:val="008B7063"/>
    <w:rsid w:val="008B72ED"/>
    <w:rsid w:val="008B78C1"/>
    <w:rsid w:val="008B790F"/>
    <w:rsid w:val="008C04AC"/>
    <w:rsid w:val="008C0EBF"/>
    <w:rsid w:val="008C1838"/>
    <w:rsid w:val="008C268A"/>
    <w:rsid w:val="008C2933"/>
    <w:rsid w:val="008C2AC8"/>
    <w:rsid w:val="008C2FB4"/>
    <w:rsid w:val="008C331D"/>
    <w:rsid w:val="008C3ADE"/>
    <w:rsid w:val="008C3EA7"/>
    <w:rsid w:val="008C54E3"/>
    <w:rsid w:val="008C66E4"/>
    <w:rsid w:val="008C6C96"/>
    <w:rsid w:val="008C71DD"/>
    <w:rsid w:val="008D071B"/>
    <w:rsid w:val="008D08C6"/>
    <w:rsid w:val="008D0C24"/>
    <w:rsid w:val="008D2DE7"/>
    <w:rsid w:val="008D3038"/>
    <w:rsid w:val="008D32CD"/>
    <w:rsid w:val="008D3AFD"/>
    <w:rsid w:val="008D47E7"/>
    <w:rsid w:val="008D57C6"/>
    <w:rsid w:val="008D59CA"/>
    <w:rsid w:val="008D6130"/>
    <w:rsid w:val="008D696E"/>
    <w:rsid w:val="008D69A0"/>
    <w:rsid w:val="008D75E7"/>
    <w:rsid w:val="008D775D"/>
    <w:rsid w:val="008D7985"/>
    <w:rsid w:val="008E01FC"/>
    <w:rsid w:val="008E0FFA"/>
    <w:rsid w:val="008E10E0"/>
    <w:rsid w:val="008E12B7"/>
    <w:rsid w:val="008E19C4"/>
    <w:rsid w:val="008E1D07"/>
    <w:rsid w:val="008E2A0B"/>
    <w:rsid w:val="008E329C"/>
    <w:rsid w:val="008E360A"/>
    <w:rsid w:val="008E4590"/>
    <w:rsid w:val="008E5740"/>
    <w:rsid w:val="008E59D3"/>
    <w:rsid w:val="008E64BC"/>
    <w:rsid w:val="008E7CB5"/>
    <w:rsid w:val="008F0E47"/>
    <w:rsid w:val="008F1EA7"/>
    <w:rsid w:val="008F27F1"/>
    <w:rsid w:val="008F3B20"/>
    <w:rsid w:val="008F3EE0"/>
    <w:rsid w:val="008F518E"/>
    <w:rsid w:val="008F59E2"/>
    <w:rsid w:val="008F5C1F"/>
    <w:rsid w:val="008F67AE"/>
    <w:rsid w:val="008F6906"/>
    <w:rsid w:val="008F79A8"/>
    <w:rsid w:val="00900925"/>
    <w:rsid w:val="00901800"/>
    <w:rsid w:val="009020CD"/>
    <w:rsid w:val="0090289E"/>
    <w:rsid w:val="00902E05"/>
    <w:rsid w:val="00902FC1"/>
    <w:rsid w:val="00903311"/>
    <w:rsid w:val="009042CD"/>
    <w:rsid w:val="009043BE"/>
    <w:rsid w:val="009045AE"/>
    <w:rsid w:val="009051E6"/>
    <w:rsid w:val="00905340"/>
    <w:rsid w:val="00905547"/>
    <w:rsid w:val="00905916"/>
    <w:rsid w:val="009064FF"/>
    <w:rsid w:val="00906811"/>
    <w:rsid w:val="00906C3F"/>
    <w:rsid w:val="0090795D"/>
    <w:rsid w:val="00907FE9"/>
    <w:rsid w:val="0090E451"/>
    <w:rsid w:val="0091152C"/>
    <w:rsid w:val="009117CB"/>
    <w:rsid w:val="00911EEA"/>
    <w:rsid w:val="00912421"/>
    <w:rsid w:val="0091248B"/>
    <w:rsid w:val="00912CB0"/>
    <w:rsid w:val="009131C7"/>
    <w:rsid w:val="00913238"/>
    <w:rsid w:val="00913510"/>
    <w:rsid w:val="009136C9"/>
    <w:rsid w:val="00913D1C"/>
    <w:rsid w:val="00914081"/>
    <w:rsid w:val="0091417D"/>
    <w:rsid w:val="00914F23"/>
    <w:rsid w:val="009155EE"/>
    <w:rsid w:val="00915989"/>
    <w:rsid w:val="00915A16"/>
    <w:rsid w:val="00915D39"/>
    <w:rsid w:val="00917176"/>
    <w:rsid w:val="00917510"/>
    <w:rsid w:val="0091753D"/>
    <w:rsid w:val="00917A64"/>
    <w:rsid w:val="00917C62"/>
    <w:rsid w:val="00920276"/>
    <w:rsid w:val="00920382"/>
    <w:rsid w:val="00920845"/>
    <w:rsid w:val="009208CA"/>
    <w:rsid w:val="00920D28"/>
    <w:rsid w:val="00921246"/>
    <w:rsid w:val="00921A6C"/>
    <w:rsid w:val="00922589"/>
    <w:rsid w:val="00922747"/>
    <w:rsid w:val="009227F2"/>
    <w:rsid w:val="00922E48"/>
    <w:rsid w:val="00922FA4"/>
    <w:rsid w:val="009231CF"/>
    <w:rsid w:val="009236A1"/>
    <w:rsid w:val="009236CD"/>
    <w:rsid w:val="00923B69"/>
    <w:rsid w:val="0092414C"/>
    <w:rsid w:val="009247C8"/>
    <w:rsid w:val="00925007"/>
    <w:rsid w:val="009256DD"/>
    <w:rsid w:val="009269FE"/>
    <w:rsid w:val="009270F0"/>
    <w:rsid w:val="00927F83"/>
    <w:rsid w:val="00930026"/>
    <w:rsid w:val="009307D3"/>
    <w:rsid w:val="00930ABA"/>
    <w:rsid w:val="00930E53"/>
    <w:rsid w:val="00930E7C"/>
    <w:rsid w:val="00930F7F"/>
    <w:rsid w:val="0093125F"/>
    <w:rsid w:val="0093181E"/>
    <w:rsid w:val="00931B29"/>
    <w:rsid w:val="0093317F"/>
    <w:rsid w:val="00934835"/>
    <w:rsid w:val="00935219"/>
    <w:rsid w:val="0093639E"/>
    <w:rsid w:val="00936D76"/>
    <w:rsid w:val="00937AEC"/>
    <w:rsid w:val="00937FD2"/>
    <w:rsid w:val="00940DA8"/>
    <w:rsid w:val="00941110"/>
    <w:rsid w:val="00941A4F"/>
    <w:rsid w:val="00941D9D"/>
    <w:rsid w:val="00942044"/>
    <w:rsid w:val="009422E9"/>
    <w:rsid w:val="00942B6F"/>
    <w:rsid w:val="00942CE5"/>
    <w:rsid w:val="009432A2"/>
    <w:rsid w:val="009433A0"/>
    <w:rsid w:val="0094341C"/>
    <w:rsid w:val="0094357C"/>
    <w:rsid w:val="0094370C"/>
    <w:rsid w:val="009437EB"/>
    <w:rsid w:val="00943897"/>
    <w:rsid w:val="00943A3F"/>
    <w:rsid w:val="00943D49"/>
    <w:rsid w:val="00944013"/>
    <w:rsid w:val="00944541"/>
    <w:rsid w:val="009448BA"/>
    <w:rsid w:val="00944BF6"/>
    <w:rsid w:val="00945C4E"/>
    <w:rsid w:val="00945E30"/>
    <w:rsid w:val="009463D2"/>
    <w:rsid w:val="009466E9"/>
    <w:rsid w:val="009468C6"/>
    <w:rsid w:val="00946AA0"/>
    <w:rsid w:val="00946DCC"/>
    <w:rsid w:val="0094720F"/>
    <w:rsid w:val="0094765A"/>
    <w:rsid w:val="00947802"/>
    <w:rsid w:val="00947B6C"/>
    <w:rsid w:val="00949330"/>
    <w:rsid w:val="009518E1"/>
    <w:rsid w:val="009521B2"/>
    <w:rsid w:val="00952939"/>
    <w:rsid w:val="00952963"/>
    <w:rsid w:val="00954081"/>
    <w:rsid w:val="00954A92"/>
    <w:rsid w:val="00954ACD"/>
    <w:rsid w:val="00955128"/>
    <w:rsid w:val="0095518E"/>
    <w:rsid w:val="009554F6"/>
    <w:rsid w:val="0095554E"/>
    <w:rsid w:val="009556BE"/>
    <w:rsid w:val="009557A0"/>
    <w:rsid w:val="00955A89"/>
    <w:rsid w:val="00955AC6"/>
    <w:rsid w:val="00956279"/>
    <w:rsid w:val="009567D6"/>
    <w:rsid w:val="00956C4A"/>
    <w:rsid w:val="00956C58"/>
    <w:rsid w:val="00960824"/>
    <w:rsid w:val="00960D24"/>
    <w:rsid w:val="0096149C"/>
    <w:rsid w:val="00961DE6"/>
    <w:rsid w:val="00963246"/>
    <w:rsid w:val="00963275"/>
    <w:rsid w:val="00963591"/>
    <w:rsid w:val="00963AE0"/>
    <w:rsid w:val="00963B13"/>
    <w:rsid w:val="0096403D"/>
    <w:rsid w:val="0096468F"/>
    <w:rsid w:val="00964979"/>
    <w:rsid w:val="009652F4"/>
    <w:rsid w:val="009668E4"/>
    <w:rsid w:val="00967311"/>
    <w:rsid w:val="00970292"/>
    <w:rsid w:val="0097070B"/>
    <w:rsid w:val="009727AD"/>
    <w:rsid w:val="009737AB"/>
    <w:rsid w:val="00975278"/>
    <w:rsid w:val="009759AA"/>
    <w:rsid w:val="00975AF5"/>
    <w:rsid w:val="00976028"/>
    <w:rsid w:val="00976053"/>
    <w:rsid w:val="009773A7"/>
    <w:rsid w:val="00977511"/>
    <w:rsid w:val="009778FD"/>
    <w:rsid w:val="0097793C"/>
    <w:rsid w:val="0098027A"/>
    <w:rsid w:val="009805FE"/>
    <w:rsid w:val="00981ADE"/>
    <w:rsid w:val="00981C39"/>
    <w:rsid w:val="009826CA"/>
    <w:rsid w:val="009828C7"/>
    <w:rsid w:val="00982B01"/>
    <w:rsid w:val="0098319A"/>
    <w:rsid w:val="009841CD"/>
    <w:rsid w:val="009849B3"/>
    <w:rsid w:val="00985171"/>
    <w:rsid w:val="009854E6"/>
    <w:rsid w:val="009859B5"/>
    <w:rsid w:val="00985A46"/>
    <w:rsid w:val="00985C52"/>
    <w:rsid w:val="00985D38"/>
    <w:rsid w:val="00985E92"/>
    <w:rsid w:val="0098674E"/>
    <w:rsid w:val="00987CDB"/>
    <w:rsid w:val="00990052"/>
    <w:rsid w:val="00990390"/>
    <w:rsid w:val="00990A51"/>
    <w:rsid w:val="0099172C"/>
    <w:rsid w:val="00991788"/>
    <w:rsid w:val="00992972"/>
    <w:rsid w:val="00992F52"/>
    <w:rsid w:val="0099312F"/>
    <w:rsid w:val="00993176"/>
    <w:rsid w:val="009938DF"/>
    <w:rsid w:val="009939D2"/>
    <w:rsid w:val="009942B0"/>
    <w:rsid w:val="00994313"/>
    <w:rsid w:val="00994661"/>
    <w:rsid w:val="00994C1C"/>
    <w:rsid w:val="009951A2"/>
    <w:rsid w:val="0099540C"/>
    <w:rsid w:val="00995A47"/>
    <w:rsid w:val="00995B1E"/>
    <w:rsid w:val="00996244"/>
    <w:rsid w:val="0099666D"/>
    <w:rsid w:val="00997358"/>
    <w:rsid w:val="00997982"/>
    <w:rsid w:val="009A046D"/>
    <w:rsid w:val="009A1741"/>
    <w:rsid w:val="009A249E"/>
    <w:rsid w:val="009A364A"/>
    <w:rsid w:val="009A3B22"/>
    <w:rsid w:val="009A4133"/>
    <w:rsid w:val="009A41E9"/>
    <w:rsid w:val="009A5184"/>
    <w:rsid w:val="009A5503"/>
    <w:rsid w:val="009A61A4"/>
    <w:rsid w:val="009A6264"/>
    <w:rsid w:val="009A62E9"/>
    <w:rsid w:val="009A678A"/>
    <w:rsid w:val="009A6D9E"/>
    <w:rsid w:val="009A6F5A"/>
    <w:rsid w:val="009A7A15"/>
    <w:rsid w:val="009A7BA4"/>
    <w:rsid w:val="009A7C23"/>
    <w:rsid w:val="009B07D5"/>
    <w:rsid w:val="009B173B"/>
    <w:rsid w:val="009B19D6"/>
    <w:rsid w:val="009B1BC6"/>
    <w:rsid w:val="009B2417"/>
    <w:rsid w:val="009B29A9"/>
    <w:rsid w:val="009B2E33"/>
    <w:rsid w:val="009B2F7B"/>
    <w:rsid w:val="009B32AC"/>
    <w:rsid w:val="009B3ACE"/>
    <w:rsid w:val="009B4248"/>
    <w:rsid w:val="009B492C"/>
    <w:rsid w:val="009B4B34"/>
    <w:rsid w:val="009B5413"/>
    <w:rsid w:val="009B5486"/>
    <w:rsid w:val="009B5A0A"/>
    <w:rsid w:val="009B6F32"/>
    <w:rsid w:val="009B7507"/>
    <w:rsid w:val="009B76B5"/>
    <w:rsid w:val="009B7815"/>
    <w:rsid w:val="009B7C4B"/>
    <w:rsid w:val="009C00B6"/>
    <w:rsid w:val="009C0716"/>
    <w:rsid w:val="009C0D1A"/>
    <w:rsid w:val="009C233F"/>
    <w:rsid w:val="009C318B"/>
    <w:rsid w:val="009C3372"/>
    <w:rsid w:val="009C3630"/>
    <w:rsid w:val="009C367F"/>
    <w:rsid w:val="009C3EE2"/>
    <w:rsid w:val="009C3FAE"/>
    <w:rsid w:val="009C423D"/>
    <w:rsid w:val="009C4289"/>
    <w:rsid w:val="009C4996"/>
    <w:rsid w:val="009C55CF"/>
    <w:rsid w:val="009C5DBE"/>
    <w:rsid w:val="009C6C83"/>
    <w:rsid w:val="009C6E7E"/>
    <w:rsid w:val="009C716E"/>
    <w:rsid w:val="009D0DCA"/>
    <w:rsid w:val="009D128F"/>
    <w:rsid w:val="009D1D2A"/>
    <w:rsid w:val="009D1E84"/>
    <w:rsid w:val="009D2381"/>
    <w:rsid w:val="009D238B"/>
    <w:rsid w:val="009D373A"/>
    <w:rsid w:val="009D3A18"/>
    <w:rsid w:val="009D3A79"/>
    <w:rsid w:val="009D3F70"/>
    <w:rsid w:val="009D46FA"/>
    <w:rsid w:val="009D4F33"/>
    <w:rsid w:val="009D5FAF"/>
    <w:rsid w:val="009D62DD"/>
    <w:rsid w:val="009D67A9"/>
    <w:rsid w:val="009D6A59"/>
    <w:rsid w:val="009D7744"/>
    <w:rsid w:val="009E1391"/>
    <w:rsid w:val="009E18AC"/>
    <w:rsid w:val="009E1A77"/>
    <w:rsid w:val="009E1BD4"/>
    <w:rsid w:val="009E2096"/>
    <w:rsid w:val="009E21A7"/>
    <w:rsid w:val="009E2638"/>
    <w:rsid w:val="009E287B"/>
    <w:rsid w:val="009E3B99"/>
    <w:rsid w:val="009E3D7A"/>
    <w:rsid w:val="009E46FF"/>
    <w:rsid w:val="009E4ACC"/>
    <w:rsid w:val="009E54BD"/>
    <w:rsid w:val="009E5F8E"/>
    <w:rsid w:val="009E6117"/>
    <w:rsid w:val="009E630C"/>
    <w:rsid w:val="009E643E"/>
    <w:rsid w:val="009E6480"/>
    <w:rsid w:val="009E6630"/>
    <w:rsid w:val="009E67B4"/>
    <w:rsid w:val="009E7521"/>
    <w:rsid w:val="009E77B2"/>
    <w:rsid w:val="009E79F4"/>
    <w:rsid w:val="009E7D42"/>
    <w:rsid w:val="009F0BBB"/>
    <w:rsid w:val="009F1198"/>
    <w:rsid w:val="009F147B"/>
    <w:rsid w:val="009F1A47"/>
    <w:rsid w:val="009F20A3"/>
    <w:rsid w:val="009F2722"/>
    <w:rsid w:val="009F2C62"/>
    <w:rsid w:val="009F3502"/>
    <w:rsid w:val="009F3AA3"/>
    <w:rsid w:val="009F3B4F"/>
    <w:rsid w:val="009F3F55"/>
    <w:rsid w:val="009F42DE"/>
    <w:rsid w:val="009F43D5"/>
    <w:rsid w:val="009F4E42"/>
    <w:rsid w:val="009F4F01"/>
    <w:rsid w:val="009F6DAB"/>
    <w:rsid w:val="009F727C"/>
    <w:rsid w:val="009F7942"/>
    <w:rsid w:val="009F7E5E"/>
    <w:rsid w:val="00A027D9"/>
    <w:rsid w:val="00A02AD7"/>
    <w:rsid w:val="00A02CE6"/>
    <w:rsid w:val="00A03275"/>
    <w:rsid w:val="00A0368F"/>
    <w:rsid w:val="00A03EF0"/>
    <w:rsid w:val="00A04874"/>
    <w:rsid w:val="00A0533F"/>
    <w:rsid w:val="00A0566C"/>
    <w:rsid w:val="00A05ABC"/>
    <w:rsid w:val="00A06537"/>
    <w:rsid w:val="00A06593"/>
    <w:rsid w:val="00A06BE0"/>
    <w:rsid w:val="00A06E4B"/>
    <w:rsid w:val="00A0709E"/>
    <w:rsid w:val="00A071B3"/>
    <w:rsid w:val="00A078D5"/>
    <w:rsid w:val="00A07DA8"/>
    <w:rsid w:val="00A07DF1"/>
    <w:rsid w:val="00A104B1"/>
    <w:rsid w:val="00A1291E"/>
    <w:rsid w:val="00A12CCE"/>
    <w:rsid w:val="00A1340F"/>
    <w:rsid w:val="00A13E74"/>
    <w:rsid w:val="00A150B3"/>
    <w:rsid w:val="00A15FA2"/>
    <w:rsid w:val="00A16CAC"/>
    <w:rsid w:val="00A1706C"/>
    <w:rsid w:val="00A17747"/>
    <w:rsid w:val="00A17CF3"/>
    <w:rsid w:val="00A17F82"/>
    <w:rsid w:val="00A1994E"/>
    <w:rsid w:val="00A20109"/>
    <w:rsid w:val="00A202A5"/>
    <w:rsid w:val="00A207EF"/>
    <w:rsid w:val="00A2087E"/>
    <w:rsid w:val="00A219EA"/>
    <w:rsid w:val="00A219F0"/>
    <w:rsid w:val="00A21BCB"/>
    <w:rsid w:val="00A21D07"/>
    <w:rsid w:val="00A22CA2"/>
    <w:rsid w:val="00A232CB"/>
    <w:rsid w:val="00A23A5E"/>
    <w:rsid w:val="00A23C0B"/>
    <w:rsid w:val="00A25014"/>
    <w:rsid w:val="00A25DC7"/>
    <w:rsid w:val="00A2604E"/>
    <w:rsid w:val="00A260DC"/>
    <w:rsid w:val="00A26EE1"/>
    <w:rsid w:val="00A26F11"/>
    <w:rsid w:val="00A26F5D"/>
    <w:rsid w:val="00A2760E"/>
    <w:rsid w:val="00A27BE1"/>
    <w:rsid w:val="00A30523"/>
    <w:rsid w:val="00A3085C"/>
    <w:rsid w:val="00A30D3D"/>
    <w:rsid w:val="00A31767"/>
    <w:rsid w:val="00A31F47"/>
    <w:rsid w:val="00A32F62"/>
    <w:rsid w:val="00A331C0"/>
    <w:rsid w:val="00A338A5"/>
    <w:rsid w:val="00A357E4"/>
    <w:rsid w:val="00A358F8"/>
    <w:rsid w:val="00A35DDE"/>
    <w:rsid w:val="00A35E98"/>
    <w:rsid w:val="00A35EB0"/>
    <w:rsid w:val="00A361B5"/>
    <w:rsid w:val="00A3686D"/>
    <w:rsid w:val="00A374FD"/>
    <w:rsid w:val="00A4085F"/>
    <w:rsid w:val="00A40B2C"/>
    <w:rsid w:val="00A40FD2"/>
    <w:rsid w:val="00A4133C"/>
    <w:rsid w:val="00A41A3F"/>
    <w:rsid w:val="00A420BC"/>
    <w:rsid w:val="00A42A24"/>
    <w:rsid w:val="00A43405"/>
    <w:rsid w:val="00A43841"/>
    <w:rsid w:val="00A44237"/>
    <w:rsid w:val="00A446BA"/>
    <w:rsid w:val="00A4522B"/>
    <w:rsid w:val="00A4579A"/>
    <w:rsid w:val="00A459C9"/>
    <w:rsid w:val="00A509F6"/>
    <w:rsid w:val="00A50A68"/>
    <w:rsid w:val="00A50D7D"/>
    <w:rsid w:val="00A50EBA"/>
    <w:rsid w:val="00A516F0"/>
    <w:rsid w:val="00A5257F"/>
    <w:rsid w:val="00A5456D"/>
    <w:rsid w:val="00A54BDF"/>
    <w:rsid w:val="00A5595A"/>
    <w:rsid w:val="00A55B7E"/>
    <w:rsid w:val="00A5640B"/>
    <w:rsid w:val="00A565A0"/>
    <w:rsid w:val="00A57955"/>
    <w:rsid w:val="00A57BA0"/>
    <w:rsid w:val="00A57C47"/>
    <w:rsid w:val="00A57DD6"/>
    <w:rsid w:val="00A6011C"/>
    <w:rsid w:val="00A60727"/>
    <w:rsid w:val="00A60831"/>
    <w:rsid w:val="00A61055"/>
    <w:rsid w:val="00A611A0"/>
    <w:rsid w:val="00A611FC"/>
    <w:rsid w:val="00A614A3"/>
    <w:rsid w:val="00A61BE2"/>
    <w:rsid w:val="00A63229"/>
    <w:rsid w:val="00A651E6"/>
    <w:rsid w:val="00A6526D"/>
    <w:rsid w:val="00A65D5E"/>
    <w:rsid w:val="00A66F39"/>
    <w:rsid w:val="00A67902"/>
    <w:rsid w:val="00A71057"/>
    <w:rsid w:val="00A71B14"/>
    <w:rsid w:val="00A724CD"/>
    <w:rsid w:val="00A72D0D"/>
    <w:rsid w:val="00A73742"/>
    <w:rsid w:val="00A73AC4"/>
    <w:rsid w:val="00A73C87"/>
    <w:rsid w:val="00A74A66"/>
    <w:rsid w:val="00A74BE6"/>
    <w:rsid w:val="00A75200"/>
    <w:rsid w:val="00A76315"/>
    <w:rsid w:val="00A76AA5"/>
    <w:rsid w:val="00A76DED"/>
    <w:rsid w:val="00A77090"/>
    <w:rsid w:val="00A77155"/>
    <w:rsid w:val="00A77E58"/>
    <w:rsid w:val="00A79086"/>
    <w:rsid w:val="00A80FAD"/>
    <w:rsid w:val="00A82F46"/>
    <w:rsid w:val="00A8399C"/>
    <w:rsid w:val="00A83C6D"/>
    <w:rsid w:val="00A84A24"/>
    <w:rsid w:val="00A84E3C"/>
    <w:rsid w:val="00A84E8F"/>
    <w:rsid w:val="00A86CEE"/>
    <w:rsid w:val="00A87E9E"/>
    <w:rsid w:val="00A90531"/>
    <w:rsid w:val="00A90B1C"/>
    <w:rsid w:val="00A92857"/>
    <w:rsid w:val="00A929D3"/>
    <w:rsid w:val="00A93615"/>
    <w:rsid w:val="00A93ACE"/>
    <w:rsid w:val="00A93ECF"/>
    <w:rsid w:val="00A94C75"/>
    <w:rsid w:val="00A950C7"/>
    <w:rsid w:val="00A954C0"/>
    <w:rsid w:val="00A955BF"/>
    <w:rsid w:val="00A95689"/>
    <w:rsid w:val="00A956D5"/>
    <w:rsid w:val="00A96DF7"/>
    <w:rsid w:val="00AA0677"/>
    <w:rsid w:val="00AA0F3D"/>
    <w:rsid w:val="00AA1374"/>
    <w:rsid w:val="00AA23F4"/>
    <w:rsid w:val="00AA2A27"/>
    <w:rsid w:val="00AA2EC0"/>
    <w:rsid w:val="00AA32B2"/>
    <w:rsid w:val="00AA3D9E"/>
    <w:rsid w:val="00AA4130"/>
    <w:rsid w:val="00AA4387"/>
    <w:rsid w:val="00AA4950"/>
    <w:rsid w:val="00AA5500"/>
    <w:rsid w:val="00AA5BF2"/>
    <w:rsid w:val="00AA6986"/>
    <w:rsid w:val="00AA71AB"/>
    <w:rsid w:val="00AB022B"/>
    <w:rsid w:val="00AB0634"/>
    <w:rsid w:val="00AB1CB6"/>
    <w:rsid w:val="00AB1D2C"/>
    <w:rsid w:val="00AB2C39"/>
    <w:rsid w:val="00AB2C51"/>
    <w:rsid w:val="00AB2E25"/>
    <w:rsid w:val="00AB3715"/>
    <w:rsid w:val="00AB4311"/>
    <w:rsid w:val="00AB458C"/>
    <w:rsid w:val="00AB4B62"/>
    <w:rsid w:val="00AB4F2C"/>
    <w:rsid w:val="00AC0519"/>
    <w:rsid w:val="00AC0BF0"/>
    <w:rsid w:val="00AC19F8"/>
    <w:rsid w:val="00AC2A17"/>
    <w:rsid w:val="00AC33A0"/>
    <w:rsid w:val="00AC36CF"/>
    <w:rsid w:val="00AC3F1B"/>
    <w:rsid w:val="00AC44F4"/>
    <w:rsid w:val="00AC5805"/>
    <w:rsid w:val="00AC5E8B"/>
    <w:rsid w:val="00AC5F75"/>
    <w:rsid w:val="00AC755D"/>
    <w:rsid w:val="00AC7A45"/>
    <w:rsid w:val="00AC7B18"/>
    <w:rsid w:val="00AC7C2A"/>
    <w:rsid w:val="00AD0793"/>
    <w:rsid w:val="00AD0AA2"/>
    <w:rsid w:val="00AD0D76"/>
    <w:rsid w:val="00AD17A0"/>
    <w:rsid w:val="00AD17CE"/>
    <w:rsid w:val="00AD1B21"/>
    <w:rsid w:val="00AD2A23"/>
    <w:rsid w:val="00AD37BD"/>
    <w:rsid w:val="00AD3DFC"/>
    <w:rsid w:val="00AD46EE"/>
    <w:rsid w:val="00AD4FE4"/>
    <w:rsid w:val="00AD58A2"/>
    <w:rsid w:val="00AD5D17"/>
    <w:rsid w:val="00AD630D"/>
    <w:rsid w:val="00AD654A"/>
    <w:rsid w:val="00AD671E"/>
    <w:rsid w:val="00AD6CC9"/>
    <w:rsid w:val="00AD765F"/>
    <w:rsid w:val="00AD76C8"/>
    <w:rsid w:val="00AD7C8E"/>
    <w:rsid w:val="00AD7EC9"/>
    <w:rsid w:val="00AE03CD"/>
    <w:rsid w:val="00AE082C"/>
    <w:rsid w:val="00AE0F86"/>
    <w:rsid w:val="00AE1A6F"/>
    <w:rsid w:val="00AE1F62"/>
    <w:rsid w:val="00AE23C8"/>
    <w:rsid w:val="00AE41F6"/>
    <w:rsid w:val="00AE49D5"/>
    <w:rsid w:val="00AE601D"/>
    <w:rsid w:val="00AE6290"/>
    <w:rsid w:val="00AE687E"/>
    <w:rsid w:val="00AE6DDF"/>
    <w:rsid w:val="00AE6EBC"/>
    <w:rsid w:val="00AE78ED"/>
    <w:rsid w:val="00AE7EA9"/>
    <w:rsid w:val="00AF04AD"/>
    <w:rsid w:val="00AF0506"/>
    <w:rsid w:val="00AF058D"/>
    <w:rsid w:val="00AF0675"/>
    <w:rsid w:val="00AF06B9"/>
    <w:rsid w:val="00AF137E"/>
    <w:rsid w:val="00AF213D"/>
    <w:rsid w:val="00AF2DA7"/>
    <w:rsid w:val="00AF323A"/>
    <w:rsid w:val="00AF4305"/>
    <w:rsid w:val="00AF4802"/>
    <w:rsid w:val="00AF4BA1"/>
    <w:rsid w:val="00AF509E"/>
    <w:rsid w:val="00AF51E6"/>
    <w:rsid w:val="00AF55ED"/>
    <w:rsid w:val="00AF68B0"/>
    <w:rsid w:val="00AF6967"/>
    <w:rsid w:val="00AF69F0"/>
    <w:rsid w:val="00AF6B0E"/>
    <w:rsid w:val="00AF7013"/>
    <w:rsid w:val="00B000FA"/>
    <w:rsid w:val="00B00208"/>
    <w:rsid w:val="00B002E9"/>
    <w:rsid w:val="00B01163"/>
    <w:rsid w:val="00B011F9"/>
    <w:rsid w:val="00B014F5"/>
    <w:rsid w:val="00B0181A"/>
    <w:rsid w:val="00B01F6F"/>
    <w:rsid w:val="00B02C27"/>
    <w:rsid w:val="00B03F57"/>
    <w:rsid w:val="00B05632"/>
    <w:rsid w:val="00B05AE4"/>
    <w:rsid w:val="00B05D1E"/>
    <w:rsid w:val="00B0688C"/>
    <w:rsid w:val="00B072B3"/>
    <w:rsid w:val="00B075FC"/>
    <w:rsid w:val="00B1037A"/>
    <w:rsid w:val="00B106CC"/>
    <w:rsid w:val="00B1076E"/>
    <w:rsid w:val="00B11041"/>
    <w:rsid w:val="00B1188F"/>
    <w:rsid w:val="00B120D5"/>
    <w:rsid w:val="00B12150"/>
    <w:rsid w:val="00B12A32"/>
    <w:rsid w:val="00B13533"/>
    <w:rsid w:val="00B13DD9"/>
    <w:rsid w:val="00B1467A"/>
    <w:rsid w:val="00B1468A"/>
    <w:rsid w:val="00B14D3D"/>
    <w:rsid w:val="00B150F4"/>
    <w:rsid w:val="00B152FD"/>
    <w:rsid w:val="00B15D46"/>
    <w:rsid w:val="00B15EBB"/>
    <w:rsid w:val="00B16498"/>
    <w:rsid w:val="00B16AA7"/>
    <w:rsid w:val="00B2014A"/>
    <w:rsid w:val="00B20FB5"/>
    <w:rsid w:val="00B21807"/>
    <w:rsid w:val="00B2186A"/>
    <w:rsid w:val="00B2197B"/>
    <w:rsid w:val="00B21AC1"/>
    <w:rsid w:val="00B21DEF"/>
    <w:rsid w:val="00B223A9"/>
    <w:rsid w:val="00B22850"/>
    <w:rsid w:val="00B228F3"/>
    <w:rsid w:val="00B23944"/>
    <w:rsid w:val="00B23BC0"/>
    <w:rsid w:val="00B23CDC"/>
    <w:rsid w:val="00B24EF5"/>
    <w:rsid w:val="00B25C7F"/>
    <w:rsid w:val="00B2631F"/>
    <w:rsid w:val="00B263CD"/>
    <w:rsid w:val="00B267E4"/>
    <w:rsid w:val="00B26F28"/>
    <w:rsid w:val="00B2701C"/>
    <w:rsid w:val="00B274B8"/>
    <w:rsid w:val="00B278AF"/>
    <w:rsid w:val="00B27BF1"/>
    <w:rsid w:val="00B27E5D"/>
    <w:rsid w:val="00B31995"/>
    <w:rsid w:val="00B322C2"/>
    <w:rsid w:val="00B32310"/>
    <w:rsid w:val="00B3337D"/>
    <w:rsid w:val="00B34B3B"/>
    <w:rsid w:val="00B34ED5"/>
    <w:rsid w:val="00B35A7A"/>
    <w:rsid w:val="00B35E84"/>
    <w:rsid w:val="00B366DB"/>
    <w:rsid w:val="00B36A74"/>
    <w:rsid w:val="00B372EF"/>
    <w:rsid w:val="00B37371"/>
    <w:rsid w:val="00B3766D"/>
    <w:rsid w:val="00B40363"/>
    <w:rsid w:val="00B405BE"/>
    <w:rsid w:val="00B42639"/>
    <w:rsid w:val="00B4267E"/>
    <w:rsid w:val="00B4302F"/>
    <w:rsid w:val="00B430E7"/>
    <w:rsid w:val="00B43142"/>
    <w:rsid w:val="00B432C4"/>
    <w:rsid w:val="00B432F4"/>
    <w:rsid w:val="00B43C27"/>
    <w:rsid w:val="00B448BE"/>
    <w:rsid w:val="00B44BC3"/>
    <w:rsid w:val="00B454F7"/>
    <w:rsid w:val="00B455F5"/>
    <w:rsid w:val="00B46820"/>
    <w:rsid w:val="00B470CA"/>
    <w:rsid w:val="00B47484"/>
    <w:rsid w:val="00B47683"/>
    <w:rsid w:val="00B4775B"/>
    <w:rsid w:val="00B50888"/>
    <w:rsid w:val="00B50CBD"/>
    <w:rsid w:val="00B51976"/>
    <w:rsid w:val="00B51C6E"/>
    <w:rsid w:val="00B53627"/>
    <w:rsid w:val="00B53CD9"/>
    <w:rsid w:val="00B53E21"/>
    <w:rsid w:val="00B53F62"/>
    <w:rsid w:val="00B55221"/>
    <w:rsid w:val="00B55AB3"/>
    <w:rsid w:val="00B56126"/>
    <w:rsid w:val="00B56147"/>
    <w:rsid w:val="00B5711F"/>
    <w:rsid w:val="00B57860"/>
    <w:rsid w:val="00B57F5D"/>
    <w:rsid w:val="00B6006F"/>
    <w:rsid w:val="00B60441"/>
    <w:rsid w:val="00B60ECF"/>
    <w:rsid w:val="00B60F9D"/>
    <w:rsid w:val="00B6161E"/>
    <w:rsid w:val="00B6179B"/>
    <w:rsid w:val="00B61A77"/>
    <w:rsid w:val="00B61BE1"/>
    <w:rsid w:val="00B622F6"/>
    <w:rsid w:val="00B62E89"/>
    <w:rsid w:val="00B62F33"/>
    <w:rsid w:val="00B64439"/>
    <w:rsid w:val="00B6451B"/>
    <w:rsid w:val="00B64A2C"/>
    <w:rsid w:val="00B65099"/>
    <w:rsid w:val="00B65E71"/>
    <w:rsid w:val="00B65F06"/>
    <w:rsid w:val="00B6676F"/>
    <w:rsid w:val="00B66D89"/>
    <w:rsid w:val="00B676EC"/>
    <w:rsid w:val="00B70281"/>
    <w:rsid w:val="00B708E6"/>
    <w:rsid w:val="00B7091A"/>
    <w:rsid w:val="00B70C45"/>
    <w:rsid w:val="00B71145"/>
    <w:rsid w:val="00B7158A"/>
    <w:rsid w:val="00B718A7"/>
    <w:rsid w:val="00B73100"/>
    <w:rsid w:val="00B73146"/>
    <w:rsid w:val="00B7314A"/>
    <w:rsid w:val="00B73BEC"/>
    <w:rsid w:val="00B742A7"/>
    <w:rsid w:val="00B759FC"/>
    <w:rsid w:val="00B76938"/>
    <w:rsid w:val="00B76B2A"/>
    <w:rsid w:val="00B773E9"/>
    <w:rsid w:val="00B80E14"/>
    <w:rsid w:val="00B813E7"/>
    <w:rsid w:val="00B814D4"/>
    <w:rsid w:val="00B81CB8"/>
    <w:rsid w:val="00B8223F"/>
    <w:rsid w:val="00B824FC"/>
    <w:rsid w:val="00B82B8B"/>
    <w:rsid w:val="00B844C8"/>
    <w:rsid w:val="00B84552"/>
    <w:rsid w:val="00B84723"/>
    <w:rsid w:val="00B84A85"/>
    <w:rsid w:val="00B84C66"/>
    <w:rsid w:val="00B84FC5"/>
    <w:rsid w:val="00B850AC"/>
    <w:rsid w:val="00B85320"/>
    <w:rsid w:val="00B8551B"/>
    <w:rsid w:val="00B855A1"/>
    <w:rsid w:val="00B85724"/>
    <w:rsid w:val="00B85778"/>
    <w:rsid w:val="00B859FE"/>
    <w:rsid w:val="00B85E79"/>
    <w:rsid w:val="00B866FE"/>
    <w:rsid w:val="00B86858"/>
    <w:rsid w:val="00B87176"/>
    <w:rsid w:val="00B874C3"/>
    <w:rsid w:val="00B87722"/>
    <w:rsid w:val="00B87B60"/>
    <w:rsid w:val="00B90682"/>
    <w:rsid w:val="00B912C6"/>
    <w:rsid w:val="00B91476"/>
    <w:rsid w:val="00B91EAB"/>
    <w:rsid w:val="00B91FA8"/>
    <w:rsid w:val="00B92769"/>
    <w:rsid w:val="00B9295B"/>
    <w:rsid w:val="00B929EF"/>
    <w:rsid w:val="00B93778"/>
    <w:rsid w:val="00B9398B"/>
    <w:rsid w:val="00B9439B"/>
    <w:rsid w:val="00B95431"/>
    <w:rsid w:val="00B95E10"/>
    <w:rsid w:val="00B95ED8"/>
    <w:rsid w:val="00B96121"/>
    <w:rsid w:val="00B9672B"/>
    <w:rsid w:val="00B9798C"/>
    <w:rsid w:val="00BA0948"/>
    <w:rsid w:val="00BA0C54"/>
    <w:rsid w:val="00BA1A38"/>
    <w:rsid w:val="00BA1F27"/>
    <w:rsid w:val="00BA2A90"/>
    <w:rsid w:val="00BA35FA"/>
    <w:rsid w:val="00BA45B7"/>
    <w:rsid w:val="00BA51C0"/>
    <w:rsid w:val="00BA6579"/>
    <w:rsid w:val="00BA6E1E"/>
    <w:rsid w:val="00BB0647"/>
    <w:rsid w:val="00BB1704"/>
    <w:rsid w:val="00BB1F59"/>
    <w:rsid w:val="00BB1FA3"/>
    <w:rsid w:val="00BB2C9D"/>
    <w:rsid w:val="00BB3A8F"/>
    <w:rsid w:val="00BB3DEC"/>
    <w:rsid w:val="00BB40DD"/>
    <w:rsid w:val="00BB4C25"/>
    <w:rsid w:val="00BB5169"/>
    <w:rsid w:val="00BB5340"/>
    <w:rsid w:val="00BB62B6"/>
    <w:rsid w:val="00BB6A34"/>
    <w:rsid w:val="00BB74D3"/>
    <w:rsid w:val="00BB7652"/>
    <w:rsid w:val="00BB79E6"/>
    <w:rsid w:val="00BC0815"/>
    <w:rsid w:val="00BC277E"/>
    <w:rsid w:val="00BC2968"/>
    <w:rsid w:val="00BC35C8"/>
    <w:rsid w:val="00BC37A1"/>
    <w:rsid w:val="00BC3A8A"/>
    <w:rsid w:val="00BC3EE7"/>
    <w:rsid w:val="00BC47BA"/>
    <w:rsid w:val="00BC4AA3"/>
    <w:rsid w:val="00BC4B9B"/>
    <w:rsid w:val="00BC4D80"/>
    <w:rsid w:val="00BC4E28"/>
    <w:rsid w:val="00BC5346"/>
    <w:rsid w:val="00BC56E9"/>
    <w:rsid w:val="00BC5EF3"/>
    <w:rsid w:val="00BC6618"/>
    <w:rsid w:val="00BC69AF"/>
    <w:rsid w:val="00BC7AC1"/>
    <w:rsid w:val="00BD00C4"/>
    <w:rsid w:val="00BD05FC"/>
    <w:rsid w:val="00BD13F6"/>
    <w:rsid w:val="00BD39A7"/>
    <w:rsid w:val="00BD3C67"/>
    <w:rsid w:val="00BD3C7A"/>
    <w:rsid w:val="00BD41AE"/>
    <w:rsid w:val="00BD4493"/>
    <w:rsid w:val="00BD4A06"/>
    <w:rsid w:val="00BD4EF9"/>
    <w:rsid w:val="00BD5489"/>
    <w:rsid w:val="00BD5BC6"/>
    <w:rsid w:val="00BD640C"/>
    <w:rsid w:val="00BD72E0"/>
    <w:rsid w:val="00BD7496"/>
    <w:rsid w:val="00BD78BB"/>
    <w:rsid w:val="00BD79A9"/>
    <w:rsid w:val="00BD7F22"/>
    <w:rsid w:val="00BE0E43"/>
    <w:rsid w:val="00BE16D6"/>
    <w:rsid w:val="00BE1DB8"/>
    <w:rsid w:val="00BE1E43"/>
    <w:rsid w:val="00BE1F0F"/>
    <w:rsid w:val="00BE25AF"/>
    <w:rsid w:val="00BE26D9"/>
    <w:rsid w:val="00BE28AA"/>
    <w:rsid w:val="00BE29B0"/>
    <w:rsid w:val="00BE2A34"/>
    <w:rsid w:val="00BE2E3A"/>
    <w:rsid w:val="00BE354D"/>
    <w:rsid w:val="00BE3E26"/>
    <w:rsid w:val="00BE3F0E"/>
    <w:rsid w:val="00BE3FCC"/>
    <w:rsid w:val="00BE405C"/>
    <w:rsid w:val="00BE4726"/>
    <w:rsid w:val="00BE4846"/>
    <w:rsid w:val="00BE5136"/>
    <w:rsid w:val="00BE5722"/>
    <w:rsid w:val="00BE58A1"/>
    <w:rsid w:val="00BE5B7F"/>
    <w:rsid w:val="00BE5BB9"/>
    <w:rsid w:val="00BE6071"/>
    <w:rsid w:val="00BE614D"/>
    <w:rsid w:val="00BE6D6D"/>
    <w:rsid w:val="00BF2C5C"/>
    <w:rsid w:val="00BF3D83"/>
    <w:rsid w:val="00BF417D"/>
    <w:rsid w:val="00BF4423"/>
    <w:rsid w:val="00BF7068"/>
    <w:rsid w:val="00BF768C"/>
    <w:rsid w:val="00BF76D9"/>
    <w:rsid w:val="00BF7ACE"/>
    <w:rsid w:val="00C00417"/>
    <w:rsid w:val="00C0066F"/>
    <w:rsid w:val="00C00F7A"/>
    <w:rsid w:val="00C00FA5"/>
    <w:rsid w:val="00C013E6"/>
    <w:rsid w:val="00C01D6A"/>
    <w:rsid w:val="00C02A34"/>
    <w:rsid w:val="00C032C6"/>
    <w:rsid w:val="00C03E08"/>
    <w:rsid w:val="00C0472D"/>
    <w:rsid w:val="00C04C7F"/>
    <w:rsid w:val="00C04D23"/>
    <w:rsid w:val="00C066CE"/>
    <w:rsid w:val="00C06EA8"/>
    <w:rsid w:val="00C07746"/>
    <w:rsid w:val="00C11262"/>
    <w:rsid w:val="00C12B1D"/>
    <w:rsid w:val="00C12CB6"/>
    <w:rsid w:val="00C13D1A"/>
    <w:rsid w:val="00C14266"/>
    <w:rsid w:val="00C14312"/>
    <w:rsid w:val="00C1481E"/>
    <w:rsid w:val="00C14B63"/>
    <w:rsid w:val="00C14B6C"/>
    <w:rsid w:val="00C15249"/>
    <w:rsid w:val="00C15941"/>
    <w:rsid w:val="00C16312"/>
    <w:rsid w:val="00C16435"/>
    <w:rsid w:val="00C167CE"/>
    <w:rsid w:val="00C16906"/>
    <w:rsid w:val="00C16EE1"/>
    <w:rsid w:val="00C172A6"/>
    <w:rsid w:val="00C17588"/>
    <w:rsid w:val="00C17B37"/>
    <w:rsid w:val="00C17B84"/>
    <w:rsid w:val="00C17C93"/>
    <w:rsid w:val="00C203A7"/>
    <w:rsid w:val="00C20463"/>
    <w:rsid w:val="00C2058F"/>
    <w:rsid w:val="00C2078E"/>
    <w:rsid w:val="00C20F99"/>
    <w:rsid w:val="00C211ED"/>
    <w:rsid w:val="00C216E7"/>
    <w:rsid w:val="00C21C34"/>
    <w:rsid w:val="00C21D9D"/>
    <w:rsid w:val="00C2227A"/>
    <w:rsid w:val="00C223E3"/>
    <w:rsid w:val="00C229D8"/>
    <w:rsid w:val="00C22C8F"/>
    <w:rsid w:val="00C22ED2"/>
    <w:rsid w:val="00C23545"/>
    <w:rsid w:val="00C23D08"/>
    <w:rsid w:val="00C24048"/>
    <w:rsid w:val="00C2408F"/>
    <w:rsid w:val="00C25045"/>
    <w:rsid w:val="00C25514"/>
    <w:rsid w:val="00C25F52"/>
    <w:rsid w:val="00C269B5"/>
    <w:rsid w:val="00C276B0"/>
    <w:rsid w:val="00C30856"/>
    <w:rsid w:val="00C30A53"/>
    <w:rsid w:val="00C31B13"/>
    <w:rsid w:val="00C31BC9"/>
    <w:rsid w:val="00C31D34"/>
    <w:rsid w:val="00C31D76"/>
    <w:rsid w:val="00C32092"/>
    <w:rsid w:val="00C32A47"/>
    <w:rsid w:val="00C346C2"/>
    <w:rsid w:val="00C34CFF"/>
    <w:rsid w:val="00C34F0B"/>
    <w:rsid w:val="00C354B9"/>
    <w:rsid w:val="00C356DE"/>
    <w:rsid w:val="00C3579F"/>
    <w:rsid w:val="00C35EE3"/>
    <w:rsid w:val="00C37513"/>
    <w:rsid w:val="00C37D00"/>
    <w:rsid w:val="00C40020"/>
    <w:rsid w:val="00C4009D"/>
    <w:rsid w:val="00C40821"/>
    <w:rsid w:val="00C40F60"/>
    <w:rsid w:val="00C41816"/>
    <w:rsid w:val="00C42B93"/>
    <w:rsid w:val="00C43712"/>
    <w:rsid w:val="00C44D9E"/>
    <w:rsid w:val="00C454E9"/>
    <w:rsid w:val="00C45A73"/>
    <w:rsid w:val="00C45BEA"/>
    <w:rsid w:val="00C45BF6"/>
    <w:rsid w:val="00C47152"/>
    <w:rsid w:val="00C47992"/>
    <w:rsid w:val="00C506BD"/>
    <w:rsid w:val="00C50840"/>
    <w:rsid w:val="00C50CC2"/>
    <w:rsid w:val="00C51BE6"/>
    <w:rsid w:val="00C52244"/>
    <w:rsid w:val="00C52246"/>
    <w:rsid w:val="00C52407"/>
    <w:rsid w:val="00C5286A"/>
    <w:rsid w:val="00C52B00"/>
    <w:rsid w:val="00C52B1C"/>
    <w:rsid w:val="00C53669"/>
    <w:rsid w:val="00C541A5"/>
    <w:rsid w:val="00C55316"/>
    <w:rsid w:val="00C55398"/>
    <w:rsid w:val="00C5560B"/>
    <w:rsid w:val="00C5655C"/>
    <w:rsid w:val="00C57306"/>
    <w:rsid w:val="00C57488"/>
    <w:rsid w:val="00C57C53"/>
    <w:rsid w:val="00C6061F"/>
    <w:rsid w:val="00C607C5"/>
    <w:rsid w:val="00C609E4"/>
    <w:rsid w:val="00C6175A"/>
    <w:rsid w:val="00C61AC9"/>
    <w:rsid w:val="00C61F4C"/>
    <w:rsid w:val="00C625BE"/>
    <w:rsid w:val="00C625E7"/>
    <w:rsid w:val="00C62BDB"/>
    <w:rsid w:val="00C62D96"/>
    <w:rsid w:val="00C63462"/>
    <w:rsid w:val="00C636E3"/>
    <w:rsid w:val="00C63E3F"/>
    <w:rsid w:val="00C64088"/>
    <w:rsid w:val="00C64154"/>
    <w:rsid w:val="00C64162"/>
    <w:rsid w:val="00C654E0"/>
    <w:rsid w:val="00C65A15"/>
    <w:rsid w:val="00C67CDE"/>
    <w:rsid w:val="00C67D7D"/>
    <w:rsid w:val="00C708C7"/>
    <w:rsid w:val="00C7139A"/>
    <w:rsid w:val="00C71542"/>
    <w:rsid w:val="00C72001"/>
    <w:rsid w:val="00C72461"/>
    <w:rsid w:val="00C726C3"/>
    <w:rsid w:val="00C72ADC"/>
    <w:rsid w:val="00C72B03"/>
    <w:rsid w:val="00C72DDB"/>
    <w:rsid w:val="00C736C0"/>
    <w:rsid w:val="00C737E8"/>
    <w:rsid w:val="00C74418"/>
    <w:rsid w:val="00C74783"/>
    <w:rsid w:val="00C75186"/>
    <w:rsid w:val="00C753DF"/>
    <w:rsid w:val="00C75696"/>
    <w:rsid w:val="00C760CB"/>
    <w:rsid w:val="00C760CF"/>
    <w:rsid w:val="00C768BE"/>
    <w:rsid w:val="00C7793B"/>
    <w:rsid w:val="00C77B9E"/>
    <w:rsid w:val="00C801B7"/>
    <w:rsid w:val="00C8047F"/>
    <w:rsid w:val="00C806A2"/>
    <w:rsid w:val="00C80F00"/>
    <w:rsid w:val="00C81502"/>
    <w:rsid w:val="00C81AEF"/>
    <w:rsid w:val="00C81CAA"/>
    <w:rsid w:val="00C82145"/>
    <w:rsid w:val="00C8417A"/>
    <w:rsid w:val="00C84850"/>
    <w:rsid w:val="00C85625"/>
    <w:rsid w:val="00C856C3"/>
    <w:rsid w:val="00C8575D"/>
    <w:rsid w:val="00C85CC8"/>
    <w:rsid w:val="00C867CC"/>
    <w:rsid w:val="00C86804"/>
    <w:rsid w:val="00C86A37"/>
    <w:rsid w:val="00C86BE2"/>
    <w:rsid w:val="00C86CE4"/>
    <w:rsid w:val="00C877E9"/>
    <w:rsid w:val="00C87C64"/>
    <w:rsid w:val="00C87DED"/>
    <w:rsid w:val="00C91360"/>
    <w:rsid w:val="00C91C33"/>
    <w:rsid w:val="00C91ECF"/>
    <w:rsid w:val="00C92432"/>
    <w:rsid w:val="00C93930"/>
    <w:rsid w:val="00C941B4"/>
    <w:rsid w:val="00C94C7F"/>
    <w:rsid w:val="00C95193"/>
    <w:rsid w:val="00C95D7B"/>
    <w:rsid w:val="00C96EA6"/>
    <w:rsid w:val="00C96F39"/>
    <w:rsid w:val="00C97221"/>
    <w:rsid w:val="00C9726A"/>
    <w:rsid w:val="00CA00C8"/>
    <w:rsid w:val="00CA0361"/>
    <w:rsid w:val="00CA045F"/>
    <w:rsid w:val="00CA06FC"/>
    <w:rsid w:val="00CA07E9"/>
    <w:rsid w:val="00CA0B42"/>
    <w:rsid w:val="00CA13C8"/>
    <w:rsid w:val="00CA2E7F"/>
    <w:rsid w:val="00CA3535"/>
    <w:rsid w:val="00CA35FA"/>
    <w:rsid w:val="00CA3EDE"/>
    <w:rsid w:val="00CA416A"/>
    <w:rsid w:val="00CA47F4"/>
    <w:rsid w:val="00CA4B34"/>
    <w:rsid w:val="00CA520F"/>
    <w:rsid w:val="00CA54DF"/>
    <w:rsid w:val="00CA5B23"/>
    <w:rsid w:val="00CA5B34"/>
    <w:rsid w:val="00CA6236"/>
    <w:rsid w:val="00CA6395"/>
    <w:rsid w:val="00CA6AB7"/>
    <w:rsid w:val="00CA7BF1"/>
    <w:rsid w:val="00CB02C4"/>
    <w:rsid w:val="00CB0AC3"/>
    <w:rsid w:val="00CB1708"/>
    <w:rsid w:val="00CB1C1C"/>
    <w:rsid w:val="00CB1F21"/>
    <w:rsid w:val="00CB22D5"/>
    <w:rsid w:val="00CB263B"/>
    <w:rsid w:val="00CB331B"/>
    <w:rsid w:val="00CB4427"/>
    <w:rsid w:val="00CB4497"/>
    <w:rsid w:val="00CB53C0"/>
    <w:rsid w:val="00CB5660"/>
    <w:rsid w:val="00CB591E"/>
    <w:rsid w:val="00CB5A9F"/>
    <w:rsid w:val="00CB6310"/>
    <w:rsid w:val="00CB6744"/>
    <w:rsid w:val="00CB67B4"/>
    <w:rsid w:val="00CB6D1D"/>
    <w:rsid w:val="00CC0FA0"/>
    <w:rsid w:val="00CC1035"/>
    <w:rsid w:val="00CC13D5"/>
    <w:rsid w:val="00CC13F6"/>
    <w:rsid w:val="00CC1BA0"/>
    <w:rsid w:val="00CC2486"/>
    <w:rsid w:val="00CC2A35"/>
    <w:rsid w:val="00CC3DEE"/>
    <w:rsid w:val="00CC439C"/>
    <w:rsid w:val="00CC479D"/>
    <w:rsid w:val="00CC5BA5"/>
    <w:rsid w:val="00CC6638"/>
    <w:rsid w:val="00CD014B"/>
    <w:rsid w:val="00CD0EE6"/>
    <w:rsid w:val="00CD20F0"/>
    <w:rsid w:val="00CD2469"/>
    <w:rsid w:val="00CD32F1"/>
    <w:rsid w:val="00CD3B6A"/>
    <w:rsid w:val="00CD3C7F"/>
    <w:rsid w:val="00CD4CC9"/>
    <w:rsid w:val="00CD524C"/>
    <w:rsid w:val="00CD56EA"/>
    <w:rsid w:val="00CD6514"/>
    <w:rsid w:val="00CD6710"/>
    <w:rsid w:val="00CD6D96"/>
    <w:rsid w:val="00CD7137"/>
    <w:rsid w:val="00CD781D"/>
    <w:rsid w:val="00CD78B1"/>
    <w:rsid w:val="00CD7B35"/>
    <w:rsid w:val="00CE0274"/>
    <w:rsid w:val="00CE0410"/>
    <w:rsid w:val="00CE1578"/>
    <w:rsid w:val="00CE1BD7"/>
    <w:rsid w:val="00CE2238"/>
    <w:rsid w:val="00CE2768"/>
    <w:rsid w:val="00CE293E"/>
    <w:rsid w:val="00CE306C"/>
    <w:rsid w:val="00CE4592"/>
    <w:rsid w:val="00CE49B6"/>
    <w:rsid w:val="00CE6136"/>
    <w:rsid w:val="00CE718B"/>
    <w:rsid w:val="00CE7329"/>
    <w:rsid w:val="00CE7C57"/>
    <w:rsid w:val="00CE7D37"/>
    <w:rsid w:val="00CF13C1"/>
    <w:rsid w:val="00CF18AF"/>
    <w:rsid w:val="00CF1F8E"/>
    <w:rsid w:val="00CF2510"/>
    <w:rsid w:val="00CF2C73"/>
    <w:rsid w:val="00CF3567"/>
    <w:rsid w:val="00CF3B08"/>
    <w:rsid w:val="00CF435F"/>
    <w:rsid w:val="00CF43BD"/>
    <w:rsid w:val="00CF4653"/>
    <w:rsid w:val="00CF4902"/>
    <w:rsid w:val="00CF5320"/>
    <w:rsid w:val="00CF5EFA"/>
    <w:rsid w:val="00CF67C8"/>
    <w:rsid w:val="00CF6B63"/>
    <w:rsid w:val="00CF7095"/>
    <w:rsid w:val="00CF785E"/>
    <w:rsid w:val="00CF7F29"/>
    <w:rsid w:val="00CF7F44"/>
    <w:rsid w:val="00D0066C"/>
    <w:rsid w:val="00D00937"/>
    <w:rsid w:val="00D016FE"/>
    <w:rsid w:val="00D01946"/>
    <w:rsid w:val="00D01BD4"/>
    <w:rsid w:val="00D02F09"/>
    <w:rsid w:val="00D03890"/>
    <w:rsid w:val="00D03BF5"/>
    <w:rsid w:val="00D04A80"/>
    <w:rsid w:val="00D05047"/>
    <w:rsid w:val="00D054EE"/>
    <w:rsid w:val="00D05C2F"/>
    <w:rsid w:val="00D05E39"/>
    <w:rsid w:val="00D0633D"/>
    <w:rsid w:val="00D072DF"/>
    <w:rsid w:val="00D07D62"/>
    <w:rsid w:val="00D10531"/>
    <w:rsid w:val="00D10675"/>
    <w:rsid w:val="00D10A6A"/>
    <w:rsid w:val="00D1150B"/>
    <w:rsid w:val="00D11F30"/>
    <w:rsid w:val="00D12096"/>
    <w:rsid w:val="00D13CE4"/>
    <w:rsid w:val="00D1499D"/>
    <w:rsid w:val="00D15164"/>
    <w:rsid w:val="00D157B2"/>
    <w:rsid w:val="00D1617B"/>
    <w:rsid w:val="00D202DA"/>
    <w:rsid w:val="00D203D2"/>
    <w:rsid w:val="00D20A6B"/>
    <w:rsid w:val="00D2191E"/>
    <w:rsid w:val="00D21C70"/>
    <w:rsid w:val="00D21D65"/>
    <w:rsid w:val="00D22316"/>
    <w:rsid w:val="00D22A0B"/>
    <w:rsid w:val="00D22A32"/>
    <w:rsid w:val="00D22B76"/>
    <w:rsid w:val="00D23D9C"/>
    <w:rsid w:val="00D23DE6"/>
    <w:rsid w:val="00D24FE6"/>
    <w:rsid w:val="00D252AA"/>
    <w:rsid w:val="00D268CB"/>
    <w:rsid w:val="00D26E04"/>
    <w:rsid w:val="00D27170"/>
    <w:rsid w:val="00D272B0"/>
    <w:rsid w:val="00D2731E"/>
    <w:rsid w:val="00D2792F"/>
    <w:rsid w:val="00D27F5B"/>
    <w:rsid w:val="00D3059D"/>
    <w:rsid w:val="00D30890"/>
    <w:rsid w:val="00D309FF"/>
    <w:rsid w:val="00D30AF0"/>
    <w:rsid w:val="00D30BDF"/>
    <w:rsid w:val="00D3147F"/>
    <w:rsid w:val="00D322BF"/>
    <w:rsid w:val="00D32AC5"/>
    <w:rsid w:val="00D32DF2"/>
    <w:rsid w:val="00D32E64"/>
    <w:rsid w:val="00D32F64"/>
    <w:rsid w:val="00D33CA7"/>
    <w:rsid w:val="00D356EA"/>
    <w:rsid w:val="00D35A16"/>
    <w:rsid w:val="00D35CF4"/>
    <w:rsid w:val="00D360B8"/>
    <w:rsid w:val="00D364D7"/>
    <w:rsid w:val="00D37284"/>
    <w:rsid w:val="00D3FC3B"/>
    <w:rsid w:val="00D41725"/>
    <w:rsid w:val="00D42EDA"/>
    <w:rsid w:val="00D446D1"/>
    <w:rsid w:val="00D449F6"/>
    <w:rsid w:val="00D44BCA"/>
    <w:rsid w:val="00D44D08"/>
    <w:rsid w:val="00D44E29"/>
    <w:rsid w:val="00D45247"/>
    <w:rsid w:val="00D45D9B"/>
    <w:rsid w:val="00D46BF9"/>
    <w:rsid w:val="00D5041F"/>
    <w:rsid w:val="00D504A5"/>
    <w:rsid w:val="00D51435"/>
    <w:rsid w:val="00D51928"/>
    <w:rsid w:val="00D51C80"/>
    <w:rsid w:val="00D520EB"/>
    <w:rsid w:val="00D52220"/>
    <w:rsid w:val="00D5320E"/>
    <w:rsid w:val="00D53572"/>
    <w:rsid w:val="00D53EAE"/>
    <w:rsid w:val="00D54206"/>
    <w:rsid w:val="00D543A6"/>
    <w:rsid w:val="00D54480"/>
    <w:rsid w:val="00D54932"/>
    <w:rsid w:val="00D55146"/>
    <w:rsid w:val="00D556CC"/>
    <w:rsid w:val="00D55BB8"/>
    <w:rsid w:val="00D5621A"/>
    <w:rsid w:val="00D56898"/>
    <w:rsid w:val="00D569BD"/>
    <w:rsid w:val="00D56E0D"/>
    <w:rsid w:val="00D56F5E"/>
    <w:rsid w:val="00D57275"/>
    <w:rsid w:val="00D57339"/>
    <w:rsid w:val="00D575C1"/>
    <w:rsid w:val="00D60382"/>
    <w:rsid w:val="00D605F2"/>
    <w:rsid w:val="00D6154A"/>
    <w:rsid w:val="00D6169E"/>
    <w:rsid w:val="00D61BE4"/>
    <w:rsid w:val="00D62610"/>
    <w:rsid w:val="00D62712"/>
    <w:rsid w:val="00D62730"/>
    <w:rsid w:val="00D62BCA"/>
    <w:rsid w:val="00D62DD6"/>
    <w:rsid w:val="00D632DD"/>
    <w:rsid w:val="00D649E2"/>
    <w:rsid w:val="00D64C9B"/>
    <w:rsid w:val="00D656A8"/>
    <w:rsid w:val="00D65EBE"/>
    <w:rsid w:val="00D67A54"/>
    <w:rsid w:val="00D67B9C"/>
    <w:rsid w:val="00D7065B"/>
    <w:rsid w:val="00D70695"/>
    <w:rsid w:val="00D70CCA"/>
    <w:rsid w:val="00D71150"/>
    <w:rsid w:val="00D71271"/>
    <w:rsid w:val="00D7210B"/>
    <w:rsid w:val="00D73243"/>
    <w:rsid w:val="00D737AC"/>
    <w:rsid w:val="00D73931"/>
    <w:rsid w:val="00D751D3"/>
    <w:rsid w:val="00D756E7"/>
    <w:rsid w:val="00D76382"/>
    <w:rsid w:val="00D76864"/>
    <w:rsid w:val="00D76B11"/>
    <w:rsid w:val="00D773B7"/>
    <w:rsid w:val="00D800D1"/>
    <w:rsid w:val="00D800F3"/>
    <w:rsid w:val="00D80269"/>
    <w:rsid w:val="00D809F1"/>
    <w:rsid w:val="00D81D74"/>
    <w:rsid w:val="00D82043"/>
    <w:rsid w:val="00D83381"/>
    <w:rsid w:val="00D83577"/>
    <w:rsid w:val="00D8413B"/>
    <w:rsid w:val="00D844DE"/>
    <w:rsid w:val="00D84D2A"/>
    <w:rsid w:val="00D850D9"/>
    <w:rsid w:val="00D85653"/>
    <w:rsid w:val="00D8567F"/>
    <w:rsid w:val="00D85DB2"/>
    <w:rsid w:val="00D8656E"/>
    <w:rsid w:val="00D866AB"/>
    <w:rsid w:val="00D866FF"/>
    <w:rsid w:val="00D86F6A"/>
    <w:rsid w:val="00D87C37"/>
    <w:rsid w:val="00D9006E"/>
    <w:rsid w:val="00D91070"/>
    <w:rsid w:val="00D9129B"/>
    <w:rsid w:val="00D91C2E"/>
    <w:rsid w:val="00D91E7E"/>
    <w:rsid w:val="00D920C1"/>
    <w:rsid w:val="00D9220D"/>
    <w:rsid w:val="00D92B71"/>
    <w:rsid w:val="00D93612"/>
    <w:rsid w:val="00D93996"/>
    <w:rsid w:val="00D93E43"/>
    <w:rsid w:val="00D94234"/>
    <w:rsid w:val="00D9462F"/>
    <w:rsid w:val="00D9568E"/>
    <w:rsid w:val="00D96358"/>
    <w:rsid w:val="00D96B92"/>
    <w:rsid w:val="00D97BD3"/>
    <w:rsid w:val="00D97CB6"/>
    <w:rsid w:val="00DA0424"/>
    <w:rsid w:val="00DA0663"/>
    <w:rsid w:val="00DA0AD4"/>
    <w:rsid w:val="00DA1C8C"/>
    <w:rsid w:val="00DA20B6"/>
    <w:rsid w:val="00DA3381"/>
    <w:rsid w:val="00DA344A"/>
    <w:rsid w:val="00DA4BE4"/>
    <w:rsid w:val="00DA4C20"/>
    <w:rsid w:val="00DA6485"/>
    <w:rsid w:val="00DA7694"/>
    <w:rsid w:val="00DA7790"/>
    <w:rsid w:val="00DA7F88"/>
    <w:rsid w:val="00DA7F9A"/>
    <w:rsid w:val="00DB001C"/>
    <w:rsid w:val="00DB03FB"/>
    <w:rsid w:val="00DB099B"/>
    <w:rsid w:val="00DB12D5"/>
    <w:rsid w:val="00DB1AEF"/>
    <w:rsid w:val="00DB1BBF"/>
    <w:rsid w:val="00DB28A3"/>
    <w:rsid w:val="00DB28D8"/>
    <w:rsid w:val="00DB2C8E"/>
    <w:rsid w:val="00DB2D03"/>
    <w:rsid w:val="00DB358D"/>
    <w:rsid w:val="00DB3771"/>
    <w:rsid w:val="00DB4108"/>
    <w:rsid w:val="00DB4CA7"/>
    <w:rsid w:val="00DB4EA9"/>
    <w:rsid w:val="00DB5702"/>
    <w:rsid w:val="00DB7AB3"/>
    <w:rsid w:val="00DB7C1F"/>
    <w:rsid w:val="00DB7EAD"/>
    <w:rsid w:val="00DC0DCA"/>
    <w:rsid w:val="00DC1B44"/>
    <w:rsid w:val="00DC1FD8"/>
    <w:rsid w:val="00DC3A50"/>
    <w:rsid w:val="00DC3A97"/>
    <w:rsid w:val="00DC3C1B"/>
    <w:rsid w:val="00DC51CC"/>
    <w:rsid w:val="00DC55BA"/>
    <w:rsid w:val="00DC5B37"/>
    <w:rsid w:val="00DC5E33"/>
    <w:rsid w:val="00DC5F48"/>
    <w:rsid w:val="00DC64C3"/>
    <w:rsid w:val="00DC6799"/>
    <w:rsid w:val="00DC6D37"/>
    <w:rsid w:val="00DC70E3"/>
    <w:rsid w:val="00DC79C2"/>
    <w:rsid w:val="00DC7CA3"/>
    <w:rsid w:val="00DC7F26"/>
    <w:rsid w:val="00DC7FF5"/>
    <w:rsid w:val="00DD0267"/>
    <w:rsid w:val="00DD06D6"/>
    <w:rsid w:val="00DD09F9"/>
    <w:rsid w:val="00DD0D18"/>
    <w:rsid w:val="00DD1000"/>
    <w:rsid w:val="00DD1500"/>
    <w:rsid w:val="00DD1D4D"/>
    <w:rsid w:val="00DD229D"/>
    <w:rsid w:val="00DD25A1"/>
    <w:rsid w:val="00DD2E0E"/>
    <w:rsid w:val="00DD3D19"/>
    <w:rsid w:val="00DD3E9C"/>
    <w:rsid w:val="00DD3F5A"/>
    <w:rsid w:val="00DD48A8"/>
    <w:rsid w:val="00DD5327"/>
    <w:rsid w:val="00DD5F28"/>
    <w:rsid w:val="00DD6E54"/>
    <w:rsid w:val="00DD717B"/>
    <w:rsid w:val="00DD7409"/>
    <w:rsid w:val="00DD77E7"/>
    <w:rsid w:val="00DD7D4D"/>
    <w:rsid w:val="00DD7FC7"/>
    <w:rsid w:val="00DE0308"/>
    <w:rsid w:val="00DE0E55"/>
    <w:rsid w:val="00DE0EB0"/>
    <w:rsid w:val="00DE11EB"/>
    <w:rsid w:val="00DE1F79"/>
    <w:rsid w:val="00DE2070"/>
    <w:rsid w:val="00DE227F"/>
    <w:rsid w:val="00DE3268"/>
    <w:rsid w:val="00DE384A"/>
    <w:rsid w:val="00DE3DFB"/>
    <w:rsid w:val="00DE5570"/>
    <w:rsid w:val="00DE64EC"/>
    <w:rsid w:val="00DE6A6B"/>
    <w:rsid w:val="00DE7247"/>
    <w:rsid w:val="00DE7814"/>
    <w:rsid w:val="00DE7969"/>
    <w:rsid w:val="00DF0319"/>
    <w:rsid w:val="00DF0564"/>
    <w:rsid w:val="00DF1452"/>
    <w:rsid w:val="00DF1C28"/>
    <w:rsid w:val="00DF1FBB"/>
    <w:rsid w:val="00DF22F6"/>
    <w:rsid w:val="00DF2992"/>
    <w:rsid w:val="00DF3851"/>
    <w:rsid w:val="00DF3AB1"/>
    <w:rsid w:val="00DF3FE1"/>
    <w:rsid w:val="00DF4380"/>
    <w:rsid w:val="00DF47B1"/>
    <w:rsid w:val="00DF4AA3"/>
    <w:rsid w:val="00DF4AA7"/>
    <w:rsid w:val="00DF4C6F"/>
    <w:rsid w:val="00DF4D60"/>
    <w:rsid w:val="00DF575E"/>
    <w:rsid w:val="00DF64D6"/>
    <w:rsid w:val="00DF6B8F"/>
    <w:rsid w:val="00DF75C9"/>
    <w:rsid w:val="00E0077C"/>
    <w:rsid w:val="00E007BC"/>
    <w:rsid w:val="00E0104B"/>
    <w:rsid w:val="00E015B8"/>
    <w:rsid w:val="00E0221B"/>
    <w:rsid w:val="00E037B4"/>
    <w:rsid w:val="00E037DB"/>
    <w:rsid w:val="00E046E5"/>
    <w:rsid w:val="00E05BFF"/>
    <w:rsid w:val="00E06289"/>
    <w:rsid w:val="00E07DDE"/>
    <w:rsid w:val="00E10572"/>
    <w:rsid w:val="00E11AB1"/>
    <w:rsid w:val="00E12E30"/>
    <w:rsid w:val="00E14ABE"/>
    <w:rsid w:val="00E14B7C"/>
    <w:rsid w:val="00E14EA2"/>
    <w:rsid w:val="00E159D6"/>
    <w:rsid w:val="00E15DE9"/>
    <w:rsid w:val="00E15EB7"/>
    <w:rsid w:val="00E17A0F"/>
    <w:rsid w:val="00E20558"/>
    <w:rsid w:val="00E2062D"/>
    <w:rsid w:val="00E21517"/>
    <w:rsid w:val="00E2170D"/>
    <w:rsid w:val="00E2171B"/>
    <w:rsid w:val="00E21BDA"/>
    <w:rsid w:val="00E21EAC"/>
    <w:rsid w:val="00E2237E"/>
    <w:rsid w:val="00E22972"/>
    <w:rsid w:val="00E22F97"/>
    <w:rsid w:val="00E24034"/>
    <w:rsid w:val="00E24092"/>
    <w:rsid w:val="00E240F6"/>
    <w:rsid w:val="00E2430B"/>
    <w:rsid w:val="00E24A20"/>
    <w:rsid w:val="00E251EA"/>
    <w:rsid w:val="00E25851"/>
    <w:rsid w:val="00E27A6A"/>
    <w:rsid w:val="00E304FF"/>
    <w:rsid w:val="00E31B2D"/>
    <w:rsid w:val="00E32094"/>
    <w:rsid w:val="00E321ED"/>
    <w:rsid w:val="00E326C3"/>
    <w:rsid w:val="00E32740"/>
    <w:rsid w:val="00E3283B"/>
    <w:rsid w:val="00E3298A"/>
    <w:rsid w:val="00E3380F"/>
    <w:rsid w:val="00E348B1"/>
    <w:rsid w:val="00E35CE4"/>
    <w:rsid w:val="00E3659E"/>
    <w:rsid w:val="00E36788"/>
    <w:rsid w:val="00E37906"/>
    <w:rsid w:val="00E37E76"/>
    <w:rsid w:val="00E410F5"/>
    <w:rsid w:val="00E411B8"/>
    <w:rsid w:val="00E427AD"/>
    <w:rsid w:val="00E42FAF"/>
    <w:rsid w:val="00E43031"/>
    <w:rsid w:val="00E435DF"/>
    <w:rsid w:val="00E437B0"/>
    <w:rsid w:val="00E43E6A"/>
    <w:rsid w:val="00E44133"/>
    <w:rsid w:val="00E444F5"/>
    <w:rsid w:val="00E44698"/>
    <w:rsid w:val="00E44CE3"/>
    <w:rsid w:val="00E44D41"/>
    <w:rsid w:val="00E4504F"/>
    <w:rsid w:val="00E4585A"/>
    <w:rsid w:val="00E45E3B"/>
    <w:rsid w:val="00E45E88"/>
    <w:rsid w:val="00E46AF2"/>
    <w:rsid w:val="00E47220"/>
    <w:rsid w:val="00E47672"/>
    <w:rsid w:val="00E478CF"/>
    <w:rsid w:val="00E50070"/>
    <w:rsid w:val="00E509A8"/>
    <w:rsid w:val="00E5113A"/>
    <w:rsid w:val="00E51360"/>
    <w:rsid w:val="00E51AF8"/>
    <w:rsid w:val="00E52F95"/>
    <w:rsid w:val="00E531D8"/>
    <w:rsid w:val="00E5400E"/>
    <w:rsid w:val="00E5470C"/>
    <w:rsid w:val="00E54AB2"/>
    <w:rsid w:val="00E54B64"/>
    <w:rsid w:val="00E562D0"/>
    <w:rsid w:val="00E56592"/>
    <w:rsid w:val="00E56DD8"/>
    <w:rsid w:val="00E57B7C"/>
    <w:rsid w:val="00E57FE2"/>
    <w:rsid w:val="00E6034C"/>
    <w:rsid w:val="00E609F3"/>
    <w:rsid w:val="00E60FAD"/>
    <w:rsid w:val="00E61394"/>
    <w:rsid w:val="00E61DF6"/>
    <w:rsid w:val="00E6229D"/>
    <w:rsid w:val="00E62DB5"/>
    <w:rsid w:val="00E63CCB"/>
    <w:rsid w:val="00E64FFA"/>
    <w:rsid w:val="00E66CF3"/>
    <w:rsid w:val="00E66F8D"/>
    <w:rsid w:val="00E6716C"/>
    <w:rsid w:val="00E67C86"/>
    <w:rsid w:val="00E70665"/>
    <w:rsid w:val="00E70725"/>
    <w:rsid w:val="00E713FA"/>
    <w:rsid w:val="00E71805"/>
    <w:rsid w:val="00E71A27"/>
    <w:rsid w:val="00E72986"/>
    <w:rsid w:val="00E72BCF"/>
    <w:rsid w:val="00E72C40"/>
    <w:rsid w:val="00E73D5E"/>
    <w:rsid w:val="00E73F87"/>
    <w:rsid w:val="00E74057"/>
    <w:rsid w:val="00E74343"/>
    <w:rsid w:val="00E74762"/>
    <w:rsid w:val="00E74CB1"/>
    <w:rsid w:val="00E75845"/>
    <w:rsid w:val="00E75CC0"/>
    <w:rsid w:val="00E7714E"/>
    <w:rsid w:val="00E776AE"/>
    <w:rsid w:val="00E80E8D"/>
    <w:rsid w:val="00E81266"/>
    <w:rsid w:val="00E81B32"/>
    <w:rsid w:val="00E81D9D"/>
    <w:rsid w:val="00E829C4"/>
    <w:rsid w:val="00E82D2B"/>
    <w:rsid w:val="00E83154"/>
    <w:rsid w:val="00E83AB9"/>
    <w:rsid w:val="00E84086"/>
    <w:rsid w:val="00E840B9"/>
    <w:rsid w:val="00E86A35"/>
    <w:rsid w:val="00E879ED"/>
    <w:rsid w:val="00E87ACB"/>
    <w:rsid w:val="00E87DFA"/>
    <w:rsid w:val="00E905C8"/>
    <w:rsid w:val="00E90A14"/>
    <w:rsid w:val="00E90D14"/>
    <w:rsid w:val="00E91C65"/>
    <w:rsid w:val="00E929E1"/>
    <w:rsid w:val="00E93656"/>
    <w:rsid w:val="00E93D65"/>
    <w:rsid w:val="00E93FAF"/>
    <w:rsid w:val="00E9427F"/>
    <w:rsid w:val="00E943A5"/>
    <w:rsid w:val="00E95136"/>
    <w:rsid w:val="00E95B81"/>
    <w:rsid w:val="00E9609C"/>
    <w:rsid w:val="00E969DB"/>
    <w:rsid w:val="00E96A35"/>
    <w:rsid w:val="00E97132"/>
    <w:rsid w:val="00E974B6"/>
    <w:rsid w:val="00EA0573"/>
    <w:rsid w:val="00EA0618"/>
    <w:rsid w:val="00EA2D4A"/>
    <w:rsid w:val="00EA3078"/>
    <w:rsid w:val="00EA3289"/>
    <w:rsid w:val="00EA3B4A"/>
    <w:rsid w:val="00EA3E9C"/>
    <w:rsid w:val="00EA3FC5"/>
    <w:rsid w:val="00EA4A4D"/>
    <w:rsid w:val="00EA4B77"/>
    <w:rsid w:val="00EA4FB2"/>
    <w:rsid w:val="00EA50BD"/>
    <w:rsid w:val="00EA58CD"/>
    <w:rsid w:val="00EA658E"/>
    <w:rsid w:val="00EA6590"/>
    <w:rsid w:val="00EA6DE6"/>
    <w:rsid w:val="00EB074B"/>
    <w:rsid w:val="00EB09B4"/>
    <w:rsid w:val="00EB0A44"/>
    <w:rsid w:val="00EB18E5"/>
    <w:rsid w:val="00EB19EA"/>
    <w:rsid w:val="00EB1D44"/>
    <w:rsid w:val="00EB1E7B"/>
    <w:rsid w:val="00EB26EE"/>
    <w:rsid w:val="00EB2D22"/>
    <w:rsid w:val="00EB3536"/>
    <w:rsid w:val="00EB394C"/>
    <w:rsid w:val="00EB3AD6"/>
    <w:rsid w:val="00EB3E3F"/>
    <w:rsid w:val="00EB3F47"/>
    <w:rsid w:val="00EB43F3"/>
    <w:rsid w:val="00EB4E1D"/>
    <w:rsid w:val="00EB551F"/>
    <w:rsid w:val="00EB585C"/>
    <w:rsid w:val="00EB5C99"/>
    <w:rsid w:val="00EB625F"/>
    <w:rsid w:val="00EB6C5F"/>
    <w:rsid w:val="00EB72AD"/>
    <w:rsid w:val="00EB7D3D"/>
    <w:rsid w:val="00EB7DC4"/>
    <w:rsid w:val="00EC076D"/>
    <w:rsid w:val="00EC08D4"/>
    <w:rsid w:val="00EC0C20"/>
    <w:rsid w:val="00EC1083"/>
    <w:rsid w:val="00EC174C"/>
    <w:rsid w:val="00EC325D"/>
    <w:rsid w:val="00EC3315"/>
    <w:rsid w:val="00EC3650"/>
    <w:rsid w:val="00EC4684"/>
    <w:rsid w:val="00EC4D74"/>
    <w:rsid w:val="00EC52CB"/>
    <w:rsid w:val="00EC5E94"/>
    <w:rsid w:val="00EC6578"/>
    <w:rsid w:val="00EC6938"/>
    <w:rsid w:val="00EC6B49"/>
    <w:rsid w:val="00EC6E60"/>
    <w:rsid w:val="00EC7090"/>
    <w:rsid w:val="00EC732F"/>
    <w:rsid w:val="00EC7356"/>
    <w:rsid w:val="00EC7B3B"/>
    <w:rsid w:val="00ED0456"/>
    <w:rsid w:val="00ED054C"/>
    <w:rsid w:val="00ED0915"/>
    <w:rsid w:val="00ED1257"/>
    <w:rsid w:val="00ED1427"/>
    <w:rsid w:val="00ED224B"/>
    <w:rsid w:val="00ED26B5"/>
    <w:rsid w:val="00ED2B0A"/>
    <w:rsid w:val="00ED2E64"/>
    <w:rsid w:val="00ED3ADB"/>
    <w:rsid w:val="00ED3D0E"/>
    <w:rsid w:val="00ED3F7F"/>
    <w:rsid w:val="00ED4E60"/>
    <w:rsid w:val="00ED6CD5"/>
    <w:rsid w:val="00ED70E7"/>
    <w:rsid w:val="00EE0367"/>
    <w:rsid w:val="00EE06AA"/>
    <w:rsid w:val="00EE0AFE"/>
    <w:rsid w:val="00EE0F6E"/>
    <w:rsid w:val="00EE1B30"/>
    <w:rsid w:val="00EE1E67"/>
    <w:rsid w:val="00EE46AA"/>
    <w:rsid w:val="00EE4D96"/>
    <w:rsid w:val="00EE4E87"/>
    <w:rsid w:val="00EE795F"/>
    <w:rsid w:val="00EF0806"/>
    <w:rsid w:val="00EF11FE"/>
    <w:rsid w:val="00EF12AB"/>
    <w:rsid w:val="00EF1A6F"/>
    <w:rsid w:val="00EF1C9E"/>
    <w:rsid w:val="00EF1D0B"/>
    <w:rsid w:val="00EF2C8B"/>
    <w:rsid w:val="00EF3670"/>
    <w:rsid w:val="00EF3D47"/>
    <w:rsid w:val="00EF425F"/>
    <w:rsid w:val="00EF4D20"/>
    <w:rsid w:val="00EF5BDE"/>
    <w:rsid w:val="00EF66DE"/>
    <w:rsid w:val="00F00419"/>
    <w:rsid w:val="00F011D8"/>
    <w:rsid w:val="00F01A27"/>
    <w:rsid w:val="00F01F5E"/>
    <w:rsid w:val="00F0215E"/>
    <w:rsid w:val="00F03521"/>
    <w:rsid w:val="00F0354D"/>
    <w:rsid w:val="00F0386C"/>
    <w:rsid w:val="00F0412E"/>
    <w:rsid w:val="00F04968"/>
    <w:rsid w:val="00F04A9A"/>
    <w:rsid w:val="00F05D4E"/>
    <w:rsid w:val="00F06DE8"/>
    <w:rsid w:val="00F06F6C"/>
    <w:rsid w:val="00F06F73"/>
    <w:rsid w:val="00F106F9"/>
    <w:rsid w:val="00F10C99"/>
    <w:rsid w:val="00F11004"/>
    <w:rsid w:val="00F11EE5"/>
    <w:rsid w:val="00F122F2"/>
    <w:rsid w:val="00F128D1"/>
    <w:rsid w:val="00F13215"/>
    <w:rsid w:val="00F13402"/>
    <w:rsid w:val="00F138B7"/>
    <w:rsid w:val="00F138BD"/>
    <w:rsid w:val="00F139A0"/>
    <w:rsid w:val="00F143DC"/>
    <w:rsid w:val="00F14542"/>
    <w:rsid w:val="00F1523F"/>
    <w:rsid w:val="00F16FCE"/>
    <w:rsid w:val="00F174CD"/>
    <w:rsid w:val="00F1750A"/>
    <w:rsid w:val="00F17857"/>
    <w:rsid w:val="00F17BAA"/>
    <w:rsid w:val="00F17C48"/>
    <w:rsid w:val="00F205DF"/>
    <w:rsid w:val="00F2094B"/>
    <w:rsid w:val="00F21C5F"/>
    <w:rsid w:val="00F21C73"/>
    <w:rsid w:val="00F21F06"/>
    <w:rsid w:val="00F220B6"/>
    <w:rsid w:val="00F228A3"/>
    <w:rsid w:val="00F22907"/>
    <w:rsid w:val="00F229F4"/>
    <w:rsid w:val="00F22E70"/>
    <w:rsid w:val="00F233C8"/>
    <w:rsid w:val="00F23C54"/>
    <w:rsid w:val="00F242BD"/>
    <w:rsid w:val="00F246FF"/>
    <w:rsid w:val="00F24A33"/>
    <w:rsid w:val="00F24C1B"/>
    <w:rsid w:val="00F25547"/>
    <w:rsid w:val="00F25F1C"/>
    <w:rsid w:val="00F26534"/>
    <w:rsid w:val="00F26727"/>
    <w:rsid w:val="00F26759"/>
    <w:rsid w:val="00F26C58"/>
    <w:rsid w:val="00F26E10"/>
    <w:rsid w:val="00F27224"/>
    <w:rsid w:val="00F27C91"/>
    <w:rsid w:val="00F30563"/>
    <w:rsid w:val="00F30B2B"/>
    <w:rsid w:val="00F310F2"/>
    <w:rsid w:val="00F31567"/>
    <w:rsid w:val="00F31831"/>
    <w:rsid w:val="00F31DA0"/>
    <w:rsid w:val="00F326A0"/>
    <w:rsid w:val="00F326BB"/>
    <w:rsid w:val="00F32F14"/>
    <w:rsid w:val="00F33397"/>
    <w:rsid w:val="00F3363E"/>
    <w:rsid w:val="00F33964"/>
    <w:rsid w:val="00F34654"/>
    <w:rsid w:val="00F347CB"/>
    <w:rsid w:val="00F35152"/>
    <w:rsid w:val="00F3524A"/>
    <w:rsid w:val="00F3525B"/>
    <w:rsid w:val="00F352CF"/>
    <w:rsid w:val="00F368DC"/>
    <w:rsid w:val="00F36B1B"/>
    <w:rsid w:val="00F37017"/>
    <w:rsid w:val="00F4063E"/>
    <w:rsid w:val="00F4159F"/>
    <w:rsid w:val="00F418B2"/>
    <w:rsid w:val="00F42727"/>
    <w:rsid w:val="00F43E80"/>
    <w:rsid w:val="00F45817"/>
    <w:rsid w:val="00F46980"/>
    <w:rsid w:val="00F475F3"/>
    <w:rsid w:val="00F5081E"/>
    <w:rsid w:val="00F52E6A"/>
    <w:rsid w:val="00F53F0B"/>
    <w:rsid w:val="00F540B8"/>
    <w:rsid w:val="00F54F1C"/>
    <w:rsid w:val="00F54F25"/>
    <w:rsid w:val="00F563DD"/>
    <w:rsid w:val="00F569FC"/>
    <w:rsid w:val="00F56CB8"/>
    <w:rsid w:val="00F57162"/>
    <w:rsid w:val="00F600F7"/>
    <w:rsid w:val="00F60B45"/>
    <w:rsid w:val="00F61148"/>
    <w:rsid w:val="00F6124D"/>
    <w:rsid w:val="00F615D2"/>
    <w:rsid w:val="00F61C1E"/>
    <w:rsid w:val="00F644CF"/>
    <w:rsid w:val="00F648A2"/>
    <w:rsid w:val="00F65AA9"/>
    <w:rsid w:val="00F65ADC"/>
    <w:rsid w:val="00F65C5D"/>
    <w:rsid w:val="00F65D2E"/>
    <w:rsid w:val="00F66BEF"/>
    <w:rsid w:val="00F66E85"/>
    <w:rsid w:val="00F670D6"/>
    <w:rsid w:val="00F675FA"/>
    <w:rsid w:val="00F678B3"/>
    <w:rsid w:val="00F679B5"/>
    <w:rsid w:val="00F70A6A"/>
    <w:rsid w:val="00F70BBC"/>
    <w:rsid w:val="00F71829"/>
    <w:rsid w:val="00F72128"/>
    <w:rsid w:val="00F727FF"/>
    <w:rsid w:val="00F73209"/>
    <w:rsid w:val="00F732F0"/>
    <w:rsid w:val="00F7338D"/>
    <w:rsid w:val="00F733CB"/>
    <w:rsid w:val="00F738F5"/>
    <w:rsid w:val="00F73E70"/>
    <w:rsid w:val="00F73F07"/>
    <w:rsid w:val="00F743A9"/>
    <w:rsid w:val="00F748D7"/>
    <w:rsid w:val="00F75461"/>
    <w:rsid w:val="00F76887"/>
    <w:rsid w:val="00F7697B"/>
    <w:rsid w:val="00F769DF"/>
    <w:rsid w:val="00F76CBA"/>
    <w:rsid w:val="00F76DEA"/>
    <w:rsid w:val="00F76E4E"/>
    <w:rsid w:val="00F778C1"/>
    <w:rsid w:val="00F779AE"/>
    <w:rsid w:val="00F77A12"/>
    <w:rsid w:val="00F77D38"/>
    <w:rsid w:val="00F80BF6"/>
    <w:rsid w:val="00F81A7F"/>
    <w:rsid w:val="00F82A64"/>
    <w:rsid w:val="00F82EE1"/>
    <w:rsid w:val="00F83561"/>
    <w:rsid w:val="00F83B51"/>
    <w:rsid w:val="00F84279"/>
    <w:rsid w:val="00F8460A"/>
    <w:rsid w:val="00F84716"/>
    <w:rsid w:val="00F8506C"/>
    <w:rsid w:val="00F85637"/>
    <w:rsid w:val="00F85FAB"/>
    <w:rsid w:val="00F864EF"/>
    <w:rsid w:val="00F87150"/>
    <w:rsid w:val="00F87477"/>
    <w:rsid w:val="00F87892"/>
    <w:rsid w:val="00F87E08"/>
    <w:rsid w:val="00F9023F"/>
    <w:rsid w:val="00F90D59"/>
    <w:rsid w:val="00F90EFC"/>
    <w:rsid w:val="00F91213"/>
    <w:rsid w:val="00F917B0"/>
    <w:rsid w:val="00F91BD4"/>
    <w:rsid w:val="00F91E75"/>
    <w:rsid w:val="00F93011"/>
    <w:rsid w:val="00F93106"/>
    <w:rsid w:val="00F93860"/>
    <w:rsid w:val="00F9400C"/>
    <w:rsid w:val="00F943A8"/>
    <w:rsid w:val="00F94997"/>
    <w:rsid w:val="00F94B09"/>
    <w:rsid w:val="00F95032"/>
    <w:rsid w:val="00F964E5"/>
    <w:rsid w:val="00F96ACC"/>
    <w:rsid w:val="00F97336"/>
    <w:rsid w:val="00F973F9"/>
    <w:rsid w:val="00F978F4"/>
    <w:rsid w:val="00FA112C"/>
    <w:rsid w:val="00FA147D"/>
    <w:rsid w:val="00FA1DD2"/>
    <w:rsid w:val="00FA1F7C"/>
    <w:rsid w:val="00FA1FF4"/>
    <w:rsid w:val="00FA270F"/>
    <w:rsid w:val="00FA2C6B"/>
    <w:rsid w:val="00FA3711"/>
    <w:rsid w:val="00FA42CE"/>
    <w:rsid w:val="00FA49BF"/>
    <w:rsid w:val="00FA503E"/>
    <w:rsid w:val="00FA5108"/>
    <w:rsid w:val="00FA56F6"/>
    <w:rsid w:val="00FA5AE8"/>
    <w:rsid w:val="00FA7070"/>
    <w:rsid w:val="00FA73EE"/>
    <w:rsid w:val="00FB0FAF"/>
    <w:rsid w:val="00FB1031"/>
    <w:rsid w:val="00FB15DF"/>
    <w:rsid w:val="00FB18C8"/>
    <w:rsid w:val="00FB2DE9"/>
    <w:rsid w:val="00FB31FC"/>
    <w:rsid w:val="00FB34A3"/>
    <w:rsid w:val="00FB40F9"/>
    <w:rsid w:val="00FB4C60"/>
    <w:rsid w:val="00FB4D18"/>
    <w:rsid w:val="00FB6352"/>
    <w:rsid w:val="00FB6594"/>
    <w:rsid w:val="00FB673D"/>
    <w:rsid w:val="00FB7080"/>
    <w:rsid w:val="00FB7C00"/>
    <w:rsid w:val="00FC00E9"/>
    <w:rsid w:val="00FC04A5"/>
    <w:rsid w:val="00FC1595"/>
    <w:rsid w:val="00FC2073"/>
    <w:rsid w:val="00FC28F4"/>
    <w:rsid w:val="00FC30FC"/>
    <w:rsid w:val="00FC384C"/>
    <w:rsid w:val="00FC39E6"/>
    <w:rsid w:val="00FC5387"/>
    <w:rsid w:val="00FC64BB"/>
    <w:rsid w:val="00FC7112"/>
    <w:rsid w:val="00FC7D4D"/>
    <w:rsid w:val="00FC7E57"/>
    <w:rsid w:val="00FC7FC0"/>
    <w:rsid w:val="00FD0928"/>
    <w:rsid w:val="00FD0D2B"/>
    <w:rsid w:val="00FD1287"/>
    <w:rsid w:val="00FD1F94"/>
    <w:rsid w:val="00FD2681"/>
    <w:rsid w:val="00FD28DD"/>
    <w:rsid w:val="00FD3177"/>
    <w:rsid w:val="00FD3887"/>
    <w:rsid w:val="00FD3E9C"/>
    <w:rsid w:val="00FD43F5"/>
    <w:rsid w:val="00FD4666"/>
    <w:rsid w:val="00FD55C5"/>
    <w:rsid w:val="00FD5C61"/>
    <w:rsid w:val="00FD5F4B"/>
    <w:rsid w:val="00FD61C5"/>
    <w:rsid w:val="00FD648C"/>
    <w:rsid w:val="00FD6773"/>
    <w:rsid w:val="00FD6E50"/>
    <w:rsid w:val="00FD7D92"/>
    <w:rsid w:val="00FE07E1"/>
    <w:rsid w:val="00FE135A"/>
    <w:rsid w:val="00FE19DE"/>
    <w:rsid w:val="00FE2483"/>
    <w:rsid w:val="00FE24A9"/>
    <w:rsid w:val="00FE2EC2"/>
    <w:rsid w:val="00FE3464"/>
    <w:rsid w:val="00FE3DF1"/>
    <w:rsid w:val="00FE447B"/>
    <w:rsid w:val="00FE4A35"/>
    <w:rsid w:val="00FE53EE"/>
    <w:rsid w:val="00FE609F"/>
    <w:rsid w:val="00FE6734"/>
    <w:rsid w:val="00FE6E63"/>
    <w:rsid w:val="00FE7D47"/>
    <w:rsid w:val="00FE7E88"/>
    <w:rsid w:val="00FF0191"/>
    <w:rsid w:val="00FF0281"/>
    <w:rsid w:val="00FF0413"/>
    <w:rsid w:val="00FF08B9"/>
    <w:rsid w:val="00FF0E00"/>
    <w:rsid w:val="00FF2633"/>
    <w:rsid w:val="00FF2677"/>
    <w:rsid w:val="00FF27E4"/>
    <w:rsid w:val="00FF39EB"/>
    <w:rsid w:val="00FF424E"/>
    <w:rsid w:val="00FF4A6D"/>
    <w:rsid w:val="00FF4EDC"/>
    <w:rsid w:val="00FF54E5"/>
    <w:rsid w:val="00FF5A8F"/>
    <w:rsid w:val="00FF6855"/>
    <w:rsid w:val="00FF740E"/>
    <w:rsid w:val="00FF7DB0"/>
    <w:rsid w:val="01228BA8"/>
    <w:rsid w:val="01338784"/>
    <w:rsid w:val="0137C35C"/>
    <w:rsid w:val="013EF926"/>
    <w:rsid w:val="014178AB"/>
    <w:rsid w:val="014CAC4C"/>
    <w:rsid w:val="0150AE19"/>
    <w:rsid w:val="0154563F"/>
    <w:rsid w:val="016079CF"/>
    <w:rsid w:val="016E66D9"/>
    <w:rsid w:val="016F477A"/>
    <w:rsid w:val="0170F6A7"/>
    <w:rsid w:val="0174B331"/>
    <w:rsid w:val="017817DB"/>
    <w:rsid w:val="018763EC"/>
    <w:rsid w:val="018D613E"/>
    <w:rsid w:val="019805FC"/>
    <w:rsid w:val="019B78AE"/>
    <w:rsid w:val="019D000D"/>
    <w:rsid w:val="01A7EC38"/>
    <w:rsid w:val="01A98138"/>
    <w:rsid w:val="01BA76D3"/>
    <w:rsid w:val="01CAEF20"/>
    <w:rsid w:val="01D08AD4"/>
    <w:rsid w:val="01D1D6C8"/>
    <w:rsid w:val="01E00A7E"/>
    <w:rsid w:val="01EE2002"/>
    <w:rsid w:val="0208F05D"/>
    <w:rsid w:val="020DB54A"/>
    <w:rsid w:val="0212D3D9"/>
    <w:rsid w:val="02131AE2"/>
    <w:rsid w:val="02422057"/>
    <w:rsid w:val="024DA382"/>
    <w:rsid w:val="0273999D"/>
    <w:rsid w:val="028224B1"/>
    <w:rsid w:val="0295745A"/>
    <w:rsid w:val="029979E1"/>
    <w:rsid w:val="02A8010E"/>
    <w:rsid w:val="02B6D655"/>
    <w:rsid w:val="02B8EB51"/>
    <w:rsid w:val="02C004A3"/>
    <w:rsid w:val="02C8E60C"/>
    <w:rsid w:val="02C956AB"/>
    <w:rsid w:val="02CAAC74"/>
    <w:rsid w:val="02D696D1"/>
    <w:rsid w:val="02D69A69"/>
    <w:rsid w:val="02E36762"/>
    <w:rsid w:val="02E7A730"/>
    <w:rsid w:val="02ECC59E"/>
    <w:rsid w:val="02ED8266"/>
    <w:rsid w:val="02F02DB3"/>
    <w:rsid w:val="02F0E98D"/>
    <w:rsid w:val="02F21A39"/>
    <w:rsid w:val="02F283EE"/>
    <w:rsid w:val="03219179"/>
    <w:rsid w:val="032386BF"/>
    <w:rsid w:val="032991A3"/>
    <w:rsid w:val="034D8A88"/>
    <w:rsid w:val="0350176A"/>
    <w:rsid w:val="037652D1"/>
    <w:rsid w:val="03A00267"/>
    <w:rsid w:val="03A60BE8"/>
    <w:rsid w:val="03AAC32C"/>
    <w:rsid w:val="03B1BE21"/>
    <w:rsid w:val="03B9CA6E"/>
    <w:rsid w:val="03BBE1F3"/>
    <w:rsid w:val="03D4C866"/>
    <w:rsid w:val="03FBE82A"/>
    <w:rsid w:val="0452DEC8"/>
    <w:rsid w:val="0456F2D5"/>
    <w:rsid w:val="046018C5"/>
    <w:rsid w:val="0460D2F1"/>
    <w:rsid w:val="0470F02A"/>
    <w:rsid w:val="04718898"/>
    <w:rsid w:val="047DA0C2"/>
    <w:rsid w:val="047F6343"/>
    <w:rsid w:val="04828C21"/>
    <w:rsid w:val="0487140B"/>
    <w:rsid w:val="048A2807"/>
    <w:rsid w:val="04A82EEE"/>
    <w:rsid w:val="04AD416D"/>
    <w:rsid w:val="04B7A677"/>
    <w:rsid w:val="04BA358F"/>
    <w:rsid w:val="04C78312"/>
    <w:rsid w:val="04D0CCB9"/>
    <w:rsid w:val="04E673C0"/>
    <w:rsid w:val="04E84099"/>
    <w:rsid w:val="04FA094A"/>
    <w:rsid w:val="05035167"/>
    <w:rsid w:val="0509FCF9"/>
    <w:rsid w:val="050AB71E"/>
    <w:rsid w:val="05196A39"/>
    <w:rsid w:val="05258F8D"/>
    <w:rsid w:val="05298AAA"/>
    <w:rsid w:val="053181C5"/>
    <w:rsid w:val="0545202D"/>
    <w:rsid w:val="0552F6F4"/>
    <w:rsid w:val="0570FCF4"/>
    <w:rsid w:val="05758509"/>
    <w:rsid w:val="0584DBB8"/>
    <w:rsid w:val="05B49309"/>
    <w:rsid w:val="05BD02CC"/>
    <w:rsid w:val="05C7A634"/>
    <w:rsid w:val="05D654B0"/>
    <w:rsid w:val="05EFBE4C"/>
    <w:rsid w:val="05F34CA9"/>
    <w:rsid w:val="05F6D1EF"/>
    <w:rsid w:val="060874DA"/>
    <w:rsid w:val="060BDF86"/>
    <w:rsid w:val="061233FA"/>
    <w:rsid w:val="06249690"/>
    <w:rsid w:val="0638E526"/>
    <w:rsid w:val="064C5A75"/>
    <w:rsid w:val="06512B6F"/>
    <w:rsid w:val="0652F608"/>
    <w:rsid w:val="06596EB2"/>
    <w:rsid w:val="0660AE8E"/>
    <w:rsid w:val="066BE230"/>
    <w:rsid w:val="067C8D83"/>
    <w:rsid w:val="067F1BBD"/>
    <w:rsid w:val="0684F829"/>
    <w:rsid w:val="0691119D"/>
    <w:rsid w:val="06950933"/>
    <w:rsid w:val="06ABEC9D"/>
    <w:rsid w:val="06AC6752"/>
    <w:rsid w:val="06B5F1C2"/>
    <w:rsid w:val="06C87403"/>
    <w:rsid w:val="06CAE841"/>
    <w:rsid w:val="06E52D1E"/>
    <w:rsid w:val="06F3BE83"/>
    <w:rsid w:val="070750C8"/>
    <w:rsid w:val="070888F8"/>
    <w:rsid w:val="070E9846"/>
    <w:rsid w:val="07174F1A"/>
    <w:rsid w:val="0717A023"/>
    <w:rsid w:val="071FC15A"/>
    <w:rsid w:val="072E7FF5"/>
    <w:rsid w:val="07406A81"/>
    <w:rsid w:val="0740906B"/>
    <w:rsid w:val="074C7977"/>
    <w:rsid w:val="078A7F8A"/>
    <w:rsid w:val="078C6826"/>
    <w:rsid w:val="07A78FD1"/>
    <w:rsid w:val="07C446D2"/>
    <w:rsid w:val="07C6F7DD"/>
    <w:rsid w:val="07C76211"/>
    <w:rsid w:val="07D446E9"/>
    <w:rsid w:val="07D4B381"/>
    <w:rsid w:val="07E153B9"/>
    <w:rsid w:val="07E49CE6"/>
    <w:rsid w:val="07EED7FD"/>
    <w:rsid w:val="07F623DB"/>
    <w:rsid w:val="0800268A"/>
    <w:rsid w:val="081A2093"/>
    <w:rsid w:val="08255F00"/>
    <w:rsid w:val="082BBB20"/>
    <w:rsid w:val="0832EDF0"/>
    <w:rsid w:val="0834C9E6"/>
    <w:rsid w:val="08373560"/>
    <w:rsid w:val="083BE599"/>
    <w:rsid w:val="083C0466"/>
    <w:rsid w:val="0851D93C"/>
    <w:rsid w:val="0859E97B"/>
    <w:rsid w:val="085F38D7"/>
    <w:rsid w:val="086AE408"/>
    <w:rsid w:val="086B574D"/>
    <w:rsid w:val="088A8A7C"/>
    <w:rsid w:val="0890BE4D"/>
    <w:rsid w:val="0898397E"/>
    <w:rsid w:val="08AA7E22"/>
    <w:rsid w:val="08B61AF6"/>
    <w:rsid w:val="08BC5904"/>
    <w:rsid w:val="08C3B599"/>
    <w:rsid w:val="08CAA3AC"/>
    <w:rsid w:val="08D51FF5"/>
    <w:rsid w:val="08D9EB71"/>
    <w:rsid w:val="08DC0F98"/>
    <w:rsid w:val="08E0E1A9"/>
    <w:rsid w:val="08EF4D26"/>
    <w:rsid w:val="08F4F709"/>
    <w:rsid w:val="08F5652D"/>
    <w:rsid w:val="091A1CD1"/>
    <w:rsid w:val="092625AD"/>
    <w:rsid w:val="0926ED3F"/>
    <w:rsid w:val="092E72B1"/>
    <w:rsid w:val="093AE178"/>
    <w:rsid w:val="09465BA2"/>
    <w:rsid w:val="094B7A07"/>
    <w:rsid w:val="095CE2C1"/>
    <w:rsid w:val="0963FBBD"/>
    <w:rsid w:val="096A25A8"/>
    <w:rsid w:val="0978CD3D"/>
    <w:rsid w:val="098063C7"/>
    <w:rsid w:val="098BD4CC"/>
    <w:rsid w:val="09B5E379"/>
    <w:rsid w:val="09C8B79E"/>
    <w:rsid w:val="09CCF7AF"/>
    <w:rsid w:val="09F87C8D"/>
    <w:rsid w:val="0A061B04"/>
    <w:rsid w:val="0A068198"/>
    <w:rsid w:val="0A26DE93"/>
    <w:rsid w:val="0A279201"/>
    <w:rsid w:val="0A2EE39B"/>
    <w:rsid w:val="0A4E45A6"/>
    <w:rsid w:val="0A6240E9"/>
    <w:rsid w:val="0A6A7536"/>
    <w:rsid w:val="0A6E67CE"/>
    <w:rsid w:val="0A739D19"/>
    <w:rsid w:val="0A76D4AD"/>
    <w:rsid w:val="0A853BA7"/>
    <w:rsid w:val="0A854D36"/>
    <w:rsid w:val="0A85C93A"/>
    <w:rsid w:val="0A89091C"/>
    <w:rsid w:val="0A8D7280"/>
    <w:rsid w:val="0A92E8F8"/>
    <w:rsid w:val="0A9340DA"/>
    <w:rsid w:val="0A9CA4EB"/>
    <w:rsid w:val="0A9D2642"/>
    <w:rsid w:val="0AA3B04C"/>
    <w:rsid w:val="0ABF3DF8"/>
    <w:rsid w:val="0ABF9ABD"/>
    <w:rsid w:val="0AD107AE"/>
    <w:rsid w:val="0AE2F6BC"/>
    <w:rsid w:val="0AE74D96"/>
    <w:rsid w:val="0AF647D8"/>
    <w:rsid w:val="0B192E64"/>
    <w:rsid w:val="0B1BE06A"/>
    <w:rsid w:val="0B1C82F1"/>
    <w:rsid w:val="0B2806E4"/>
    <w:rsid w:val="0B2870FD"/>
    <w:rsid w:val="0B3699DB"/>
    <w:rsid w:val="0B3E51E4"/>
    <w:rsid w:val="0B492BD6"/>
    <w:rsid w:val="0B574549"/>
    <w:rsid w:val="0B5A5067"/>
    <w:rsid w:val="0B5CFFC2"/>
    <w:rsid w:val="0B5FC382"/>
    <w:rsid w:val="0B6B3395"/>
    <w:rsid w:val="0B731AF0"/>
    <w:rsid w:val="0B7739C7"/>
    <w:rsid w:val="0B781DBC"/>
    <w:rsid w:val="0B78C445"/>
    <w:rsid w:val="0B7B9DC0"/>
    <w:rsid w:val="0B820F22"/>
    <w:rsid w:val="0B834542"/>
    <w:rsid w:val="0B8AF716"/>
    <w:rsid w:val="0B8C25F1"/>
    <w:rsid w:val="0B8D0A59"/>
    <w:rsid w:val="0B9D9734"/>
    <w:rsid w:val="0BAD837D"/>
    <w:rsid w:val="0BB58C97"/>
    <w:rsid w:val="0BB72898"/>
    <w:rsid w:val="0BC0B933"/>
    <w:rsid w:val="0BCAB4C3"/>
    <w:rsid w:val="0BCEEAD4"/>
    <w:rsid w:val="0BD0995B"/>
    <w:rsid w:val="0BD28446"/>
    <w:rsid w:val="0BD2A48C"/>
    <w:rsid w:val="0BD66384"/>
    <w:rsid w:val="0BED0E6D"/>
    <w:rsid w:val="0BF60524"/>
    <w:rsid w:val="0C0197DD"/>
    <w:rsid w:val="0C032CEC"/>
    <w:rsid w:val="0C115375"/>
    <w:rsid w:val="0C25E4E3"/>
    <w:rsid w:val="0C2FF969"/>
    <w:rsid w:val="0C439EE7"/>
    <w:rsid w:val="0C43CC59"/>
    <w:rsid w:val="0C46B22D"/>
    <w:rsid w:val="0C4791D6"/>
    <w:rsid w:val="0C4BA812"/>
    <w:rsid w:val="0C4DF60D"/>
    <w:rsid w:val="0C4FA0D1"/>
    <w:rsid w:val="0C4FBFA9"/>
    <w:rsid w:val="0C50AFD6"/>
    <w:rsid w:val="0C52796D"/>
    <w:rsid w:val="0C569E50"/>
    <w:rsid w:val="0C663A30"/>
    <w:rsid w:val="0C6C2BAA"/>
    <w:rsid w:val="0C720699"/>
    <w:rsid w:val="0C7E35EA"/>
    <w:rsid w:val="0C88A353"/>
    <w:rsid w:val="0C8E311E"/>
    <w:rsid w:val="0C95B4EE"/>
    <w:rsid w:val="0CA03886"/>
    <w:rsid w:val="0CAB9161"/>
    <w:rsid w:val="0CAE2FE1"/>
    <w:rsid w:val="0CB65A80"/>
    <w:rsid w:val="0CB79A35"/>
    <w:rsid w:val="0CB98747"/>
    <w:rsid w:val="0CCDE67F"/>
    <w:rsid w:val="0CE6F475"/>
    <w:rsid w:val="0CECBA8C"/>
    <w:rsid w:val="0CF4294A"/>
    <w:rsid w:val="0CF63D33"/>
    <w:rsid w:val="0D0B2CEB"/>
    <w:rsid w:val="0D0BD29B"/>
    <w:rsid w:val="0D0EE2B4"/>
    <w:rsid w:val="0D137A8C"/>
    <w:rsid w:val="0D18C74F"/>
    <w:rsid w:val="0D2EFB86"/>
    <w:rsid w:val="0D2F0A67"/>
    <w:rsid w:val="0D37580C"/>
    <w:rsid w:val="0D3F4866"/>
    <w:rsid w:val="0D418D64"/>
    <w:rsid w:val="0D4E966B"/>
    <w:rsid w:val="0D567911"/>
    <w:rsid w:val="0D617108"/>
    <w:rsid w:val="0D66B33E"/>
    <w:rsid w:val="0D6B7951"/>
    <w:rsid w:val="0D73E901"/>
    <w:rsid w:val="0D77A0E9"/>
    <w:rsid w:val="0D7C64C9"/>
    <w:rsid w:val="0D825AEF"/>
    <w:rsid w:val="0D8549DC"/>
    <w:rsid w:val="0D8991B7"/>
    <w:rsid w:val="0D8F68BB"/>
    <w:rsid w:val="0D9B1EE0"/>
    <w:rsid w:val="0DB4FA85"/>
    <w:rsid w:val="0DD18178"/>
    <w:rsid w:val="0DE558F0"/>
    <w:rsid w:val="0DE9B7DE"/>
    <w:rsid w:val="0DEDC731"/>
    <w:rsid w:val="0DF0F098"/>
    <w:rsid w:val="0DF222BC"/>
    <w:rsid w:val="0E04A888"/>
    <w:rsid w:val="0E0C0C12"/>
    <w:rsid w:val="0E0F6F9F"/>
    <w:rsid w:val="0E3CD4E4"/>
    <w:rsid w:val="0E4CDEAA"/>
    <w:rsid w:val="0E4F935F"/>
    <w:rsid w:val="0E5C9D3A"/>
    <w:rsid w:val="0E6177E5"/>
    <w:rsid w:val="0E69EF9D"/>
    <w:rsid w:val="0E87B3CF"/>
    <w:rsid w:val="0E89A82D"/>
    <w:rsid w:val="0E8E0B60"/>
    <w:rsid w:val="0E9DF628"/>
    <w:rsid w:val="0EA6CCFB"/>
    <w:rsid w:val="0EBF0F63"/>
    <w:rsid w:val="0EE5C645"/>
    <w:rsid w:val="0EF8DC94"/>
    <w:rsid w:val="0EF90F65"/>
    <w:rsid w:val="0EFDB3F7"/>
    <w:rsid w:val="0F081F2D"/>
    <w:rsid w:val="0F175EA0"/>
    <w:rsid w:val="0F186171"/>
    <w:rsid w:val="0F1CF38A"/>
    <w:rsid w:val="0F30C78C"/>
    <w:rsid w:val="0F38E6E8"/>
    <w:rsid w:val="0F3916DB"/>
    <w:rsid w:val="0F416AD2"/>
    <w:rsid w:val="0F472C67"/>
    <w:rsid w:val="0F4D0969"/>
    <w:rsid w:val="0F552462"/>
    <w:rsid w:val="0F58DB3B"/>
    <w:rsid w:val="0F6350CF"/>
    <w:rsid w:val="0F964687"/>
    <w:rsid w:val="0F9974BF"/>
    <w:rsid w:val="0FB472C6"/>
    <w:rsid w:val="0FC9D65A"/>
    <w:rsid w:val="0FE36D50"/>
    <w:rsid w:val="0FEB36AF"/>
    <w:rsid w:val="0FFA40C4"/>
    <w:rsid w:val="100B6841"/>
    <w:rsid w:val="1011F60D"/>
    <w:rsid w:val="101E5795"/>
    <w:rsid w:val="1022A776"/>
    <w:rsid w:val="102AD89B"/>
    <w:rsid w:val="10311324"/>
    <w:rsid w:val="10390D55"/>
    <w:rsid w:val="103E7D5D"/>
    <w:rsid w:val="10458228"/>
    <w:rsid w:val="10510B14"/>
    <w:rsid w:val="1055C2D5"/>
    <w:rsid w:val="1058F907"/>
    <w:rsid w:val="10593E05"/>
    <w:rsid w:val="1062F5CA"/>
    <w:rsid w:val="10688EE1"/>
    <w:rsid w:val="108659C8"/>
    <w:rsid w:val="1086EF11"/>
    <w:rsid w:val="10997171"/>
    <w:rsid w:val="10A92BFC"/>
    <w:rsid w:val="10C574B0"/>
    <w:rsid w:val="10D8B17D"/>
    <w:rsid w:val="10E68998"/>
    <w:rsid w:val="10E7F4F6"/>
    <w:rsid w:val="10F1E1FE"/>
    <w:rsid w:val="10F4260D"/>
    <w:rsid w:val="10F544B2"/>
    <w:rsid w:val="10F6F272"/>
    <w:rsid w:val="110D50AF"/>
    <w:rsid w:val="11213BCF"/>
    <w:rsid w:val="112157CB"/>
    <w:rsid w:val="11380099"/>
    <w:rsid w:val="1138629F"/>
    <w:rsid w:val="113ED75B"/>
    <w:rsid w:val="1145C13A"/>
    <w:rsid w:val="11480D62"/>
    <w:rsid w:val="114A4DAB"/>
    <w:rsid w:val="114CEBE9"/>
    <w:rsid w:val="11518CA2"/>
    <w:rsid w:val="115C0C66"/>
    <w:rsid w:val="1171E7C6"/>
    <w:rsid w:val="1172D914"/>
    <w:rsid w:val="11756712"/>
    <w:rsid w:val="11765674"/>
    <w:rsid w:val="11880039"/>
    <w:rsid w:val="1194FFB2"/>
    <w:rsid w:val="119E6C21"/>
    <w:rsid w:val="11B7D457"/>
    <w:rsid w:val="11BC718F"/>
    <w:rsid w:val="11D3F4CD"/>
    <w:rsid w:val="11DA19BA"/>
    <w:rsid w:val="11DDA671"/>
    <w:rsid w:val="11ECA8A4"/>
    <w:rsid w:val="11F00462"/>
    <w:rsid w:val="11F98037"/>
    <w:rsid w:val="11F9BCD7"/>
    <w:rsid w:val="11FA68D2"/>
    <w:rsid w:val="11FDFBC1"/>
    <w:rsid w:val="12139788"/>
    <w:rsid w:val="1220A440"/>
    <w:rsid w:val="1244FC5D"/>
    <w:rsid w:val="125BC896"/>
    <w:rsid w:val="12780B15"/>
    <w:rsid w:val="1281FE98"/>
    <w:rsid w:val="1287E821"/>
    <w:rsid w:val="128A1D12"/>
    <w:rsid w:val="12A0697F"/>
    <w:rsid w:val="12CECB1E"/>
    <w:rsid w:val="12D4158B"/>
    <w:rsid w:val="12D4C266"/>
    <w:rsid w:val="12DA2511"/>
    <w:rsid w:val="12DB8A96"/>
    <w:rsid w:val="12F1273C"/>
    <w:rsid w:val="12FFECE8"/>
    <w:rsid w:val="1300057D"/>
    <w:rsid w:val="1308BB07"/>
    <w:rsid w:val="13224E3E"/>
    <w:rsid w:val="132BD1B6"/>
    <w:rsid w:val="132E2801"/>
    <w:rsid w:val="133DF499"/>
    <w:rsid w:val="13449DD9"/>
    <w:rsid w:val="136B5CD5"/>
    <w:rsid w:val="136E010E"/>
    <w:rsid w:val="13705A75"/>
    <w:rsid w:val="1371983C"/>
    <w:rsid w:val="1374A3D9"/>
    <w:rsid w:val="13890F56"/>
    <w:rsid w:val="13902B20"/>
    <w:rsid w:val="139E490B"/>
    <w:rsid w:val="139F7235"/>
    <w:rsid w:val="13A03811"/>
    <w:rsid w:val="13B0707C"/>
    <w:rsid w:val="13B84944"/>
    <w:rsid w:val="13C0F524"/>
    <w:rsid w:val="13C3ADB9"/>
    <w:rsid w:val="13D03DAD"/>
    <w:rsid w:val="13D37043"/>
    <w:rsid w:val="13FC00A6"/>
    <w:rsid w:val="13FFE17D"/>
    <w:rsid w:val="1402D6EE"/>
    <w:rsid w:val="1409AEDF"/>
    <w:rsid w:val="140F718B"/>
    <w:rsid w:val="141458D0"/>
    <w:rsid w:val="141757B4"/>
    <w:rsid w:val="1417DFE4"/>
    <w:rsid w:val="141D0BF0"/>
    <w:rsid w:val="14289585"/>
    <w:rsid w:val="1429294D"/>
    <w:rsid w:val="142B21D1"/>
    <w:rsid w:val="142EBC8D"/>
    <w:rsid w:val="14377CA4"/>
    <w:rsid w:val="143FC13F"/>
    <w:rsid w:val="1454FFF2"/>
    <w:rsid w:val="1460ED8B"/>
    <w:rsid w:val="146719A0"/>
    <w:rsid w:val="14677882"/>
    <w:rsid w:val="146781FF"/>
    <w:rsid w:val="14690487"/>
    <w:rsid w:val="1480DF59"/>
    <w:rsid w:val="14834D4B"/>
    <w:rsid w:val="1483D532"/>
    <w:rsid w:val="149B4B77"/>
    <w:rsid w:val="149BC4FA"/>
    <w:rsid w:val="14AF53E4"/>
    <w:rsid w:val="14B9EE41"/>
    <w:rsid w:val="14C5C8B0"/>
    <w:rsid w:val="14C70116"/>
    <w:rsid w:val="14CABA4A"/>
    <w:rsid w:val="14D4E89A"/>
    <w:rsid w:val="14EEFF7F"/>
    <w:rsid w:val="14F7C0C1"/>
    <w:rsid w:val="1504C002"/>
    <w:rsid w:val="15090D07"/>
    <w:rsid w:val="150FC424"/>
    <w:rsid w:val="15209773"/>
    <w:rsid w:val="153667FF"/>
    <w:rsid w:val="154A4E69"/>
    <w:rsid w:val="155C7DDB"/>
    <w:rsid w:val="15645DD7"/>
    <w:rsid w:val="1566DB71"/>
    <w:rsid w:val="1573E27D"/>
    <w:rsid w:val="157F58CF"/>
    <w:rsid w:val="158A121B"/>
    <w:rsid w:val="15A6DE13"/>
    <w:rsid w:val="15AF4F27"/>
    <w:rsid w:val="15C2AC1D"/>
    <w:rsid w:val="15C9D133"/>
    <w:rsid w:val="15D6DB16"/>
    <w:rsid w:val="15E2996C"/>
    <w:rsid w:val="15F7C335"/>
    <w:rsid w:val="15FDF3DE"/>
    <w:rsid w:val="161DDF60"/>
    <w:rsid w:val="161E981E"/>
    <w:rsid w:val="16283FDA"/>
    <w:rsid w:val="162911A1"/>
    <w:rsid w:val="162BA609"/>
    <w:rsid w:val="162D0D44"/>
    <w:rsid w:val="1637CA34"/>
    <w:rsid w:val="163EB51D"/>
    <w:rsid w:val="164ED9B6"/>
    <w:rsid w:val="165FC191"/>
    <w:rsid w:val="166ADBC1"/>
    <w:rsid w:val="1675637B"/>
    <w:rsid w:val="1679FC28"/>
    <w:rsid w:val="168FFD20"/>
    <w:rsid w:val="169CE57D"/>
    <w:rsid w:val="16B23643"/>
    <w:rsid w:val="16BDF502"/>
    <w:rsid w:val="16DD0838"/>
    <w:rsid w:val="16E77C29"/>
    <w:rsid w:val="16FEF98B"/>
    <w:rsid w:val="1706A2F5"/>
    <w:rsid w:val="170E4564"/>
    <w:rsid w:val="17208134"/>
    <w:rsid w:val="172719F0"/>
    <w:rsid w:val="172A280C"/>
    <w:rsid w:val="172BFD85"/>
    <w:rsid w:val="173C475E"/>
    <w:rsid w:val="174DAB12"/>
    <w:rsid w:val="17522081"/>
    <w:rsid w:val="1764763D"/>
    <w:rsid w:val="17647AA8"/>
    <w:rsid w:val="178F2996"/>
    <w:rsid w:val="17959D49"/>
    <w:rsid w:val="17979ADD"/>
    <w:rsid w:val="17B21D49"/>
    <w:rsid w:val="17B4D184"/>
    <w:rsid w:val="17BF801E"/>
    <w:rsid w:val="17CC2F54"/>
    <w:rsid w:val="17DBC57E"/>
    <w:rsid w:val="17DFBC78"/>
    <w:rsid w:val="17F8864D"/>
    <w:rsid w:val="18064FDA"/>
    <w:rsid w:val="180C5A5A"/>
    <w:rsid w:val="1812C554"/>
    <w:rsid w:val="1826779B"/>
    <w:rsid w:val="182ACA8C"/>
    <w:rsid w:val="1836E6DF"/>
    <w:rsid w:val="18568D53"/>
    <w:rsid w:val="1858F6E7"/>
    <w:rsid w:val="185DB090"/>
    <w:rsid w:val="18601ACD"/>
    <w:rsid w:val="1862CAC8"/>
    <w:rsid w:val="1882E72D"/>
    <w:rsid w:val="18929CAB"/>
    <w:rsid w:val="18965C7F"/>
    <w:rsid w:val="1896ABED"/>
    <w:rsid w:val="1897A7CD"/>
    <w:rsid w:val="189AEE85"/>
    <w:rsid w:val="18B5C009"/>
    <w:rsid w:val="18C51E40"/>
    <w:rsid w:val="18C7CF67"/>
    <w:rsid w:val="18CBFCA0"/>
    <w:rsid w:val="18D21219"/>
    <w:rsid w:val="18D50203"/>
    <w:rsid w:val="18DE4A57"/>
    <w:rsid w:val="18E2E2AE"/>
    <w:rsid w:val="18F19FDD"/>
    <w:rsid w:val="18FB8FA9"/>
    <w:rsid w:val="1900FB36"/>
    <w:rsid w:val="190410EA"/>
    <w:rsid w:val="19042F66"/>
    <w:rsid w:val="19062827"/>
    <w:rsid w:val="190777DF"/>
    <w:rsid w:val="1913844B"/>
    <w:rsid w:val="19184DAE"/>
    <w:rsid w:val="191A3849"/>
    <w:rsid w:val="19318655"/>
    <w:rsid w:val="1937873C"/>
    <w:rsid w:val="19379784"/>
    <w:rsid w:val="193D1582"/>
    <w:rsid w:val="194608FE"/>
    <w:rsid w:val="19493504"/>
    <w:rsid w:val="19519D09"/>
    <w:rsid w:val="195FA0AC"/>
    <w:rsid w:val="1992BF79"/>
    <w:rsid w:val="19934232"/>
    <w:rsid w:val="1997493F"/>
    <w:rsid w:val="19B57E54"/>
    <w:rsid w:val="19C8D17C"/>
    <w:rsid w:val="19C9B992"/>
    <w:rsid w:val="19D8CBF9"/>
    <w:rsid w:val="19D95F8E"/>
    <w:rsid w:val="19DF3161"/>
    <w:rsid w:val="19E3EED1"/>
    <w:rsid w:val="19E9D687"/>
    <w:rsid w:val="19EC525A"/>
    <w:rsid w:val="19F3F602"/>
    <w:rsid w:val="19F89E63"/>
    <w:rsid w:val="1A035DED"/>
    <w:rsid w:val="1A060F2E"/>
    <w:rsid w:val="1A1389E7"/>
    <w:rsid w:val="1A13D9C8"/>
    <w:rsid w:val="1A372BAA"/>
    <w:rsid w:val="1A3E3D42"/>
    <w:rsid w:val="1A43F368"/>
    <w:rsid w:val="1A465E50"/>
    <w:rsid w:val="1A4934C7"/>
    <w:rsid w:val="1A5527D2"/>
    <w:rsid w:val="1A61BF18"/>
    <w:rsid w:val="1A695E2F"/>
    <w:rsid w:val="1A6DE27A"/>
    <w:rsid w:val="1A86E0E2"/>
    <w:rsid w:val="1A900451"/>
    <w:rsid w:val="1A9C6ED7"/>
    <w:rsid w:val="1AAB47E6"/>
    <w:rsid w:val="1AB67709"/>
    <w:rsid w:val="1AB7B997"/>
    <w:rsid w:val="1AD52FEC"/>
    <w:rsid w:val="1ADA45B3"/>
    <w:rsid w:val="1AE927D8"/>
    <w:rsid w:val="1AEEF078"/>
    <w:rsid w:val="1AF065A5"/>
    <w:rsid w:val="1AF477C9"/>
    <w:rsid w:val="1B00B560"/>
    <w:rsid w:val="1B05E414"/>
    <w:rsid w:val="1B3135EC"/>
    <w:rsid w:val="1B34B0E8"/>
    <w:rsid w:val="1B450F5D"/>
    <w:rsid w:val="1B4FC8D3"/>
    <w:rsid w:val="1B5591D6"/>
    <w:rsid w:val="1B6E4D4D"/>
    <w:rsid w:val="1B7D51AA"/>
    <w:rsid w:val="1B88CA60"/>
    <w:rsid w:val="1B93F2F6"/>
    <w:rsid w:val="1B99E597"/>
    <w:rsid w:val="1BBF0B16"/>
    <w:rsid w:val="1BF09485"/>
    <w:rsid w:val="1C099C43"/>
    <w:rsid w:val="1C0FE20C"/>
    <w:rsid w:val="1C2669AE"/>
    <w:rsid w:val="1C2EB5BF"/>
    <w:rsid w:val="1C39D2EB"/>
    <w:rsid w:val="1C504574"/>
    <w:rsid w:val="1C7B17E7"/>
    <w:rsid w:val="1C7D9671"/>
    <w:rsid w:val="1C8AC009"/>
    <w:rsid w:val="1C9DBC29"/>
    <w:rsid w:val="1CAB4FA2"/>
    <w:rsid w:val="1CACF565"/>
    <w:rsid w:val="1CB4957B"/>
    <w:rsid w:val="1CB83E37"/>
    <w:rsid w:val="1CC3F29F"/>
    <w:rsid w:val="1CCDC9BB"/>
    <w:rsid w:val="1CD0A629"/>
    <w:rsid w:val="1CE8F840"/>
    <w:rsid w:val="1CEBAB92"/>
    <w:rsid w:val="1CEC47F5"/>
    <w:rsid w:val="1CEF1644"/>
    <w:rsid w:val="1CFA2C33"/>
    <w:rsid w:val="1D19220B"/>
    <w:rsid w:val="1D19D709"/>
    <w:rsid w:val="1D1A2DD2"/>
    <w:rsid w:val="1D207749"/>
    <w:rsid w:val="1D2280A0"/>
    <w:rsid w:val="1D3E7E32"/>
    <w:rsid w:val="1D43D551"/>
    <w:rsid w:val="1D4600A5"/>
    <w:rsid w:val="1D52366F"/>
    <w:rsid w:val="1D570CF8"/>
    <w:rsid w:val="1D5EC13F"/>
    <w:rsid w:val="1D749D32"/>
    <w:rsid w:val="1D8B7C56"/>
    <w:rsid w:val="1D8DC414"/>
    <w:rsid w:val="1D911441"/>
    <w:rsid w:val="1D9AD678"/>
    <w:rsid w:val="1DAFA571"/>
    <w:rsid w:val="1DC0D10D"/>
    <w:rsid w:val="1DC41B3A"/>
    <w:rsid w:val="1DC4241B"/>
    <w:rsid w:val="1DC72A01"/>
    <w:rsid w:val="1DCE2858"/>
    <w:rsid w:val="1DD19ACA"/>
    <w:rsid w:val="1DD596DC"/>
    <w:rsid w:val="1DE0FF1F"/>
    <w:rsid w:val="1DEF9CA8"/>
    <w:rsid w:val="1E01794A"/>
    <w:rsid w:val="1E08D8FF"/>
    <w:rsid w:val="1E0FBDD3"/>
    <w:rsid w:val="1E13B273"/>
    <w:rsid w:val="1E13DBA5"/>
    <w:rsid w:val="1E2D08C1"/>
    <w:rsid w:val="1E386F36"/>
    <w:rsid w:val="1E507EAE"/>
    <w:rsid w:val="1E5608B0"/>
    <w:rsid w:val="1E5AC03A"/>
    <w:rsid w:val="1E6072BE"/>
    <w:rsid w:val="1E75B8DE"/>
    <w:rsid w:val="1E7778B6"/>
    <w:rsid w:val="1E8A134A"/>
    <w:rsid w:val="1E8FB44F"/>
    <w:rsid w:val="1EA06B12"/>
    <w:rsid w:val="1EA13F46"/>
    <w:rsid w:val="1EC34649"/>
    <w:rsid w:val="1EC421E8"/>
    <w:rsid w:val="1EC91386"/>
    <w:rsid w:val="1ED8F754"/>
    <w:rsid w:val="1EDB67AF"/>
    <w:rsid w:val="1EF3492D"/>
    <w:rsid w:val="1EFDC80D"/>
    <w:rsid w:val="1F0BB66B"/>
    <w:rsid w:val="1F44E213"/>
    <w:rsid w:val="1F474764"/>
    <w:rsid w:val="1F5FA6A4"/>
    <w:rsid w:val="1F611763"/>
    <w:rsid w:val="1F62C684"/>
    <w:rsid w:val="1F730744"/>
    <w:rsid w:val="1F734950"/>
    <w:rsid w:val="1F750191"/>
    <w:rsid w:val="1F7B52F6"/>
    <w:rsid w:val="1F8C699A"/>
    <w:rsid w:val="1FAD695C"/>
    <w:rsid w:val="1FB2B8A9"/>
    <w:rsid w:val="1FB65600"/>
    <w:rsid w:val="1FBCA084"/>
    <w:rsid w:val="1FBEF2A7"/>
    <w:rsid w:val="1FC84E5D"/>
    <w:rsid w:val="1FD33619"/>
    <w:rsid w:val="1FE043EC"/>
    <w:rsid w:val="1FE0A056"/>
    <w:rsid w:val="1FE1FFF8"/>
    <w:rsid w:val="1FE61F42"/>
    <w:rsid w:val="1FF8647F"/>
    <w:rsid w:val="1FFD237B"/>
    <w:rsid w:val="200B05A1"/>
    <w:rsid w:val="201CC406"/>
    <w:rsid w:val="201EEAA3"/>
    <w:rsid w:val="20351FD9"/>
    <w:rsid w:val="203FDE2D"/>
    <w:rsid w:val="20413913"/>
    <w:rsid w:val="2044588D"/>
    <w:rsid w:val="2049BE11"/>
    <w:rsid w:val="204F3E47"/>
    <w:rsid w:val="2053FB75"/>
    <w:rsid w:val="205DA21A"/>
    <w:rsid w:val="207C7D0F"/>
    <w:rsid w:val="2085DCB9"/>
    <w:rsid w:val="208CF1A6"/>
    <w:rsid w:val="208FD24F"/>
    <w:rsid w:val="209F918E"/>
    <w:rsid w:val="20A90D97"/>
    <w:rsid w:val="20A96FF9"/>
    <w:rsid w:val="20AC157E"/>
    <w:rsid w:val="20BCF69F"/>
    <w:rsid w:val="20C6A3B5"/>
    <w:rsid w:val="20C8E2E1"/>
    <w:rsid w:val="20E72351"/>
    <w:rsid w:val="20E92F36"/>
    <w:rsid w:val="20E9A3D0"/>
    <w:rsid w:val="20F6AB67"/>
    <w:rsid w:val="213249FE"/>
    <w:rsid w:val="21395D73"/>
    <w:rsid w:val="213DEEC4"/>
    <w:rsid w:val="214EDA9F"/>
    <w:rsid w:val="214FD9A3"/>
    <w:rsid w:val="215FDBF4"/>
    <w:rsid w:val="216151E0"/>
    <w:rsid w:val="21810B9A"/>
    <w:rsid w:val="2182119D"/>
    <w:rsid w:val="218C6F22"/>
    <w:rsid w:val="219045DE"/>
    <w:rsid w:val="2194E538"/>
    <w:rsid w:val="219DCDE2"/>
    <w:rsid w:val="21ABF0CB"/>
    <w:rsid w:val="21B37760"/>
    <w:rsid w:val="21BFA1AF"/>
    <w:rsid w:val="21C08EEA"/>
    <w:rsid w:val="21CA9515"/>
    <w:rsid w:val="21EF0F76"/>
    <w:rsid w:val="21F36288"/>
    <w:rsid w:val="2203E0D3"/>
    <w:rsid w:val="2205E9A1"/>
    <w:rsid w:val="220A9CFD"/>
    <w:rsid w:val="220C3125"/>
    <w:rsid w:val="22172CDB"/>
    <w:rsid w:val="221A795B"/>
    <w:rsid w:val="221C1ED4"/>
    <w:rsid w:val="222B166C"/>
    <w:rsid w:val="2238140A"/>
    <w:rsid w:val="223BE5E1"/>
    <w:rsid w:val="2241D56B"/>
    <w:rsid w:val="2243D523"/>
    <w:rsid w:val="224B7E67"/>
    <w:rsid w:val="2253B338"/>
    <w:rsid w:val="22566ACB"/>
    <w:rsid w:val="2274E8FE"/>
    <w:rsid w:val="2278F45F"/>
    <w:rsid w:val="227F117F"/>
    <w:rsid w:val="228138C0"/>
    <w:rsid w:val="2288436B"/>
    <w:rsid w:val="2288EC2C"/>
    <w:rsid w:val="2296C74E"/>
    <w:rsid w:val="22AE1EAD"/>
    <w:rsid w:val="22BA34BB"/>
    <w:rsid w:val="22BC822D"/>
    <w:rsid w:val="22CB6165"/>
    <w:rsid w:val="22CF0980"/>
    <w:rsid w:val="22D4B030"/>
    <w:rsid w:val="22DA6042"/>
    <w:rsid w:val="22E11F44"/>
    <w:rsid w:val="22F18E03"/>
    <w:rsid w:val="22FC9844"/>
    <w:rsid w:val="22FE9620"/>
    <w:rsid w:val="2308DF22"/>
    <w:rsid w:val="2315793A"/>
    <w:rsid w:val="233A12C5"/>
    <w:rsid w:val="23479E91"/>
    <w:rsid w:val="234A6BD1"/>
    <w:rsid w:val="234CFB39"/>
    <w:rsid w:val="2356E3A8"/>
    <w:rsid w:val="2358E3D6"/>
    <w:rsid w:val="2359CD7A"/>
    <w:rsid w:val="23685842"/>
    <w:rsid w:val="236A977A"/>
    <w:rsid w:val="237129F1"/>
    <w:rsid w:val="237BF161"/>
    <w:rsid w:val="238328FC"/>
    <w:rsid w:val="238F9828"/>
    <w:rsid w:val="23930107"/>
    <w:rsid w:val="23A0CD60"/>
    <w:rsid w:val="23A720EC"/>
    <w:rsid w:val="23A90061"/>
    <w:rsid w:val="23AFB7A9"/>
    <w:rsid w:val="23B3E833"/>
    <w:rsid w:val="23C4F401"/>
    <w:rsid w:val="23C6E6CD"/>
    <w:rsid w:val="23CA7BD3"/>
    <w:rsid w:val="23DCCD5B"/>
    <w:rsid w:val="23E13ADD"/>
    <w:rsid w:val="241AD42E"/>
    <w:rsid w:val="24236F5B"/>
    <w:rsid w:val="242738BE"/>
    <w:rsid w:val="243240F4"/>
    <w:rsid w:val="2438D0A6"/>
    <w:rsid w:val="245D3D31"/>
    <w:rsid w:val="24877E78"/>
    <w:rsid w:val="2490A718"/>
    <w:rsid w:val="24A88489"/>
    <w:rsid w:val="24BF22A6"/>
    <w:rsid w:val="24C33FE9"/>
    <w:rsid w:val="24D89CEC"/>
    <w:rsid w:val="24E25AD3"/>
    <w:rsid w:val="24FAADF3"/>
    <w:rsid w:val="24FCBC74"/>
    <w:rsid w:val="24FF3B66"/>
    <w:rsid w:val="251764CE"/>
    <w:rsid w:val="2532ED27"/>
    <w:rsid w:val="254547B3"/>
    <w:rsid w:val="254841D8"/>
    <w:rsid w:val="25511B1D"/>
    <w:rsid w:val="25545E95"/>
    <w:rsid w:val="256AEF9E"/>
    <w:rsid w:val="256ED80B"/>
    <w:rsid w:val="25836F4A"/>
    <w:rsid w:val="259E91F5"/>
    <w:rsid w:val="25A00BB9"/>
    <w:rsid w:val="25A72453"/>
    <w:rsid w:val="25AB6575"/>
    <w:rsid w:val="25AF9687"/>
    <w:rsid w:val="25B9EFA4"/>
    <w:rsid w:val="25D2E8A7"/>
    <w:rsid w:val="25D637F5"/>
    <w:rsid w:val="25DFEF34"/>
    <w:rsid w:val="25ED0F79"/>
    <w:rsid w:val="25F205EE"/>
    <w:rsid w:val="26080FDE"/>
    <w:rsid w:val="26103A9C"/>
    <w:rsid w:val="26288362"/>
    <w:rsid w:val="263A2570"/>
    <w:rsid w:val="263D3D95"/>
    <w:rsid w:val="263D6509"/>
    <w:rsid w:val="264D90A0"/>
    <w:rsid w:val="265B4A33"/>
    <w:rsid w:val="265ECE39"/>
    <w:rsid w:val="266106C1"/>
    <w:rsid w:val="266D5B7F"/>
    <w:rsid w:val="26749C34"/>
    <w:rsid w:val="267A29F9"/>
    <w:rsid w:val="267B8458"/>
    <w:rsid w:val="267DD2AA"/>
    <w:rsid w:val="269E9887"/>
    <w:rsid w:val="269FF904"/>
    <w:rsid w:val="26A04C74"/>
    <w:rsid w:val="26A6BD0C"/>
    <w:rsid w:val="26AA5DBA"/>
    <w:rsid w:val="26B2DCD7"/>
    <w:rsid w:val="26E08990"/>
    <w:rsid w:val="26FA437A"/>
    <w:rsid w:val="27016477"/>
    <w:rsid w:val="27225919"/>
    <w:rsid w:val="2726BC3B"/>
    <w:rsid w:val="2727245B"/>
    <w:rsid w:val="2729984D"/>
    <w:rsid w:val="273144EA"/>
    <w:rsid w:val="27344157"/>
    <w:rsid w:val="273F643A"/>
    <w:rsid w:val="274EF7C0"/>
    <w:rsid w:val="2756FE69"/>
    <w:rsid w:val="275753B0"/>
    <w:rsid w:val="27580ABB"/>
    <w:rsid w:val="276356F8"/>
    <w:rsid w:val="276D8B1D"/>
    <w:rsid w:val="27718F6F"/>
    <w:rsid w:val="277C6E72"/>
    <w:rsid w:val="27911308"/>
    <w:rsid w:val="27940D2D"/>
    <w:rsid w:val="27A98CDF"/>
    <w:rsid w:val="27A9C765"/>
    <w:rsid w:val="27ACE454"/>
    <w:rsid w:val="27AF4490"/>
    <w:rsid w:val="27B03C4C"/>
    <w:rsid w:val="27B6ECD5"/>
    <w:rsid w:val="27B8F783"/>
    <w:rsid w:val="27B9F33E"/>
    <w:rsid w:val="27C662B7"/>
    <w:rsid w:val="27D855F6"/>
    <w:rsid w:val="27EAFE5F"/>
    <w:rsid w:val="27F162E6"/>
    <w:rsid w:val="27F81252"/>
    <w:rsid w:val="27F911AE"/>
    <w:rsid w:val="28056A30"/>
    <w:rsid w:val="28206C5C"/>
    <w:rsid w:val="282739D9"/>
    <w:rsid w:val="282C3E61"/>
    <w:rsid w:val="284239E7"/>
    <w:rsid w:val="2843F174"/>
    <w:rsid w:val="284528B6"/>
    <w:rsid w:val="28457D3A"/>
    <w:rsid w:val="2849A427"/>
    <w:rsid w:val="284DB8BD"/>
    <w:rsid w:val="28514246"/>
    <w:rsid w:val="28516B5F"/>
    <w:rsid w:val="2853D9B1"/>
    <w:rsid w:val="2877BFAF"/>
    <w:rsid w:val="287ECB47"/>
    <w:rsid w:val="28851BC3"/>
    <w:rsid w:val="2885EA74"/>
    <w:rsid w:val="28893A1C"/>
    <w:rsid w:val="28AA88C5"/>
    <w:rsid w:val="28B41D37"/>
    <w:rsid w:val="28BE7774"/>
    <w:rsid w:val="28E0B5F9"/>
    <w:rsid w:val="28E159F0"/>
    <w:rsid w:val="29093274"/>
    <w:rsid w:val="291244CF"/>
    <w:rsid w:val="2929EDA4"/>
    <w:rsid w:val="292B0937"/>
    <w:rsid w:val="29305711"/>
    <w:rsid w:val="293B7A97"/>
    <w:rsid w:val="294AF213"/>
    <w:rsid w:val="294BBFBD"/>
    <w:rsid w:val="2950FAB7"/>
    <w:rsid w:val="2951966D"/>
    <w:rsid w:val="2955C71E"/>
    <w:rsid w:val="295BFF51"/>
    <w:rsid w:val="295C7F48"/>
    <w:rsid w:val="296C8EBD"/>
    <w:rsid w:val="2979EA35"/>
    <w:rsid w:val="299EEA58"/>
    <w:rsid w:val="29B42D6B"/>
    <w:rsid w:val="29D49020"/>
    <w:rsid w:val="29D799C6"/>
    <w:rsid w:val="29D7CBDF"/>
    <w:rsid w:val="29D84D7A"/>
    <w:rsid w:val="29E1FE7C"/>
    <w:rsid w:val="29F4EBEF"/>
    <w:rsid w:val="29FDBCBC"/>
    <w:rsid w:val="2A148C7C"/>
    <w:rsid w:val="2A1B5108"/>
    <w:rsid w:val="2A2A3876"/>
    <w:rsid w:val="2A3DE95A"/>
    <w:rsid w:val="2A3F3989"/>
    <w:rsid w:val="2A4C2EF2"/>
    <w:rsid w:val="2A50DD04"/>
    <w:rsid w:val="2A59F06C"/>
    <w:rsid w:val="2A5A24FF"/>
    <w:rsid w:val="2A66B2A3"/>
    <w:rsid w:val="2A91F970"/>
    <w:rsid w:val="2A9247B1"/>
    <w:rsid w:val="2A957BFF"/>
    <w:rsid w:val="2AA9AC9D"/>
    <w:rsid w:val="2AA9ECCD"/>
    <w:rsid w:val="2AB26C9F"/>
    <w:rsid w:val="2AC08048"/>
    <w:rsid w:val="2ACC0ADF"/>
    <w:rsid w:val="2ACDEB5C"/>
    <w:rsid w:val="2AD0F1D1"/>
    <w:rsid w:val="2AD35D6D"/>
    <w:rsid w:val="2AF77CDA"/>
    <w:rsid w:val="2AFE53FA"/>
    <w:rsid w:val="2B0FF6B8"/>
    <w:rsid w:val="2B221E83"/>
    <w:rsid w:val="2B28261C"/>
    <w:rsid w:val="2B29EB44"/>
    <w:rsid w:val="2B2BE01D"/>
    <w:rsid w:val="2B30B270"/>
    <w:rsid w:val="2B38A4AA"/>
    <w:rsid w:val="2B839492"/>
    <w:rsid w:val="2B85D134"/>
    <w:rsid w:val="2B8F379F"/>
    <w:rsid w:val="2B8FBD09"/>
    <w:rsid w:val="2B97B742"/>
    <w:rsid w:val="2BA3DF0A"/>
    <w:rsid w:val="2BAAA339"/>
    <w:rsid w:val="2BAE880B"/>
    <w:rsid w:val="2BBC2EC0"/>
    <w:rsid w:val="2BBD9C1F"/>
    <w:rsid w:val="2BC839AB"/>
    <w:rsid w:val="2C14CD69"/>
    <w:rsid w:val="2C1DD657"/>
    <w:rsid w:val="2C235E4D"/>
    <w:rsid w:val="2C2E396C"/>
    <w:rsid w:val="2C3894C0"/>
    <w:rsid w:val="2C3DBB50"/>
    <w:rsid w:val="2C3E8E0C"/>
    <w:rsid w:val="2C414B94"/>
    <w:rsid w:val="2C6E0058"/>
    <w:rsid w:val="2C803729"/>
    <w:rsid w:val="2C814160"/>
    <w:rsid w:val="2C8429BB"/>
    <w:rsid w:val="2C880F31"/>
    <w:rsid w:val="2C9BD84D"/>
    <w:rsid w:val="2CADB810"/>
    <w:rsid w:val="2CB3A77D"/>
    <w:rsid w:val="2CB498F1"/>
    <w:rsid w:val="2CBC40F5"/>
    <w:rsid w:val="2CC97788"/>
    <w:rsid w:val="2CCA414F"/>
    <w:rsid w:val="2CEEC5CA"/>
    <w:rsid w:val="2CFD903F"/>
    <w:rsid w:val="2D037CCB"/>
    <w:rsid w:val="2D137E33"/>
    <w:rsid w:val="2D3A2260"/>
    <w:rsid w:val="2D3C9341"/>
    <w:rsid w:val="2D42501A"/>
    <w:rsid w:val="2D447E72"/>
    <w:rsid w:val="2D4567A6"/>
    <w:rsid w:val="2D4662D7"/>
    <w:rsid w:val="2D552DE6"/>
    <w:rsid w:val="2D5C21FC"/>
    <w:rsid w:val="2D654A3D"/>
    <w:rsid w:val="2D6816EB"/>
    <w:rsid w:val="2D74BFEC"/>
    <w:rsid w:val="2D7E6CDB"/>
    <w:rsid w:val="2D8923C2"/>
    <w:rsid w:val="2D8B6738"/>
    <w:rsid w:val="2D9F05A3"/>
    <w:rsid w:val="2DAD7337"/>
    <w:rsid w:val="2DBDCC7A"/>
    <w:rsid w:val="2DD4F03E"/>
    <w:rsid w:val="2DD933A9"/>
    <w:rsid w:val="2DE4548C"/>
    <w:rsid w:val="2DF362C4"/>
    <w:rsid w:val="2E01950A"/>
    <w:rsid w:val="2E09568B"/>
    <w:rsid w:val="2E0E0AE6"/>
    <w:rsid w:val="2E23DF92"/>
    <w:rsid w:val="2E25E121"/>
    <w:rsid w:val="2E49716C"/>
    <w:rsid w:val="2E4FAFB4"/>
    <w:rsid w:val="2E6E10AA"/>
    <w:rsid w:val="2E7014BC"/>
    <w:rsid w:val="2E72870F"/>
    <w:rsid w:val="2E7A87ED"/>
    <w:rsid w:val="2E8D0F29"/>
    <w:rsid w:val="2E9657A8"/>
    <w:rsid w:val="2EA6D160"/>
    <w:rsid w:val="2EA8D04B"/>
    <w:rsid w:val="2EB33E13"/>
    <w:rsid w:val="2EBC43C1"/>
    <w:rsid w:val="2ECB8414"/>
    <w:rsid w:val="2ED58C81"/>
    <w:rsid w:val="2ED66D7C"/>
    <w:rsid w:val="2ED6AD9F"/>
    <w:rsid w:val="2EE0931C"/>
    <w:rsid w:val="2EE9DB24"/>
    <w:rsid w:val="2EEB5762"/>
    <w:rsid w:val="2EEDD7C8"/>
    <w:rsid w:val="2EFB1B12"/>
    <w:rsid w:val="2F239173"/>
    <w:rsid w:val="2F241B56"/>
    <w:rsid w:val="2F310155"/>
    <w:rsid w:val="2F351C8A"/>
    <w:rsid w:val="2F367A84"/>
    <w:rsid w:val="2F3EF720"/>
    <w:rsid w:val="2F3F4C40"/>
    <w:rsid w:val="2F577F7A"/>
    <w:rsid w:val="2F6ACE7F"/>
    <w:rsid w:val="2F771658"/>
    <w:rsid w:val="2FA66D09"/>
    <w:rsid w:val="2FB80F19"/>
    <w:rsid w:val="2FBED929"/>
    <w:rsid w:val="2FBF9118"/>
    <w:rsid w:val="2FC404D4"/>
    <w:rsid w:val="2FD0FBCF"/>
    <w:rsid w:val="2FDDE95E"/>
    <w:rsid w:val="2FF36A8B"/>
    <w:rsid w:val="2FF83FC7"/>
    <w:rsid w:val="2FFFB272"/>
    <w:rsid w:val="30068074"/>
    <w:rsid w:val="3021B35A"/>
    <w:rsid w:val="3028A9E8"/>
    <w:rsid w:val="30359222"/>
    <w:rsid w:val="30451B4F"/>
    <w:rsid w:val="305105CB"/>
    <w:rsid w:val="305B2AA0"/>
    <w:rsid w:val="306C0B1C"/>
    <w:rsid w:val="306EF9B8"/>
    <w:rsid w:val="30759599"/>
    <w:rsid w:val="3078646F"/>
    <w:rsid w:val="307CCF93"/>
    <w:rsid w:val="30931EF3"/>
    <w:rsid w:val="309848B2"/>
    <w:rsid w:val="30A576B9"/>
    <w:rsid w:val="30AFA017"/>
    <w:rsid w:val="30B21963"/>
    <w:rsid w:val="30B90322"/>
    <w:rsid w:val="30C2861E"/>
    <w:rsid w:val="30C741C5"/>
    <w:rsid w:val="30CDF4C5"/>
    <w:rsid w:val="30D32560"/>
    <w:rsid w:val="30D9D132"/>
    <w:rsid w:val="30DB48D7"/>
    <w:rsid w:val="30EB707E"/>
    <w:rsid w:val="30F2B050"/>
    <w:rsid w:val="3105B64F"/>
    <w:rsid w:val="310D1F23"/>
    <w:rsid w:val="31108331"/>
    <w:rsid w:val="31207D57"/>
    <w:rsid w:val="31333130"/>
    <w:rsid w:val="31334782"/>
    <w:rsid w:val="315F56DB"/>
    <w:rsid w:val="317EBBD5"/>
    <w:rsid w:val="31822F6B"/>
    <w:rsid w:val="31826C4B"/>
    <w:rsid w:val="31858999"/>
    <w:rsid w:val="3185AABD"/>
    <w:rsid w:val="318B30BB"/>
    <w:rsid w:val="31900C4E"/>
    <w:rsid w:val="3194FF07"/>
    <w:rsid w:val="31990626"/>
    <w:rsid w:val="31A91CE1"/>
    <w:rsid w:val="31B2ED92"/>
    <w:rsid w:val="31B7FA6F"/>
    <w:rsid w:val="31BED814"/>
    <w:rsid w:val="31C07D43"/>
    <w:rsid w:val="31CA3702"/>
    <w:rsid w:val="31D68CA3"/>
    <w:rsid w:val="31E4C027"/>
    <w:rsid w:val="31F16BBE"/>
    <w:rsid w:val="31F9C4C9"/>
    <w:rsid w:val="3200AB9D"/>
    <w:rsid w:val="32072B7E"/>
    <w:rsid w:val="32095E41"/>
    <w:rsid w:val="320CAD8F"/>
    <w:rsid w:val="320F37AE"/>
    <w:rsid w:val="320F95FA"/>
    <w:rsid w:val="32128F77"/>
    <w:rsid w:val="321E2DCB"/>
    <w:rsid w:val="322D9038"/>
    <w:rsid w:val="322E9973"/>
    <w:rsid w:val="322FE73A"/>
    <w:rsid w:val="32330326"/>
    <w:rsid w:val="32589C2B"/>
    <w:rsid w:val="325BD15E"/>
    <w:rsid w:val="32651FAA"/>
    <w:rsid w:val="326ADD5C"/>
    <w:rsid w:val="32710E4F"/>
    <w:rsid w:val="327B21A4"/>
    <w:rsid w:val="3295A594"/>
    <w:rsid w:val="32A7D1E1"/>
    <w:rsid w:val="32AC33A3"/>
    <w:rsid w:val="32B105EB"/>
    <w:rsid w:val="32C8B924"/>
    <w:rsid w:val="32D6E44A"/>
    <w:rsid w:val="32DBF355"/>
    <w:rsid w:val="32DF3774"/>
    <w:rsid w:val="32E97FE7"/>
    <w:rsid w:val="32EE979D"/>
    <w:rsid w:val="32F60765"/>
    <w:rsid w:val="32FD8760"/>
    <w:rsid w:val="33084645"/>
    <w:rsid w:val="330A7870"/>
    <w:rsid w:val="3312FA78"/>
    <w:rsid w:val="3316A9E4"/>
    <w:rsid w:val="3331D0D5"/>
    <w:rsid w:val="3339790C"/>
    <w:rsid w:val="333F2D77"/>
    <w:rsid w:val="33484E37"/>
    <w:rsid w:val="335A60EE"/>
    <w:rsid w:val="336007DF"/>
    <w:rsid w:val="33606FAA"/>
    <w:rsid w:val="3388CD0B"/>
    <w:rsid w:val="3392AC68"/>
    <w:rsid w:val="3394E957"/>
    <w:rsid w:val="33A5319F"/>
    <w:rsid w:val="33AFF1C3"/>
    <w:rsid w:val="33B703EE"/>
    <w:rsid w:val="33DFA0BA"/>
    <w:rsid w:val="33F3C389"/>
    <w:rsid w:val="33F5EF08"/>
    <w:rsid w:val="33F9E72F"/>
    <w:rsid w:val="3404E387"/>
    <w:rsid w:val="340681EF"/>
    <w:rsid w:val="3407E6CA"/>
    <w:rsid w:val="340D8343"/>
    <w:rsid w:val="340F3685"/>
    <w:rsid w:val="34151462"/>
    <w:rsid w:val="341CB4BB"/>
    <w:rsid w:val="341FB359"/>
    <w:rsid w:val="344125D0"/>
    <w:rsid w:val="34568D59"/>
    <w:rsid w:val="345D4AF4"/>
    <w:rsid w:val="345D7DC5"/>
    <w:rsid w:val="346D8749"/>
    <w:rsid w:val="346F96D9"/>
    <w:rsid w:val="34726A8F"/>
    <w:rsid w:val="3473B0B1"/>
    <w:rsid w:val="348170FB"/>
    <w:rsid w:val="3488DA7C"/>
    <w:rsid w:val="348C834E"/>
    <w:rsid w:val="34F635ED"/>
    <w:rsid w:val="350BB1B2"/>
    <w:rsid w:val="350C7E2C"/>
    <w:rsid w:val="3517D8FE"/>
    <w:rsid w:val="3520E86A"/>
    <w:rsid w:val="352274A3"/>
    <w:rsid w:val="3530359F"/>
    <w:rsid w:val="3539F94E"/>
    <w:rsid w:val="353B4402"/>
    <w:rsid w:val="3546B8E4"/>
    <w:rsid w:val="354AEA7C"/>
    <w:rsid w:val="354BE8F1"/>
    <w:rsid w:val="3560B527"/>
    <w:rsid w:val="3562FAB4"/>
    <w:rsid w:val="356EA961"/>
    <w:rsid w:val="358184D7"/>
    <w:rsid w:val="35862AD3"/>
    <w:rsid w:val="35885671"/>
    <w:rsid w:val="35910CA8"/>
    <w:rsid w:val="359A2974"/>
    <w:rsid w:val="35A8AF11"/>
    <w:rsid w:val="35A9654A"/>
    <w:rsid w:val="35BB7A74"/>
    <w:rsid w:val="35BBA6BF"/>
    <w:rsid w:val="35C82031"/>
    <w:rsid w:val="35CA011F"/>
    <w:rsid w:val="35D4AC17"/>
    <w:rsid w:val="35F3824D"/>
    <w:rsid w:val="360536C0"/>
    <w:rsid w:val="3605C3A0"/>
    <w:rsid w:val="3606ED01"/>
    <w:rsid w:val="361951DC"/>
    <w:rsid w:val="361D4227"/>
    <w:rsid w:val="36273F12"/>
    <w:rsid w:val="3638B56F"/>
    <w:rsid w:val="364CBDA8"/>
    <w:rsid w:val="3658ABC6"/>
    <w:rsid w:val="365B01DA"/>
    <w:rsid w:val="36644503"/>
    <w:rsid w:val="366B7D73"/>
    <w:rsid w:val="3672A29E"/>
    <w:rsid w:val="36905AD2"/>
    <w:rsid w:val="369D8A65"/>
    <w:rsid w:val="36A26E3E"/>
    <w:rsid w:val="36A5443C"/>
    <w:rsid w:val="36B8F6A7"/>
    <w:rsid w:val="36BAC5E4"/>
    <w:rsid w:val="36C57053"/>
    <w:rsid w:val="36C7C8AA"/>
    <w:rsid w:val="36ED451D"/>
    <w:rsid w:val="36FF040F"/>
    <w:rsid w:val="37022389"/>
    <w:rsid w:val="370888AD"/>
    <w:rsid w:val="37093852"/>
    <w:rsid w:val="37123B06"/>
    <w:rsid w:val="37130D57"/>
    <w:rsid w:val="37233E9F"/>
    <w:rsid w:val="372BEB5A"/>
    <w:rsid w:val="373436D7"/>
    <w:rsid w:val="373E649D"/>
    <w:rsid w:val="37447F72"/>
    <w:rsid w:val="374B5284"/>
    <w:rsid w:val="374BFA16"/>
    <w:rsid w:val="375C7D51"/>
    <w:rsid w:val="3765D180"/>
    <w:rsid w:val="378119F6"/>
    <w:rsid w:val="378773AF"/>
    <w:rsid w:val="37894F50"/>
    <w:rsid w:val="3789AFE2"/>
    <w:rsid w:val="378CAC5C"/>
    <w:rsid w:val="379B67E1"/>
    <w:rsid w:val="37A33B99"/>
    <w:rsid w:val="37AC6069"/>
    <w:rsid w:val="37AD8663"/>
    <w:rsid w:val="37DF306D"/>
    <w:rsid w:val="37EBA624"/>
    <w:rsid w:val="37FBCA93"/>
    <w:rsid w:val="38036B69"/>
    <w:rsid w:val="3818FDEE"/>
    <w:rsid w:val="381EBE43"/>
    <w:rsid w:val="38244FEB"/>
    <w:rsid w:val="3827B261"/>
    <w:rsid w:val="383315DE"/>
    <w:rsid w:val="383ED2BE"/>
    <w:rsid w:val="38421C3A"/>
    <w:rsid w:val="384F8EED"/>
    <w:rsid w:val="3870949B"/>
    <w:rsid w:val="387139F0"/>
    <w:rsid w:val="3873F19F"/>
    <w:rsid w:val="3875307D"/>
    <w:rsid w:val="388979E1"/>
    <w:rsid w:val="388D9F53"/>
    <w:rsid w:val="38A520FA"/>
    <w:rsid w:val="38AE139E"/>
    <w:rsid w:val="38B750B8"/>
    <w:rsid w:val="38B7CC6F"/>
    <w:rsid w:val="38B8F584"/>
    <w:rsid w:val="38BBC57A"/>
    <w:rsid w:val="38BBEC18"/>
    <w:rsid w:val="38C5E29F"/>
    <w:rsid w:val="38C944E2"/>
    <w:rsid w:val="38D0719A"/>
    <w:rsid w:val="38E5A7C2"/>
    <w:rsid w:val="38EB8ADC"/>
    <w:rsid w:val="3907B00C"/>
    <w:rsid w:val="39161BA9"/>
    <w:rsid w:val="391FA193"/>
    <w:rsid w:val="392243AE"/>
    <w:rsid w:val="392FC9F2"/>
    <w:rsid w:val="3955950D"/>
    <w:rsid w:val="3957B110"/>
    <w:rsid w:val="3960D913"/>
    <w:rsid w:val="396FDE66"/>
    <w:rsid w:val="397E69C1"/>
    <w:rsid w:val="399BA00C"/>
    <w:rsid w:val="39A2EC2F"/>
    <w:rsid w:val="39A86C65"/>
    <w:rsid w:val="39AA4360"/>
    <w:rsid w:val="39ABC696"/>
    <w:rsid w:val="39AE889D"/>
    <w:rsid w:val="39CB2E3C"/>
    <w:rsid w:val="39CB3B22"/>
    <w:rsid w:val="39D09B41"/>
    <w:rsid w:val="39DC16C3"/>
    <w:rsid w:val="39DD4D72"/>
    <w:rsid w:val="39F01BB5"/>
    <w:rsid w:val="39F0B852"/>
    <w:rsid w:val="39FF553B"/>
    <w:rsid w:val="3A130B6D"/>
    <w:rsid w:val="3A1CA5AA"/>
    <w:rsid w:val="3A316CDC"/>
    <w:rsid w:val="3A321B08"/>
    <w:rsid w:val="3A41342A"/>
    <w:rsid w:val="3A5320A0"/>
    <w:rsid w:val="3A540D24"/>
    <w:rsid w:val="3A5D27BD"/>
    <w:rsid w:val="3A61353B"/>
    <w:rsid w:val="3A63A378"/>
    <w:rsid w:val="3A68DB86"/>
    <w:rsid w:val="3A72F589"/>
    <w:rsid w:val="3A8359B4"/>
    <w:rsid w:val="3A9FFEDC"/>
    <w:rsid w:val="3AA43B73"/>
    <w:rsid w:val="3AAA9286"/>
    <w:rsid w:val="3AB260E7"/>
    <w:rsid w:val="3AB61DD0"/>
    <w:rsid w:val="3ADDA37A"/>
    <w:rsid w:val="3ADDEC5B"/>
    <w:rsid w:val="3AED8600"/>
    <w:rsid w:val="3AEE0607"/>
    <w:rsid w:val="3AF46456"/>
    <w:rsid w:val="3AF98C20"/>
    <w:rsid w:val="3B132C29"/>
    <w:rsid w:val="3B29EADA"/>
    <w:rsid w:val="3B36EE94"/>
    <w:rsid w:val="3B38D22B"/>
    <w:rsid w:val="3B3A4FF2"/>
    <w:rsid w:val="3B3EBC90"/>
    <w:rsid w:val="3B43C349"/>
    <w:rsid w:val="3B4714F8"/>
    <w:rsid w:val="3B584F41"/>
    <w:rsid w:val="3B5A626B"/>
    <w:rsid w:val="3B5BD99E"/>
    <w:rsid w:val="3B6C28A1"/>
    <w:rsid w:val="3B7734A5"/>
    <w:rsid w:val="3B7EED1B"/>
    <w:rsid w:val="3B806BBC"/>
    <w:rsid w:val="3B83C958"/>
    <w:rsid w:val="3B8C555A"/>
    <w:rsid w:val="3B94A2D2"/>
    <w:rsid w:val="3BA445B2"/>
    <w:rsid w:val="3BA616F5"/>
    <w:rsid w:val="3BB65BC6"/>
    <w:rsid w:val="3BB6FDD9"/>
    <w:rsid w:val="3BCDEB69"/>
    <w:rsid w:val="3BD0CF0D"/>
    <w:rsid w:val="3BD43E8C"/>
    <w:rsid w:val="3BECA2B1"/>
    <w:rsid w:val="3C00BFD8"/>
    <w:rsid w:val="3C13A698"/>
    <w:rsid w:val="3C2FB085"/>
    <w:rsid w:val="3C32EA65"/>
    <w:rsid w:val="3C3671A8"/>
    <w:rsid w:val="3C3C5B76"/>
    <w:rsid w:val="3C47943E"/>
    <w:rsid w:val="3C4E6B2E"/>
    <w:rsid w:val="3C6557F3"/>
    <w:rsid w:val="3C67387F"/>
    <w:rsid w:val="3C6EAC7E"/>
    <w:rsid w:val="3C7B68B0"/>
    <w:rsid w:val="3C853E0F"/>
    <w:rsid w:val="3C930FEE"/>
    <w:rsid w:val="3CAB9B35"/>
    <w:rsid w:val="3CB4CF2C"/>
    <w:rsid w:val="3CB843A2"/>
    <w:rsid w:val="3CB8A4EA"/>
    <w:rsid w:val="3CC16A19"/>
    <w:rsid w:val="3CC80438"/>
    <w:rsid w:val="3CCE7E7F"/>
    <w:rsid w:val="3CCF491E"/>
    <w:rsid w:val="3CD1591A"/>
    <w:rsid w:val="3CD2FC37"/>
    <w:rsid w:val="3CDAB7D7"/>
    <w:rsid w:val="3CE2C3F7"/>
    <w:rsid w:val="3D097D1E"/>
    <w:rsid w:val="3D0C69C1"/>
    <w:rsid w:val="3D2E09E2"/>
    <w:rsid w:val="3D2F8979"/>
    <w:rsid w:val="3D358D2A"/>
    <w:rsid w:val="3D3FEF18"/>
    <w:rsid w:val="3D42E8C0"/>
    <w:rsid w:val="3D5AB6F6"/>
    <w:rsid w:val="3D6E9316"/>
    <w:rsid w:val="3D739DFF"/>
    <w:rsid w:val="3D8A87E5"/>
    <w:rsid w:val="3D8BED6C"/>
    <w:rsid w:val="3DB3AFA1"/>
    <w:rsid w:val="3DC11209"/>
    <w:rsid w:val="3DD30C6B"/>
    <w:rsid w:val="3DD47704"/>
    <w:rsid w:val="3DDA698C"/>
    <w:rsid w:val="3DEC0B99"/>
    <w:rsid w:val="3DF3039B"/>
    <w:rsid w:val="3DFC92D4"/>
    <w:rsid w:val="3DFE3576"/>
    <w:rsid w:val="3E173C10"/>
    <w:rsid w:val="3E1DAF74"/>
    <w:rsid w:val="3E1DF996"/>
    <w:rsid w:val="3E2385FB"/>
    <w:rsid w:val="3E372137"/>
    <w:rsid w:val="3E3C9764"/>
    <w:rsid w:val="3E432329"/>
    <w:rsid w:val="3E583A69"/>
    <w:rsid w:val="3E88A04B"/>
    <w:rsid w:val="3EA9D0F5"/>
    <w:rsid w:val="3EB5B6B3"/>
    <w:rsid w:val="3EB73A96"/>
    <w:rsid w:val="3EBE4441"/>
    <w:rsid w:val="3EE868FA"/>
    <w:rsid w:val="3EE940BD"/>
    <w:rsid w:val="3EFE0C15"/>
    <w:rsid w:val="3F0DA363"/>
    <w:rsid w:val="3F18D3B0"/>
    <w:rsid w:val="3F21688B"/>
    <w:rsid w:val="3F31A1AC"/>
    <w:rsid w:val="3F4723D9"/>
    <w:rsid w:val="3F4A634D"/>
    <w:rsid w:val="3F4B3114"/>
    <w:rsid w:val="3F5F5DAC"/>
    <w:rsid w:val="3F6472CE"/>
    <w:rsid w:val="3F7B927F"/>
    <w:rsid w:val="3F9BA77D"/>
    <w:rsid w:val="3F9EF178"/>
    <w:rsid w:val="3F9FCBC5"/>
    <w:rsid w:val="3FA6FF76"/>
    <w:rsid w:val="3FA7EBEB"/>
    <w:rsid w:val="3FB85C0B"/>
    <w:rsid w:val="3FB9FDDF"/>
    <w:rsid w:val="3FC78DEF"/>
    <w:rsid w:val="3FDABA9B"/>
    <w:rsid w:val="3FE13467"/>
    <w:rsid w:val="3FE5B3C4"/>
    <w:rsid w:val="3FE84538"/>
    <w:rsid w:val="3FE8BBC3"/>
    <w:rsid w:val="400CE5CE"/>
    <w:rsid w:val="40134C6F"/>
    <w:rsid w:val="4019481A"/>
    <w:rsid w:val="401FBB99"/>
    <w:rsid w:val="402748FF"/>
    <w:rsid w:val="402B2FEF"/>
    <w:rsid w:val="4036329B"/>
    <w:rsid w:val="403FB281"/>
    <w:rsid w:val="4042E105"/>
    <w:rsid w:val="404510AE"/>
    <w:rsid w:val="404835C7"/>
    <w:rsid w:val="40505D36"/>
    <w:rsid w:val="405DEFAD"/>
    <w:rsid w:val="40740F54"/>
    <w:rsid w:val="407DF706"/>
    <w:rsid w:val="40810174"/>
    <w:rsid w:val="408F1CFD"/>
    <w:rsid w:val="40AA264B"/>
    <w:rsid w:val="40C72F60"/>
    <w:rsid w:val="40D7EF62"/>
    <w:rsid w:val="40FB5EDC"/>
    <w:rsid w:val="4104FC25"/>
    <w:rsid w:val="4106F51B"/>
    <w:rsid w:val="410D02A1"/>
    <w:rsid w:val="412FB7E8"/>
    <w:rsid w:val="412FDFF0"/>
    <w:rsid w:val="413341E6"/>
    <w:rsid w:val="414701BD"/>
    <w:rsid w:val="416A1D8D"/>
    <w:rsid w:val="41953C02"/>
    <w:rsid w:val="41A803ED"/>
    <w:rsid w:val="41AD6E3F"/>
    <w:rsid w:val="41BD59A3"/>
    <w:rsid w:val="41DEC79E"/>
    <w:rsid w:val="41F04AEF"/>
    <w:rsid w:val="41F26FB9"/>
    <w:rsid w:val="41F31891"/>
    <w:rsid w:val="422FEE02"/>
    <w:rsid w:val="4244D630"/>
    <w:rsid w:val="424F40E1"/>
    <w:rsid w:val="4252A2EB"/>
    <w:rsid w:val="4252E7AE"/>
    <w:rsid w:val="42562428"/>
    <w:rsid w:val="425E035D"/>
    <w:rsid w:val="426A0D8F"/>
    <w:rsid w:val="42806868"/>
    <w:rsid w:val="4281992C"/>
    <w:rsid w:val="4299F228"/>
    <w:rsid w:val="429A9264"/>
    <w:rsid w:val="42A1B831"/>
    <w:rsid w:val="42A4D6BC"/>
    <w:rsid w:val="42A73C7E"/>
    <w:rsid w:val="42A8831F"/>
    <w:rsid w:val="42AB6F84"/>
    <w:rsid w:val="42C7C5D8"/>
    <w:rsid w:val="42C808CB"/>
    <w:rsid w:val="42C88DF6"/>
    <w:rsid w:val="42D80C63"/>
    <w:rsid w:val="42EB74EA"/>
    <w:rsid w:val="42F0EFF8"/>
    <w:rsid w:val="43069D3A"/>
    <w:rsid w:val="43088D56"/>
    <w:rsid w:val="430A925A"/>
    <w:rsid w:val="431705A6"/>
    <w:rsid w:val="43367308"/>
    <w:rsid w:val="4336F7D6"/>
    <w:rsid w:val="43377B58"/>
    <w:rsid w:val="43448690"/>
    <w:rsid w:val="434C7A78"/>
    <w:rsid w:val="43655227"/>
    <w:rsid w:val="436DCCE2"/>
    <w:rsid w:val="43716C19"/>
    <w:rsid w:val="437506FA"/>
    <w:rsid w:val="4380EFEA"/>
    <w:rsid w:val="438C5466"/>
    <w:rsid w:val="438C97C9"/>
    <w:rsid w:val="4391711E"/>
    <w:rsid w:val="43942C21"/>
    <w:rsid w:val="43A89C39"/>
    <w:rsid w:val="43B04383"/>
    <w:rsid w:val="43B4B5A5"/>
    <w:rsid w:val="43D1DD7B"/>
    <w:rsid w:val="43D38F92"/>
    <w:rsid w:val="43D7A5E4"/>
    <w:rsid w:val="43DC53A5"/>
    <w:rsid w:val="43DE2E6C"/>
    <w:rsid w:val="43EC69F2"/>
    <w:rsid w:val="44031FEA"/>
    <w:rsid w:val="4408D027"/>
    <w:rsid w:val="4410DE35"/>
    <w:rsid w:val="4415564D"/>
    <w:rsid w:val="441AEE8B"/>
    <w:rsid w:val="441B4527"/>
    <w:rsid w:val="441E44E6"/>
    <w:rsid w:val="44201EB3"/>
    <w:rsid w:val="44224E6A"/>
    <w:rsid w:val="4423B47A"/>
    <w:rsid w:val="4436A14B"/>
    <w:rsid w:val="4437CB73"/>
    <w:rsid w:val="445B02B5"/>
    <w:rsid w:val="4461EF4D"/>
    <w:rsid w:val="4494A2FC"/>
    <w:rsid w:val="449634E8"/>
    <w:rsid w:val="44D4F2A1"/>
    <w:rsid w:val="44E892C6"/>
    <w:rsid w:val="44EDB72A"/>
    <w:rsid w:val="44F4697C"/>
    <w:rsid w:val="44F4D000"/>
    <w:rsid w:val="45146DC1"/>
    <w:rsid w:val="451F2652"/>
    <w:rsid w:val="452134AA"/>
    <w:rsid w:val="452FB6F3"/>
    <w:rsid w:val="4531BF3D"/>
    <w:rsid w:val="45457470"/>
    <w:rsid w:val="45489FCC"/>
    <w:rsid w:val="45501344"/>
    <w:rsid w:val="45733DDC"/>
    <w:rsid w:val="458265D6"/>
    <w:rsid w:val="4585E105"/>
    <w:rsid w:val="4596C051"/>
    <w:rsid w:val="45A3A49D"/>
    <w:rsid w:val="45A63DCB"/>
    <w:rsid w:val="45AB7D46"/>
    <w:rsid w:val="45AE3167"/>
    <w:rsid w:val="45C753BA"/>
    <w:rsid w:val="45C79D11"/>
    <w:rsid w:val="45FD5585"/>
    <w:rsid w:val="4602C770"/>
    <w:rsid w:val="461D20F2"/>
    <w:rsid w:val="461F8D97"/>
    <w:rsid w:val="4625D0B4"/>
    <w:rsid w:val="4626D845"/>
    <w:rsid w:val="462AE4B4"/>
    <w:rsid w:val="462E4B23"/>
    <w:rsid w:val="462E5158"/>
    <w:rsid w:val="4634AF98"/>
    <w:rsid w:val="465923A2"/>
    <w:rsid w:val="4667D7D1"/>
    <w:rsid w:val="4676B1C6"/>
    <w:rsid w:val="4677503F"/>
    <w:rsid w:val="467A80F8"/>
    <w:rsid w:val="467E01CA"/>
    <w:rsid w:val="46804A39"/>
    <w:rsid w:val="468C4BC2"/>
    <w:rsid w:val="469A4C10"/>
    <w:rsid w:val="469B090C"/>
    <w:rsid w:val="469DF25A"/>
    <w:rsid w:val="46AEE88B"/>
    <w:rsid w:val="46B1985D"/>
    <w:rsid w:val="46C03DBF"/>
    <w:rsid w:val="46D3E7DC"/>
    <w:rsid w:val="46D62EB2"/>
    <w:rsid w:val="46DB1F6C"/>
    <w:rsid w:val="46DF452E"/>
    <w:rsid w:val="46F4698F"/>
    <w:rsid w:val="46F6F13F"/>
    <w:rsid w:val="46F8597B"/>
    <w:rsid w:val="47180EFD"/>
    <w:rsid w:val="4721261B"/>
    <w:rsid w:val="473109ED"/>
    <w:rsid w:val="473FE2E9"/>
    <w:rsid w:val="474A9B70"/>
    <w:rsid w:val="474E7CB8"/>
    <w:rsid w:val="476818AE"/>
    <w:rsid w:val="476B6CA5"/>
    <w:rsid w:val="476E2BC0"/>
    <w:rsid w:val="4774192E"/>
    <w:rsid w:val="477FD90A"/>
    <w:rsid w:val="4785EE7F"/>
    <w:rsid w:val="479A0849"/>
    <w:rsid w:val="479F33AC"/>
    <w:rsid w:val="47D3B774"/>
    <w:rsid w:val="47D4D3FB"/>
    <w:rsid w:val="47E86F54"/>
    <w:rsid w:val="48048BD0"/>
    <w:rsid w:val="480735EF"/>
    <w:rsid w:val="480C83C9"/>
    <w:rsid w:val="4824BF10"/>
    <w:rsid w:val="482741A9"/>
    <w:rsid w:val="482BC1D0"/>
    <w:rsid w:val="483D5619"/>
    <w:rsid w:val="4844F47F"/>
    <w:rsid w:val="4860F55F"/>
    <w:rsid w:val="4865695A"/>
    <w:rsid w:val="48695FFF"/>
    <w:rsid w:val="486C3CDE"/>
    <w:rsid w:val="486E957D"/>
    <w:rsid w:val="486F04C8"/>
    <w:rsid w:val="48732904"/>
    <w:rsid w:val="487622E3"/>
    <w:rsid w:val="487EB757"/>
    <w:rsid w:val="488136CA"/>
    <w:rsid w:val="48888391"/>
    <w:rsid w:val="48899B8D"/>
    <w:rsid w:val="489E3EC7"/>
    <w:rsid w:val="48B2C329"/>
    <w:rsid w:val="48BBDA6E"/>
    <w:rsid w:val="48C8B361"/>
    <w:rsid w:val="48D0FBF5"/>
    <w:rsid w:val="48D1C714"/>
    <w:rsid w:val="48FF9EB7"/>
    <w:rsid w:val="490549AF"/>
    <w:rsid w:val="49071D0A"/>
    <w:rsid w:val="4919DF9A"/>
    <w:rsid w:val="4934761A"/>
    <w:rsid w:val="49360DBA"/>
    <w:rsid w:val="494AD158"/>
    <w:rsid w:val="495246EB"/>
    <w:rsid w:val="495E0F7C"/>
    <w:rsid w:val="49772AAF"/>
    <w:rsid w:val="497850D7"/>
    <w:rsid w:val="497B20AD"/>
    <w:rsid w:val="49AA6062"/>
    <w:rsid w:val="49B92F83"/>
    <w:rsid w:val="49C24FFD"/>
    <w:rsid w:val="49C51F8E"/>
    <w:rsid w:val="49C80F7A"/>
    <w:rsid w:val="49CBF557"/>
    <w:rsid w:val="49F81145"/>
    <w:rsid w:val="4A055553"/>
    <w:rsid w:val="4A0B889E"/>
    <w:rsid w:val="4A0BE30A"/>
    <w:rsid w:val="4A37C5EF"/>
    <w:rsid w:val="4A411EFF"/>
    <w:rsid w:val="4A5A5B56"/>
    <w:rsid w:val="4A5B024C"/>
    <w:rsid w:val="4A5EEED5"/>
    <w:rsid w:val="4A60ADE5"/>
    <w:rsid w:val="4A6C0538"/>
    <w:rsid w:val="4A71F631"/>
    <w:rsid w:val="4A73E778"/>
    <w:rsid w:val="4A78667C"/>
    <w:rsid w:val="4A8E44E4"/>
    <w:rsid w:val="4A91F5DC"/>
    <w:rsid w:val="4A92A8A8"/>
    <w:rsid w:val="4A9E1E17"/>
    <w:rsid w:val="4AA181B1"/>
    <w:rsid w:val="4AA982D5"/>
    <w:rsid w:val="4AB65AD5"/>
    <w:rsid w:val="4ACC2AC1"/>
    <w:rsid w:val="4AD3D18B"/>
    <w:rsid w:val="4AF974DC"/>
    <w:rsid w:val="4AFC9269"/>
    <w:rsid w:val="4B13A52B"/>
    <w:rsid w:val="4B15A43F"/>
    <w:rsid w:val="4B3F1B31"/>
    <w:rsid w:val="4B4F9FD2"/>
    <w:rsid w:val="4B5AB90D"/>
    <w:rsid w:val="4B6D94CD"/>
    <w:rsid w:val="4B7860C5"/>
    <w:rsid w:val="4B7EFB34"/>
    <w:rsid w:val="4B7F4998"/>
    <w:rsid w:val="4B8D0B07"/>
    <w:rsid w:val="4B92ADBE"/>
    <w:rsid w:val="4B92D5F4"/>
    <w:rsid w:val="4B9B25CC"/>
    <w:rsid w:val="4BA27ACA"/>
    <w:rsid w:val="4BC07C8B"/>
    <w:rsid w:val="4BD32F09"/>
    <w:rsid w:val="4BEB8A08"/>
    <w:rsid w:val="4BEBA5B8"/>
    <w:rsid w:val="4BEC55CD"/>
    <w:rsid w:val="4C0BC2CB"/>
    <w:rsid w:val="4C0E5FF6"/>
    <w:rsid w:val="4C126934"/>
    <w:rsid w:val="4C172EC0"/>
    <w:rsid w:val="4C18E28D"/>
    <w:rsid w:val="4C2443D7"/>
    <w:rsid w:val="4C2D621C"/>
    <w:rsid w:val="4C3384A4"/>
    <w:rsid w:val="4C3D5212"/>
    <w:rsid w:val="4C5235A4"/>
    <w:rsid w:val="4C641CB5"/>
    <w:rsid w:val="4C68E516"/>
    <w:rsid w:val="4C699716"/>
    <w:rsid w:val="4C743638"/>
    <w:rsid w:val="4C787C79"/>
    <w:rsid w:val="4C80B137"/>
    <w:rsid w:val="4C9AC735"/>
    <w:rsid w:val="4CA9BC2E"/>
    <w:rsid w:val="4CACC515"/>
    <w:rsid w:val="4CB93247"/>
    <w:rsid w:val="4CC08EBE"/>
    <w:rsid w:val="4CE32BB4"/>
    <w:rsid w:val="4CE8E57C"/>
    <w:rsid w:val="4D02C0E3"/>
    <w:rsid w:val="4D1621D1"/>
    <w:rsid w:val="4D2750F1"/>
    <w:rsid w:val="4D2FAA87"/>
    <w:rsid w:val="4D3A0BBE"/>
    <w:rsid w:val="4D410ADA"/>
    <w:rsid w:val="4D4247DA"/>
    <w:rsid w:val="4D4BDB32"/>
    <w:rsid w:val="4D52E7AE"/>
    <w:rsid w:val="4D58A668"/>
    <w:rsid w:val="4D5F847C"/>
    <w:rsid w:val="4D5F9764"/>
    <w:rsid w:val="4D65AEDA"/>
    <w:rsid w:val="4D6C92A1"/>
    <w:rsid w:val="4D76A44C"/>
    <w:rsid w:val="4D9096D9"/>
    <w:rsid w:val="4DA7E1A7"/>
    <w:rsid w:val="4DAA08AA"/>
    <w:rsid w:val="4DB3AEB0"/>
    <w:rsid w:val="4DB96022"/>
    <w:rsid w:val="4DBD3D2D"/>
    <w:rsid w:val="4DC1E997"/>
    <w:rsid w:val="4DC303C1"/>
    <w:rsid w:val="4DD84F6D"/>
    <w:rsid w:val="4DDF051C"/>
    <w:rsid w:val="4DE5168A"/>
    <w:rsid w:val="4DEF5039"/>
    <w:rsid w:val="4DF260A7"/>
    <w:rsid w:val="4DF3A71B"/>
    <w:rsid w:val="4DF65C6D"/>
    <w:rsid w:val="4DFE70CD"/>
    <w:rsid w:val="4E02FC63"/>
    <w:rsid w:val="4E1E08A5"/>
    <w:rsid w:val="4E20AE71"/>
    <w:rsid w:val="4E287C56"/>
    <w:rsid w:val="4E2EFBA9"/>
    <w:rsid w:val="4E30352B"/>
    <w:rsid w:val="4E38A447"/>
    <w:rsid w:val="4E4935A0"/>
    <w:rsid w:val="4E5E7EA5"/>
    <w:rsid w:val="4E5EB36E"/>
    <w:rsid w:val="4E61DA3A"/>
    <w:rsid w:val="4E6C5E81"/>
    <w:rsid w:val="4E757F71"/>
    <w:rsid w:val="4E8858D3"/>
    <w:rsid w:val="4E894908"/>
    <w:rsid w:val="4E8CA0A6"/>
    <w:rsid w:val="4EA61796"/>
    <w:rsid w:val="4EAAEBC6"/>
    <w:rsid w:val="4EC59133"/>
    <w:rsid w:val="4ECE052C"/>
    <w:rsid w:val="4ED4BB86"/>
    <w:rsid w:val="4ED69939"/>
    <w:rsid w:val="4ED8C676"/>
    <w:rsid w:val="4EE0A497"/>
    <w:rsid w:val="4EECCA3C"/>
    <w:rsid w:val="4EF38CC8"/>
    <w:rsid w:val="4EFC43DC"/>
    <w:rsid w:val="4EFD3FF5"/>
    <w:rsid w:val="4F00C0EC"/>
    <w:rsid w:val="4F02AD5A"/>
    <w:rsid w:val="4F02B42D"/>
    <w:rsid w:val="4F28AA62"/>
    <w:rsid w:val="4F2FF012"/>
    <w:rsid w:val="4F32B03F"/>
    <w:rsid w:val="4F33A2EB"/>
    <w:rsid w:val="4F367ED4"/>
    <w:rsid w:val="4F36B0C3"/>
    <w:rsid w:val="4F403468"/>
    <w:rsid w:val="4F406E4E"/>
    <w:rsid w:val="4F41C27A"/>
    <w:rsid w:val="4F49EEE2"/>
    <w:rsid w:val="4F6802A0"/>
    <w:rsid w:val="4F6AA339"/>
    <w:rsid w:val="4F6B4B18"/>
    <w:rsid w:val="4F6BB6D5"/>
    <w:rsid w:val="4F6CA752"/>
    <w:rsid w:val="4F6F6F2D"/>
    <w:rsid w:val="4F71ECAC"/>
    <w:rsid w:val="4F7CE2FA"/>
    <w:rsid w:val="4F7E619B"/>
    <w:rsid w:val="4F8B0F6E"/>
    <w:rsid w:val="4F9A2CE4"/>
    <w:rsid w:val="4F9B328F"/>
    <w:rsid w:val="4FA5F4E4"/>
    <w:rsid w:val="4FB0C718"/>
    <w:rsid w:val="4FB534B4"/>
    <w:rsid w:val="4FB8AC81"/>
    <w:rsid w:val="4FBB4C4B"/>
    <w:rsid w:val="4FBF5927"/>
    <w:rsid w:val="4FC13804"/>
    <w:rsid w:val="4FC7A787"/>
    <w:rsid w:val="4FDA5809"/>
    <w:rsid w:val="4FDFDC30"/>
    <w:rsid w:val="4FEF2AB7"/>
    <w:rsid w:val="501BC1BE"/>
    <w:rsid w:val="501E863C"/>
    <w:rsid w:val="5021FA88"/>
    <w:rsid w:val="5022B616"/>
    <w:rsid w:val="5022DE24"/>
    <w:rsid w:val="5028E283"/>
    <w:rsid w:val="5040FB58"/>
    <w:rsid w:val="5043DBA5"/>
    <w:rsid w:val="504D6B2F"/>
    <w:rsid w:val="504D8FD0"/>
    <w:rsid w:val="5055B910"/>
    <w:rsid w:val="50648D3B"/>
    <w:rsid w:val="507E1F4D"/>
    <w:rsid w:val="507F018A"/>
    <w:rsid w:val="507FE0FB"/>
    <w:rsid w:val="50801977"/>
    <w:rsid w:val="5082A0B4"/>
    <w:rsid w:val="50A6DE49"/>
    <w:rsid w:val="50A8B6D0"/>
    <w:rsid w:val="50B74354"/>
    <w:rsid w:val="50D50C4A"/>
    <w:rsid w:val="50E33C27"/>
    <w:rsid w:val="50FF905F"/>
    <w:rsid w:val="510A4344"/>
    <w:rsid w:val="511C913D"/>
    <w:rsid w:val="51217B2D"/>
    <w:rsid w:val="51377136"/>
    <w:rsid w:val="5139D9AE"/>
    <w:rsid w:val="514673D7"/>
    <w:rsid w:val="514A16FA"/>
    <w:rsid w:val="514C37C5"/>
    <w:rsid w:val="5150ED9C"/>
    <w:rsid w:val="51522AA6"/>
    <w:rsid w:val="51623416"/>
    <w:rsid w:val="5172C0C8"/>
    <w:rsid w:val="5175017D"/>
    <w:rsid w:val="51760E55"/>
    <w:rsid w:val="51773FF5"/>
    <w:rsid w:val="517A1D38"/>
    <w:rsid w:val="517FDB5D"/>
    <w:rsid w:val="5190D37C"/>
    <w:rsid w:val="5191FC97"/>
    <w:rsid w:val="519A3DB2"/>
    <w:rsid w:val="51AB564D"/>
    <w:rsid w:val="51B1A6EE"/>
    <w:rsid w:val="51B22371"/>
    <w:rsid w:val="51B2675E"/>
    <w:rsid w:val="51B4FB92"/>
    <w:rsid w:val="51BA5510"/>
    <w:rsid w:val="51BAF8A0"/>
    <w:rsid w:val="51E9BDE3"/>
    <w:rsid w:val="51F73EDB"/>
    <w:rsid w:val="51F9BB4D"/>
    <w:rsid w:val="520384B8"/>
    <w:rsid w:val="52051717"/>
    <w:rsid w:val="5215059E"/>
    <w:rsid w:val="5217456C"/>
    <w:rsid w:val="521C65D1"/>
    <w:rsid w:val="5220EFF6"/>
    <w:rsid w:val="5221B5D3"/>
    <w:rsid w:val="52428C6E"/>
    <w:rsid w:val="5247B8D5"/>
    <w:rsid w:val="527626C2"/>
    <w:rsid w:val="527E9D60"/>
    <w:rsid w:val="528DBE42"/>
    <w:rsid w:val="52932614"/>
    <w:rsid w:val="52939ECC"/>
    <w:rsid w:val="5294F613"/>
    <w:rsid w:val="529F2756"/>
    <w:rsid w:val="52ACF467"/>
    <w:rsid w:val="52ADA756"/>
    <w:rsid w:val="52B2AED9"/>
    <w:rsid w:val="52B57582"/>
    <w:rsid w:val="52C39A87"/>
    <w:rsid w:val="52C7E7E2"/>
    <w:rsid w:val="52CE20E5"/>
    <w:rsid w:val="52D43443"/>
    <w:rsid w:val="52E3037B"/>
    <w:rsid w:val="52F50AA1"/>
    <w:rsid w:val="53138FB9"/>
    <w:rsid w:val="5315ED99"/>
    <w:rsid w:val="531C6DC8"/>
    <w:rsid w:val="5321CDCF"/>
    <w:rsid w:val="5328AF0B"/>
    <w:rsid w:val="532F1E65"/>
    <w:rsid w:val="532FC837"/>
    <w:rsid w:val="534DB3E0"/>
    <w:rsid w:val="5352BD9E"/>
    <w:rsid w:val="53555646"/>
    <w:rsid w:val="535CC23B"/>
    <w:rsid w:val="53610576"/>
    <w:rsid w:val="53612E83"/>
    <w:rsid w:val="536EAA42"/>
    <w:rsid w:val="53A25A9B"/>
    <w:rsid w:val="53A38118"/>
    <w:rsid w:val="53A7C30D"/>
    <w:rsid w:val="53DBF18A"/>
    <w:rsid w:val="5407812B"/>
    <w:rsid w:val="540D666A"/>
    <w:rsid w:val="5422D30B"/>
    <w:rsid w:val="542BD8DE"/>
    <w:rsid w:val="5435A52D"/>
    <w:rsid w:val="5437D944"/>
    <w:rsid w:val="544CCFCE"/>
    <w:rsid w:val="5453E873"/>
    <w:rsid w:val="54756C67"/>
    <w:rsid w:val="54868DF6"/>
    <w:rsid w:val="548B631B"/>
    <w:rsid w:val="54A492A0"/>
    <w:rsid w:val="54AB71B9"/>
    <w:rsid w:val="54AF6CCD"/>
    <w:rsid w:val="54BBC030"/>
    <w:rsid w:val="54BD70EA"/>
    <w:rsid w:val="54CA0183"/>
    <w:rsid w:val="54D57D4A"/>
    <w:rsid w:val="54DB01C9"/>
    <w:rsid w:val="54E13BC7"/>
    <w:rsid w:val="54E6EA13"/>
    <w:rsid w:val="54ED05FA"/>
    <w:rsid w:val="550B0423"/>
    <w:rsid w:val="550DEAF6"/>
    <w:rsid w:val="550EA2AC"/>
    <w:rsid w:val="551D70C2"/>
    <w:rsid w:val="5524CC9D"/>
    <w:rsid w:val="55252BE4"/>
    <w:rsid w:val="5527F9BA"/>
    <w:rsid w:val="5538C1F4"/>
    <w:rsid w:val="553F6CD0"/>
    <w:rsid w:val="55459B39"/>
    <w:rsid w:val="5555865C"/>
    <w:rsid w:val="555C0BC0"/>
    <w:rsid w:val="5569246C"/>
    <w:rsid w:val="557A6C9A"/>
    <w:rsid w:val="557BAC44"/>
    <w:rsid w:val="557C3D9B"/>
    <w:rsid w:val="5582DC72"/>
    <w:rsid w:val="558F40C6"/>
    <w:rsid w:val="55A679E2"/>
    <w:rsid w:val="55A80C64"/>
    <w:rsid w:val="55A83873"/>
    <w:rsid w:val="55C4141F"/>
    <w:rsid w:val="55CE48E7"/>
    <w:rsid w:val="55D55841"/>
    <w:rsid w:val="55DBA26B"/>
    <w:rsid w:val="55E84363"/>
    <w:rsid w:val="55EB249A"/>
    <w:rsid w:val="55FEB6BD"/>
    <w:rsid w:val="560168F8"/>
    <w:rsid w:val="56249A08"/>
    <w:rsid w:val="564735F3"/>
    <w:rsid w:val="564A0C20"/>
    <w:rsid w:val="5657C479"/>
    <w:rsid w:val="56693091"/>
    <w:rsid w:val="566A09F2"/>
    <w:rsid w:val="566D3552"/>
    <w:rsid w:val="56769F65"/>
    <w:rsid w:val="5678D6ED"/>
    <w:rsid w:val="5678FDA4"/>
    <w:rsid w:val="567CAB52"/>
    <w:rsid w:val="5683C0F7"/>
    <w:rsid w:val="56A82428"/>
    <w:rsid w:val="56C883BC"/>
    <w:rsid w:val="56C8CF44"/>
    <w:rsid w:val="56CF57AD"/>
    <w:rsid w:val="56D20534"/>
    <w:rsid w:val="56D7F74B"/>
    <w:rsid w:val="56EC804E"/>
    <w:rsid w:val="56F9F422"/>
    <w:rsid w:val="57034774"/>
    <w:rsid w:val="5708434B"/>
    <w:rsid w:val="570CA982"/>
    <w:rsid w:val="570F1410"/>
    <w:rsid w:val="5727D59E"/>
    <w:rsid w:val="57301A7B"/>
    <w:rsid w:val="573211C3"/>
    <w:rsid w:val="5737D772"/>
    <w:rsid w:val="57445B2C"/>
    <w:rsid w:val="574E945D"/>
    <w:rsid w:val="575D212D"/>
    <w:rsid w:val="5761790F"/>
    <w:rsid w:val="57651756"/>
    <w:rsid w:val="576B45BF"/>
    <w:rsid w:val="576EEB1A"/>
    <w:rsid w:val="578AFA0F"/>
    <w:rsid w:val="5792AAC4"/>
    <w:rsid w:val="579CAE72"/>
    <w:rsid w:val="57A3542E"/>
    <w:rsid w:val="57A835AB"/>
    <w:rsid w:val="57C5DB0B"/>
    <w:rsid w:val="57CA987E"/>
    <w:rsid w:val="57E62C38"/>
    <w:rsid w:val="57E70D8F"/>
    <w:rsid w:val="57F67225"/>
    <w:rsid w:val="57FF9E74"/>
    <w:rsid w:val="5800C7D0"/>
    <w:rsid w:val="58053685"/>
    <w:rsid w:val="580905B3"/>
    <w:rsid w:val="580B8112"/>
    <w:rsid w:val="581ADF25"/>
    <w:rsid w:val="5845246F"/>
    <w:rsid w:val="58491B0C"/>
    <w:rsid w:val="584C4A37"/>
    <w:rsid w:val="585B5C9B"/>
    <w:rsid w:val="587517CE"/>
    <w:rsid w:val="587540DF"/>
    <w:rsid w:val="587F9E1C"/>
    <w:rsid w:val="5882F7BA"/>
    <w:rsid w:val="58A81184"/>
    <w:rsid w:val="58BEABB8"/>
    <w:rsid w:val="58C59831"/>
    <w:rsid w:val="58D035E1"/>
    <w:rsid w:val="58D5FE72"/>
    <w:rsid w:val="58D76EE3"/>
    <w:rsid w:val="58F06C0F"/>
    <w:rsid w:val="591024AA"/>
    <w:rsid w:val="59342C97"/>
    <w:rsid w:val="59425EEF"/>
    <w:rsid w:val="594EDB3C"/>
    <w:rsid w:val="59530EAD"/>
    <w:rsid w:val="595A0C92"/>
    <w:rsid w:val="595BC9EA"/>
    <w:rsid w:val="595DAD14"/>
    <w:rsid w:val="5970AA49"/>
    <w:rsid w:val="59892F7E"/>
    <w:rsid w:val="59911CC5"/>
    <w:rsid w:val="59A54F97"/>
    <w:rsid w:val="59A653DF"/>
    <w:rsid w:val="59A843B1"/>
    <w:rsid w:val="59B5DF44"/>
    <w:rsid w:val="59BCA366"/>
    <w:rsid w:val="59C5B8EE"/>
    <w:rsid w:val="59D416E4"/>
    <w:rsid w:val="59DB977B"/>
    <w:rsid w:val="59E1B20A"/>
    <w:rsid w:val="59E95A01"/>
    <w:rsid w:val="59FABA81"/>
    <w:rsid w:val="59FC52A7"/>
    <w:rsid w:val="59FD77DF"/>
    <w:rsid w:val="5A033349"/>
    <w:rsid w:val="5A1C3BC6"/>
    <w:rsid w:val="5A1C60E1"/>
    <w:rsid w:val="5A2127DE"/>
    <w:rsid w:val="5A21BFD9"/>
    <w:rsid w:val="5A37E69C"/>
    <w:rsid w:val="5A386482"/>
    <w:rsid w:val="5A38D827"/>
    <w:rsid w:val="5A3B20FF"/>
    <w:rsid w:val="5A42C496"/>
    <w:rsid w:val="5A432234"/>
    <w:rsid w:val="5A49FB32"/>
    <w:rsid w:val="5A55F184"/>
    <w:rsid w:val="5A56F850"/>
    <w:rsid w:val="5A6BDF0D"/>
    <w:rsid w:val="5A70B0E1"/>
    <w:rsid w:val="5A761450"/>
    <w:rsid w:val="5A7BE6F4"/>
    <w:rsid w:val="5A7E78A8"/>
    <w:rsid w:val="5A88661F"/>
    <w:rsid w:val="5AAB5DFB"/>
    <w:rsid w:val="5AB0CBED"/>
    <w:rsid w:val="5ABC1259"/>
    <w:rsid w:val="5AD7C20B"/>
    <w:rsid w:val="5AD9F91E"/>
    <w:rsid w:val="5ADB1EB9"/>
    <w:rsid w:val="5ADE55EB"/>
    <w:rsid w:val="5ADFD66D"/>
    <w:rsid w:val="5AE62B31"/>
    <w:rsid w:val="5AE86063"/>
    <w:rsid w:val="5AEDC4E2"/>
    <w:rsid w:val="5AEF33D7"/>
    <w:rsid w:val="5AF4612C"/>
    <w:rsid w:val="5B0CCF4F"/>
    <w:rsid w:val="5B112CAE"/>
    <w:rsid w:val="5B1E0DFF"/>
    <w:rsid w:val="5B263519"/>
    <w:rsid w:val="5B56A919"/>
    <w:rsid w:val="5B5AEE6C"/>
    <w:rsid w:val="5B5D4C4C"/>
    <w:rsid w:val="5B6629AE"/>
    <w:rsid w:val="5B6DA9C5"/>
    <w:rsid w:val="5B6EA7ED"/>
    <w:rsid w:val="5B79520C"/>
    <w:rsid w:val="5B8E6E3D"/>
    <w:rsid w:val="5B900175"/>
    <w:rsid w:val="5B91A5BA"/>
    <w:rsid w:val="5BA179D4"/>
    <w:rsid w:val="5BA4472F"/>
    <w:rsid w:val="5BB06BBD"/>
    <w:rsid w:val="5BBD903A"/>
    <w:rsid w:val="5BC18BBD"/>
    <w:rsid w:val="5BC989BF"/>
    <w:rsid w:val="5BD7C180"/>
    <w:rsid w:val="5BE39491"/>
    <w:rsid w:val="5BE9F1E7"/>
    <w:rsid w:val="5C057716"/>
    <w:rsid w:val="5C15A405"/>
    <w:rsid w:val="5C205317"/>
    <w:rsid w:val="5C2384DD"/>
    <w:rsid w:val="5C2B903F"/>
    <w:rsid w:val="5C2D4B07"/>
    <w:rsid w:val="5C4EDEBE"/>
    <w:rsid w:val="5C654F09"/>
    <w:rsid w:val="5C675B5F"/>
    <w:rsid w:val="5C6A9513"/>
    <w:rsid w:val="5C6EF599"/>
    <w:rsid w:val="5C89DBB9"/>
    <w:rsid w:val="5C9E2DB9"/>
    <w:rsid w:val="5CA0E058"/>
    <w:rsid w:val="5CAC3933"/>
    <w:rsid w:val="5CBDAF9E"/>
    <w:rsid w:val="5CE5E0E9"/>
    <w:rsid w:val="5CE6FC08"/>
    <w:rsid w:val="5D05C605"/>
    <w:rsid w:val="5D0EFFCE"/>
    <w:rsid w:val="5D168D77"/>
    <w:rsid w:val="5D3ED5C3"/>
    <w:rsid w:val="5D3FFCE1"/>
    <w:rsid w:val="5D4D40BA"/>
    <w:rsid w:val="5D51FE3B"/>
    <w:rsid w:val="5D61A495"/>
    <w:rsid w:val="5D61DD2E"/>
    <w:rsid w:val="5D70E390"/>
    <w:rsid w:val="5D9100EB"/>
    <w:rsid w:val="5DA6BAA3"/>
    <w:rsid w:val="5DA812D3"/>
    <w:rsid w:val="5DAE6EE0"/>
    <w:rsid w:val="5DAF80DB"/>
    <w:rsid w:val="5DB880E1"/>
    <w:rsid w:val="5DBA2AD3"/>
    <w:rsid w:val="5DBA7FBE"/>
    <w:rsid w:val="5DBA81F6"/>
    <w:rsid w:val="5DBDA60A"/>
    <w:rsid w:val="5DC0FFD1"/>
    <w:rsid w:val="5DC434F3"/>
    <w:rsid w:val="5DC7EFBE"/>
    <w:rsid w:val="5DCA6D70"/>
    <w:rsid w:val="5DCAE207"/>
    <w:rsid w:val="5DCF672D"/>
    <w:rsid w:val="5DD05E3F"/>
    <w:rsid w:val="5DE708CA"/>
    <w:rsid w:val="5DEB3B63"/>
    <w:rsid w:val="5DF22307"/>
    <w:rsid w:val="5DF5E655"/>
    <w:rsid w:val="5DFFA89C"/>
    <w:rsid w:val="5E20D1E9"/>
    <w:rsid w:val="5E39AE54"/>
    <w:rsid w:val="5E3A038C"/>
    <w:rsid w:val="5E3A5266"/>
    <w:rsid w:val="5E3D8D3A"/>
    <w:rsid w:val="5E404B3F"/>
    <w:rsid w:val="5E4C7132"/>
    <w:rsid w:val="5E5042DC"/>
    <w:rsid w:val="5E5E544B"/>
    <w:rsid w:val="5E60BD3B"/>
    <w:rsid w:val="5E66CE58"/>
    <w:rsid w:val="5E687B7A"/>
    <w:rsid w:val="5E754DDB"/>
    <w:rsid w:val="5E7B3F75"/>
    <w:rsid w:val="5E8DFF2A"/>
    <w:rsid w:val="5E917464"/>
    <w:rsid w:val="5E9C58B0"/>
    <w:rsid w:val="5E9DC92C"/>
    <w:rsid w:val="5EAA126C"/>
    <w:rsid w:val="5EAA46E8"/>
    <w:rsid w:val="5EAE1136"/>
    <w:rsid w:val="5EB498BA"/>
    <w:rsid w:val="5ED689FE"/>
    <w:rsid w:val="5EDFCC84"/>
    <w:rsid w:val="5EE06FC2"/>
    <w:rsid w:val="5EE81CC9"/>
    <w:rsid w:val="5F05C7D0"/>
    <w:rsid w:val="5F1E80DD"/>
    <w:rsid w:val="5F290045"/>
    <w:rsid w:val="5F2B8AB9"/>
    <w:rsid w:val="5F2C9EBF"/>
    <w:rsid w:val="5F2DA177"/>
    <w:rsid w:val="5F38C0AD"/>
    <w:rsid w:val="5F46ED27"/>
    <w:rsid w:val="5F575600"/>
    <w:rsid w:val="5F5A1ECF"/>
    <w:rsid w:val="5F5B3CFE"/>
    <w:rsid w:val="5F67CB1F"/>
    <w:rsid w:val="5F6D86B7"/>
    <w:rsid w:val="5F838F9A"/>
    <w:rsid w:val="5F8AEA77"/>
    <w:rsid w:val="5F8D910E"/>
    <w:rsid w:val="5F8F138D"/>
    <w:rsid w:val="5F919184"/>
    <w:rsid w:val="5F93631E"/>
    <w:rsid w:val="5F93E67D"/>
    <w:rsid w:val="5F97EFCB"/>
    <w:rsid w:val="5F9B78FD"/>
    <w:rsid w:val="5FA91851"/>
    <w:rsid w:val="5FAB36C7"/>
    <w:rsid w:val="5FAF1C4C"/>
    <w:rsid w:val="5FBA1F97"/>
    <w:rsid w:val="5FBB5B4B"/>
    <w:rsid w:val="5FC44378"/>
    <w:rsid w:val="5FFBD616"/>
    <w:rsid w:val="6004725C"/>
    <w:rsid w:val="60054E82"/>
    <w:rsid w:val="6007BF0A"/>
    <w:rsid w:val="600DE41B"/>
    <w:rsid w:val="6012D0F6"/>
    <w:rsid w:val="60292D5F"/>
    <w:rsid w:val="602A6762"/>
    <w:rsid w:val="60327C07"/>
    <w:rsid w:val="6032E3E1"/>
    <w:rsid w:val="6041CF4F"/>
    <w:rsid w:val="604217E4"/>
    <w:rsid w:val="60453FCB"/>
    <w:rsid w:val="605E60A9"/>
    <w:rsid w:val="6065D2FF"/>
    <w:rsid w:val="607E7634"/>
    <w:rsid w:val="6081707F"/>
    <w:rsid w:val="60856636"/>
    <w:rsid w:val="6091015D"/>
    <w:rsid w:val="60950757"/>
    <w:rsid w:val="609F4618"/>
    <w:rsid w:val="609FF1A2"/>
    <w:rsid w:val="60B90B47"/>
    <w:rsid w:val="60DA0617"/>
    <w:rsid w:val="60DDC0C3"/>
    <w:rsid w:val="60DE2EB5"/>
    <w:rsid w:val="60EDA003"/>
    <w:rsid w:val="60F32FD0"/>
    <w:rsid w:val="60FB21C1"/>
    <w:rsid w:val="60FBF3D0"/>
    <w:rsid w:val="6102E732"/>
    <w:rsid w:val="610A10F9"/>
    <w:rsid w:val="611A13F9"/>
    <w:rsid w:val="611E96AD"/>
    <w:rsid w:val="61216845"/>
    <w:rsid w:val="61261F69"/>
    <w:rsid w:val="612F3A0C"/>
    <w:rsid w:val="61322A54"/>
    <w:rsid w:val="613C7FE6"/>
    <w:rsid w:val="61655537"/>
    <w:rsid w:val="617BF5CF"/>
    <w:rsid w:val="61858C8E"/>
    <w:rsid w:val="61A11EE3"/>
    <w:rsid w:val="61B9520C"/>
    <w:rsid w:val="61C550E6"/>
    <w:rsid w:val="61D1BB68"/>
    <w:rsid w:val="61D3EFA9"/>
    <w:rsid w:val="61DD8FB7"/>
    <w:rsid w:val="61E1BF44"/>
    <w:rsid w:val="61E1E7AA"/>
    <w:rsid w:val="61FFCEFF"/>
    <w:rsid w:val="62021378"/>
    <w:rsid w:val="62027DAA"/>
    <w:rsid w:val="621C8CFD"/>
    <w:rsid w:val="621FBD8B"/>
    <w:rsid w:val="62372408"/>
    <w:rsid w:val="623916E9"/>
    <w:rsid w:val="623E84C9"/>
    <w:rsid w:val="62566930"/>
    <w:rsid w:val="625B0FA2"/>
    <w:rsid w:val="626EC9E5"/>
    <w:rsid w:val="6275A423"/>
    <w:rsid w:val="627A5DB5"/>
    <w:rsid w:val="627CADE7"/>
    <w:rsid w:val="627DF422"/>
    <w:rsid w:val="627E56C7"/>
    <w:rsid w:val="6289D224"/>
    <w:rsid w:val="628CD468"/>
    <w:rsid w:val="629106A2"/>
    <w:rsid w:val="62989762"/>
    <w:rsid w:val="62A4CB68"/>
    <w:rsid w:val="62ACE19C"/>
    <w:rsid w:val="62AF1751"/>
    <w:rsid w:val="62C41168"/>
    <w:rsid w:val="62C424F5"/>
    <w:rsid w:val="62C86839"/>
    <w:rsid w:val="62C923F6"/>
    <w:rsid w:val="62CB8D20"/>
    <w:rsid w:val="62CE0171"/>
    <w:rsid w:val="62D1615F"/>
    <w:rsid w:val="62D48B8A"/>
    <w:rsid w:val="62DCA1D7"/>
    <w:rsid w:val="62DE1E78"/>
    <w:rsid w:val="62E5FCC8"/>
    <w:rsid w:val="62E992C3"/>
    <w:rsid w:val="62EAE2A0"/>
    <w:rsid w:val="62F00E2C"/>
    <w:rsid w:val="62F2D5D8"/>
    <w:rsid w:val="62F9EE06"/>
    <w:rsid w:val="63015A9B"/>
    <w:rsid w:val="6302AB33"/>
    <w:rsid w:val="630DD64D"/>
    <w:rsid w:val="6314F7AF"/>
    <w:rsid w:val="6331A109"/>
    <w:rsid w:val="63331D71"/>
    <w:rsid w:val="63340DC8"/>
    <w:rsid w:val="6334627D"/>
    <w:rsid w:val="63362F34"/>
    <w:rsid w:val="6336A720"/>
    <w:rsid w:val="6338B0E6"/>
    <w:rsid w:val="6341B772"/>
    <w:rsid w:val="634E1072"/>
    <w:rsid w:val="635BA933"/>
    <w:rsid w:val="635E4AF7"/>
    <w:rsid w:val="636A2EEA"/>
    <w:rsid w:val="636D74FF"/>
    <w:rsid w:val="6376BE97"/>
    <w:rsid w:val="6383DC42"/>
    <w:rsid w:val="638FD8C9"/>
    <w:rsid w:val="63900976"/>
    <w:rsid w:val="639EF427"/>
    <w:rsid w:val="63A472FF"/>
    <w:rsid w:val="63A9C94B"/>
    <w:rsid w:val="63B1208C"/>
    <w:rsid w:val="63B923A2"/>
    <w:rsid w:val="63C41370"/>
    <w:rsid w:val="63C4F2A3"/>
    <w:rsid w:val="63C94603"/>
    <w:rsid w:val="63D74050"/>
    <w:rsid w:val="63F23991"/>
    <w:rsid w:val="64108912"/>
    <w:rsid w:val="641DB5FA"/>
    <w:rsid w:val="641ECF6F"/>
    <w:rsid w:val="6421436F"/>
    <w:rsid w:val="64269D16"/>
    <w:rsid w:val="6426F260"/>
    <w:rsid w:val="64305D2A"/>
    <w:rsid w:val="643377CF"/>
    <w:rsid w:val="643470A6"/>
    <w:rsid w:val="6446E11F"/>
    <w:rsid w:val="6459536F"/>
    <w:rsid w:val="645E56CB"/>
    <w:rsid w:val="646037BE"/>
    <w:rsid w:val="646A36C1"/>
    <w:rsid w:val="648D8633"/>
    <w:rsid w:val="6494BA60"/>
    <w:rsid w:val="6495514D"/>
    <w:rsid w:val="649B885C"/>
    <w:rsid w:val="649D496A"/>
    <w:rsid w:val="649F7821"/>
    <w:rsid w:val="64B5B788"/>
    <w:rsid w:val="64C16F78"/>
    <w:rsid w:val="64CED0FF"/>
    <w:rsid w:val="64E06FDF"/>
    <w:rsid w:val="64E32946"/>
    <w:rsid w:val="64E361BD"/>
    <w:rsid w:val="651BA920"/>
    <w:rsid w:val="65277C0F"/>
    <w:rsid w:val="652C06D9"/>
    <w:rsid w:val="6547B3FC"/>
    <w:rsid w:val="654E2186"/>
    <w:rsid w:val="6569CE16"/>
    <w:rsid w:val="6570FB87"/>
    <w:rsid w:val="6578E775"/>
    <w:rsid w:val="658003EF"/>
    <w:rsid w:val="658EA9BA"/>
    <w:rsid w:val="65AC7969"/>
    <w:rsid w:val="65B06FCE"/>
    <w:rsid w:val="65B41AD9"/>
    <w:rsid w:val="65CE1B58"/>
    <w:rsid w:val="65E0AC58"/>
    <w:rsid w:val="65F5FDA7"/>
    <w:rsid w:val="66030586"/>
    <w:rsid w:val="66114E3D"/>
    <w:rsid w:val="6622A359"/>
    <w:rsid w:val="6622FF86"/>
    <w:rsid w:val="66262876"/>
    <w:rsid w:val="6633ED79"/>
    <w:rsid w:val="663C1F0D"/>
    <w:rsid w:val="663D12F2"/>
    <w:rsid w:val="6641407B"/>
    <w:rsid w:val="6651506C"/>
    <w:rsid w:val="66517A34"/>
    <w:rsid w:val="665F9B0A"/>
    <w:rsid w:val="66648DC4"/>
    <w:rsid w:val="666CC5D3"/>
    <w:rsid w:val="66849ED4"/>
    <w:rsid w:val="668733FC"/>
    <w:rsid w:val="66888838"/>
    <w:rsid w:val="668BD519"/>
    <w:rsid w:val="668DAA16"/>
    <w:rsid w:val="66AA5F93"/>
    <w:rsid w:val="66DA4B7F"/>
    <w:rsid w:val="66E15C5F"/>
    <w:rsid w:val="66EC2AFB"/>
    <w:rsid w:val="66EC362F"/>
    <w:rsid w:val="66FC5DBF"/>
    <w:rsid w:val="67242A69"/>
    <w:rsid w:val="67598233"/>
    <w:rsid w:val="6759C634"/>
    <w:rsid w:val="676284C2"/>
    <w:rsid w:val="6779AC12"/>
    <w:rsid w:val="677B3332"/>
    <w:rsid w:val="6780C507"/>
    <w:rsid w:val="678DCFDB"/>
    <w:rsid w:val="6792BD18"/>
    <w:rsid w:val="67A3DB89"/>
    <w:rsid w:val="67E7A9F2"/>
    <w:rsid w:val="67EF6B53"/>
    <w:rsid w:val="67F7FAA2"/>
    <w:rsid w:val="67FB0A69"/>
    <w:rsid w:val="6815AAF0"/>
    <w:rsid w:val="68311554"/>
    <w:rsid w:val="683800D1"/>
    <w:rsid w:val="6847378A"/>
    <w:rsid w:val="6865568A"/>
    <w:rsid w:val="686D5DF6"/>
    <w:rsid w:val="68A1A696"/>
    <w:rsid w:val="68AC302E"/>
    <w:rsid w:val="68AE5771"/>
    <w:rsid w:val="68AEB48F"/>
    <w:rsid w:val="68BE72B7"/>
    <w:rsid w:val="68C38974"/>
    <w:rsid w:val="68C5ACC7"/>
    <w:rsid w:val="68D408E8"/>
    <w:rsid w:val="68D8D8F6"/>
    <w:rsid w:val="68DEE5EC"/>
    <w:rsid w:val="68EB6E30"/>
    <w:rsid w:val="68F004D2"/>
    <w:rsid w:val="68F42A72"/>
    <w:rsid w:val="68F8D86A"/>
    <w:rsid w:val="68F99448"/>
    <w:rsid w:val="6912E3B3"/>
    <w:rsid w:val="6923BDA4"/>
    <w:rsid w:val="69244F3B"/>
    <w:rsid w:val="692FCDFC"/>
    <w:rsid w:val="69336679"/>
    <w:rsid w:val="6941E9FD"/>
    <w:rsid w:val="69549C23"/>
    <w:rsid w:val="6954A355"/>
    <w:rsid w:val="695902A1"/>
    <w:rsid w:val="695B60D9"/>
    <w:rsid w:val="695DE676"/>
    <w:rsid w:val="69694197"/>
    <w:rsid w:val="696BEE92"/>
    <w:rsid w:val="696EF124"/>
    <w:rsid w:val="696F96E4"/>
    <w:rsid w:val="6973BF49"/>
    <w:rsid w:val="69822AB1"/>
    <w:rsid w:val="699B926B"/>
    <w:rsid w:val="69B19D8A"/>
    <w:rsid w:val="69B8EDA4"/>
    <w:rsid w:val="69BE130D"/>
    <w:rsid w:val="69CE2606"/>
    <w:rsid w:val="69D09766"/>
    <w:rsid w:val="69DD6BBF"/>
    <w:rsid w:val="69E84015"/>
    <w:rsid w:val="69F4B13E"/>
    <w:rsid w:val="69F8368B"/>
    <w:rsid w:val="69FEBC58"/>
    <w:rsid w:val="6A0A29F0"/>
    <w:rsid w:val="6A1E1D88"/>
    <w:rsid w:val="6A215C01"/>
    <w:rsid w:val="6A26C9F4"/>
    <w:rsid w:val="6A2E30A2"/>
    <w:rsid w:val="6A51DBBF"/>
    <w:rsid w:val="6A55DA4F"/>
    <w:rsid w:val="6A6E976F"/>
    <w:rsid w:val="6A80B608"/>
    <w:rsid w:val="6A81C49C"/>
    <w:rsid w:val="6A84D822"/>
    <w:rsid w:val="6A85F4D9"/>
    <w:rsid w:val="6A98C1D0"/>
    <w:rsid w:val="6AA960FC"/>
    <w:rsid w:val="6AAD7B7F"/>
    <w:rsid w:val="6ABDC0F9"/>
    <w:rsid w:val="6AC14F6E"/>
    <w:rsid w:val="6AC7DFA9"/>
    <w:rsid w:val="6AC90630"/>
    <w:rsid w:val="6AD5C128"/>
    <w:rsid w:val="6ADCFAF5"/>
    <w:rsid w:val="6ADF2C12"/>
    <w:rsid w:val="6AE4DF86"/>
    <w:rsid w:val="6AFAA40D"/>
    <w:rsid w:val="6B0586D6"/>
    <w:rsid w:val="6B09F2F5"/>
    <w:rsid w:val="6B174A03"/>
    <w:rsid w:val="6B1A8042"/>
    <w:rsid w:val="6B2ACB97"/>
    <w:rsid w:val="6B2FD55D"/>
    <w:rsid w:val="6B46AFFD"/>
    <w:rsid w:val="6B4CFE59"/>
    <w:rsid w:val="6B4FFF7C"/>
    <w:rsid w:val="6B50347F"/>
    <w:rsid w:val="6B5171C7"/>
    <w:rsid w:val="6B60D37E"/>
    <w:rsid w:val="6B72A5C8"/>
    <w:rsid w:val="6B734B13"/>
    <w:rsid w:val="6B76110F"/>
    <w:rsid w:val="6B7AACFC"/>
    <w:rsid w:val="6B8302D6"/>
    <w:rsid w:val="6B8EF33D"/>
    <w:rsid w:val="6BC9E268"/>
    <w:rsid w:val="6C09DC85"/>
    <w:rsid w:val="6C0F6717"/>
    <w:rsid w:val="6C1BC1F6"/>
    <w:rsid w:val="6C4B8DB4"/>
    <w:rsid w:val="6C4FA38D"/>
    <w:rsid w:val="6C614954"/>
    <w:rsid w:val="6C6A35BB"/>
    <w:rsid w:val="6C725F2E"/>
    <w:rsid w:val="6C77869A"/>
    <w:rsid w:val="6C7DA377"/>
    <w:rsid w:val="6C92DB84"/>
    <w:rsid w:val="6C936EAB"/>
    <w:rsid w:val="6CA36A02"/>
    <w:rsid w:val="6CA49BA7"/>
    <w:rsid w:val="6CADF5CE"/>
    <w:rsid w:val="6CB258C1"/>
    <w:rsid w:val="6CB35900"/>
    <w:rsid w:val="6CB4CDCB"/>
    <w:rsid w:val="6CBDC404"/>
    <w:rsid w:val="6CE107CC"/>
    <w:rsid w:val="6CE138D3"/>
    <w:rsid w:val="6CE140D1"/>
    <w:rsid w:val="6CE78A7B"/>
    <w:rsid w:val="6CEFFF30"/>
    <w:rsid w:val="6CF4329A"/>
    <w:rsid w:val="6CF97CB1"/>
    <w:rsid w:val="6D06943B"/>
    <w:rsid w:val="6D0EBCC2"/>
    <w:rsid w:val="6D1834B4"/>
    <w:rsid w:val="6D1A2079"/>
    <w:rsid w:val="6D1F4B85"/>
    <w:rsid w:val="6D25295D"/>
    <w:rsid w:val="6D34933C"/>
    <w:rsid w:val="6D35330E"/>
    <w:rsid w:val="6D56CEC5"/>
    <w:rsid w:val="6D6034D9"/>
    <w:rsid w:val="6D611CE3"/>
    <w:rsid w:val="6D62C523"/>
    <w:rsid w:val="6D688CD6"/>
    <w:rsid w:val="6D7C9A16"/>
    <w:rsid w:val="6D7CBD86"/>
    <w:rsid w:val="6D7D767D"/>
    <w:rsid w:val="6D8489E5"/>
    <w:rsid w:val="6D855CA0"/>
    <w:rsid w:val="6DA05313"/>
    <w:rsid w:val="6DAAC715"/>
    <w:rsid w:val="6DADE903"/>
    <w:rsid w:val="6DB59641"/>
    <w:rsid w:val="6DC23FD5"/>
    <w:rsid w:val="6DE100E0"/>
    <w:rsid w:val="6DE6C2F0"/>
    <w:rsid w:val="6DE8A43D"/>
    <w:rsid w:val="6E06FDD9"/>
    <w:rsid w:val="6E0A8052"/>
    <w:rsid w:val="6E0CF5DD"/>
    <w:rsid w:val="6E1688C1"/>
    <w:rsid w:val="6E2EFC70"/>
    <w:rsid w:val="6E3C0C4A"/>
    <w:rsid w:val="6E449AE8"/>
    <w:rsid w:val="6E464425"/>
    <w:rsid w:val="6E468762"/>
    <w:rsid w:val="6E4877B0"/>
    <w:rsid w:val="6E4EAB18"/>
    <w:rsid w:val="6E632EE9"/>
    <w:rsid w:val="6E6950C9"/>
    <w:rsid w:val="6E73791D"/>
    <w:rsid w:val="6E748E56"/>
    <w:rsid w:val="6E763DEC"/>
    <w:rsid w:val="6E7B3325"/>
    <w:rsid w:val="6E9EF352"/>
    <w:rsid w:val="6EB32381"/>
    <w:rsid w:val="6ED14726"/>
    <w:rsid w:val="6EE26684"/>
    <w:rsid w:val="6EEC5A90"/>
    <w:rsid w:val="6EEDFD78"/>
    <w:rsid w:val="6EF58978"/>
    <w:rsid w:val="6EFBF566"/>
    <w:rsid w:val="6F00B0FB"/>
    <w:rsid w:val="6F0F5433"/>
    <w:rsid w:val="6F13DDA1"/>
    <w:rsid w:val="6F1549F8"/>
    <w:rsid w:val="6F2F9CDF"/>
    <w:rsid w:val="6F33384E"/>
    <w:rsid w:val="6F4E56CE"/>
    <w:rsid w:val="6F4F1CC5"/>
    <w:rsid w:val="6F7A5A73"/>
    <w:rsid w:val="6F85DE3F"/>
    <w:rsid w:val="6F926515"/>
    <w:rsid w:val="6F94BE76"/>
    <w:rsid w:val="6F9608E7"/>
    <w:rsid w:val="6F966460"/>
    <w:rsid w:val="6F9E2D13"/>
    <w:rsid w:val="6FA1A29C"/>
    <w:rsid w:val="6FB25922"/>
    <w:rsid w:val="6FC492AB"/>
    <w:rsid w:val="6FD4E756"/>
    <w:rsid w:val="6FDEFFD2"/>
    <w:rsid w:val="6FDF2F2A"/>
    <w:rsid w:val="6FDFC80B"/>
    <w:rsid w:val="6FE89017"/>
    <w:rsid w:val="700280EE"/>
    <w:rsid w:val="7008179B"/>
    <w:rsid w:val="700B4644"/>
    <w:rsid w:val="702A7FA5"/>
    <w:rsid w:val="7037D5B3"/>
    <w:rsid w:val="7043F678"/>
    <w:rsid w:val="704DC9F1"/>
    <w:rsid w:val="70605867"/>
    <w:rsid w:val="706BD6C7"/>
    <w:rsid w:val="706FF1BD"/>
    <w:rsid w:val="7079D3EA"/>
    <w:rsid w:val="707E050C"/>
    <w:rsid w:val="7084E24A"/>
    <w:rsid w:val="70896730"/>
    <w:rsid w:val="708A4D4E"/>
    <w:rsid w:val="70A3945E"/>
    <w:rsid w:val="70AA8EAD"/>
    <w:rsid w:val="70ABFCBF"/>
    <w:rsid w:val="70C279B7"/>
    <w:rsid w:val="70CAE886"/>
    <w:rsid w:val="70D52FCD"/>
    <w:rsid w:val="710ADDD2"/>
    <w:rsid w:val="71291B07"/>
    <w:rsid w:val="71370EF5"/>
    <w:rsid w:val="7149D14A"/>
    <w:rsid w:val="714A648A"/>
    <w:rsid w:val="715762F6"/>
    <w:rsid w:val="715BACA3"/>
    <w:rsid w:val="717670B9"/>
    <w:rsid w:val="717C3BAA"/>
    <w:rsid w:val="718AF4B3"/>
    <w:rsid w:val="718F7CC7"/>
    <w:rsid w:val="7191C55E"/>
    <w:rsid w:val="71A4CEF3"/>
    <w:rsid w:val="71A97156"/>
    <w:rsid w:val="71AA3B9F"/>
    <w:rsid w:val="71B1D6C7"/>
    <w:rsid w:val="71B8F911"/>
    <w:rsid w:val="71BEEA1E"/>
    <w:rsid w:val="71C5F4CF"/>
    <w:rsid w:val="71F72EE0"/>
    <w:rsid w:val="71FAB8C3"/>
    <w:rsid w:val="72053C33"/>
    <w:rsid w:val="72180149"/>
    <w:rsid w:val="721889D4"/>
    <w:rsid w:val="721BEFAA"/>
    <w:rsid w:val="722B93EC"/>
    <w:rsid w:val="7236BE56"/>
    <w:rsid w:val="723C8A1D"/>
    <w:rsid w:val="72408672"/>
    <w:rsid w:val="72411C7A"/>
    <w:rsid w:val="7267D705"/>
    <w:rsid w:val="726D0EB7"/>
    <w:rsid w:val="727259CB"/>
    <w:rsid w:val="7276BF82"/>
    <w:rsid w:val="728564AA"/>
    <w:rsid w:val="72945F40"/>
    <w:rsid w:val="72A0A659"/>
    <w:rsid w:val="72A18CF4"/>
    <w:rsid w:val="72A60F47"/>
    <w:rsid w:val="72A97F9E"/>
    <w:rsid w:val="72AA106C"/>
    <w:rsid w:val="72BC26CE"/>
    <w:rsid w:val="72CE3FB6"/>
    <w:rsid w:val="72D1FE75"/>
    <w:rsid w:val="72D704EB"/>
    <w:rsid w:val="72DD330A"/>
    <w:rsid w:val="72EC8798"/>
    <w:rsid w:val="72F88A57"/>
    <w:rsid w:val="72FAF7EE"/>
    <w:rsid w:val="730B23E8"/>
    <w:rsid w:val="730D98BA"/>
    <w:rsid w:val="730EB8C0"/>
    <w:rsid w:val="7317BE45"/>
    <w:rsid w:val="732B4D28"/>
    <w:rsid w:val="73313E25"/>
    <w:rsid w:val="7333461F"/>
    <w:rsid w:val="733C0217"/>
    <w:rsid w:val="733DD9F2"/>
    <w:rsid w:val="7350F799"/>
    <w:rsid w:val="7351487E"/>
    <w:rsid w:val="735209F9"/>
    <w:rsid w:val="7357CE00"/>
    <w:rsid w:val="735BBA92"/>
    <w:rsid w:val="735BF397"/>
    <w:rsid w:val="7363E6FE"/>
    <w:rsid w:val="7379CF67"/>
    <w:rsid w:val="737CE1B1"/>
    <w:rsid w:val="7382085B"/>
    <w:rsid w:val="738AB23F"/>
    <w:rsid w:val="738F10DA"/>
    <w:rsid w:val="73BAE242"/>
    <w:rsid w:val="73BB86D4"/>
    <w:rsid w:val="73C2265F"/>
    <w:rsid w:val="73D6C535"/>
    <w:rsid w:val="73D77B6E"/>
    <w:rsid w:val="73DBCC2B"/>
    <w:rsid w:val="73E1545E"/>
    <w:rsid w:val="73F0A3CB"/>
    <w:rsid w:val="73FA14DF"/>
    <w:rsid w:val="74049F56"/>
    <w:rsid w:val="7404F55A"/>
    <w:rsid w:val="7407B10A"/>
    <w:rsid w:val="7407C05F"/>
    <w:rsid w:val="7409965D"/>
    <w:rsid w:val="740B5AB0"/>
    <w:rsid w:val="740D4507"/>
    <w:rsid w:val="7412920B"/>
    <w:rsid w:val="74225F69"/>
    <w:rsid w:val="743A6A9B"/>
    <w:rsid w:val="744AF391"/>
    <w:rsid w:val="7457D0DC"/>
    <w:rsid w:val="74600CFD"/>
    <w:rsid w:val="746E766B"/>
    <w:rsid w:val="746EB81E"/>
    <w:rsid w:val="74702EB7"/>
    <w:rsid w:val="74840DE0"/>
    <w:rsid w:val="748CB5D4"/>
    <w:rsid w:val="7493B901"/>
    <w:rsid w:val="7498D401"/>
    <w:rsid w:val="74C81038"/>
    <w:rsid w:val="74D99C59"/>
    <w:rsid w:val="74DF69B8"/>
    <w:rsid w:val="74E2A5C8"/>
    <w:rsid w:val="74F9FE5B"/>
    <w:rsid w:val="75063762"/>
    <w:rsid w:val="75149973"/>
    <w:rsid w:val="7524F08C"/>
    <w:rsid w:val="753B906E"/>
    <w:rsid w:val="753C16ED"/>
    <w:rsid w:val="753DC398"/>
    <w:rsid w:val="7557D2E4"/>
    <w:rsid w:val="75589F61"/>
    <w:rsid w:val="7564FFB3"/>
    <w:rsid w:val="756FC60B"/>
    <w:rsid w:val="757E36B9"/>
    <w:rsid w:val="758CDFD4"/>
    <w:rsid w:val="75959FB1"/>
    <w:rsid w:val="75AF56D7"/>
    <w:rsid w:val="75C7929D"/>
    <w:rsid w:val="75D54DBF"/>
    <w:rsid w:val="75D65FC5"/>
    <w:rsid w:val="75EE1996"/>
    <w:rsid w:val="75FA6BF4"/>
    <w:rsid w:val="76026923"/>
    <w:rsid w:val="7603ACEC"/>
    <w:rsid w:val="760B77EB"/>
    <w:rsid w:val="762FB5CA"/>
    <w:rsid w:val="76319B41"/>
    <w:rsid w:val="763661ED"/>
    <w:rsid w:val="7636C113"/>
    <w:rsid w:val="764110D6"/>
    <w:rsid w:val="76417A1D"/>
    <w:rsid w:val="7644CC6B"/>
    <w:rsid w:val="764A3603"/>
    <w:rsid w:val="764CF157"/>
    <w:rsid w:val="765E3FC4"/>
    <w:rsid w:val="76603DB4"/>
    <w:rsid w:val="76721D7E"/>
    <w:rsid w:val="7685CF9D"/>
    <w:rsid w:val="7688BB92"/>
    <w:rsid w:val="768A8E83"/>
    <w:rsid w:val="76AA0537"/>
    <w:rsid w:val="76AC8BFF"/>
    <w:rsid w:val="76BF7BA1"/>
    <w:rsid w:val="76E21496"/>
    <w:rsid w:val="76E7ED8A"/>
    <w:rsid w:val="76EC273A"/>
    <w:rsid w:val="76EC5FBA"/>
    <w:rsid w:val="76EE7555"/>
    <w:rsid w:val="76F246D1"/>
    <w:rsid w:val="773880FE"/>
    <w:rsid w:val="7748FA67"/>
    <w:rsid w:val="7753B3EA"/>
    <w:rsid w:val="776388B6"/>
    <w:rsid w:val="776D4B86"/>
    <w:rsid w:val="7782E0ED"/>
    <w:rsid w:val="7784BB4A"/>
    <w:rsid w:val="779BE40C"/>
    <w:rsid w:val="77A3DC13"/>
    <w:rsid w:val="77A76769"/>
    <w:rsid w:val="77A85574"/>
    <w:rsid w:val="77BA36E9"/>
    <w:rsid w:val="77BD4869"/>
    <w:rsid w:val="77CAF49B"/>
    <w:rsid w:val="77CCBCA9"/>
    <w:rsid w:val="77DC40E5"/>
    <w:rsid w:val="77DE2AED"/>
    <w:rsid w:val="77F1163D"/>
    <w:rsid w:val="780465CE"/>
    <w:rsid w:val="78113541"/>
    <w:rsid w:val="7815E7A5"/>
    <w:rsid w:val="782136F6"/>
    <w:rsid w:val="783A2FC9"/>
    <w:rsid w:val="7852819F"/>
    <w:rsid w:val="78617D92"/>
    <w:rsid w:val="787CB8CD"/>
    <w:rsid w:val="787DF2FF"/>
    <w:rsid w:val="787F2E09"/>
    <w:rsid w:val="789590E2"/>
    <w:rsid w:val="78A9537F"/>
    <w:rsid w:val="78D09B4E"/>
    <w:rsid w:val="78D5B499"/>
    <w:rsid w:val="78D91FA8"/>
    <w:rsid w:val="78DE10BF"/>
    <w:rsid w:val="78E4C02F"/>
    <w:rsid w:val="78EF21E9"/>
    <w:rsid w:val="78F473C5"/>
    <w:rsid w:val="79061C53"/>
    <w:rsid w:val="790C5C7C"/>
    <w:rsid w:val="790C7EA3"/>
    <w:rsid w:val="7911BEDB"/>
    <w:rsid w:val="791306F6"/>
    <w:rsid w:val="792B4EB1"/>
    <w:rsid w:val="792D2FC4"/>
    <w:rsid w:val="7938E90C"/>
    <w:rsid w:val="793ED03D"/>
    <w:rsid w:val="79519978"/>
    <w:rsid w:val="795C33A9"/>
    <w:rsid w:val="79688E61"/>
    <w:rsid w:val="7976EC02"/>
    <w:rsid w:val="79831EAF"/>
    <w:rsid w:val="799B3D07"/>
    <w:rsid w:val="79A0EA9D"/>
    <w:rsid w:val="79A38F88"/>
    <w:rsid w:val="79B482B5"/>
    <w:rsid w:val="79BF8CC0"/>
    <w:rsid w:val="79CEC526"/>
    <w:rsid w:val="79CEDEBD"/>
    <w:rsid w:val="79D6EEFB"/>
    <w:rsid w:val="79D77CA3"/>
    <w:rsid w:val="79E3EA33"/>
    <w:rsid w:val="79EE0054"/>
    <w:rsid w:val="79F781F8"/>
    <w:rsid w:val="79FC1491"/>
    <w:rsid w:val="7A034C2C"/>
    <w:rsid w:val="7A13DB2D"/>
    <w:rsid w:val="7A14FFAC"/>
    <w:rsid w:val="7A1F8947"/>
    <w:rsid w:val="7A2C076B"/>
    <w:rsid w:val="7A2D038A"/>
    <w:rsid w:val="7A3821DB"/>
    <w:rsid w:val="7A42C981"/>
    <w:rsid w:val="7A5ED6BF"/>
    <w:rsid w:val="7A951237"/>
    <w:rsid w:val="7A998959"/>
    <w:rsid w:val="7A999A2B"/>
    <w:rsid w:val="7AA1880C"/>
    <w:rsid w:val="7AA1EF57"/>
    <w:rsid w:val="7AA4BC48"/>
    <w:rsid w:val="7AA51E1E"/>
    <w:rsid w:val="7AA64CCB"/>
    <w:rsid w:val="7AB4BA82"/>
    <w:rsid w:val="7ABF6023"/>
    <w:rsid w:val="7AC9E1CF"/>
    <w:rsid w:val="7AD2DF03"/>
    <w:rsid w:val="7AEF73CA"/>
    <w:rsid w:val="7AFC5297"/>
    <w:rsid w:val="7AFCF108"/>
    <w:rsid w:val="7B09296A"/>
    <w:rsid w:val="7B15EF4E"/>
    <w:rsid w:val="7B1F2039"/>
    <w:rsid w:val="7B23BC5C"/>
    <w:rsid w:val="7B3F5FE9"/>
    <w:rsid w:val="7B425E93"/>
    <w:rsid w:val="7B485FED"/>
    <w:rsid w:val="7B4B0178"/>
    <w:rsid w:val="7B524E7B"/>
    <w:rsid w:val="7B5CB4E6"/>
    <w:rsid w:val="7B64F323"/>
    <w:rsid w:val="7B7578E6"/>
    <w:rsid w:val="7B972118"/>
    <w:rsid w:val="7BAE2D2C"/>
    <w:rsid w:val="7BB46653"/>
    <w:rsid w:val="7BCE47E1"/>
    <w:rsid w:val="7BCF5D92"/>
    <w:rsid w:val="7BD38D95"/>
    <w:rsid w:val="7BE66904"/>
    <w:rsid w:val="7C004E90"/>
    <w:rsid w:val="7C1F60E4"/>
    <w:rsid w:val="7C2662CD"/>
    <w:rsid w:val="7C26C2AB"/>
    <w:rsid w:val="7C26DF73"/>
    <w:rsid w:val="7C2FE49C"/>
    <w:rsid w:val="7C3D8BF0"/>
    <w:rsid w:val="7C520308"/>
    <w:rsid w:val="7C60CB01"/>
    <w:rsid w:val="7C71BD1A"/>
    <w:rsid w:val="7C781C56"/>
    <w:rsid w:val="7C894751"/>
    <w:rsid w:val="7C9E4806"/>
    <w:rsid w:val="7CA9A817"/>
    <w:rsid w:val="7CADB37A"/>
    <w:rsid w:val="7CAEEC3C"/>
    <w:rsid w:val="7CBC4FB6"/>
    <w:rsid w:val="7CBCFB85"/>
    <w:rsid w:val="7CC491E8"/>
    <w:rsid w:val="7CDA7B8A"/>
    <w:rsid w:val="7CE2B2E8"/>
    <w:rsid w:val="7CF415C9"/>
    <w:rsid w:val="7CF7325D"/>
    <w:rsid w:val="7CFDFEDE"/>
    <w:rsid w:val="7D2838DD"/>
    <w:rsid w:val="7D430149"/>
    <w:rsid w:val="7D54D94C"/>
    <w:rsid w:val="7D7E5DB4"/>
    <w:rsid w:val="7D86CB22"/>
    <w:rsid w:val="7D947BF3"/>
    <w:rsid w:val="7DC18945"/>
    <w:rsid w:val="7DD2818C"/>
    <w:rsid w:val="7DD2EF1C"/>
    <w:rsid w:val="7DFBDB8A"/>
    <w:rsid w:val="7E004B71"/>
    <w:rsid w:val="7E15304B"/>
    <w:rsid w:val="7E1558B1"/>
    <w:rsid w:val="7E48C132"/>
    <w:rsid w:val="7E4C2ADF"/>
    <w:rsid w:val="7E680E0B"/>
    <w:rsid w:val="7E6EC0DC"/>
    <w:rsid w:val="7E779AFC"/>
    <w:rsid w:val="7E7801C5"/>
    <w:rsid w:val="7E794956"/>
    <w:rsid w:val="7E7EB8E9"/>
    <w:rsid w:val="7E990840"/>
    <w:rsid w:val="7EA2D6F1"/>
    <w:rsid w:val="7EAC78B8"/>
    <w:rsid w:val="7EB59980"/>
    <w:rsid w:val="7ECA08CC"/>
    <w:rsid w:val="7ED6D210"/>
    <w:rsid w:val="7ED9A548"/>
    <w:rsid w:val="7EDAFEF6"/>
    <w:rsid w:val="7EE7B393"/>
    <w:rsid w:val="7EE7BFD0"/>
    <w:rsid w:val="7EEE02D6"/>
    <w:rsid w:val="7EF2908C"/>
    <w:rsid w:val="7F2149C0"/>
    <w:rsid w:val="7F2646DF"/>
    <w:rsid w:val="7F27B3C1"/>
    <w:rsid w:val="7F639B9C"/>
    <w:rsid w:val="7F70604B"/>
    <w:rsid w:val="7F791464"/>
    <w:rsid w:val="7F889E27"/>
    <w:rsid w:val="7F8CC62E"/>
    <w:rsid w:val="7F9CD11F"/>
    <w:rsid w:val="7FA3897C"/>
    <w:rsid w:val="7FAA2F9E"/>
    <w:rsid w:val="7FAB775A"/>
    <w:rsid w:val="7FACFEFE"/>
    <w:rsid w:val="7FB76A8E"/>
    <w:rsid w:val="7FC6CCB4"/>
    <w:rsid w:val="7FD9E96C"/>
    <w:rsid w:val="7FE2126D"/>
    <w:rsid w:val="7FFB4D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ED1157"/>
  <w15:docId w15:val="{5BF7C127-570D-4032-A87F-08EA9B9AE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5D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Heading1">
    <w:name w:val="heading 1"/>
    <w:basedOn w:val="Normal"/>
    <w:next w:val="Normal"/>
    <w:link w:val="Heading1Char"/>
    <w:uiPriority w:val="9"/>
    <w:qFormat/>
    <w:rsid w:val="002D7F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879C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7688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DB4CA7"/>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next w:val="Body"/>
    <w:link w:val="Heading5Char"/>
    <w:pPr>
      <w:keepNext/>
      <w:outlineLvl w:val="4"/>
    </w:pPr>
    <w:rPr>
      <w:rFonts w:ascii="Verdana" w:eastAsia="Verdana" w:hAnsi="Verdana" w:cs="Verdana"/>
      <w:b/>
      <w:bCs/>
      <w:i/>
      <w:iCs/>
      <w:color w:val="000000"/>
      <w:sz w:val="24"/>
      <w:szCs w:val="24"/>
      <w:u w:color="000000"/>
    </w:rPr>
  </w:style>
  <w:style w:type="paragraph" w:styleId="Heading6">
    <w:name w:val="heading 6"/>
    <w:next w:val="Body"/>
    <w:link w:val="Heading6Char"/>
    <w:uiPriority w:val="9"/>
    <w:qFormat/>
    <w:pPr>
      <w:keepNext/>
      <w:pBdr>
        <w:top w:val="single" w:sz="4" w:space="0" w:color="000000"/>
        <w:bottom w:val="single" w:sz="4" w:space="0" w:color="000000"/>
      </w:pBdr>
      <w:outlineLvl w:val="5"/>
    </w:pPr>
    <w:rPr>
      <w:rFonts w:ascii="Verdana" w:eastAsia="Verdana" w:hAnsi="Verdana" w:cs="Verdana"/>
      <w:b/>
      <w:bCs/>
      <w:color w:val="000000"/>
      <w:spacing w:val="20"/>
      <w:sz w:val="32"/>
      <w:szCs w:val="32"/>
      <w:u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link w:val="FooterChar"/>
    <w:pPr>
      <w:tabs>
        <w:tab w:val="center" w:pos="4320"/>
        <w:tab w:val="right" w:pos="8640"/>
      </w:tabs>
    </w:pPr>
    <w:rPr>
      <w:rFonts w:ascii="Verdana" w:hAnsi="Verdana" w:cs="Arial Unicode MS"/>
      <w:color w:val="000000"/>
      <w:u w:color="000000"/>
    </w:rPr>
  </w:style>
  <w:style w:type="paragraph" w:customStyle="1" w:styleId="Body">
    <w:name w:val="Body"/>
    <w:uiPriority w:val="99"/>
    <w:rPr>
      <w:rFont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Verdana" w:eastAsia="Verdana" w:hAnsi="Verdana" w:cs="Verdana"/>
      <w:color w:val="0000FF"/>
      <w:sz w:val="18"/>
      <w:szCs w:val="18"/>
      <w:u w:val="single" w:color="0000FF"/>
    </w:rPr>
  </w:style>
  <w:style w:type="character" w:customStyle="1" w:styleId="None">
    <w:name w:val="None"/>
  </w:style>
  <w:style w:type="character" w:customStyle="1" w:styleId="Hyperlink1">
    <w:name w:val="Hyperlink.1"/>
    <w:basedOn w:val="None"/>
    <w:rPr>
      <w:rFonts w:ascii="Verdana" w:eastAsia="Verdana" w:hAnsi="Verdana" w:cs="Verdana"/>
      <w:sz w:val="21"/>
      <w:szCs w:val="21"/>
    </w:rPr>
  </w:style>
  <w:style w:type="character" w:customStyle="1" w:styleId="Hyperlink2">
    <w:name w:val="Hyperlink.2"/>
    <w:basedOn w:val="Link"/>
    <w:rPr>
      <w:rFonts w:ascii="Verdana" w:eastAsia="Verdana" w:hAnsi="Verdana" w:cs="Verdana"/>
      <w:color w:val="0000FF"/>
      <w:sz w:val="21"/>
      <w:szCs w:val="21"/>
      <w:u w:val="single" w:color="0000FF"/>
    </w:rPr>
  </w:style>
  <w:style w:type="character" w:customStyle="1" w:styleId="Hyperlink3">
    <w:name w:val="Hyperlink.3"/>
    <w:basedOn w:val="Link"/>
    <w:rPr>
      <w:rFonts w:ascii="Verdana" w:eastAsia="Verdana" w:hAnsi="Verdana" w:cs="Verdana"/>
      <w:color w:val="0000FF"/>
      <w:sz w:val="22"/>
      <w:szCs w:val="22"/>
      <w:u w:val="single" w:color="0000FF"/>
    </w:rPr>
  </w:style>
  <w:style w:type="paragraph" w:styleId="NormalWeb">
    <w:name w:val="Normal (Web)"/>
    <w:uiPriority w:val="99"/>
    <w:pPr>
      <w:spacing w:before="100" w:after="100"/>
    </w:pPr>
    <w:rPr>
      <w:rFonts w:ascii="Arial" w:hAnsi="Arial" w:cs="Arial Unicode MS"/>
      <w:color w:val="000000"/>
      <w:sz w:val="18"/>
      <w:szCs w:val="18"/>
      <w:u w:color="000000"/>
    </w:rPr>
  </w:style>
  <w:style w:type="character" w:customStyle="1" w:styleId="Hyperlink4">
    <w:name w:val="Hyperlink.4"/>
    <w:basedOn w:val="Link"/>
    <w:rPr>
      <w:rFonts w:ascii="Verdana" w:eastAsia="Verdana" w:hAnsi="Verdana" w:cs="Verdana"/>
      <w:color w:val="0000FF"/>
      <w:sz w:val="21"/>
      <w:szCs w:val="21"/>
      <w:u w:val="single" w:color="0000FF"/>
      <w:shd w:val="clear" w:color="auto" w:fill="FFFFFF"/>
    </w:rPr>
  </w:style>
  <w:style w:type="character" w:customStyle="1" w:styleId="Hyperlink5">
    <w:name w:val="Hyperlink.5"/>
    <w:basedOn w:val="Link"/>
    <w:rPr>
      <w:rFonts w:ascii="Verdana" w:eastAsia="Verdana" w:hAnsi="Verdana" w:cs="Verdana"/>
      <w:color w:val="FF0000"/>
      <w:sz w:val="22"/>
      <w:szCs w:val="22"/>
      <w:u w:val="single" w:color="FF0000"/>
    </w:rPr>
  </w:style>
  <w:style w:type="character" w:customStyle="1" w:styleId="Hyperlink6">
    <w:name w:val="Hyperlink.6"/>
    <w:basedOn w:val="Link"/>
    <w:rPr>
      <w:rFonts w:ascii="Verdana" w:eastAsia="Verdana" w:hAnsi="Verdana" w:cs="Verdana"/>
      <w:color w:val="000000"/>
      <w:sz w:val="22"/>
      <w:szCs w:val="22"/>
      <w:u w:val="single" w:color="000000"/>
    </w:rPr>
  </w:style>
  <w:style w:type="paragraph" w:customStyle="1" w:styleId="p2">
    <w:name w:val="p2"/>
    <w:rPr>
      <w:rFonts w:ascii="Helvetica" w:hAnsi="Helvetica" w:cs="Arial Unicode MS"/>
      <w:color w:val="000000"/>
      <w:sz w:val="15"/>
      <w:szCs w:val="15"/>
      <w:u w:color="000000"/>
    </w:rPr>
  </w:style>
  <w:style w:type="paragraph" w:styleId="Header">
    <w:name w:val="header"/>
    <w:link w:val="HeaderChar"/>
    <w:pPr>
      <w:tabs>
        <w:tab w:val="center" w:pos="4320"/>
        <w:tab w:val="right" w:pos="8640"/>
      </w:tabs>
    </w:pPr>
    <w:rPr>
      <w:rFonts w:ascii="Verdana" w:eastAsia="Verdana" w:hAnsi="Verdana" w:cs="Verdana"/>
      <w:color w:val="000000"/>
      <w:u w:color="000000"/>
    </w:rPr>
  </w:style>
  <w:style w:type="character" w:customStyle="1" w:styleId="UnresolvedMention1">
    <w:name w:val="Unresolved Mention1"/>
    <w:basedOn w:val="DefaultParagraphFont"/>
    <w:uiPriority w:val="99"/>
    <w:semiHidden/>
    <w:unhideWhenUsed/>
    <w:rsid w:val="00E969DB"/>
    <w:rPr>
      <w:color w:val="808080"/>
      <w:shd w:val="clear" w:color="auto" w:fill="E6E6E6"/>
    </w:rPr>
  </w:style>
  <w:style w:type="paragraph" w:styleId="ListBullet">
    <w:name w:val="List Bullet"/>
    <w:basedOn w:val="Normal"/>
    <w:uiPriority w:val="99"/>
    <w:unhideWhenUsed/>
    <w:rsid w:val="006365EE"/>
    <w:pPr>
      <w:numPr>
        <w:numId w:val="2"/>
      </w:numPr>
      <w:pBdr>
        <w:top w:val="nil"/>
        <w:left w:val="nil"/>
        <w:bottom w:val="nil"/>
        <w:right w:val="nil"/>
        <w:between w:val="nil"/>
        <w:bar w:val="nil"/>
      </w:pBdr>
      <w:contextualSpacing/>
    </w:pPr>
    <w:rPr>
      <w:rFonts w:eastAsia="Arial Unicode MS"/>
      <w:bdr w:val="nil"/>
    </w:rPr>
  </w:style>
  <w:style w:type="paragraph" w:styleId="BalloonText">
    <w:name w:val="Balloon Text"/>
    <w:basedOn w:val="Normal"/>
    <w:link w:val="BalloonTextChar"/>
    <w:uiPriority w:val="99"/>
    <w:semiHidden/>
    <w:unhideWhenUsed/>
    <w:rsid w:val="007330A2"/>
    <w:pPr>
      <w:pBdr>
        <w:top w:val="nil"/>
        <w:left w:val="nil"/>
        <w:bottom w:val="nil"/>
        <w:right w:val="nil"/>
        <w:between w:val="nil"/>
        <w:bar w:val="nil"/>
      </w:pBdr>
    </w:pPr>
    <w:rPr>
      <w:rFonts w:ascii="Segoe UI" w:eastAsia="Arial Unicode MS" w:hAnsi="Segoe UI" w:cs="Segoe UI"/>
      <w:sz w:val="18"/>
      <w:szCs w:val="18"/>
      <w:bdr w:val="nil"/>
    </w:rPr>
  </w:style>
  <w:style w:type="character" w:customStyle="1" w:styleId="BalloonTextChar">
    <w:name w:val="Balloon Text Char"/>
    <w:basedOn w:val="DefaultParagraphFont"/>
    <w:link w:val="BalloonText"/>
    <w:uiPriority w:val="99"/>
    <w:semiHidden/>
    <w:rsid w:val="007330A2"/>
    <w:rPr>
      <w:rFonts w:ascii="Segoe UI" w:hAnsi="Segoe UI" w:cs="Segoe UI"/>
      <w:sz w:val="18"/>
      <w:szCs w:val="18"/>
    </w:rPr>
  </w:style>
  <w:style w:type="character" w:styleId="CommentReference">
    <w:name w:val="annotation reference"/>
    <w:basedOn w:val="DefaultParagraphFont"/>
    <w:uiPriority w:val="99"/>
    <w:semiHidden/>
    <w:unhideWhenUsed/>
    <w:rsid w:val="00506362"/>
    <w:rPr>
      <w:sz w:val="18"/>
      <w:szCs w:val="18"/>
    </w:rPr>
  </w:style>
  <w:style w:type="paragraph" w:styleId="CommentText">
    <w:name w:val="annotation text"/>
    <w:basedOn w:val="Normal"/>
    <w:link w:val="CommentTextChar"/>
    <w:uiPriority w:val="99"/>
    <w:unhideWhenUsed/>
    <w:rsid w:val="00506362"/>
    <w:pPr>
      <w:pBdr>
        <w:top w:val="nil"/>
        <w:left w:val="nil"/>
        <w:bottom w:val="nil"/>
        <w:right w:val="nil"/>
        <w:between w:val="nil"/>
        <w:bar w:val="nil"/>
      </w:pBdr>
    </w:pPr>
    <w:rPr>
      <w:rFonts w:eastAsia="Arial Unicode MS"/>
      <w:bdr w:val="nil"/>
    </w:rPr>
  </w:style>
  <w:style w:type="character" w:customStyle="1" w:styleId="CommentTextChar">
    <w:name w:val="Comment Text Char"/>
    <w:basedOn w:val="DefaultParagraphFont"/>
    <w:link w:val="CommentText"/>
    <w:uiPriority w:val="99"/>
    <w:rsid w:val="00506362"/>
    <w:rPr>
      <w:sz w:val="24"/>
      <w:szCs w:val="24"/>
    </w:rPr>
  </w:style>
  <w:style w:type="paragraph" w:styleId="CommentSubject">
    <w:name w:val="annotation subject"/>
    <w:basedOn w:val="CommentText"/>
    <w:next w:val="CommentText"/>
    <w:link w:val="CommentSubjectChar"/>
    <w:uiPriority w:val="99"/>
    <w:semiHidden/>
    <w:unhideWhenUsed/>
    <w:rsid w:val="00506362"/>
    <w:rPr>
      <w:b/>
      <w:bCs/>
      <w:sz w:val="20"/>
      <w:szCs w:val="20"/>
    </w:rPr>
  </w:style>
  <w:style w:type="character" w:customStyle="1" w:styleId="CommentSubjectChar">
    <w:name w:val="Comment Subject Char"/>
    <w:basedOn w:val="CommentTextChar"/>
    <w:link w:val="CommentSubject"/>
    <w:uiPriority w:val="99"/>
    <w:semiHidden/>
    <w:rsid w:val="00506362"/>
    <w:rPr>
      <w:b/>
      <w:bCs/>
      <w:sz w:val="24"/>
      <w:szCs w:val="24"/>
    </w:rPr>
  </w:style>
  <w:style w:type="paragraph" w:styleId="Revision">
    <w:name w:val="Revision"/>
    <w:hidden/>
    <w:uiPriority w:val="99"/>
    <w:semiHidden/>
    <w:rsid w:val="00FE248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customStyle="1" w:styleId="UnresolvedMention2">
    <w:name w:val="Unresolved Mention2"/>
    <w:basedOn w:val="DefaultParagraphFont"/>
    <w:uiPriority w:val="99"/>
    <w:semiHidden/>
    <w:unhideWhenUsed/>
    <w:rsid w:val="002608BB"/>
    <w:rPr>
      <w:color w:val="808080"/>
      <w:shd w:val="clear" w:color="auto" w:fill="E6E6E6"/>
    </w:rPr>
  </w:style>
  <w:style w:type="paragraph" w:customStyle="1" w:styleId="xbody">
    <w:name w:val="x_body"/>
    <w:basedOn w:val="Normal"/>
    <w:rsid w:val="005115A4"/>
    <w:pPr>
      <w:spacing w:before="100" w:beforeAutospacing="1" w:after="100" w:afterAutospacing="1"/>
    </w:pPr>
  </w:style>
  <w:style w:type="character" w:customStyle="1" w:styleId="xnone">
    <w:name w:val="x_none"/>
    <w:basedOn w:val="DefaultParagraphFont"/>
    <w:rsid w:val="005115A4"/>
  </w:style>
  <w:style w:type="character" w:customStyle="1" w:styleId="apple-converted-space">
    <w:name w:val="apple-converted-space"/>
    <w:basedOn w:val="DefaultParagraphFont"/>
    <w:rsid w:val="005115A4"/>
  </w:style>
  <w:style w:type="character" w:styleId="Emphasis">
    <w:name w:val="Emphasis"/>
    <w:basedOn w:val="DefaultParagraphFont"/>
    <w:uiPriority w:val="20"/>
    <w:qFormat/>
    <w:rsid w:val="00DB1BBF"/>
    <w:rPr>
      <w:i/>
      <w:iCs/>
    </w:rPr>
  </w:style>
  <w:style w:type="character" w:customStyle="1" w:styleId="none0">
    <w:name w:val="none"/>
    <w:basedOn w:val="DefaultParagraphFont"/>
    <w:rsid w:val="00F87E08"/>
  </w:style>
  <w:style w:type="character" w:customStyle="1" w:styleId="hyperlink10">
    <w:name w:val="hyperlink1"/>
    <w:basedOn w:val="DefaultParagraphFont"/>
    <w:rsid w:val="00F87E08"/>
  </w:style>
  <w:style w:type="paragraph" w:styleId="BodyText2">
    <w:name w:val="Body Text 2"/>
    <w:basedOn w:val="Normal"/>
    <w:link w:val="BodyText2Char"/>
    <w:rsid w:val="006578F0"/>
    <w:rPr>
      <w:rFonts w:ascii="Verdana" w:hAnsi="Verdana"/>
      <w:sz w:val="22"/>
      <w:szCs w:val="20"/>
    </w:rPr>
  </w:style>
  <w:style w:type="character" w:customStyle="1" w:styleId="BodyText2Char">
    <w:name w:val="Body Text 2 Char"/>
    <w:basedOn w:val="DefaultParagraphFont"/>
    <w:link w:val="BodyText2"/>
    <w:rsid w:val="006578F0"/>
    <w:rPr>
      <w:rFonts w:ascii="Verdana" w:eastAsia="Times New Roman" w:hAnsi="Verdana"/>
      <w:sz w:val="22"/>
      <w:bdr w:val="none" w:sz="0" w:space="0" w:color="auto"/>
    </w:rPr>
  </w:style>
  <w:style w:type="paragraph" w:customStyle="1" w:styleId="p1">
    <w:name w:val="p1"/>
    <w:basedOn w:val="Normal"/>
    <w:rsid w:val="003E6F28"/>
    <w:rPr>
      <w:rFonts w:ascii="Helvetica" w:eastAsiaTheme="minorHAnsi" w:hAnsi="Helvetica"/>
      <w:sz w:val="12"/>
      <w:szCs w:val="12"/>
    </w:rPr>
  </w:style>
  <w:style w:type="character" w:styleId="FollowedHyperlink">
    <w:name w:val="FollowedHyperlink"/>
    <w:basedOn w:val="DefaultParagraphFont"/>
    <w:uiPriority w:val="99"/>
    <w:semiHidden/>
    <w:unhideWhenUsed/>
    <w:rsid w:val="00234434"/>
    <w:rPr>
      <w:color w:val="FF00FF" w:themeColor="followedHyperlink"/>
      <w:u w:val="single"/>
    </w:rPr>
  </w:style>
  <w:style w:type="character" w:customStyle="1" w:styleId="normaltextrun">
    <w:name w:val="normaltextrun"/>
    <w:basedOn w:val="DefaultParagraphFont"/>
    <w:rsid w:val="00E90D14"/>
  </w:style>
  <w:style w:type="character" w:customStyle="1" w:styleId="eop">
    <w:name w:val="eop"/>
    <w:basedOn w:val="DefaultParagraphFont"/>
    <w:rsid w:val="00E90D14"/>
  </w:style>
  <w:style w:type="character" w:customStyle="1" w:styleId="spellingerror">
    <w:name w:val="spellingerror"/>
    <w:basedOn w:val="DefaultParagraphFont"/>
    <w:rsid w:val="00E90D14"/>
  </w:style>
  <w:style w:type="character" w:customStyle="1" w:styleId="scx57213215">
    <w:name w:val="scx57213215"/>
    <w:basedOn w:val="DefaultParagraphFont"/>
    <w:rsid w:val="00E90D14"/>
  </w:style>
  <w:style w:type="character" w:customStyle="1" w:styleId="scx18762347">
    <w:name w:val="scx18762347"/>
    <w:basedOn w:val="DefaultParagraphFont"/>
    <w:rsid w:val="00E90D14"/>
  </w:style>
  <w:style w:type="paragraph" w:customStyle="1" w:styleId="paragraph">
    <w:name w:val="paragraph"/>
    <w:basedOn w:val="Normal"/>
    <w:rsid w:val="00E90D14"/>
    <w:pPr>
      <w:spacing w:before="100" w:beforeAutospacing="1" w:after="100" w:afterAutospacing="1"/>
    </w:pPr>
  </w:style>
  <w:style w:type="paragraph" w:styleId="PlainText">
    <w:name w:val="Plain Text"/>
    <w:basedOn w:val="Normal"/>
    <w:link w:val="PlainTextChar"/>
    <w:uiPriority w:val="99"/>
    <w:unhideWhenUsed/>
    <w:rsid w:val="005D50A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D50AD"/>
    <w:rPr>
      <w:rFonts w:ascii="Calibri" w:eastAsiaTheme="minorHAnsi" w:hAnsi="Calibri" w:cstheme="minorBidi"/>
      <w:sz w:val="22"/>
      <w:szCs w:val="21"/>
      <w:bdr w:val="none" w:sz="0" w:space="0" w:color="auto"/>
    </w:rPr>
  </w:style>
  <w:style w:type="character" w:customStyle="1" w:styleId="UnresolvedMention3">
    <w:name w:val="Unresolved Mention3"/>
    <w:basedOn w:val="DefaultParagraphFont"/>
    <w:uiPriority w:val="99"/>
    <w:rsid w:val="00AD0793"/>
    <w:rPr>
      <w:color w:val="808080"/>
      <w:shd w:val="clear" w:color="auto" w:fill="E6E6E6"/>
    </w:rPr>
  </w:style>
  <w:style w:type="paragraph" w:customStyle="1" w:styleId="centered">
    <w:name w:val="centered"/>
    <w:basedOn w:val="Normal"/>
    <w:rsid w:val="00E54AB2"/>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E54AB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54AB2"/>
    <w:rPr>
      <w:rFonts w:ascii="Arial" w:eastAsia="Times New Roman" w:hAnsi="Arial" w:cs="Arial"/>
      <w:vanish/>
      <w:sz w:val="16"/>
      <w:szCs w:val="16"/>
      <w:bdr w:val="none" w:sz="0" w:space="0" w:color="auto"/>
    </w:rPr>
  </w:style>
  <w:style w:type="paragraph" w:styleId="z-BottomofForm">
    <w:name w:val="HTML Bottom of Form"/>
    <w:basedOn w:val="Normal"/>
    <w:next w:val="Normal"/>
    <w:link w:val="z-BottomofFormChar"/>
    <w:hidden/>
    <w:uiPriority w:val="99"/>
    <w:semiHidden/>
    <w:unhideWhenUsed/>
    <w:rsid w:val="00E54AB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54AB2"/>
    <w:rPr>
      <w:rFonts w:ascii="Arial" w:eastAsia="Times New Roman" w:hAnsi="Arial" w:cs="Arial"/>
      <w:vanish/>
      <w:sz w:val="16"/>
      <w:szCs w:val="16"/>
      <w:bdr w:val="none" w:sz="0" w:space="0" w:color="auto"/>
    </w:rPr>
  </w:style>
  <w:style w:type="character" w:customStyle="1" w:styleId="UnresolvedMention4">
    <w:name w:val="Unresolved Mention4"/>
    <w:basedOn w:val="DefaultParagraphFont"/>
    <w:uiPriority w:val="99"/>
    <w:semiHidden/>
    <w:unhideWhenUsed/>
    <w:rsid w:val="0075243E"/>
    <w:rPr>
      <w:color w:val="808080"/>
      <w:shd w:val="clear" w:color="auto" w:fill="E6E6E6"/>
    </w:rPr>
  </w:style>
  <w:style w:type="character" w:styleId="IntenseEmphasis">
    <w:name w:val="Intense Emphasis"/>
    <w:basedOn w:val="DefaultParagraphFont"/>
    <w:uiPriority w:val="21"/>
    <w:qFormat/>
    <w:rsid w:val="003C42E5"/>
    <w:rPr>
      <w:i/>
      <w:iCs/>
      <w:color w:val="4472C4" w:themeColor="accent1"/>
    </w:rPr>
  </w:style>
  <w:style w:type="paragraph" w:customStyle="1" w:styleId="xxmsonormal">
    <w:name w:val="x_xmsonormal"/>
    <w:basedOn w:val="Normal"/>
    <w:rsid w:val="00914081"/>
    <w:pPr>
      <w:spacing w:before="100" w:beforeAutospacing="1" w:after="100" w:afterAutospacing="1"/>
    </w:pPr>
    <w:rPr>
      <w:rFonts w:ascii="Times" w:eastAsia="Arial Unicode MS" w:hAnsi="Times"/>
      <w:sz w:val="20"/>
      <w:szCs w:val="20"/>
    </w:rPr>
  </w:style>
  <w:style w:type="paragraph" w:styleId="HTMLPreformatted">
    <w:name w:val="HTML Preformatted"/>
    <w:basedOn w:val="Normal"/>
    <w:link w:val="HTMLPreformattedChar"/>
    <w:uiPriority w:val="99"/>
    <w:semiHidden/>
    <w:unhideWhenUsed/>
    <w:rsid w:val="00AA5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A5500"/>
    <w:rPr>
      <w:rFonts w:ascii="Courier New" w:eastAsia="Times New Roman" w:hAnsi="Courier New" w:cs="Courier New"/>
      <w:bdr w:val="none" w:sz="0" w:space="0" w:color="auto"/>
    </w:rPr>
  </w:style>
  <w:style w:type="paragraph" w:styleId="ListParagraph">
    <w:name w:val="List Paragraph"/>
    <w:basedOn w:val="Normal"/>
    <w:uiPriority w:val="34"/>
    <w:qFormat/>
    <w:rsid w:val="00377C21"/>
    <w:pPr>
      <w:ind w:left="720"/>
      <w:contextualSpacing/>
    </w:pPr>
  </w:style>
  <w:style w:type="paragraph" w:customStyle="1" w:styleId="xmsonormal">
    <w:name w:val="x_msonormal"/>
    <w:basedOn w:val="Normal"/>
    <w:rsid w:val="00D03BF5"/>
    <w:rPr>
      <w:rFonts w:ascii="Calibri" w:eastAsiaTheme="minorHAnsi" w:hAnsi="Calibri" w:cs="Calibri"/>
      <w:sz w:val="22"/>
      <w:szCs w:val="22"/>
    </w:rPr>
  </w:style>
  <w:style w:type="character" w:customStyle="1" w:styleId="contextualextensionhighlight">
    <w:name w:val="contextualextensionhighlight"/>
    <w:basedOn w:val="DefaultParagraphFont"/>
    <w:rsid w:val="00D03BF5"/>
  </w:style>
  <w:style w:type="paragraph" w:customStyle="1" w:styleId="body0">
    <w:name w:val="body"/>
    <w:basedOn w:val="Normal"/>
    <w:rsid w:val="00323877"/>
    <w:pPr>
      <w:spacing w:before="100" w:beforeAutospacing="1" w:after="100" w:afterAutospacing="1"/>
    </w:pPr>
  </w:style>
  <w:style w:type="character" w:customStyle="1" w:styleId="Heading6Char">
    <w:name w:val="Heading 6 Char"/>
    <w:basedOn w:val="DefaultParagraphFont"/>
    <w:link w:val="Heading6"/>
    <w:uiPriority w:val="9"/>
    <w:rsid w:val="00E21517"/>
    <w:rPr>
      <w:rFonts w:ascii="Verdana" w:eastAsia="Verdana" w:hAnsi="Verdana" w:cs="Verdana"/>
      <w:b/>
      <w:bCs/>
      <w:color w:val="000000"/>
      <w:spacing w:val="20"/>
      <w:sz w:val="32"/>
      <w:szCs w:val="32"/>
      <w:u w:color="000000"/>
    </w:rPr>
  </w:style>
  <w:style w:type="paragraph" w:customStyle="1" w:styleId="social-icon">
    <w:name w:val="social-icon"/>
    <w:basedOn w:val="Normal"/>
    <w:rsid w:val="00E21517"/>
    <w:pPr>
      <w:spacing w:before="100" w:beforeAutospacing="1" w:after="100" w:afterAutospacing="1"/>
    </w:pPr>
  </w:style>
  <w:style w:type="paragraph" w:customStyle="1" w:styleId="body00">
    <w:name w:val="body0"/>
    <w:basedOn w:val="Normal"/>
    <w:rsid w:val="00313B93"/>
    <w:pPr>
      <w:spacing w:before="100" w:beforeAutospacing="1" w:after="100" w:afterAutospacing="1"/>
    </w:pPr>
  </w:style>
  <w:style w:type="character" w:customStyle="1" w:styleId="s1">
    <w:name w:val="s1"/>
    <w:basedOn w:val="DefaultParagraphFont"/>
    <w:rsid w:val="005E5253"/>
  </w:style>
  <w:style w:type="character" w:customStyle="1" w:styleId="s2">
    <w:name w:val="s2"/>
    <w:basedOn w:val="DefaultParagraphFont"/>
    <w:rsid w:val="005E5253"/>
  </w:style>
  <w:style w:type="character" w:styleId="UnresolvedMention">
    <w:name w:val="Unresolved Mention"/>
    <w:basedOn w:val="DefaultParagraphFont"/>
    <w:uiPriority w:val="99"/>
    <w:unhideWhenUsed/>
    <w:rsid w:val="00887091"/>
    <w:rPr>
      <w:color w:val="605E5C"/>
      <w:shd w:val="clear" w:color="auto" w:fill="E1DFDD"/>
    </w:rPr>
  </w:style>
  <w:style w:type="paragraph" w:customStyle="1" w:styleId="xxmsonormal0">
    <w:name w:val="xxmsonormal"/>
    <w:basedOn w:val="Normal"/>
    <w:rsid w:val="00F70BBC"/>
    <w:pPr>
      <w:spacing w:before="100" w:beforeAutospacing="1" w:after="100" w:afterAutospacing="1"/>
    </w:pPr>
  </w:style>
  <w:style w:type="paragraph" w:customStyle="1" w:styleId="gmail-m-6128795244614380839xxmsonormal">
    <w:name w:val="gmail-m-6128795244614380839xxmsonormal"/>
    <w:basedOn w:val="Normal"/>
    <w:rsid w:val="00213504"/>
    <w:pPr>
      <w:spacing w:before="100" w:beforeAutospacing="1" w:after="100" w:afterAutospacing="1"/>
    </w:pPr>
  </w:style>
  <w:style w:type="character" w:customStyle="1" w:styleId="lrzxr">
    <w:name w:val="lrzxr"/>
    <w:basedOn w:val="DefaultParagraphFont"/>
    <w:rsid w:val="00445260"/>
  </w:style>
  <w:style w:type="character" w:customStyle="1" w:styleId="st">
    <w:name w:val="st"/>
    <w:basedOn w:val="DefaultParagraphFont"/>
    <w:rsid w:val="00FB34A3"/>
  </w:style>
  <w:style w:type="paragraph" w:customStyle="1" w:styleId="xmsoheader">
    <w:name w:val="x_msoheader"/>
    <w:basedOn w:val="Normal"/>
    <w:rsid w:val="00740A52"/>
    <w:pPr>
      <w:spacing w:before="100" w:beforeAutospacing="1" w:after="100" w:afterAutospacing="1"/>
    </w:pPr>
  </w:style>
  <w:style w:type="character" w:customStyle="1" w:styleId="fn">
    <w:name w:val="fn"/>
    <w:basedOn w:val="DefaultParagraphFont"/>
    <w:rsid w:val="00163C4C"/>
  </w:style>
  <w:style w:type="paragraph" w:customStyle="1" w:styleId="Pa0">
    <w:name w:val="Pa0"/>
    <w:basedOn w:val="Normal"/>
    <w:next w:val="Normal"/>
    <w:uiPriority w:val="99"/>
    <w:rsid w:val="004518FD"/>
    <w:pPr>
      <w:autoSpaceDE w:val="0"/>
      <w:autoSpaceDN w:val="0"/>
      <w:adjustRightInd w:val="0"/>
      <w:spacing w:line="241" w:lineRule="atLeast"/>
    </w:pPr>
    <w:rPr>
      <w:rFonts w:ascii="Whitney Book" w:eastAsiaTheme="minorHAnsi" w:hAnsi="Whitney Book" w:cstheme="minorBidi"/>
    </w:rPr>
  </w:style>
  <w:style w:type="character" w:customStyle="1" w:styleId="x247o">
    <w:name w:val="x_247o"/>
    <w:basedOn w:val="DefaultParagraphFont"/>
    <w:rsid w:val="00A459C9"/>
  </w:style>
  <w:style w:type="character" w:customStyle="1" w:styleId="highlight">
    <w:name w:val="highlight"/>
    <w:basedOn w:val="DefaultParagraphFont"/>
    <w:rsid w:val="005256FF"/>
  </w:style>
  <w:style w:type="character" w:styleId="Strong">
    <w:name w:val="Strong"/>
    <w:basedOn w:val="DefaultParagraphFont"/>
    <w:uiPriority w:val="22"/>
    <w:qFormat/>
    <w:rsid w:val="00917C62"/>
    <w:rPr>
      <w:b/>
      <w:bCs/>
    </w:rPr>
  </w:style>
  <w:style w:type="paragraph" w:customStyle="1" w:styleId="xxmsonormal1">
    <w:name w:val="x_x_msonormal"/>
    <w:basedOn w:val="Normal"/>
    <w:rsid w:val="001212C8"/>
    <w:pPr>
      <w:spacing w:before="100" w:beforeAutospacing="1" w:after="100" w:afterAutospacing="1"/>
    </w:pPr>
  </w:style>
  <w:style w:type="character" w:customStyle="1" w:styleId="Heading4Char">
    <w:name w:val="Heading 4 Char"/>
    <w:basedOn w:val="DefaultParagraphFont"/>
    <w:link w:val="Heading4"/>
    <w:uiPriority w:val="9"/>
    <w:rsid w:val="00DB4CA7"/>
    <w:rPr>
      <w:rFonts w:asciiTheme="majorHAnsi" w:eastAsiaTheme="majorEastAsia" w:hAnsiTheme="majorHAnsi" w:cstheme="majorBidi"/>
      <w:i/>
      <w:iCs/>
      <w:color w:val="2F5496" w:themeColor="accent1" w:themeShade="BF"/>
      <w:sz w:val="24"/>
      <w:szCs w:val="24"/>
      <w:bdr w:val="none" w:sz="0" w:space="0" w:color="auto"/>
    </w:rPr>
  </w:style>
  <w:style w:type="character" w:customStyle="1" w:styleId="style-jwkno012label">
    <w:name w:val="style-jwkno012label"/>
    <w:basedOn w:val="DefaultParagraphFont"/>
    <w:rsid w:val="00DB4CA7"/>
  </w:style>
  <w:style w:type="character" w:customStyle="1" w:styleId="style-jwknrk0alabel">
    <w:name w:val="style-jwknrk0alabel"/>
    <w:basedOn w:val="DefaultParagraphFont"/>
    <w:rsid w:val="00DB4CA7"/>
  </w:style>
  <w:style w:type="character" w:customStyle="1" w:styleId="color15">
    <w:name w:val="color_15"/>
    <w:basedOn w:val="DefaultParagraphFont"/>
    <w:rsid w:val="00DB4CA7"/>
  </w:style>
  <w:style w:type="paragraph" w:customStyle="1" w:styleId="font9">
    <w:name w:val="font_9"/>
    <w:basedOn w:val="Normal"/>
    <w:rsid w:val="00DB4CA7"/>
    <w:pPr>
      <w:spacing w:before="100" w:beforeAutospacing="1" w:after="100" w:afterAutospacing="1"/>
    </w:pPr>
  </w:style>
  <w:style w:type="character" w:customStyle="1" w:styleId="wixguard">
    <w:name w:val="wixguard"/>
    <w:basedOn w:val="DefaultParagraphFont"/>
    <w:rsid w:val="00DB4CA7"/>
  </w:style>
  <w:style w:type="paragraph" w:customStyle="1" w:styleId="Default">
    <w:name w:val="Default"/>
    <w:rsid w:val="009A62E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Gotham Bold" w:hAnsi="Gotham Bold" w:cs="Gotham Bold"/>
      <w:color w:val="000000"/>
      <w:sz w:val="24"/>
      <w:szCs w:val="24"/>
    </w:rPr>
  </w:style>
  <w:style w:type="character" w:customStyle="1" w:styleId="A1">
    <w:name w:val="A1"/>
    <w:uiPriority w:val="99"/>
    <w:rsid w:val="009A62E9"/>
    <w:rPr>
      <w:rFonts w:ascii="Gotham Medium" w:hAnsi="Gotham Medium" w:cs="Gotham Medium"/>
      <w:color w:val="FFFFFF"/>
      <w:sz w:val="20"/>
      <w:szCs w:val="20"/>
    </w:rPr>
  </w:style>
  <w:style w:type="character" w:customStyle="1" w:styleId="aam">
    <w:name w:val="aam"/>
    <w:basedOn w:val="DefaultParagraphFont"/>
    <w:rsid w:val="008A1E56"/>
  </w:style>
  <w:style w:type="character" w:customStyle="1" w:styleId="Heading3Char">
    <w:name w:val="Heading 3 Char"/>
    <w:basedOn w:val="DefaultParagraphFont"/>
    <w:link w:val="Heading3"/>
    <w:uiPriority w:val="9"/>
    <w:rsid w:val="00F76887"/>
    <w:rPr>
      <w:rFonts w:asciiTheme="majorHAnsi" w:eastAsiaTheme="majorEastAsia" w:hAnsiTheme="majorHAnsi" w:cstheme="majorBidi"/>
      <w:color w:val="1F3763" w:themeColor="accent1" w:themeShade="7F"/>
      <w:sz w:val="24"/>
      <w:szCs w:val="24"/>
      <w:bdr w:val="none" w:sz="0" w:space="0" w:color="auto"/>
    </w:rPr>
  </w:style>
  <w:style w:type="character" w:customStyle="1" w:styleId="callout">
    <w:name w:val="callout"/>
    <w:basedOn w:val="DefaultParagraphFont"/>
    <w:rsid w:val="00B70281"/>
  </w:style>
  <w:style w:type="character" w:customStyle="1" w:styleId="Heading1Char">
    <w:name w:val="Heading 1 Char"/>
    <w:basedOn w:val="DefaultParagraphFont"/>
    <w:link w:val="Heading1"/>
    <w:uiPriority w:val="9"/>
    <w:rsid w:val="002D7F17"/>
    <w:rPr>
      <w:rFonts w:asciiTheme="majorHAnsi" w:eastAsiaTheme="majorEastAsia" w:hAnsiTheme="majorHAnsi" w:cstheme="majorBidi"/>
      <w:color w:val="2F5496" w:themeColor="accent1" w:themeShade="BF"/>
      <w:sz w:val="32"/>
      <w:szCs w:val="32"/>
      <w:bdr w:val="none" w:sz="0" w:space="0" w:color="auto"/>
    </w:rPr>
  </w:style>
  <w:style w:type="paragraph" w:styleId="BodyText">
    <w:name w:val="Body Text"/>
    <w:basedOn w:val="Normal"/>
    <w:link w:val="BodyTextChar"/>
    <w:uiPriority w:val="99"/>
    <w:unhideWhenUsed/>
    <w:rsid w:val="0094357C"/>
    <w:pPr>
      <w:spacing w:after="120"/>
    </w:pPr>
  </w:style>
  <w:style w:type="character" w:customStyle="1" w:styleId="BodyTextChar">
    <w:name w:val="Body Text Char"/>
    <w:basedOn w:val="DefaultParagraphFont"/>
    <w:link w:val="BodyText"/>
    <w:uiPriority w:val="99"/>
    <w:rsid w:val="0094357C"/>
    <w:rPr>
      <w:rFonts w:eastAsia="Times New Roman"/>
      <w:sz w:val="24"/>
      <w:szCs w:val="24"/>
      <w:bdr w:val="none" w:sz="0" w:space="0" w:color="auto"/>
    </w:rPr>
  </w:style>
  <w:style w:type="character" w:customStyle="1" w:styleId="markby5n14pdg">
    <w:name w:val="markby5n14pdg"/>
    <w:basedOn w:val="DefaultParagraphFont"/>
    <w:rsid w:val="00155118"/>
  </w:style>
  <w:style w:type="character" w:customStyle="1" w:styleId="markgsshtwepj">
    <w:name w:val="markgsshtwepj"/>
    <w:basedOn w:val="DefaultParagraphFont"/>
    <w:rsid w:val="00155118"/>
  </w:style>
  <w:style w:type="character" w:customStyle="1" w:styleId="findhit">
    <w:name w:val="findhit"/>
    <w:basedOn w:val="DefaultParagraphFont"/>
    <w:rsid w:val="00FA1DD2"/>
  </w:style>
  <w:style w:type="character" w:customStyle="1" w:styleId="scxw46207383">
    <w:name w:val="scxw46207383"/>
    <w:basedOn w:val="DefaultParagraphFont"/>
    <w:rsid w:val="00FA1DD2"/>
  </w:style>
  <w:style w:type="character" w:customStyle="1" w:styleId="fit-text">
    <w:name w:val="fit-text"/>
    <w:basedOn w:val="DefaultParagraphFont"/>
    <w:rsid w:val="00B34B3B"/>
  </w:style>
  <w:style w:type="paragraph" w:styleId="NoSpacing">
    <w:name w:val="No Spacing"/>
    <w:uiPriority w:val="1"/>
    <w:qFormat/>
    <w:rsid w:val="00CA2E7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rPr>
  </w:style>
  <w:style w:type="character" w:styleId="Mention">
    <w:name w:val="Mention"/>
    <w:basedOn w:val="DefaultParagraphFont"/>
    <w:uiPriority w:val="99"/>
    <w:unhideWhenUsed/>
    <w:rPr>
      <w:color w:val="2B579A"/>
      <w:shd w:val="clear" w:color="auto" w:fill="E6E6E6"/>
    </w:rPr>
  </w:style>
  <w:style w:type="character" w:customStyle="1" w:styleId="scxw103161501">
    <w:name w:val="scxw103161501"/>
    <w:basedOn w:val="DefaultParagraphFont"/>
    <w:rsid w:val="006A11D4"/>
  </w:style>
  <w:style w:type="paragraph" w:customStyle="1" w:styleId="gmail-p1">
    <w:name w:val="gmail-p1"/>
    <w:basedOn w:val="Normal"/>
    <w:rsid w:val="006A11D4"/>
    <w:pPr>
      <w:spacing w:before="100" w:beforeAutospacing="1" w:after="100" w:afterAutospacing="1"/>
    </w:pPr>
  </w:style>
  <w:style w:type="character" w:customStyle="1" w:styleId="gmail-s1">
    <w:name w:val="gmail-s1"/>
    <w:basedOn w:val="DefaultParagraphFont"/>
    <w:rsid w:val="006A11D4"/>
  </w:style>
  <w:style w:type="character" w:customStyle="1" w:styleId="gmail-apple-converted-space">
    <w:name w:val="gmail-apple-converted-space"/>
    <w:basedOn w:val="DefaultParagraphFont"/>
    <w:rsid w:val="006A11D4"/>
  </w:style>
  <w:style w:type="table" w:styleId="TableGrid">
    <w:name w:val="Table Grid"/>
    <w:basedOn w:val="TableNormal"/>
    <w:uiPriority w:val="59"/>
    <w:rsid w:val="005354F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xw7623772">
    <w:name w:val="scxw7623772"/>
    <w:basedOn w:val="DefaultParagraphFont"/>
    <w:rsid w:val="00316979"/>
  </w:style>
  <w:style w:type="paragraph" w:customStyle="1" w:styleId="xmsonormal0">
    <w:name w:val="xmsonormal"/>
    <w:basedOn w:val="Normal"/>
    <w:rsid w:val="00A516F0"/>
    <w:pPr>
      <w:spacing w:before="100" w:beforeAutospacing="1" w:after="100" w:afterAutospacing="1"/>
    </w:pPr>
  </w:style>
  <w:style w:type="character" w:customStyle="1" w:styleId="Heading2Char">
    <w:name w:val="Heading 2 Char"/>
    <w:basedOn w:val="DefaultParagraphFont"/>
    <w:link w:val="Heading2"/>
    <w:uiPriority w:val="9"/>
    <w:semiHidden/>
    <w:rsid w:val="000879C1"/>
    <w:rPr>
      <w:rFonts w:asciiTheme="majorHAnsi" w:eastAsiaTheme="majorEastAsia" w:hAnsiTheme="majorHAnsi" w:cstheme="majorBidi"/>
      <w:color w:val="2F5496" w:themeColor="accent1" w:themeShade="BF"/>
      <w:sz w:val="26"/>
      <w:szCs w:val="26"/>
      <w:bdr w:val="none" w:sz="0" w:space="0" w:color="auto"/>
    </w:rPr>
  </w:style>
  <w:style w:type="character" w:customStyle="1" w:styleId="scxw6845991">
    <w:name w:val="scxw6845991"/>
    <w:basedOn w:val="DefaultParagraphFont"/>
    <w:rsid w:val="00F00419"/>
  </w:style>
  <w:style w:type="character" w:customStyle="1" w:styleId="scxw133278214">
    <w:name w:val="scxw133278214"/>
    <w:basedOn w:val="DefaultParagraphFont"/>
    <w:rsid w:val="00D9568E"/>
  </w:style>
  <w:style w:type="character" w:customStyle="1" w:styleId="scxw53067283">
    <w:name w:val="scxw53067283"/>
    <w:basedOn w:val="DefaultParagraphFont"/>
    <w:rsid w:val="00956C4A"/>
  </w:style>
  <w:style w:type="character" w:customStyle="1" w:styleId="scxw260979999">
    <w:name w:val="scxw260979999"/>
    <w:basedOn w:val="DefaultParagraphFont"/>
    <w:rsid w:val="00B5711F"/>
  </w:style>
  <w:style w:type="character" w:customStyle="1" w:styleId="mark2mdd6stdf">
    <w:name w:val="mark2mdd6stdf"/>
    <w:basedOn w:val="DefaultParagraphFont"/>
    <w:rsid w:val="00315F19"/>
  </w:style>
  <w:style w:type="character" w:customStyle="1" w:styleId="mark1aw0px435">
    <w:name w:val="mark1aw0px435"/>
    <w:basedOn w:val="DefaultParagraphFont"/>
    <w:rsid w:val="00315F19"/>
  </w:style>
  <w:style w:type="character" w:customStyle="1" w:styleId="Heading5Char">
    <w:name w:val="Heading 5 Char"/>
    <w:basedOn w:val="DefaultParagraphFont"/>
    <w:link w:val="Heading5"/>
    <w:rsid w:val="00E81D9D"/>
    <w:rPr>
      <w:rFonts w:ascii="Verdana" w:eastAsia="Verdana" w:hAnsi="Verdana" w:cs="Verdana"/>
      <w:b/>
      <w:bCs/>
      <w:i/>
      <w:iCs/>
      <w:color w:val="000000"/>
      <w:sz w:val="24"/>
      <w:szCs w:val="24"/>
      <w:u w:color="000000"/>
    </w:rPr>
  </w:style>
  <w:style w:type="character" w:customStyle="1" w:styleId="FooterChar">
    <w:name w:val="Footer Char"/>
    <w:basedOn w:val="DefaultParagraphFont"/>
    <w:link w:val="Footer"/>
    <w:rsid w:val="00E81D9D"/>
    <w:rPr>
      <w:rFonts w:ascii="Verdana" w:hAnsi="Verdana" w:cs="Arial Unicode MS"/>
      <w:color w:val="000000"/>
      <w:u w:color="000000"/>
    </w:rPr>
  </w:style>
  <w:style w:type="character" w:customStyle="1" w:styleId="HeaderChar">
    <w:name w:val="Header Char"/>
    <w:basedOn w:val="DefaultParagraphFont"/>
    <w:link w:val="Header"/>
    <w:rsid w:val="00E81D9D"/>
    <w:rPr>
      <w:rFonts w:ascii="Verdana" w:eastAsia="Verdana" w:hAnsi="Verdana" w:cs="Verdana"/>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756">
      <w:bodyDiv w:val="1"/>
      <w:marLeft w:val="0"/>
      <w:marRight w:val="0"/>
      <w:marTop w:val="0"/>
      <w:marBottom w:val="0"/>
      <w:divBdr>
        <w:top w:val="none" w:sz="0" w:space="0" w:color="auto"/>
        <w:left w:val="none" w:sz="0" w:space="0" w:color="auto"/>
        <w:bottom w:val="none" w:sz="0" w:space="0" w:color="auto"/>
        <w:right w:val="none" w:sz="0" w:space="0" w:color="auto"/>
      </w:divBdr>
    </w:div>
    <w:div w:id="4214037">
      <w:bodyDiv w:val="1"/>
      <w:marLeft w:val="0"/>
      <w:marRight w:val="0"/>
      <w:marTop w:val="0"/>
      <w:marBottom w:val="0"/>
      <w:divBdr>
        <w:top w:val="none" w:sz="0" w:space="0" w:color="auto"/>
        <w:left w:val="none" w:sz="0" w:space="0" w:color="auto"/>
        <w:bottom w:val="none" w:sz="0" w:space="0" w:color="auto"/>
        <w:right w:val="none" w:sz="0" w:space="0" w:color="auto"/>
      </w:divBdr>
    </w:div>
    <w:div w:id="7295849">
      <w:bodyDiv w:val="1"/>
      <w:marLeft w:val="0"/>
      <w:marRight w:val="0"/>
      <w:marTop w:val="0"/>
      <w:marBottom w:val="0"/>
      <w:divBdr>
        <w:top w:val="none" w:sz="0" w:space="0" w:color="auto"/>
        <w:left w:val="none" w:sz="0" w:space="0" w:color="auto"/>
        <w:bottom w:val="none" w:sz="0" w:space="0" w:color="auto"/>
        <w:right w:val="none" w:sz="0" w:space="0" w:color="auto"/>
      </w:divBdr>
      <w:divsChild>
        <w:div w:id="195121513">
          <w:marLeft w:val="0"/>
          <w:marRight w:val="0"/>
          <w:marTop w:val="0"/>
          <w:marBottom w:val="0"/>
          <w:divBdr>
            <w:top w:val="none" w:sz="0" w:space="0" w:color="auto"/>
            <w:left w:val="none" w:sz="0" w:space="0" w:color="auto"/>
            <w:bottom w:val="none" w:sz="0" w:space="0" w:color="auto"/>
            <w:right w:val="none" w:sz="0" w:space="0" w:color="auto"/>
          </w:divBdr>
        </w:div>
        <w:div w:id="1044526697">
          <w:marLeft w:val="0"/>
          <w:marRight w:val="0"/>
          <w:marTop w:val="0"/>
          <w:marBottom w:val="0"/>
          <w:divBdr>
            <w:top w:val="none" w:sz="0" w:space="0" w:color="auto"/>
            <w:left w:val="none" w:sz="0" w:space="0" w:color="auto"/>
            <w:bottom w:val="none" w:sz="0" w:space="0" w:color="auto"/>
            <w:right w:val="none" w:sz="0" w:space="0" w:color="auto"/>
          </w:divBdr>
        </w:div>
        <w:div w:id="1332181042">
          <w:marLeft w:val="0"/>
          <w:marRight w:val="0"/>
          <w:marTop w:val="0"/>
          <w:marBottom w:val="0"/>
          <w:divBdr>
            <w:top w:val="none" w:sz="0" w:space="0" w:color="auto"/>
            <w:left w:val="none" w:sz="0" w:space="0" w:color="auto"/>
            <w:bottom w:val="none" w:sz="0" w:space="0" w:color="auto"/>
            <w:right w:val="none" w:sz="0" w:space="0" w:color="auto"/>
          </w:divBdr>
        </w:div>
      </w:divsChild>
    </w:div>
    <w:div w:id="7680865">
      <w:bodyDiv w:val="1"/>
      <w:marLeft w:val="0"/>
      <w:marRight w:val="0"/>
      <w:marTop w:val="0"/>
      <w:marBottom w:val="0"/>
      <w:divBdr>
        <w:top w:val="none" w:sz="0" w:space="0" w:color="auto"/>
        <w:left w:val="none" w:sz="0" w:space="0" w:color="auto"/>
        <w:bottom w:val="none" w:sz="0" w:space="0" w:color="auto"/>
        <w:right w:val="none" w:sz="0" w:space="0" w:color="auto"/>
      </w:divBdr>
    </w:div>
    <w:div w:id="11416779">
      <w:bodyDiv w:val="1"/>
      <w:marLeft w:val="0"/>
      <w:marRight w:val="0"/>
      <w:marTop w:val="0"/>
      <w:marBottom w:val="0"/>
      <w:divBdr>
        <w:top w:val="none" w:sz="0" w:space="0" w:color="auto"/>
        <w:left w:val="none" w:sz="0" w:space="0" w:color="auto"/>
        <w:bottom w:val="none" w:sz="0" w:space="0" w:color="auto"/>
        <w:right w:val="none" w:sz="0" w:space="0" w:color="auto"/>
      </w:divBdr>
    </w:div>
    <w:div w:id="12193199">
      <w:bodyDiv w:val="1"/>
      <w:marLeft w:val="0"/>
      <w:marRight w:val="0"/>
      <w:marTop w:val="0"/>
      <w:marBottom w:val="0"/>
      <w:divBdr>
        <w:top w:val="none" w:sz="0" w:space="0" w:color="auto"/>
        <w:left w:val="none" w:sz="0" w:space="0" w:color="auto"/>
        <w:bottom w:val="none" w:sz="0" w:space="0" w:color="auto"/>
        <w:right w:val="none" w:sz="0" w:space="0" w:color="auto"/>
      </w:divBdr>
    </w:div>
    <w:div w:id="16542645">
      <w:bodyDiv w:val="1"/>
      <w:marLeft w:val="0"/>
      <w:marRight w:val="0"/>
      <w:marTop w:val="0"/>
      <w:marBottom w:val="0"/>
      <w:divBdr>
        <w:top w:val="none" w:sz="0" w:space="0" w:color="auto"/>
        <w:left w:val="none" w:sz="0" w:space="0" w:color="auto"/>
        <w:bottom w:val="none" w:sz="0" w:space="0" w:color="auto"/>
        <w:right w:val="none" w:sz="0" w:space="0" w:color="auto"/>
      </w:divBdr>
    </w:div>
    <w:div w:id="19280215">
      <w:bodyDiv w:val="1"/>
      <w:marLeft w:val="0"/>
      <w:marRight w:val="0"/>
      <w:marTop w:val="0"/>
      <w:marBottom w:val="0"/>
      <w:divBdr>
        <w:top w:val="none" w:sz="0" w:space="0" w:color="auto"/>
        <w:left w:val="none" w:sz="0" w:space="0" w:color="auto"/>
        <w:bottom w:val="none" w:sz="0" w:space="0" w:color="auto"/>
        <w:right w:val="none" w:sz="0" w:space="0" w:color="auto"/>
      </w:divBdr>
    </w:div>
    <w:div w:id="19942457">
      <w:bodyDiv w:val="1"/>
      <w:marLeft w:val="0"/>
      <w:marRight w:val="0"/>
      <w:marTop w:val="0"/>
      <w:marBottom w:val="0"/>
      <w:divBdr>
        <w:top w:val="none" w:sz="0" w:space="0" w:color="auto"/>
        <w:left w:val="none" w:sz="0" w:space="0" w:color="auto"/>
        <w:bottom w:val="none" w:sz="0" w:space="0" w:color="auto"/>
        <w:right w:val="none" w:sz="0" w:space="0" w:color="auto"/>
      </w:divBdr>
    </w:div>
    <w:div w:id="29649381">
      <w:bodyDiv w:val="1"/>
      <w:marLeft w:val="0"/>
      <w:marRight w:val="0"/>
      <w:marTop w:val="0"/>
      <w:marBottom w:val="0"/>
      <w:divBdr>
        <w:top w:val="none" w:sz="0" w:space="0" w:color="auto"/>
        <w:left w:val="none" w:sz="0" w:space="0" w:color="auto"/>
        <w:bottom w:val="none" w:sz="0" w:space="0" w:color="auto"/>
        <w:right w:val="none" w:sz="0" w:space="0" w:color="auto"/>
      </w:divBdr>
    </w:div>
    <w:div w:id="30763963">
      <w:bodyDiv w:val="1"/>
      <w:marLeft w:val="0"/>
      <w:marRight w:val="0"/>
      <w:marTop w:val="0"/>
      <w:marBottom w:val="0"/>
      <w:divBdr>
        <w:top w:val="none" w:sz="0" w:space="0" w:color="auto"/>
        <w:left w:val="none" w:sz="0" w:space="0" w:color="auto"/>
        <w:bottom w:val="none" w:sz="0" w:space="0" w:color="auto"/>
        <w:right w:val="none" w:sz="0" w:space="0" w:color="auto"/>
      </w:divBdr>
      <w:divsChild>
        <w:div w:id="1748529847">
          <w:marLeft w:val="0"/>
          <w:marRight w:val="0"/>
          <w:marTop w:val="0"/>
          <w:marBottom w:val="0"/>
          <w:divBdr>
            <w:top w:val="none" w:sz="0" w:space="0" w:color="auto"/>
            <w:left w:val="none" w:sz="0" w:space="0" w:color="auto"/>
            <w:bottom w:val="none" w:sz="0" w:space="0" w:color="auto"/>
            <w:right w:val="none" w:sz="0" w:space="0" w:color="auto"/>
          </w:divBdr>
          <w:divsChild>
            <w:div w:id="1036004304">
              <w:marLeft w:val="0"/>
              <w:marRight w:val="0"/>
              <w:marTop w:val="0"/>
              <w:marBottom w:val="0"/>
              <w:divBdr>
                <w:top w:val="none" w:sz="0" w:space="0" w:color="auto"/>
                <w:left w:val="none" w:sz="0" w:space="0" w:color="auto"/>
                <w:bottom w:val="none" w:sz="0" w:space="0" w:color="auto"/>
                <w:right w:val="none" w:sz="0" w:space="0" w:color="auto"/>
              </w:divBdr>
            </w:div>
            <w:div w:id="107108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91936">
      <w:bodyDiv w:val="1"/>
      <w:marLeft w:val="0"/>
      <w:marRight w:val="0"/>
      <w:marTop w:val="0"/>
      <w:marBottom w:val="0"/>
      <w:divBdr>
        <w:top w:val="none" w:sz="0" w:space="0" w:color="auto"/>
        <w:left w:val="none" w:sz="0" w:space="0" w:color="auto"/>
        <w:bottom w:val="none" w:sz="0" w:space="0" w:color="auto"/>
        <w:right w:val="none" w:sz="0" w:space="0" w:color="auto"/>
      </w:divBdr>
    </w:div>
    <w:div w:id="39550971">
      <w:bodyDiv w:val="1"/>
      <w:marLeft w:val="0"/>
      <w:marRight w:val="0"/>
      <w:marTop w:val="0"/>
      <w:marBottom w:val="0"/>
      <w:divBdr>
        <w:top w:val="none" w:sz="0" w:space="0" w:color="auto"/>
        <w:left w:val="none" w:sz="0" w:space="0" w:color="auto"/>
        <w:bottom w:val="none" w:sz="0" w:space="0" w:color="auto"/>
        <w:right w:val="none" w:sz="0" w:space="0" w:color="auto"/>
      </w:divBdr>
    </w:div>
    <w:div w:id="39942157">
      <w:bodyDiv w:val="1"/>
      <w:marLeft w:val="0"/>
      <w:marRight w:val="0"/>
      <w:marTop w:val="0"/>
      <w:marBottom w:val="0"/>
      <w:divBdr>
        <w:top w:val="none" w:sz="0" w:space="0" w:color="auto"/>
        <w:left w:val="none" w:sz="0" w:space="0" w:color="auto"/>
        <w:bottom w:val="none" w:sz="0" w:space="0" w:color="auto"/>
        <w:right w:val="none" w:sz="0" w:space="0" w:color="auto"/>
      </w:divBdr>
    </w:div>
    <w:div w:id="43985937">
      <w:bodyDiv w:val="1"/>
      <w:marLeft w:val="0"/>
      <w:marRight w:val="0"/>
      <w:marTop w:val="0"/>
      <w:marBottom w:val="0"/>
      <w:divBdr>
        <w:top w:val="none" w:sz="0" w:space="0" w:color="auto"/>
        <w:left w:val="none" w:sz="0" w:space="0" w:color="auto"/>
        <w:bottom w:val="none" w:sz="0" w:space="0" w:color="auto"/>
        <w:right w:val="none" w:sz="0" w:space="0" w:color="auto"/>
      </w:divBdr>
      <w:divsChild>
        <w:div w:id="120077907">
          <w:marLeft w:val="0"/>
          <w:marRight w:val="0"/>
          <w:marTop w:val="0"/>
          <w:marBottom w:val="0"/>
          <w:divBdr>
            <w:top w:val="none" w:sz="0" w:space="0" w:color="auto"/>
            <w:left w:val="none" w:sz="0" w:space="0" w:color="auto"/>
            <w:bottom w:val="none" w:sz="0" w:space="0" w:color="auto"/>
            <w:right w:val="none" w:sz="0" w:space="0" w:color="auto"/>
          </w:divBdr>
        </w:div>
        <w:div w:id="432476061">
          <w:marLeft w:val="0"/>
          <w:marRight w:val="0"/>
          <w:marTop w:val="0"/>
          <w:marBottom w:val="0"/>
          <w:divBdr>
            <w:top w:val="none" w:sz="0" w:space="0" w:color="auto"/>
            <w:left w:val="none" w:sz="0" w:space="0" w:color="auto"/>
            <w:bottom w:val="none" w:sz="0" w:space="0" w:color="auto"/>
            <w:right w:val="none" w:sz="0" w:space="0" w:color="auto"/>
          </w:divBdr>
        </w:div>
        <w:div w:id="512108782">
          <w:marLeft w:val="0"/>
          <w:marRight w:val="0"/>
          <w:marTop w:val="0"/>
          <w:marBottom w:val="0"/>
          <w:divBdr>
            <w:top w:val="none" w:sz="0" w:space="0" w:color="auto"/>
            <w:left w:val="none" w:sz="0" w:space="0" w:color="auto"/>
            <w:bottom w:val="none" w:sz="0" w:space="0" w:color="auto"/>
            <w:right w:val="none" w:sz="0" w:space="0" w:color="auto"/>
          </w:divBdr>
        </w:div>
        <w:div w:id="1465930624">
          <w:marLeft w:val="0"/>
          <w:marRight w:val="0"/>
          <w:marTop w:val="0"/>
          <w:marBottom w:val="0"/>
          <w:divBdr>
            <w:top w:val="none" w:sz="0" w:space="0" w:color="auto"/>
            <w:left w:val="none" w:sz="0" w:space="0" w:color="auto"/>
            <w:bottom w:val="none" w:sz="0" w:space="0" w:color="auto"/>
            <w:right w:val="none" w:sz="0" w:space="0" w:color="auto"/>
          </w:divBdr>
        </w:div>
        <w:div w:id="1982804246">
          <w:marLeft w:val="0"/>
          <w:marRight w:val="0"/>
          <w:marTop w:val="0"/>
          <w:marBottom w:val="0"/>
          <w:divBdr>
            <w:top w:val="none" w:sz="0" w:space="0" w:color="auto"/>
            <w:left w:val="none" w:sz="0" w:space="0" w:color="auto"/>
            <w:bottom w:val="none" w:sz="0" w:space="0" w:color="auto"/>
            <w:right w:val="none" w:sz="0" w:space="0" w:color="auto"/>
          </w:divBdr>
        </w:div>
      </w:divsChild>
    </w:div>
    <w:div w:id="52042396">
      <w:bodyDiv w:val="1"/>
      <w:marLeft w:val="0"/>
      <w:marRight w:val="0"/>
      <w:marTop w:val="0"/>
      <w:marBottom w:val="0"/>
      <w:divBdr>
        <w:top w:val="none" w:sz="0" w:space="0" w:color="auto"/>
        <w:left w:val="none" w:sz="0" w:space="0" w:color="auto"/>
        <w:bottom w:val="none" w:sz="0" w:space="0" w:color="auto"/>
        <w:right w:val="none" w:sz="0" w:space="0" w:color="auto"/>
      </w:divBdr>
    </w:div>
    <w:div w:id="52117925">
      <w:bodyDiv w:val="1"/>
      <w:marLeft w:val="0"/>
      <w:marRight w:val="0"/>
      <w:marTop w:val="0"/>
      <w:marBottom w:val="0"/>
      <w:divBdr>
        <w:top w:val="none" w:sz="0" w:space="0" w:color="auto"/>
        <w:left w:val="none" w:sz="0" w:space="0" w:color="auto"/>
        <w:bottom w:val="none" w:sz="0" w:space="0" w:color="auto"/>
        <w:right w:val="none" w:sz="0" w:space="0" w:color="auto"/>
      </w:divBdr>
    </w:div>
    <w:div w:id="62796933">
      <w:bodyDiv w:val="1"/>
      <w:marLeft w:val="0"/>
      <w:marRight w:val="0"/>
      <w:marTop w:val="0"/>
      <w:marBottom w:val="0"/>
      <w:divBdr>
        <w:top w:val="none" w:sz="0" w:space="0" w:color="auto"/>
        <w:left w:val="none" w:sz="0" w:space="0" w:color="auto"/>
        <w:bottom w:val="none" w:sz="0" w:space="0" w:color="auto"/>
        <w:right w:val="none" w:sz="0" w:space="0" w:color="auto"/>
      </w:divBdr>
    </w:div>
    <w:div w:id="69156088">
      <w:bodyDiv w:val="1"/>
      <w:marLeft w:val="0"/>
      <w:marRight w:val="0"/>
      <w:marTop w:val="0"/>
      <w:marBottom w:val="0"/>
      <w:divBdr>
        <w:top w:val="none" w:sz="0" w:space="0" w:color="auto"/>
        <w:left w:val="none" w:sz="0" w:space="0" w:color="auto"/>
        <w:bottom w:val="none" w:sz="0" w:space="0" w:color="auto"/>
        <w:right w:val="none" w:sz="0" w:space="0" w:color="auto"/>
      </w:divBdr>
    </w:div>
    <w:div w:id="69233380">
      <w:bodyDiv w:val="1"/>
      <w:marLeft w:val="0"/>
      <w:marRight w:val="0"/>
      <w:marTop w:val="0"/>
      <w:marBottom w:val="0"/>
      <w:divBdr>
        <w:top w:val="none" w:sz="0" w:space="0" w:color="auto"/>
        <w:left w:val="none" w:sz="0" w:space="0" w:color="auto"/>
        <w:bottom w:val="none" w:sz="0" w:space="0" w:color="auto"/>
        <w:right w:val="none" w:sz="0" w:space="0" w:color="auto"/>
      </w:divBdr>
    </w:div>
    <w:div w:id="70933908">
      <w:bodyDiv w:val="1"/>
      <w:marLeft w:val="0"/>
      <w:marRight w:val="0"/>
      <w:marTop w:val="0"/>
      <w:marBottom w:val="0"/>
      <w:divBdr>
        <w:top w:val="none" w:sz="0" w:space="0" w:color="auto"/>
        <w:left w:val="none" w:sz="0" w:space="0" w:color="auto"/>
        <w:bottom w:val="none" w:sz="0" w:space="0" w:color="auto"/>
        <w:right w:val="none" w:sz="0" w:space="0" w:color="auto"/>
      </w:divBdr>
    </w:div>
    <w:div w:id="82843261">
      <w:bodyDiv w:val="1"/>
      <w:marLeft w:val="0"/>
      <w:marRight w:val="0"/>
      <w:marTop w:val="0"/>
      <w:marBottom w:val="0"/>
      <w:divBdr>
        <w:top w:val="none" w:sz="0" w:space="0" w:color="auto"/>
        <w:left w:val="none" w:sz="0" w:space="0" w:color="auto"/>
        <w:bottom w:val="none" w:sz="0" w:space="0" w:color="auto"/>
        <w:right w:val="none" w:sz="0" w:space="0" w:color="auto"/>
      </w:divBdr>
      <w:divsChild>
        <w:div w:id="2029328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11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7202">
      <w:bodyDiv w:val="1"/>
      <w:marLeft w:val="0"/>
      <w:marRight w:val="0"/>
      <w:marTop w:val="0"/>
      <w:marBottom w:val="0"/>
      <w:divBdr>
        <w:top w:val="none" w:sz="0" w:space="0" w:color="auto"/>
        <w:left w:val="none" w:sz="0" w:space="0" w:color="auto"/>
        <w:bottom w:val="none" w:sz="0" w:space="0" w:color="auto"/>
        <w:right w:val="none" w:sz="0" w:space="0" w:color="auto"/>
      </w:divBdr>
    </w:div>
    <w:div w:id="86270790">
      <w:bodyDiv w:val="1"/>
      <w:marLeft w:val="0"/>
      <w:marRight w:val="0"/>
      <w:marTop w:val="0"/>
      <w:marBottom w:val="0"/>
      <w:divBdr>
        <w:top w:val="none" w:sz="0" w:space="0" w:color="auto"/>
        <w:left w:val="none" w:sz="0" w:space="0" w:color="auto"/>
        <w:bottom w:val="none" w:sz="0" w:space="0" w:color="auto"/>
        <w:right w:val="none" w:sz="0" w:space="0" w:color="auto"/>
      </w:divBdr>
    </w:div>
    <w:div w:id="86772369">
      <w:bodyDiv w:val="1"/>
      <w:marLeft w:val="0"/>
      <w:marRight w:val="0"/>
      <w:marTop w:val="0"/>
      <w:marBottom w:val="0"/>
      <w:divBdr>
        <w:top w:val="none" w:sz="0" w:space="0" w:color="auto"/>
        <w:left w:val="none" w:sz="0" w:space="0" w:color="auto"/>
        <w:bottom w:val="none" w:sz="0" w:space="0" w:color="auto"/>
        <w:right w:val="none" w:sz="0" w:space="0" w:color="auto"/>
      </w:divBdr>
      <w:divsChild>
        <w:div w:id="262762741">
          <w:marLeft w:val="0"/>
          <w:marRight w:val="0"/>
          <w:marTop w:val="0"/>
          <w:marBottom w:val="0"/>
          <w:divBdr>
            <w:top w:val="none" w:sz="0" w:space="0" w:color="auto"/>
            <w:left w:val="none" w:sz="0" w:space="0" w:color="auto"/>
            <w:bottom w:val="none" w:sz="0" w:space="0" w:color="auto"/>
            <w:right w:val="none" w:sz="0" w:space="0" w:color="auto"/>
          </w:divBdr>
        </w:div>
        <w:div w:id="508445977">
          <w:marLeft w:val="0"/>
          <w:marRight w:val="0"/>
          <w:marTop w:val="0"/>
          <w:marBottom w:val="0"/>
          <w:divBdr>
            <w:top w:val="none" w:sz="0" w:space="0" w:color="auto"/>
            <w:left w:val="none" w:sz="0" w:space="0" w:color="auto"/>
            <w:bottom w:val="none" w:sz="0" w:space="0" w:color="auto"/>
            <w:right w:val="none" w:sz="0" w:space="0" w:color="auto"/>
          </w:divBdr>
        </w:div>
        <w:div w:id="1349256444">
          <w:marLeft w:val="0"/>
          <w:marRight w:val="0"/>
          <w:marTop w:val="0"/>
          <w:marBottom w:val="0"/>
          <w:divBdr>
            <w:top w:val="none" w:sz="0" w:space="0" w:color="auto"/>
            <w:left w:val="none" w:sz="0" w:space="0" w:color="auto"/>
            <w:bottom w:val="none" w:sz="0" w:space="0" w:color="auto"/>
            <w:right w:val="none" w:sz="0" w:space="0" w:color="auto"/>
          </w:divBdr>
        </w:div>
        <w:div w:id="1391929034">
          <w:marLeft w:val="0"/>
          <w:marRight w:val="0"/>
          <w:marTop w:val="0"/>
          <w:marBottom w:val="0"/>
          <w:divBdr>
            <w:top w:val="none" w:sz="0" w:space="0" w:color="auto"/>
            <w:left w:val="none" w:sz="0" w:space="0" w:color="auto"/>
            <w:bottom w:val="none" w:sz="0" w:space="0" w:color="auto"/>
            <w:right w:val="none" w:sz="0" w:space="0" w:color="auto"/>
          </w:divBdr>
        </w:div>
        <w:div w:id="1868564371">
          <w:marLeft w:val="0"/>
          <w:marRight w:val="0"/>
          <w:marTop w:val="0"/>
          <w:marBottom w:val="0"/>
          <w:divBdr>
            <w:top w:val="none" w:sz="0" w:space="0" w:color="auto"/>
            <w:left w:val="none" w:sz="0" w:space="0" w:color="auto"/>
            <w:bottom w:val="none" w:sz="0" w:space="0" w:color="auto"/>
            <w:right w:val="none" w:sz="0" w:space="0" w:color="auto"/>
          </w:divBdr>
        </w:div>
      </w:divsChild>
    </w:div>
    <w:div w:id="92823815">
      <w:bodyDiv w:val="1"/>
      <w:marLeft w:val="0"/>
      <w:marRight w:val="0"/>
      <w:marTop w:val="0"/>
      <w:marBottom w:val="0"/>
      <w:divBdr>
        <w:top w:val="none" w:sz="0" w:space="0" w:color="auto"/>
        <w:left w:val="none" w:sz="0" w:space="0" w:color="auto"/>
        <w:bottom w:val="none" w:sz="0" w:space="0" w:color="auto"/>
        <w:right w:val="none" w:sz="0" w:space="0" w:color="auto"/>
      </w:divBdr>
    </w:div>
    <w:div w:id="96752924">
      <w:bodyDiv w:val="1"/>
      <w:marLeft w:val="0"/>
      <w:marRight w:val="0"/>
      <w:marTop w:val="0"/>
      <w:marBottom w:val="0"/>
      <w:divBdr>
        <w:top w:val="none" w:sz="0" w:space="0" w:color="auto"/>
        <w:left w:val="none" w:sz="0" w:space="0" w:color="auto"/>
        <w:bottom w:val="none" w:sz="0" w:space="0" w:color="auto"/>
        <w:right w:val="none" w:sz="0" w:space="0" w:color="auto"/>
      </w:divBdr>
      <w:divsChild>
        <w:div w:id="59061596">
          <w:marLeft w:val="0"/>
          <w:marRight w:val="0"/>
          <w:marTop w:val="0"/>
          <w:marBottom w:val="0"/>
          <w:divBdr>
            <w:top w:val="none" w:sz="0" w:space="0" w:color="auto"/>
            <w:left w:val="none" w:sz="0" w:space="0" w:color="auto"/>
            <w:bottom w:val="none" w:sz="0" w:space="0" w:color="auto"/>
            <w:right w:val="none" w:sz="0" w:space="0" w:color="auto"/>
          </w:divBdr>
        </w:div>
        <w:div w:id="176165683">
          <w:marLeft w:val="0"/>
          <w:marRight w:val="0"/>
          <w:marTop w:val="0"/>
          <w:marBottom w:val="0"/>
          <w:divBdr>
            <w:top w:val="none" w:sz="0" w:space="0" w:color="auto"/>
            <w:left w:val="none" w:sz="0" w:space="0" w:color="auto"/>
            <w:bottom w:val="none" w:sz="0" w:space="0" w:color="auto"/>
            <w:right w:val="none" w:sz="0" w:space="0" w:color="auto"/>
          </w:divBdr>
        </w:div>
        <w:div w:id="386496749">
          <w:marLeft w:val="0"/>
          <w:marRight w:val="0"/>
          <w:marTop w:val="0"/>
          <w:marBottom w:val="0"/>
          <w:divBdr>
            <w:top w:val="none" w:sz="0" w:space="0" w:color="auto"/>
            <w:left w:val="none" w:sz="0" w:space="0" w:color="auto"/>
            <w:bottom w:val="none" w:sz="0" w:space="0" w:color="auto"/>
            <w:right w:val="none" w:sz="0" w:space="0" w:color="auto"/>
          </w:divBdr>
        </w:div>
        <w:div w:id="593321223">
          <w:marLeft w:val="0"/>
          <w:marRight w:val="0"/>
          <w:marTop w:val="0"/>
          <w:marBottom w:val="0"/>
          <w:divBdr>
            <w:top w:val="none" w:sz="0" w:space="0" w:color="auto"/>
            <w:left w:val="none" w:sz="0" w:space="0" w:color="auto"/>
            <w:bottom w:val="none" w:sz="0" w:space="0" w:color="auto"/>
            <w:right w:val="none" w:sz="0" w:space="0" w:color="auto"/>
          </w:divBdr>
        </w:div>
        <w:div w:id="722683045">
          <w:marLeft w:val="0"/>
          <w:marRight w:val="0"/>
          <w:marTop w:val="0"/>
          <w:marBottom w:val="0"/>
          <w:divBdr>
            <w:top w:val="none" w:sz="0" w:space="0" w:color="auto"/>
            <w:left w:val="none" w:sz="0" w:space="0" w:color="auto"/>
            <w:bottom w:val="none" w:sz="0" w:space="0" w:color="auto"/>
            <w:right w:val="none" w:sz="0" w:space="0" w:color="auto"/>
          </w:divBdr>
        </w:div>
        <w:div w:id="847525120">
          <w:marLeft w:val="0"/>
          <w:marRight w:val="0"/>
          <w:marTop w:val="0"/>
          <w:marBottom w:val="0"/>
          <w:divBdr>
            <w:top w:val="none" w:sz="0" w:space="0" w:color="auto"/>
            <w:left w:val="none" w:sz="0" w:space="0" w:color="auto"/>
            <w:bottom w:val="none" w:sz="0" w:space="0" w:color="auto"/>
            <w:right w:val="none" w:sz="0" w:space="0" w:color="auto"/>
          </w:divBdr>
        </w:div>
        <w:div w:id="1070885437">
          <w:marLeft w:val="0"/>
          <w:marRight w:val="0"/>
          <w:marTop w:val="0"/>
          <w:marBottom w:val="0"/>
          <w:divBdr>
            <w:top w:val="none" w:sz="0" w:space="0" w:color="auto"/>
            <w:left w:val="none" w:sz="0" w:space="0" w:color="auto"/>
            <w:bottom w:val="none" w:sz="0" w:space="0" w:color="auto"/>
            <w:right w:val="none" w:sz="0" w:space="0" w:color="auto"/>
          </w:divBdr>
        </w:div>
        <w:div w:id="1215774425">
          <w:marLeft w:val="0"/>
          <w:marRight w:val="0"/>
          <w:marTop w:val="0"/>
          <w:marBottom w:val="0"/>
          <w:divBdr>
            <w:top w:val="none" w:sz="0" w:space="0" w:color="auto"/>
            <w:left w:val="none" w:sz="0" w:space="0" w:color="auto"/>
            <w:bottom w:val="none" w:sz="0" w:space="0" w:color="auto"/>
            <w:right w:val="none" w:sz="0" w:space="0" w:color="auto"/>
          </w:divBdr>
        </w:div>
        <w:div w:id="1342507055">
          <w:marLeft w:val="0"/>
          <w:marRight w:val="0"/>
          <w:marTop w:val="0"/>
          <w:marBottom w:val="0"/>
          <w:divBdr>
            <w:top w:val="none" w:sz="0" w:space="0" w:color="auto"/>
            <w:left w:val="none" w:sz="0" w:space="0" w:color="auto"/>
            <w:bottom w:val="none" w:sz="0" w:space="0" w:color="auto"/>
            <w:right w:val="none" w:sz="0" w:space="0" w:color="auto"/>
          </w:divBdr>
        </w:div>
        <w:div w:id="1749957992">
          <w:marLeft w:val="0"/>
          <w:marRight w:val="0"/>
          <w:marTop w:val="0"/>
          <w:marBottom w:val="0"/>
          <w:divBdr>
            <w:top w:val="none" w:sz="0" w:space="0" w:color="auto"/>
            <w:left w:val="none" w:sz="0" w:space="0" w:color="auto"/>
            <w:bottom w:val="none" w:sz="0" w:space="0" w:color="auto"/>
            <w:right w:val="none" w:sz="0" w:space="0" w:color="auto"/>
          </w:divBdr>
        </w:div>
        <w:div w:id="1764497148">
          <w:marLeft w:val="0"/>
          <w:marRight w:val="0"/>
          <w:marTop w:val="0"/>
          <w:marBottom w:val="0"/>
          <w:divBdr>
            <w:top w:val="none" w:sz="0" w:space="0" w:color="auto"/>
            <w:left w:val="none" w:sz="0" w:space="0" w:color="auto"/>
            <w:bottom w:val="none" w:sz="0" w:space="0" w:color="auto"/>
            <w:right w:val="none" w:sz="0" w:space="0" w:color="auto"/>
          </w:divBdr>
        </w:div>
        <w:div w:id="2142337720">
          <w:marLeft w:val="0"/>
          <w:marRight w:val="0"/>
          <w:marTop w:val="0"/>
          <w:marBottom w:val="0"/>
          <w:divBdr>
            <w:top w:val="none" w:sz="0" w:space="0" w:color="auto"/>
            <w:left w:val="none" w:sz="0" w:space="0" w:color="auto"/>
            <w:bottom w:val="none" w:sz="0" w:space="0" w:color="auto"/>
            <w:right w:val="none" w:sz="0" w:space="0" w:color="auto"/>
          </w:divBdr>
        </w:div>
      </w:divsChild>
    </w:div>
    <w:div w:id="98334232">
      <w:bodyDiv w:val="1"/>
      <w:marLeft w:val="0"/>
      <w:marRight w:val="0"/>
      <w:marTop w:val="0"/>
      <w:marBottom w:val="0"/>
      <w:divBdr>
        <w:top w:val="none" w:sz="0" w:space="0" w:color="auto"/>
        <w:left w:val="none" w:sz="0" w:space="0" w:color="auto"/>
        <w:bottom w:val="none" w:sz="0" w:space="0" w:color="auto"/>
        <w:right w:val="none" w:sz="0" w:space="0" w:color="auto"/>
      </w:divBdr>
    </w:div>
    <w:div w:id="108165281">
      <w:bodyDiv w:val="1"/>
      <w:marLeft w:val="0"/>
      <w:marRight w:val="0"/>
      <w:marTop w:val="0"/>
      <w:marBottom w:val="0"/>
      <w:divBdr>
        <w:top w:val="none" w:sz="0" w:space="0" w:color="auto"/>
        <w:left w:val="none" w:sz="0" w:space="0" w:color="auto"/>
        <w:bottom w:val="none" w:sz="0" w:space="0" w:color="auto"/>
        <w:right w:val="none" w:sz="0" w:space="0" w:color="auto"/>
      </w:divBdr>
    </w:div>
    <w:div w:id="115103526">
      <w:bodyDiv w:val="1"/>
      <w:marLeft w:val="0"/>
      <w:marRight w:val="0"/>
      <w:marTop w:val="0"/>
      <w:marBottom w:val="0"/>
      <w:divBdr>
        <w:top w:val="none" w:sz="0" w:space="0" w:color="auto"/>
        <w:left w:val="none" w:sz="0" w:space="0" w:color="auto"/>
        <w:bottom w:val="none" w:sz="0" w:space="0" w:color="auto"/>
        <w:right w:val="none" w:sz="0" w:space="0" w:color="auto"/>
      </w:divBdr>
    </w:div>
    <w:div w:id="130221216">
      <w:bodyDiv w:val="1"/>
      <w:marLeft w:val="0"/>
      <w:marRight w:val="0"/>
      <w:marTop w:val="0"/>
      <w:marBottom w:val="0"/>
      <w:divBdr>
        <w:top w:val="none" w:sz="0" w:space="0" w:color="auto"/>
        <w:left w:val="none" w:sz="0" w:space="0" w:color="auto"/>
        <w:bottom w:val="none" w:sz="0" w:space="0" w:color="auto"/>
        <w:right w:val="none" w:sz="0" w:space="0" w:color="auto"/>
      </w:divBdr>
    </w:div>
    <w:div w:id="133253115">
      <w:bodyDiv w:val="1"/>
      <w:marLeft w:val="0"/>
      <w:marRight w:val="0"/>
      <w:marTop w:val="0"/>
      <w:marBottom w:val="0"/>
      <w:divBdr>
        <w:top w:val="none" w:sz="0" w:space="0" w:color="auto"/>
        <w:left w:val="none" w:sz="0" w:space="0" w:color="auto"/>
        <w:bottom w:val="none" w:sz="0" w:space="0" w:color="auto"/>
        <w:right w:val="none" w:sz="0" w:space="0" w:color="auto"/>
      </w:divBdr>
    </w:div>
    <w:div w:id="144473927">
      <w:bodyDiv w:val="1"/>
      <w:marLeft w:val="0"/>
      <w:marRight w:val="0"/>
      <w:marTop w:val="0"/>
      <w:marBottom w:val="0"/>
      <w:divBdr>
        <w:top w:val="none" w:sz="0" w:space="0" w:color="auto"/>
        <w:left w:val="none" w:sz="0" w:space="0" w:color="auto"/>
        <w:bottom w:val="none" w:sz="0" w:space="0" w:color="auto"/>
        <w:right w:val="none" w:sz="0" w:space="0" w:color="auto"/>
      </w:divBdr>
    </w:div>
    <w:div w:id="145366772">
      <w:bodyDiv w:val="1"/>
      <w:marLeft w:val="0"/>
      <w:marRight w:val="0"/>
      <w:marTop w:val="0"/>
      <w:marBottom w:val="0"/>
      <w:divBdr>
        <w:top w:val="none" w:sz="0" w:space="0" w:color="auto"/>
        <w:left w:val="none" w:sz="0" w:space="0" w:color="auto"/>
        <w:bottom w:val="none" w:sz="0" w:space="0" w:color="auto"/>
        <w:right w:val="none" w:sz="0" w:space="0" w:color="auto"/>
      </w:divBdr>
    </w:div>
    <w:div w:id="146822574">
      <w:bodyDiv w:val="1"/>
      <w:marLeft w:val="0"/>
      <w:marRight w:val="0"/>
      <w:marTop w:val="0"/>
      <w:marBottom w:val="0"/>
      <w:divBdr>
        <w:top w:val="none" w:sz="0" w:space="0" w:color="auto"/>
        <w:left w:val="none" w:sz="0" w:space="0" w:color="auto"/>
        <w:bottom w:val="none" w:sz="0" w:space="0" w:color="auto"/>
        <w:right w:val="none" w:sz="0" w:space="0" w:color="auto"/>
      </w:divBdr>
    </w:div>
    <w:div w:id="147092880">
      <w:bodyDiv w:val="1"/>
      <w:marLeft w:val="0"/>
      <w:marRight w:val="0"/>
      <w:marTop w:val="0"/>
      <w:marBottom w:val="0"/>
      <w:divBdr>
        <w:top w:val="none" w:sz="0" w:space="0" w:color="auto"/>
        <w:left w:val="none" w:sz="0" w:space="0" w:color="auto"/>
        <w:bottom w:val="none" w:sz="0" w:space="0" w:color="auto"/>
        <w:right w:val="none" w:sz="0" w:space="0" w:color="auto"/>
      </w:divBdr>
      <w:divsChild>
        <w:div w:id="729693542">
          <w:marLeft w:val="0"/>
          <w:marRight w:val="0"/>
          <w:marTop w:val="0"/>
          <w:marBottom w:val="0"/>
          <w:divBdr>
            <w:top w:val="none" w:sz="0" w:space="0" w:color="auto"/>
            <w:left w:val="none" w:sz="0" w:space="0" w:color="auto"/>
            <w:bottom w:val="none" w:sz="0" w:space="0" w:color="auto"/>
            <w:right w:val="none" w:sz="0" w:space="0" w:color="auto"/>
          </w:divBdr>
        </w:div>
        <w:div w:id="1049189654">
          <w:marLeft w:val="0"/>
          <w:marRight w:val="0"/>
          <w:marTop w:val="0"/>
          <w:marBottom w:val="0"/>
          <w:divBdr>
            <w:top w:val="none" w:sz="0" w:space="0" w:color="auto"/>
            <w:left w:val="none" w:sz="0" w:space="0" w:color="auto"/>
            <w:bottom w:val="none" w:sz="0" w:space="0" w:color="auto"/>
            <w:right w:val="none" w:sz="0" w:space="0" w:color="auto"/>
          </w:divBdr>
        </w:div>
        <w:div w:id="1216161831">
          <w:marLeft w:val="0"/>
          <w:marRight w:val="0"/>
          <w:marTop w:val="0"/>
          <w:marBottom w:val="0"/>
          <w:divBdr>
            <w:top w:val="none" w:sz="0" w:space="0" w:color="auto"/>
            <w:left w:val="none" w:sz="0" w:space="0" w:color="auto"/>
            <w:bottom w:val="none" w:sz="0" w:space="0" w:color="auto"/>
            <w:right w:val="none" w:sz="0" w:space="0" w:color="auto"/>
          </w:divBdr>
        </w:div>
        <w:div w:id="1235047128">
          <w:marLeft w:val="0"/>
          <w:marRight w:val="0"/>
          <w:marTop w:val="0"/>
          <w:marBottom w:val="0"/>
          <w:divBdr>
            <w:top w:val="none" w:sz="0" w:space="0" w:color="auto"/>
            <w:left w:val="none" w:sz="0" w:space="0" w:color="auto"/>
            <w:bottom w:val="none" w:sz="0" w:space="0" w:color="auto"/>
            <w:right w:val="none" w:sz="0" w:space="0" w:color="auto"/>
          </w:divBdr>
        </w:div>
        <w:div w:id="1760908296">
          <w:marLeft w:val="0"/>
          <w:marRight w:val="0"/>
          <w:marTop w:val="0"/>
          <w:marBottom w:val="0"/>
          <w:divBdr>
            <w:top w:val="none" w:sz="0" w:space="0" w:color="auto"/>
            <w:left w:val="none" w:sz="0" w:space="0" w:color="auto"/>
            <w:bottom w:val="none" w:sz="0" w:space="0" w:color="auto"/>
            <w:right w:val="none" w:sz="0" w:space="0" w:color="auto"/>
          </w:divBdr>
        </w:div>
        <w:div w:id="1796024809">
          <w:marLeft w:val="0"/>
          <w:marRight w:val="0"/>
          <w:marTop w:val="0"/>
          <w:marBottom w:val="0"/>
          <w:divBdr>
            <w:top w:val="none" w:sz="0" w:space="0" w:color="auto"/>
            <w:left w:val="none" w:sz="0" w:space="0" w:color="auto"/>
            <w:bottom w:val="none" w:sz="0" w:space="0" w:color="auto"/>
            <w:right w:val="none" w:sz="0" w:space="0" w:color="auto"/>
          </w:divBdr>
        </w:div>
        <w:div w:id="1829443240">
          <w:marLeft w:val="0"/>
          <w:marRight w:val="0"/>
          <w:marTop w:val="0"/>
          <w:marBottom w:val="0"/>
          <w:divBdr>
            <w:top w:val="none" w:sz="0" w:space="0" w:color="auto"/>
            <w:left w:val="none" w:sz="0" w:space="0" w:color="auto"/>
            <w:bottom w:val="none" w:sz="0" w:space="0" w:color="auto"/>
            <w:right w:val="none" w:sz="0" w:space="0" w:color="auto"/>
          </w:divBdr>
        </w:div>
        <w:div w:id="2036155730">
          <w:marLeft w:val="0"/>
          <w:marRight w:val="0"/>
          <w:marTop w:val="0"/>
          <w:marBottom w:val="0"/>
          <w:divBdr>
            <w:top w:val="none" w:sz="0" w:space="0" w:color="auto"/>
            <w:left w:val="none" w:sz="0" w:space="0" w:color="auto"/>
            <w:bottom w:val="none" w:sz="0" w:space="0" w:color="auto"/>
            <w:right w:val="none" w:sz="0" w:space="0" w:color="auto"/>
          </w:divBdr>
        </w:div>
        <w:div w:id="2043706093">
          <w:marLeft w:val="0"/>
          <w:marRight w:val="0"/>
          <w:marTop w:val="0"/>
          <w:marBottom w:val="0"/>
          <w:divBdr>
            <w:top w:val="none" w:sz="0" w:space="0" w:color="auto"/>
            <w:left w:val="none" w:sz="0" w:space="0" w:color="auto"/>
            <w:bottom w:val="none" w:sz="0" w:space="0" w:color="auto"/>
            <w:right w:val="none" w:sz="0" w:space="0" w:color="auto"/>
          </w:divBdr>
        </w:div>
      </w:divsChild>
    </w:div>
    <w:div w:id="149829860">
      <w:bodyDiv w:val="1"/>
      <w:marLeft w:val="0"/>
      <w:marRight w:val="0"/>
      <w:marTop w:val="0"/>
      <w:marBottom w:val="0"/>
      <w:divBdr>
        <w:top w:val="none" w:sz="0" w:space="0" w:color="auto"/>
        <w:left w:val="none" w:sz="0" w:space="0" w:color="auto"/>
        <w:bottom w:val="none" w:sz="0" w:space="0" w:color="auto"/>
        <w:right w:val="none" w:sz="0" w:space="0" w:color="auto"/>
      </w:divBdr>
    </w:div>
    <w:div w:id="151145520">
      <w:bodyDiv w:val="1"/>
      <w:marLeft w:val="0"/>
      <w:marRight w:val="0"/>
      <w:marTop w:val="0"/>
      <w:marBottom w:val="0"/>
      <w:divBdr>
        <w:top w:val="none" w:sz="0" w:space="0" w:color="auto"/>
        <w:left w:val="none" w:sz="0" w:space="0" w:color="auto"/>
        <w:bottom w:val="none" w:sz="0" w:space="0" w:color="auto"/>
        <w:right w:val="none" w:sz="0" w:space="0" w:color="auto"/>
      </w:divBdr>
    </w:div>
    <w:div w:id="154807040">
      <w:bodyDiv w:val="1"/>
      <w:marLeft w:val="0"/>
      <w:marRight w:val="0"/>
      <w:marTop w:val="0"/>
      <w:marBottom w:val="0"/>
      <w:divBdr>
        <w:top w:val="none" w:sz="0" w:space="0" w:color="auto"/>
        <w:left w:val="none" w:sz="0" w:space="0" w:color="auto"/>
        <w:bottom w:val="none" w:sz="0" w:space="0" w:color="auto"/>
        <w:right w:val="none" w:sz="0" w:space="0" w:color="auto"/>
      </w:divBdr>
    </w:div>
    <w:div w:id="156381844">
      <w:bodyDiv w:val="1"/>
      <w:marLeft w:val="0"/>
      <w:marRight w:val="0"/>
      <w:marTop w:val="0"/>
      <w:marBottom w:val="0"/>
      <w:divBdr>
        <w:top w:val="none" w:sz="0" w:space="0" w:color="auto"/>
        <w:left w:val="none" w:sz="0" w:space="0" w:color="auto"/>
        <w:bottom w:val="none" w:sz="0" w:space="0" w:color="auto"/>
        <w:right w:val="none" w:sz="0" w:space="0" w:color="auto"/>
      </w:divBdr>
      <w:divsChild>
        <w:div w:id="4015268">
          <w:marLeft w:val="0"/>
          <w:marRight w:val="0"/>
          <w:marTop w:val="0"/>
          <w:marBottom w:val="0"/>
          <w:divBdr>
            <w:top w:val="none" w:sz="0" w:space="0" w:color="auto"/>
            <w:left w:val="none" w:sz="0" w:space="0" w:color="auto"/>
            <w:bottom w:val="none" w:sz="0" w:space="0" w:color="auto"/>
            <w:right w:val="none" w:sz="0" w:space="0" w:color="auto"/>
          </w:divBdr>
        </w:div>
        <w:div w:id="455147677">
          <w:marLeft w:val="0"/>
          <w:marRight w:val="0"/>
          <w:marTop w:val="0"/>
          <w:marBottom w:val="0"/>
          <w:divBdr>
            <w:top w:val="none" w:sz="0" w:space="0" w:color="auto"/>
            <w:left w:val="none" w:sz="0" w:space="0" w:color="auto"/>
            <w:bottom w:val="none" w:sz="0" w:space="0" w:color="auto"/>
            <w:right w:val="none" w:sz="0" w:space="0" w:color="auto"/>
          </w:divBdr>
        </w:div>
        <w:div w:id="513613002">
          <w:marLeft w:val="0"/>
          <w:marRight w:val="0"/>
          <w:marTop w:val="0"/>
          <w:marBottom w:val="0"/>
          <w:divBdr>
            <w:top w:val="none" w:sz="0" w:space="0" w:color="auto"/>
            <w:left w:val="none" w:sz="0" w:space="0" w:color="auto"/>
            <w:bottom w:val="none" w:sz="0" w:space="0" w:color="auto"/>
            <w:right w:val="none" w:sz="0" w:space="0" w:color="auto"/>
          </w:divBdr>
        </w:div>
        <w:div w:id="1736852899">
          <w:marLeft w:val="0"/>
          <w:marRight w:val="0"/>
          <w:marTop w:val="0"/>
          <w:marBottom w:val="0"/>
          <w:divBdr>
            <w:top w:val="none" w:sz="0" w:space="0" w:color="auto"/>
            <w:left w:val="none" w:sz="0" w:space="0" w:color="auto"/>
            <w:bottom w:val="none" w:sz="0" w:space="0" w:color="auto"/>
            <w:right w:val="none" w:sz="0" w:space="0" w:color="auto"/>
          </w:divBdr>
        </w:div>
        <w:div w:id="1811050993">
          <w:marLeft w:val="0"/>
          <w:marRight w:val="0"/>
          <w:marTop w:val="0"/>
          <w:marBottom w:val="0"/>
          <w:divBdr>
            <w:top w:val="none" w:sz="0" w:space="0" w:color="auto"/>
            <w:left w:val="none" w:sz="0" w:space="0" w:color="auto"/>
            <w:bottom w:val="none" w:sz="0" w:space="0" w:color="auto"/>
            <w:right w:val="none" w:sz="0" w:space="0" w:color="auto"/>
          </w:divBdr>
        </w:div>
      </w:divsChild>
    </w:div>
    <w:div w:id="159196652">
      <w:bodyDiv w:val="1"/>
      <w:marLeft w:val="0"/>
      <w:marRight w:val="0"/>
      <w:marTop w:val="0"/>
      <w:marBottom w:val="0"/>
      <w:divBdr>
        <w:top w:val="none" w:sz="0" w:space="0" w:color="auto"/>
        <w:left w:val="none" w:sz="0" w:space="0" w:color="auto"/>
        <w:bottom w:val="none" w:sz="0" w:space="0" w:color="auto"/>
        <w:right w:val="none" w:sz="0" w:space="0" w:color="auto"/>
      </w:divBdr>
    </w:div>
    <w:div w:id="162625549">
      <w:bodyDiv w:val="1"/>
      <w:marLeft w:val="0"/>
      <w:marRight w:val="0"/>
      <w:marTop w:val="0"/>
      <w:marBottom w:val="0"/>
      <w:divBdr>
        <w:top w:val="none" w:sz="0" w:space="0" w:color="auto"/>
        <w:left w:val="none" w:sz="0" w:space="0" w:color="auto"/>
        <w:bottom w:val="none" w:sz="0" w:space="0" w:color="auto"/>
        <w:right w:val="none" w:sz="0" w:space="0" w:color="auto"/>
      </w:divBdr>
    </w:div>
    <w:div w:id="167214865">
      <w:bodyDiv w:val="1"/>
      <w:marLeft w:val="0"/>
      <w:marRight w:val="0"/>
      <w:marTop w:val="0"/>
      <w:marBottom w:val="0"/>
      <w:divBdr>
        <w:top w:val="none" w:sz="0" w:space="0" w:color="auto"/>
        <w:left w:val="none" w:sz="0" w:space="0" w:color="auto"/>
        <w:bottom w:val="none" w:sz="0" w:space="0" w:color="auto"/>
        <w:right w:val="none" w:sz="0" w:space="0" w:color="auto"/>
      </w:divBdr>
    </w:div>
    <w:div w:id="168638520">
      <w:bodyDiv w:val="1"/>
      <w:marLeft w:val="0"/>
      <w:marRight w:val="0"/>
      <w:marTop w:val="0"/>
      <w:marBottom w:val="0"/>
      <w:divBdr>
        <w:top w:val="none" w:sz="0" w:space="0" w:color="auto"/>
        <w:left w:val="none" w:sz="0" w:space="0" w:color="auto"/>
        <w:bottom w:val="none" w:sz="0" w:space="0" w:color="auto"/>
        <w:right w:val="none" w:sz="0" w:space="0" w:color="auto"/>
      </w:divBdr>
    </w:div>
    <w:div w:id="175926871">
      <w:bodyDiv w:val="1"/>
      <w:marLeft w:val="0"/>
      <w:marRight w:val="0"/>
      <w:marTop w:val="0"/>
      <w:marBottom w:val="0"/>
      <w:divBdr>
        <w:top w:val="none" w:sz="0" w:space="0" w:color="auto"/>
        <w:left w:val="none" w:sz="0" w:space="0" w:color="auto"/>
        <w:bottom w:val="none" w:sz="0" w:space="0" w:color="auto"/>
        <w:right w:val="none" w:sz="0" w:space="0" w:color="auto"/>
      </w:divBdr>
      <w:divsChild>
        <w:div w:id="497355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761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3520">
      <w:bodyDiv w:val="1"/>
      <w:marLeft w:val="0"/>
      <w:marRight w:val="0"/>
      <w:marTop w:val="0"/>
      <w:marBottom w:val="0"/>
      <w:divBdr>
        <w:top w:val="none" w:sz="0" w:space="0" w:color="auto"/>
        <w:left w:val="none" w:sz="0" w:space="0" w:color="auto"/>
        <w:bottom w:val="none" w:sz="0" w:space="0" w:color="auto"/>
        <w:right w:val="none" w:sz="0" w:space="0" w:color="auto"/>
      </w:divBdr>
    </w:div>
    <w:div w:id="179246667">
      <w:bodyDiv w:val="1"/>
      <w:marLeft w:val="0"/>
      <w:marRight w:val="0"/>
      <w:marTop w:val="0"/>
      <w:marBottom w:val="0"/>
      <w:divBdr>
        <w:top w:val="none" w:sz="0" w:space="0" w:color="auto"/>
        <w:left w:val="none" w:sz="0" w:space="0" w:color="auto"/>
        <w:bottom w:val="none" w:sz="0" w:space="0" w:color="auto"/>
        <w:right w:val="none" w:sz="0" w:space="0" w:color="auto"/>
      </w:divBdr>
    </w:div>
    <w:div w:id="188956060">
      <w:bodyDiv w:val="1"/>
      <w:marLeft w:val="0"/>
      <w:marRight w:val="0"/>
      <w:marTop w:val="0"/>
      <w:marBottom w:val="0"/>
      <w:divBdr>
        <w:top w:val="none" w:sz="0" w:space="0" w:color="auto"/>
        <w:left w:val="none" w:sz="0" w:space="0" w:color="auto"/>
        <w:bottom w:val="none" w:sz="0" w:space="0" w:color="auto"/>
        <w:right w:val="none" w:sz="0" w:space="0" w:color="auto"/>
      </w:divBdr>
    </w:div>
    <w:div w:id="191462210">
      <w:bodyDiv w:val="1"/>
      <w:marLeft w:val="0"/>
      <w:marRight w:val="0"/>
      <w:marTop w:val="0"/>
      <w:marBottom w:val="0"/>
      <w:divBdr>
        <w:top w:val="none" w:sz="0" w:space="0" w:color="auto"/>
        <w:left w:val="none" w:sz="0" w:space="0" w:color="auto"/>
        <w:bottom w:val="none" w:sz="0" w:space="0" w:color="auto"/>
        <w:right w:val="none" w:sz="0" w:space="0" w:color="auto"/>
      </w:divBdr>
    </w:div>
    <w:div w:id="195512553">
      <w:bodyDiv w:val="1"/>
      <w:marLeft w:val="0"/>
      <w:marRight w:val="0"/>
      <w:marTop w:val="0"/>
      <w:marBottom w:val="0"/>
      <w:divBdr>
        <w:top w:val="none" w:sz="0" w:space="0" w:color="auto"/>
        <w:left w:val="none" w:sz="0" w:space="0" w:color="auto"/>
        <w:bottom w:val="none" w:sz="0" w:space="0" w:color="auto"/>
        <w:right w:val="none" w:sz="0" w:space="0" w:color="auto"/>
      </w:divBdr>
    </w:div>
    <w:div w:id="200871634">
      <w:bodyDiv w:val="1"/>
      <w:marLeft w:val="0"/>
      <w:marRight w:val="0"/>
      <w:marTop w:val="0"/>
      <w:marBottom w:val="0"/>
      <w:divBdr>
        <w:top w:val="none" w:sz="0" w:space="0" w:color="auto"/>
        <w:left w:val="none" w:sz="0" w:space="0" w:color="auto"/>
        <w:bottom w:val="none" w:sz="0" w:space="0" w:color="auto"/>
        <w:right w:val="none" w:sz="0" w:space="0" w:color="auto"/>
      </w:divBdr>
      <w:divsChild>
        <w:div w:id="162549604">
          <w:marLeft w:val="0"/>
          <w:marRight w:val="0"/>
          <w:marTop w:val="0"/>
          <w:marBottom w:val="0"/>
          <w:divBdr>
            <w:top w:val="single" w:sz="8" w:space="0" w:color="000000"/>
            <w:left w:val="none" w:sz="0" w:space="0" w:color="auto"/>
            <w:bottom w:val="single" w:sz="8" w:space="0" w:color="000000"/>
            <w:right w:val="none" w:sz="0" w:space="0" w:color="auto"/>
          </w:divBdr>
        </w:div>
        <w:div w:id="1061055152">
          <w:marLeft w:val="0"/>
          <w:marRight w:val="0"/>
          <w:marTop w:val="0"/>
          <w:marBottom w:val="0"/>
          <w:divBdr>
            <w:top w:val="single" w:sz="8" w:space="0" w:color="000000"/>
            <w:left w:val="none" w:sz="0" w:space="0" w:color="auto"/>
            <w:bottom w:val="single" w:sz="8" w:space="0" w:color="000000"/>
            <w:right w:val="none" w:sz="0" w:space="0" w:color="auto"/>
          </w:divBdr>
        </w:div>
      </w:divsChild>
    </w:div>
    <w:div w:id="204102365">
      <w:bodyDiv w:val="1"/>
      <w:marLeft w:val="0"/>
      <w:marRight w:val="0"/>
      <w:marTop w:val="0"/>
      <w:marBottom w:val="0"/>
      <w:divBdr>
        <w:top w:val="none" w:sz="0" w:space="0" w:color="auto"/>
        <w:left w:val="none" w:sz="0" w:space="0" w:color="auto"/>
        <w:bottom w:val="none" w:sz="0" w:space="0" w:color="auto"/>
        <w:right w:val="none" w:sz="0" w:space="0" w:color="auto"/>
      </w:divBdr>
    </w:div>
    <w:div w:id="208301334">
      <w:bodyDiv w:val="1"/>
      <w:marLeft w:val="0"/>
      <w:marRight w:val="0"/>
      <w:marTop w:val="0"/>
      <w:marBottom w:val="0"/>
      <w:divBdr>
        <w:top w:val="none" w:sz="0" w:space="0" w:color="auto"/>
        <w:left w:val="none" w:sz="0" w:space="0" w:color="auto"/>
        <w:bottom w:val="none" w:sz="0" w:space="0" w:color="auto"/>
        <w:right w:val="none" w:sz="0" w:space="0" w:color="auto"/>
      </w:divBdr>
      <w:divsChild>
        <w:div w:id="160313846">
          <w:marLeft w:val="0"/>
          <w:marRight w:val="0"/>
          <w:marTop w:val="0"/>
          <w:marBottom w:val="0"/>
          <w:divBdr>
            <w:top w:val="none" w:sz="0" w:space="0" w:color="auto"/>
            <w:left w:val="none" w:sz="0" w:space="0" w:color="auto"/>
            <w:bottom w:val="none" w:sz="0" w:space="0" w:color="auto"/>
            <w:right w:val="none" w:sz="0" w:space="0" w:color="auto"/>
          </w:divBdr>
        </w:div>
        <w:div w:id="690299831">
          <w:marLeft w:val="0"/>
          <w:marRight w:val="0"/>
          <w:marTop w:val="0"/>
          <w:marBottom w:val="0"/>
          <w:divBdr>
            <w:top w:val="none" w:sz="0" w:space="0" w:color="auto"/>
            <w:left w:val="none" w:sz="0" w:space="0" w:color="auto"/>
            <w:bottom w:val="none" w:sz="0" w:space="0" w:color="auto"/>
            <w:right w:val="none" w:sz="0" w:space="0" w:color="auto"/>
          </w:divBdr>
        </w:div>
        <w:div w:id="1036810158">
          <w:marLeft w:val="0"/>
          <w:marRight w:val="0"/>
          <w:marTop w:val="0"/>
          <w:marBottom w:val="0"/>
          <w:divBdr>
            <w:top w:val="none" w:sz="0" w:space="0" w:color="auto"/>
            <w:left w:val="none" w:sz="0" w:space="0" w:color="auto"/>
            <w:bottom w:val="none" w:sz="0" w:space="0" w:color="auto"/>
            <w:right w:val="none" w:sz="0" w:space="0" w:color="auto"/>
          </w:divBdr>
        </w:div>
        <w:div w:id="1140995199">
          <w:marLeft w:val="0"/>
          <w:marRight w:val="0"/>
          <w:marTop w:val="0"/>
          <w:marBottom w:val="0"/>
          <w:divBdr>
            <w:top w:val="none" w:sz="0" w:space="0" w:color="auto"/>
            <w:left w:val="none" w:sz="0" w:space="0" w:color="auto"/>
            <w:bottom w:val="none" w:sz="0" w:space="0" w:color="auto"/>
            <w:right w:val="none" w:sz="0" w:space="0" w:color="auto"/>
          </w:divBdr>
        </w:div>
        <w:div w:id="1386904087">
          <w:marLeft w:val="0"/>
          <w:marRight w:val="0"/>
          <w:marTop w:val="0"/>
          <w:marBottom w:val="0"/>
          <w:divBdr>
            <w:top w:val="none" w:sz="0" w:space="0" w:color="auto"/>
            <w:left w:val="none" w:sz="0" w:space="0" w:color="auto"/>
            <w:bottom w:val="none" w:sz="0" w:space="0" w:color="auto"/>
            <w:right w:val="none" w:sz="0" w:space="0" w:color="auto"/>
          </w:divBdr>
        </w:div>
        <w:div w:id="1951625351">
          <w:marLeft w:val="0"/>
          <w:marRight w:val="0"/>
          <w:marTop w:val="0"/>
          <w:marBottom w:val="0"/>
          <w:divBdr>
            <w:top w:val="none" w:sz="0" w:space="0" w:color="auto"/>
            <w:left w:val="none" w:sz="0" w:space="0" w:color="auto"/>
            <w:bottom w:val="none" w:sz="0" w:space="0" w:color="auto"/>
            <w:right w:val="none" w:sz="0" w:space="0" w:color="auto"/>
          </w:divBdr>
        </w:div>
        <w:div w:id="2016612037">
          <w:marLeft w:val="0"/>
          <w:marRight w:val="0"/>
          <w:marTop w:val="0"/>
          <w:marBottom w:val="0"/>
          <w:divBdr>
            <w:top w:val="none" w:sz="0" w:space="0" w:color="auto"/>
            <w:left w:val="none" w:sz="0" w:space="0" w:color="auto"/>
            <w:bottom w:val="none" w:sz="0" w:space="0" w:color="auto"/>
            <w:right w:val="none" w:sz="0" w:space="0" w:color="auto"/>
          </w:divBdr>
        </w:div>
        <w:div w:id="2025549214">
          <w:marLeft w:val="0"/>
          <w:marRight w:val="0"/>
          <w:marTop w:val="0"/>
          <w:marBottom w:val="0"/>
          <w:divBdr>
            <w:top w:val="none" w:sz="0" w:space="0" w:color="auto"/>
            <w:left w:val="none" w:sz="0" w:space="0" w:color="auto"/>
            <w:bottom w:val="none" w:sz="0" w:space="0" w:color="auto"/>
            <w:right w:val="none" w:sz="0" w:space="0" w:color="auto"/>
          </w:divBdr>
        </w:div>
      </w:divsChild>
    </w:div>
    <w:div w:id="212814178">
      <w:bodyDiv w:val="1"/>
      <w:marLeft w:val="0"/>
      <w:marRight w:val="0"/>
      <w:marTop w:val="0"/>
      <w:marBottom w:val="0"/>
      <w:divBdr>
        <w:top w:val="none" w:sz="0" w:space="0" w:color="auto"/>
        <w:left w:val="none" w:sz="0" w:space="0" w:color="auto"/>
        <w:bottom w:val="none" w:sz="0" w:space="0" w:color="auto"/>
        <w:right w:val="none" w:sz="0" w:space="0" w:color="auto"/>
      </w:divBdr>
    </w:div>
    <w:div w:id="220865376">
      <w:bodyDiv w:val="1"/>
      <w:marLeft w:val="0"/>
      <w:marRight w:val="0"/>
      <w:marTop w:val="0"/>
      <w:marBottom w:val="0"/>
      <w:divBdr>
        <w:top w:val="none" w:sz="0" w:space="0" w:color="auto"/>
        <w:left w:val="none" w:sz="0" w:space="0" w:color="auto"/>
        <w:bottom w:val="none" w:sz="0" w:space="0" w:color="auto"/>
        <w:right w:val="none" w:sz="0" w:space="0" w:color="auto"/>
      </w:divBdr>
    </w:div>
    <w:div w:id="229581841">
      <w:bodyDiv w:val="1"/>
      <w:marLeft w:val="0"/>
      <w:marRight w:val="0"/>
      <w:marTop w:val="0"/>
      <w:marBottom w:val="0"/>
      <w:divBdr>
        <w:top w:val="none" w:sz="0" w:space="0" w:color="auto"/>
        <w:left w:val="none" w:sz="0" w:space="0" w:color="auto"/>
        <w:bottom w:val="none" w:sz="0" w:space="0" w:color="auto"/>
        <w:right w:val="none" w:sz="0" w:space="0" w:color="auto"/>
      </w:divBdr>
      <w:divsChild>
        <w:div w:id="1789930863">
          <w:marLeft w:val="0"/>
          <w:marRight w:val="0"/>
          <w:marTop w:val="0"/>
          <w:marBottom w:val="0"/>
          <w:divBdr>
            <w:top w:val="none" w:sz="0" w:space="0" w:color="auto"/>
            <w:left w:val="none" w:sz="0" w:space="0" w:color="auto"/>
            <w:bottom w:val="none" w:sz="0" w:space="0" w:color="auto"/>
            <w:right w:val="none" w:sz="0" w:space="0" w:color="auto"/>
          </w:divBdr>
        </w:div>
      </w:divsChild>
    </w:div>
    <w:div w:id="233052761">
      <w:bodyDiv w:val="1"/>
      <w:marLeft w:val="0"/>
      <w:marRight w:val="0"/>
      <w:marTop w:val="0"/>
      <w:marBottom w:val="0"/>
      <w:divBdr>
        <w:top w:val="none" w:sz="0" w:space="0" w:color="auto"/>
        <w:left w:val="none" w:sz="0" w:space="0" w:color="auto"/>
        <w:bottom w:val="none" w:sz="0" w:space="0" w:color="auto"/>
        <w:right w:val="none" w:sz="0" w:space="0" w:color="auto"/>
      </w:divBdr>
    </w:div>
    <w:div w:id="236090310">
      <w:bodyDiv w:val="1"/>
      <w:marLeft w:val="0"/>
      <w:marRight w:val="0"/>
      <w:marTop w:val="0"/>
      <w:marBottom w:val="0"/>
      <w:divBdr>
        <w:top w:val="none" w:sz="0" w:space="0" w:color="auto"/>
        <w:left w:val="none" w:sz="0" w:space="0" w:color="auto"/>
        <w:bottom w:val="none" w:sz="0" w:space="0" w:color="auto"/>
        <w:right w:val="none" w:sz="0" w:space="0" w:color="auto"/>
      </w:divBdr>
    </w:div>
    <w:div w:id="246424784">
      <w:bodyDiv w:val="1"/>
      <w:marLeft w:val="0"/>
      <w:marRight w:val="0"/>
      <w:marTop w:val="0"/>
      <w:marBottom w:val="0"/>
      <w:divBdr>
        <w:top w:val="none" w:sz="0" w:space="0" w:color="auto"/>
        <w:left w:val="none" w:sz="0" w:space="0" w:color="auto"/>
        <w:bottom w:val="none" w:sz="0" w:space="0" w:color="auto"/>
        <w:right w:val="none" w:sz="0" w:space="0" w:color="auto"/>
      </w:divBdr>
    </w:div>
    <w:div w:id="250434840">
      <w:bodyDiv w:val="1"/>
      <w:marLeft w:val="0"/>
      <w:marRight w:val="0"/>
      <w:marTop w:val="0"/>
      <w:marBottom w:val="0"/>
      <w:divBdr>
        <w:top w:val="none" w:sz="0" w:space="0" w:color="auto"/>
        <w:left w:val="none" w:sz="0" w:space="0" w:color="auto"/>
        <w:bottom w:val="none" w:sz="0" w:space="0" w:color="auto"/>
        <w:right w:val="none" w:sz="0" w:space="0" w:color="auto"/>
      </w:divBdr>
    </w:div>
    <w:div w:id="259990300">
      <w:bodyDiv w:val="1"/>
      <w:marLeft w:val="0"/>
      <w:marRight w:val="0"/>
      <w:marTop w:val="0"/>
      <w:marBottom w:val="0"/>
      <w:divBdr>
        <w:top w:val="none" w:sz="0" w:space="0" w:color="auto"/>
        <w:left w:val="none" w:sz="0" w:space="0" w:color="auto"/>
        <w:bottom w:val="none" w:sz="0" w:space="0" w:color="auto"/>
        <w:right w:val="none" w:sz="0" w:space="0" w:color="auto"/>
      </w:divBdr>
    </w:div>
    <w:div w:id="260382768">
      <w:bodyDiv w:val="1"/>
      <w:marLeft w:val="0"/>
      <w:marRight w:val="0"/>
      <w:marTop w:val="0"/>
      <w:marBottom w:val="0"/>
      <w:divBdr>
        <w:top w:val="none" w:sz="0" w:space="0" w:color="auto"/>
        <w:left w:val="none" w:sz="0" w:space="0" w:color="auto"/>
        <w:bottom w:val="none" w:sz="0" w:space="0" w:color="auto"/>
        <w:right w:val="none" w:sz="0" w:space="0" w:color="auto"/>
      </w:divBdr>
    </w:div>
    <w:div w:id="260456967">
      <w:bodyDiv w:val="1"/>
      <w:marLeft w:val="0"/>
      <w:marRight w:val="0"/>
      <w:marTop w:val="0"/>
      <w:marBottom w:val="0"/>
      <w:divBdr>
        <w:top w:val="none" w:sz="0" w:space="0" w:color="auto"/>
        <w:left w:val="none" w:sz="0" w:space="0" w:color="auto"/>
        <w:bottom w:val="none" w:sz="0" w:space="0" w:color="auto"/>
        <w:right w:val="none" w:sz="0" w:space="0" w:color="auto"/>
      </w:divBdr>
    </w:div>
    <w:div w:id="263923367">
      <w:bodyDiv w:val="1"/>
      <w:marLeft w:val="0"/>
      <w:marRight w:val="0"/>
      <w:marTop w:val="0"/>
      <w:marBottom w:val="0"/>
      <w:divBdr>
        <w:top w:val="none" w:sz="0" w:space="0" w:color="auto"/>
        <w:left w:val="none" w:sz="0" w:space="0" w:color="auto"/>
        <w:bottom w:val="none" w:sz="0" w:space="0" w:color="auto"/>
        <w:right w:val="none" w:sz="0" w:space="0" w:color="auto"/>
      </w:divBdr>
      <w:divsChild>
        <w:div w:id="1954166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471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33248">
      <w:bodyDiv w:val="1"/>
      <w:marLeft w:val="0"/>
      <w:marRight w:val="0"/>
      <w:marTop w:val="0"/>
      <w:marBottom w:val="0"/>
      <w:divBdr>
        <w:top w:val="none" w:sz="0" w:space="0" w:color="auto"/>
        <w:left w:val="none" w:sz="0" w:space="0" w:color="auto"/>
        <w:bottom w:val="none" w:sz="0" w:space="0" w:color="auto"/>
        <w:right w:val="none" w:sz="0" w:space="0" w:color="auto"/>
      </w:divBdr>
    </w:div>
    <w:div w:id="276256538">
      <w:bodyDiv w:val="1"/>
      <w:marLeft w:val="0"/>
      <w:marRight w:val="0"/>
      <w:marTop w:val="0"/>
      <w:marBottom w:val="0"/>
      <w:divBdr>
        <w:top w:val="none" w:sz="0" w:space="0" w:color="auto"/>
        <w:left w:val="none" w:sz="0" w:space="0" w:color="auto"/>
        <w:bottom w:val="none" w:sz="0" w:space="0" w:color="auto"/>
        <w:right w:val="none" w:sz="0" w:space="0" w:color="auto"/>
      </w:divBdr>
    </w:div>
    <w:div w:id="279344258">
      <w:bodyDiv w:val="1"/>
      <w:marLeft w:val="0"/>
      <w:marRight w:val="0"/>
      <w:marTop w:val="0"/>
      <w:marBottom w:val="0"/>
      <w:divBdr>
        <w:top w:val="none" w:sz="0" w:space="0" w:color="auto"/>
        <w:left w:val="none" w:sz="0" w:space="0" w:color="auto"/>
        <w:bottom w:val="none" w:sz="0" w:space="0" w:color="auto"/>
        <w:right w:val="none" w:sz="0" w:space="0" w:color="auto"/>
      </w:divBdr>
    </w:div>
    <w:div w:id="283771658">
      <w:bodyDiv w:val="1"/>
      <w:marLeft w:val="0"/>
      <w:marRight w:val="0"/>
      <w:marTop w:val="0"/>
      <w:marBottom w:val="0"/>
      <w:divBdr>
        <w:top w:val="none" w:sz="0" w:space="0" w:color="auto"/>
        <w:left w:val="none" w:sz="0" w:space="0" w:color="auto"/>
        <w:bottom w:val="none" w:sz="0" w:space="0" w:color="auto"/>
        <w:right w:val="none" w:sz="0" w:space="0" w:color="auto"/>
      </w:divBdr>
    </w:div>
    <w:div w:id="286785738">
      <w:bodyDiv w:val="1"/>
      <w:marLeft w:val="0"/>
      <w:marRight w:val="0"/>
      <w:marTop w:val="0"/>
      <w:marBottom w:val="0"/>
      <w:divBdr>
        <w:top w:val="none" w:sz="0" w:space="0" w:color="auto"/>
        <w:left w:val="none" w:sz="0" w:space="0" w:color="auto"/>
        <w:bottom w:val="none" w:sz="0" w:space="0" w:color="auto"/>
        <w:right w:val="none" w:sz="0" w:space="0" w:color="auto"/>
      </w:divBdr>
    </w:div>
    <w:div w:id="287856302">
      <w:bodyDiv w:val="1"/>
      <w:marLeft w:val="0"/>
      <w:marRight w:val="0"/>
      <w:marTop w:val="0"/>
      <w:marBottom w:val="0"/>
      <w:divBdr>
        <w:top w:val="none" w:sz="0" w:space="0" w:color="auto"/>
        <w:left w:val="none" w:sz="0" w:space="0" w:color="auto"/>
        <w:bottom w:val="none" w:sz="0" w:space="0" w:color="auto"/>
        <w:right w:val="none" w:sz="0" w:space="0" w:color="auto"/>
      </w:divBdr>
    </w:div>
    <w:div w:id="299265853">
      <w:bodyDiv w:val="1"/>
      <w:marLeft w:val="0"/>
      <w:marRight w:val="0"/>
      <w:marTop w:val="0"/>
      <w:marBottom w:val="0"/>
      <w:divBdr>
        <w:top w:val="none" w:sz="0" w:space="0" w:color="auto"/>
        <w:left w:val="none" w:sz="0" w:space="0" w:color="auto"/>
        <w:bottom w:val="none" w:sz="0" w:space="0" w:color="auto"/>
        <w:right w:val="none" w:sz="0" w:space="0" w:color="auto"/>
      </w:divBdr>
    </w:div>
    <w:div w:id="299461631">
      <w:bodyDiv w:val="1"/>
      <w:marLeft w:val="0"/>
      <w:marRight w:val="0"/>
      <w:marTop w:val="0"/>
      <w:marBottom w:val="0"/>
      <w:divBdr>
        <w:top w:val="none" w:sz="0" w:space="0" w:color="auto"/>
        <w:left w:val="none" w:sz="0" w:space="0" w:color="auto"/>
        <w:bottom w:val="none" w:sz="0" w:space="0" w:color="auto"/>
        <w:right w:val="none" w:sz="0" w:space="0" w:color="auto"/>
      </w:divBdr>
    </w:div>
    <w:div w:id="301614954">
      <w:bodyDiv w:val="1"/>
      <w:marLeft w:val="0"/>
      <w:marRight w:val="0"/>
      <w:marTop w:val="0"/>
      <w:marBottom w:val="0"/>
      <w:divBdr>
        <w:top w:val="none" w:sz="0" w:space="0" w:color="auto"/>
        <w:left w:val="none" w:sz="0" w:space="0" w:color="auto"/>
        <w:bottom w:val="none" w:sz="0" w:space="0" w:color="auto"/>
        <w:right w:val="none" w:sz="0" w:space="0" w:color="auto"/>
      </w:divBdr>
    </w:div>
    <w:div w:id="307823950">
      <w:bodyDiv w:val="1"/>
      <w:marLeft w:val="0"/>
      <w:marRight w:val="0"/>
      <w:marTop w:val="0"/>
      <w:marBottom w:val="0"/>
      <w:divBdr>
        <w:top w:val="none" w:sz="0" w:space="0" w:color="auto"/>
        <w:left w:val="none" w:sz="0" w:space="0" w:color="auto"/>
        <w:bottom w:val="none" w:sz="0" w:space="0" w:color="auto"/>
        <w:right w:val="none" w:sz="0" w:space="0" w:color="auto"/>
      </w:divBdr>
    </w:div>
    <w:div w:id="309481805">
      <w:bodyDiv w:val="1"/>
      <w:marLeft w:val="0"/>
      <w:marRight w:val="0"/>
      <w:marTop w:val="0"/>
      <w:marBottom w:val="0"/>
      <w:divBdr>
        <w:top w:val="none" w:sz="0" w:space="0" w:color="auto"/>
        <w:left w:val="none" w:sz="0" w:space="0" w:color="auto"/>
        <w:bottom w:val="none" w:sz="0" w:space="0" w:color="auto"/>
        <w:right w:val="none" w:sz="0" w:space="0" w:color="auto"/>
      </w:divBdr>
    </w:div>
    <w:div w:id="319307393">
      <w:bodyDiv w:val="1"/>
      <w:marLeft w:val="0"/>
      <w:marRight w:val="0"/>
      <w:marTop w:val="0"/>
      <w:marBottom w:val="0"/>
      <w:divBdr>
        <w:top w:val="none" w:sz="0" w:space="0" w:color="auto"/>
        <w:left w:val="none" w:sz="0" w:space="0" w:color="auto"/>
        <w:bottom w:val="none" w:sz="0" w:space="0" w:color="auto"/>
        <w:right w:val="none" w:sz="0" w:space="0" w:color="auto"/>
      </w:divBdr>
    </w:div>
    <w:div w:id="320931587">
      <w:bodyDiv w:val="1"/>
      <w:marLeft w:val="0"/>
      <w:marRight w:val="0"/>
      <w:marTop w:val="0"/>
      <w:marBottom w:val="0"/>
      <w:divBdr>
        <w:top w:val="none" w:sz="0" w:space="0" w:color="auto"/>
        <w:left w:val="none" w:sz="0" w:space="0" w:color="auto"/>
        <w:bottom w:val="none" w:sz="0" w:space="0" w:color="auto"/>
        <w:right w:val="none" w:sz="0" w:space="0" w:color="auto"/>
      </w:divBdr>
    </w:div>
    <w:div w:id="325980468">
      <w:bodyDiv w:val="1"/>
      <w:marLeft w:val="0"/>
      <w:marRight w:val="0"/>
      <w:marTop w:val="0"/>
      <w:marBottom w:val="0"/>
      <w:divBdr>
        <w:top w:val="none" w:sz="0" w:space="0" w:color="auto"/>
        <w:left w:val="none" w:sz="0" w:space="0" w:color="auto"/>
        <w:bottom w:val="none" w:sz="0" w:space="0" w:color="auto"/>
        <w:right w:val="none" w:sz="0" w:space="0" w:color="auto"/>
      </w:divBdr>
      <w:divsChild>
        <w:div w:id="458571357">
          <w:marLeft w:val="0"/>
          <w:marRight w:val="0"/>
          <w:marTop w:val="0"/>
          <w:marBottom w:val="0"/>
          <w:divBdr>
            <w:top w:val="none" w:sz="0" w:space="0" w:color="auto"/>
            <w:left w:val="none" w:sz="0" w:space="0" w:color="auto"/>
            <w:bottom w:val="none" w:sz="0" w:space="0" w:color="auto"/>
            <w:right w:val="none" w:sz="0" w:space="0" w:color="auto"/>
          </w:divBdr>
          <w:divsChild>
            <w:div w:id="1314219683">
              <w:marLeft w:val="0"/>
              <w:marRight w:val="0"/>
              <w:marTop w:val="0"/>
              <w:marBottom w:val="0"/>
              <w:divBdr>
                <w:top w:val="none" w:sz="0" w:space="0" w:color="auto"/>
                <w:left w:val="none" w:sz="0" w:space="0" w:color="auto"/>
                <w:bottom w:val="none" w:sz="0" w:space="0" w:color="auto"/>
                <w:right w:val="none" w:sz="0" w:space="0" w:color="auto"/>
              </w:divBdr>
              <w:divsChild>
                <w:div w:id="32554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680413">
      <w:bodyDiv w:val="1"/>
      <w:marLeft w:val="0"/>
      <w:marRight w:val="0"/>
      <w:marTop w:val="0"/>
      <w:marBottom w:val="0"/>
      <w:divBdr>
        <w:top w:val="none" w:sz="0" w:space="0" w:color="auto"/>
        <w:left w:val="none" w:sz="0" w:space="0" w:color="auto"/>
        <w:bottom w:val="none" w:sz="0" w:space="0" w:color="auto"/>
        <w:right w:val="none" w:sz="0" w:space="0" w:color="auto"/>
      </w:divBdr>
    </w:div>
    <w:div w:id="331224084">
      <w:bodyDiv w:val="1"/>
      <w:marLeft w:val="0"/>
      <w:marRight w:val="0"/>
      <w:marTop w:val="0"/>
      <w:marBottom w:val="0"/>
      <w:divBdr>
        <w:top w:val="none" w:sz="0" w:space="0" w:color="auto"/>
        <w:left w:val="none" w:sz="0" w:space="0" w:color="auto"/>
        <w:bottom w:val="none" w:sz="0" w:space="0" w:color="auto"/>
        <w:right w:val="none" w:sz="0" w:space="0" w:color="auto"/>
      </w:divBdr>
    </w:div>
    <w:div w:id="333727204">
      <w:bodyDiv w:val="1"/>
      <w:marLeft w:val="0"/>
      <w:marRight w:val="0"/>
      <w:marTop w:val="0"/>
      <w:marBottom w:val="0"/>
      <w:divBdr>
        <w:top w:val="none" w:sz="0" w:space="0" w:color="auto"/>
        <w:left w:val="none" w:sz="0" w:space="0" w:color="auto"/>
        <w:bottom w:val="none" w:sz="0" w:space="0" w:color="auto"/>
        <w:right w:val="none" w:sz="0" w:space="0" w:color="auto"/>
      </w:divBdr>
    </w:div>
    <w:div w:id="339622367">
      <w:bodyDiv w:val="1"/>
      <w:marLeft w:val="0"/>
      <w:marRight w:val="0"/>
      <w:marTop w:val="0"/>
      <w:marBottom w:val="0"/>
      <w:divBdr>
        <w:top w:val="none" w:sz="0" w:space="0" w:color="auto"/>
        <w:left w:val="none" w:sz="0" w:space="0" w:color="auto"/>
        <w:bottom w:val="none" w:sz="0" w:space="0" w:color="auto"/>
        <w:right w:val="none" w:sz="0" w:space="0" w:color="auto"/>
      </w:divBdr>
    </w:div>
    <w:div w:id="360866689">
      <w:bodyDiv w:val="1"/>
      <w:marLeft w:val="0"/>
      <w:marRight w:val="0"/>
      <w:marTop w:val="0"/>
      <w:marBottom w:val="0"/>
      <w:divBdr>
        <w:top w:val="none" w:sz="0" w:space="0" w:color="auto"/>
        <w:left w:val="none" w:sz="0" w:space="0" w:color="auto"/>
        <w:bottom w:val="none" w:sz="0" w:space="0" w:color="auto"/>
        <w:right w:val="none" w:sz="0" w:space="0" w:color="auto"/>
      </w:divBdr>
    </w:div>
    <w:div w:id="362101495">
      <w:bodyDiv w:val="1"/>
      <w:marLeft w:val="0"/>
      <w:marRight w:val="0"/>
      <w:marTop w:val="0"/>
      <w:marBottom w:val="0"/>
      <w:divBdr>
        <w:top w:val="none" w:sz="0" w:space="0" w:color="auto"/>
        <w:left w:val="none" w:sz="0" w:space="0" w:color="auto"/>
        <w:bottom w:val="none" w:sz="0" w:space="0" w:color="auto"/>
        <w:right w:val="none" w:sz="0" w:space="0" w:color="auto"/>
      </w:divBdr>
      <w:divsChild>
        <w:div w:id="35662483">
          <w:marLeft w:val="0"/>
          <w:marRight w:val="0"/>
          <w:marTop w:val="0"/>
          <w:marBottom w:val="0"/>
          <w:divBdr>
            <w:top w:val="none" w:sz="0" w:space="0" w:color="auto"/>
            <w:left w:val="none" w:sz="0" w:space="0" w:color="auto"/>
            <w:bottom w:val="none" w:sz="0" w:space="0" w:color="auto"/>
            <w:right w:val="none" w:sz="0" w:space="0" w:color="auto"/>
          </w:divBdr>
        </w:div>
        <w:div w:id="262227457">
          <w:marLeft w:val="0"/>
          <w:marRight w:val="0"/>
          <w:marTop w:val="0"/>
          <w:marBottom w:val="0"/>
          <w:divBdr>
            <w:top w:val="none" w:sz="0" w:space="0" w:color="auto"/>
            <w:left w:val="none" w:sz="0" w:space="0" w:color="auto"/>
            <w:bottom w:val="none" w:sz="0" w:space="0" w:color="auto"/>
            <w:right w:val="none" w:sz="0" w:space="0" w:color="auto"/>
          </w:divBdr>
        </w:div>
        <w:div w:id="297154544">
          <w:marLeft w:val="0"/>
          <w:marRight w:val="0"/>
          <w:marTop w:val="0"/>
          <w:marBottom w:val="0"/>
          <w:divBdr>
            <w:top w:val="none" w:sz="0" w:space="0" w:color="auto"/>
            <w:left w:val="none" w:sz="0" w:space="0" w:color="auto"/>
            <w:bottom w:val="none" w:sz="0" w:space="0" w:color="auto"/>
            <w:right w:val="none" w:sz="0" w:space="0" w:color="auto"/>
          </w:divBdr>
        </w:div>
        <w:div w:id="491678791">
          <w:marLeft w:val="0"/>
          <w:marRight w:val="0"/>
          <w:marTop w:val="0"/>
          <w:marBottom w:val="0"/>
          <w:divBdr>
            <w:top w:val="none" w:sz="0" w:space="0" w:color="auto"/>
            <w:left w:val="none" w:sz="0" w:space="0" w:color="auto"/>
            <w:bottom w:val="none" w:sz="0" w:space="0" w:color="auto"/>
            <w:right w:val="none" w:sz="0" w:space="0" w:color="auto"/>
          </w:divBdr>
        </w:div>
        <w:div w:id="492529682">
          <w:marLeft w:val="0"/>
          <w:marRight w:val="0"/>
          <w:marTop w:val="0"/>
          <w:marBottom w:val="0"/>
          <w:divBdr>
            <w:top w:val="none" w:sz="0" w:space="0" w:color="auto"/>
            <w:left w:val="none" w:sz="0" w:space="0" w:color="auto"/>
            <w:bottom w:val="none" w:sz="0" w:space="0" w:color="auto"/>
            <w:right w:val="none" w:sz="0" w:space="0" w:color="auto"/>
          </w:divBdr>
        </w:div>
        <w:div w:id="677388872">
          <w:marLeft w:val="0"/>
          <w:marRight w:val="0"/>
          <w:marTop w:val="0"/>
          <w:marBottom w:val="0"/>
          <w:divBdr>
            <w:top w:val="none" w:sz="0" w:space="0" w:color="auto"/>
            <w:left w:val="none" w:sz="0" w:space="0" w:color="auto"/>
            <w:bottom w:val="none" w:sz="0" w:space="0" w:color="auto"/>
            <w:right w:val="none" w:sz="0" w:space="0" w:color="auto"/>
          </w:divBdr>
        </w:div>
        <w:div w:id="784693700">
          <w:marLeft w:val="0"/>
          <w:marRight w:val="0"/>
          <w:marTop w:val="0"/>
          <w:marBottom w:val="0"/>
          <w:divBdr>
            <w:top w:val="none" w:sz="0" w:space="0" w:color="auto"/>
            <w:left w:val="none" w:sz="0" w:space="0" w:color="auto"/>
            <w:bottom w:val="none" w:sz="0" w:space="0" w:color="auto"/>
            <w:right w:val="none" w:sz="0" w:space="0" w:color="auto"/>
          </w:divBdr>
        </w:div>
        <w:div w:id="1052771913">
          <w:marLeft w:val="0"/>
          <w:marRight w:val="0"/>
          <w:marTop w:val="0"/>
          <w:marBottom w:val="0"/>
          <w:divBdr>
            <w:top w:val="none" w:sz="0" w:space="0" w:color="auto"/>
            <w:left w:val="none" w:sz="0" w:space="0" w:color="auto"/>
            <w:bottom w:val="none" w:sz="0" w:space="0" w:color="auto"/>
            <w:right w:val="none" w:sz="0" w:space="0" w:color="auto"/>
          </w:divBdr>
        </w:div>
        <w:div w:id="1086345692">
          <w:marLeft w:val="0"/>
          <w:marRight w:val="0"/>
          <w:marTop w:val="0"/>
          <w:marBottom w:val="0"/>
          <w:divBdr>
            <w:top w:val="none" w:sz="0" w:space="0" w:color="auto"/>
            <w:left w:val="none" w:sz="0" w:space="0" w:color="auto"/>
            <w:bottom w:val="none" w:sz="0" w:space="0" w:color="auto"/>
            <w:right w:val="none" w:sz="0" w:space="0" w:color="auto"/>
          </w:divBdr>
        </w:div>
        <w:div w:id="1168863361">
          <w:marLeft w:val="0"/>
          <w:marRight w:val="0"/>
          <w:marTop w:val="0"/>
          <w:marBottom w:val="0"/>
          <w:divBdr>
            <w:top w:val="none" w:sz="0" w:space="0" w:color="auto"/>
            <w:left w:val="none" w:sz="0" w:space="0" w:color="auto"/>
            <w:bottom w:val="none" w:sz="0" w:space="0" w:color="auto"/>
            <w:right w:val="none" w:sz="0" w:space="0" w:color="auto"/>
          </w:divBdr>
        </w:div>
        <w:div w:id="1179462814">
          <w:marLeft w:val="0"/>
          <w:marRight w:val="0"/>
          <w:marTop w:val="0"/>
          <w:marBottom w:val="0"/>
          <w:divBdr>
            <w:top w:val="none" w:sz="0" w:space="0" w:color="auto"/>
            <w:left w:val="none" w:sz="0" w:space="0" w:color="auto"/>
            <w:bottom w:val="none" w:sz="0" w:space="0" w:color="auto"/>
            <w:right w:val="none" w:sz="0" w:space="0" w:color="auto"/>
          </w:divBdr>
        </w:div>
        <w:div w:id="1245795032">
          <w:marLeft w:val="0"/>
          <w:marRight w:val="0"/>
          <w:marTop w:val="0"/>
          <w:marBottom w:val="0"/>
          <w:divBdr>
            <w:top w:val="none" w:sz="0" w:space="0" w:color="auto"/>
            <w:left w:val="none" w:sz="0" w:space="0" w:color="auto"/>
            <w:bottom w:val="none" w:sz="0" w:space="0" w:color="auto"/>
            <w:right w:val="none" w:sz="0" w:space="0" w:color="auto"/>
          </w:divBdr>
        </w:div>
        <w:div w:id="1300496610">
          <w:marLeft w:val="0"/>
          <w:marRight w:val="0"/>
          <w:marTop w:val="0"/>
          <w:marBottom w:val="0"/>
          <w:divBdr>
            <w:top w:val="none" w:sz="0" w:space="0" w:color="auto"/>
            <w:left w:val="none" w:sz="0" w:space="0" w:color="auto"/>
            <w:bottom w:val="none" w:sz="0" w:space="0" w:color="auto"/>
            <w:right w:val="none" w:sz="0" w:space="0" w:color="auto"/>
          </w:divBdr>
        </w:div>
        <w:div w:id="1339307396">
          <w:marLeft w:val="0"/>
          <w:marRight w:val="0"/>
          <w:marTop w:val="0"/>
          <w:marBottom w:val="0"/>
          <w:divBdr>
            <w:top w:val="none" w:sz="0" w:space="0" w:color="auto"/>
            <w:left w:val="none" w:sz="0" w:space="0" w:color="auto"/>
            <w:bottom w:val="none" w:sz="0" w:space="0" w:color="auto"/>
            <w:right w:val="none" w:sz="0" w:space="0" w:color="auto"/>
          </w:divBdr>
        </w:div>
        <w:div w:id="1369797467">
          <w:marLeft w:val="0"/>
          <w:marRight w:val="0"/>
          <w:marTop w:val="0"/>
          <w:marBottom w:val="0"/>
          <w:divBdr>
            <w:top w:val="none" w:sz="0" w:space="0" w:color="auto"/>
            <w:left w:val="none" w:sz="0" w:space="0" w:color="auto"/>
            <w:bottom w:val="none" w:sz="0" w:space="0" w:color="auto"/>
            <w:right w:val="none" w:sz="0" w:space="0" w:color="auto"/>
          </w:divBdr>
        </w:div>
        <w:div w:id="1772894434">
          <w:marLeft w:val="0"/>
          <w:marRight w:val="0"/>
          <w:marTop w:val="0"/>
          <w:marBottom w:val="0"/>
          <w:divBdr>
            <w:top w:val="none" w:sz="0" w:space="0" w:color="auto"/>
            <w:left w:val="none" w:sz="0" w:space="0" w:color="auto"/>
            <w:bottom w:val="none" w:sz="0" w:space="0" w:color="auto"/>
            <w:right w:val="none" w:sz="0" w:space="0" w:color="auto"/>
          </w:divBdr>
        </w:div>
        <w:div w:id="1820880124">
          <w:marLeft w:val="0"/>
          <w:marRight w:val="0"/>
          <w:marTop w:val="0"/>
          <w:marBottom w:val="0"/>
          <w:divBdr>
            <w:top w:val="none" w:sz="0" w:space="0" w:color="auto"/>
            <w:left w:val="none" w:sz="0" w:space="0" w:color="auto"/>
            <w:bottom w:val="none" w:sz="0" w:space="0" w:color="auto"/>
            <w:right w:val="none" w:sz="0" w:space="0" w:color="auto"/>
          </w:divBdr>
        </w:div>
        <w:div w:id="2061900073">
          <w:marLeft w:val="0"/>
          <w:marRight w:val="0"/>
          <w:marTop w:val="0"/>
          <w:marBottom w:val="0"/>
          <w:divBdr>
            <w:top w:val="none" w:sz="0" w:space="0" w:color="auto"/>
            <w:left w:val="none" w:sz="0" w:space="0" w:color="auto"/>
            <w:bottom w:val="none" w:sz="0" w:space="0" w:color="auto"/>
            <w:right w:val="none" w:sz="0" w:space="0" w:color="auto"/>
          </w:divBdr>
        </w:div>
        <w:div w:id="2062942438">
          <w:marLeft w:val="0"/>
          <w:marRight w:val="0"/>
          <w:marTop w:val="0"/>
          <w:marBottom w:val="0"/>
          <w:divBdr>
            <w:top w:val="none" w:sz="0" w:space="0" w:color="auto"/>
            <w:left w:val="none" w:sz="0" w:space="0" w:color="auto"/>
            <w:bottom w:val="none" w:sz="0" w:space="0" w:color="auto"/>
            <w:right w:val="none" w:sz="0" w:space="0" w:color="auto"/>
          </w:divBdr>
        </w:div>
      </w:divsChild>
    </w:div>
    <w:div w:id="363213523">
      <w:bodyDiv w:val="1"/>
      <w:marLeft w:val="0"/>
      <w:marRight w:val="0"/>
      <w:marTop w:val="0"/>
      <w:marBottom w:val="0"/>
      <w:divBdr>
        <w:top w:val="none" w:sz="0" w:space="0" w:color="auto"/>
        <w:left w:val="none" w:sz="0" w:space="0" w:color="auto"/>
        <w:bottom w:val="none" w:sz="0" w:space="0" w:color="auto"/>
        <w:right w:val="none" w:sz="0" w:space="0" w:color="auto"/>
      </w:divBdr>
    </w:div>
    <w:div w:id="363872171">
      <w:bodyDiv w:val="1"/>
      <w:marLeft w:val="0"/>
      <w:marRight w:val="0"/>
      <w:marTop w:val="0"/>
      <w:marBottom w:val="0"/>
      <w:divBdr>
        <w:top w:val="none" w:sz="0" w:space="0" w:color="auto"/>
        <w:left w:val="none" w:sz="0" w:space="0" w:color="auto"/>
        <w:bottom w:val="none" w:sz="0" w:space="0" w:color="auto"/>
        <w:right w:val="none" w:sz="0" w:space="0" w:color="auto"/>
      </w:divBdr>
    </w:div>
    <w:div w:id="368455729">
      <w:bodyDiv w:val="1"/>
      <w:marLeft w:val="0"/>
      <w:marRight w:val="0"/>
      <w:marTop w:val="0"/>
      <w:marBottom w:val="0"/>
      <w:divBdr>
        <w:top w:val="none" w:sz="0" w:space="0" w:color="auto"/>
        <w:left w:val="none" w:sz="0" w:space="0" w:color="auto"/>
        <w:bottom w:val="none" w:sz="0" w:space="0" w:color="auto"/>
        <w:right w:val="none" w:sz="0" w:space="0" w:color="auto"/>
      </w:divBdr>
    </w:div>
    <w:div w:id="378018224">
      <w:bodyDiv w:val="1"/>
      <w:marLeft w:val="0"/>
      <w:marRight w:val="0"/>
      <w:marTop w:val="0"/>
      <w:marBottom w:val="0"/>
      <w:divBdr>
        <w:top w:val="none" w:sz="0" w:space="0" w:color="auto"/>
        <w:left w:val="none" w:sz="0" w:space="0" w:color="auto"/>
        <w:bottom w:val="none" w:sz="0" w:space="0" w:color="auto"/>
        <w:right w:val="none" w:sz="0" w:space="0" w:color="auto"/>
      </w:divBdr>
    </w:div>
    <w:div w:id="378208485">
      <w:bodyDiv w:val="1"/>
      <w:marLeft w:val="0"/>
      <w:marRight w:val="0"/>
      <w:marTop w:val="0"/>
      <w:marBottom w:val="0"/>
      <w:divBdr>
        <w:top w:val="none" w:sz="0" w:space="0" w:color="auto"/>
        <w:left w:val="none" w:sz="0" w:space="0" w:color="auto"/>
        <w:bottom w:val="none" w:sz="0" w:space="0" w:color="auto"/>
        <w:right w:val="none" w:sz="0" w:space="0" w:color="auto"/>
      </w:divBdr>
    </w:div>
    <w:div w:id="379283097">
      <w:bodyDiv w:val="1"/>
      <w:marLeft w:val="0"/>
      <w:marRight w:val="0"/>
      <w:marTop w:val="0"/>
      <w:marBottom w:val="0"/>
      <w:divBdr>
        <w:top w:val="none" w:sz="0" w:space="0" w:color="auto"/>
        <w:left w:val="none" w:sz="0" w:space="0" w:color="auto"/>
        <w:bottom w:val="none" w:sz="0" w:space="0" w:color="auto"/>
        <w:right w:val="none" w:sz="0" w:space="0" w:color="auto"/>
      </w:divBdr>
    </w:div>
    <w:div w:id="379551527">
      <w:bodyDiv w:val="1"/>
      <w:marLeft w:val="0"/>
      <w:marRight w:val="0"/>
      <w:marTop w:val="0"/>
      <w:marBottom w:val="0"/>
      <w:divBdr>
        <w:top w:val="none" w:sz="0" w:space="0" w:color="auto"/>
        <w:left w:val="none" w:sz="0" w:space="0" w:color="auto"/>
        <w:bottom w:val="none" w:sz="0" w:space="0" w:color="auto"/>
        <w:right w:val="none" w:sz="0" w:space="0" w:color="auto"/>
      </w:divBdr>
    </w:div>
    <w:div w:id="393238811">
      <w:bodyDiv w:val="1"/>
      <w:marLeft w:val="0"/>
      <w:marRight w:val="0"/>
      <w:marTop w:val="0"/>
      <w:marBottom w:val="0"/>
      <w:divBdr>
        <w:top w:val="none" w:sz="0" w:space="0" w:color="auto"/>
        <w:left w:val="none" w:sz="0" w:space="0" w:color="auto"/>
        <w:bottom w:val="none" w:sz="0" w:space="0" w:color="auto"/>
        <w:right w:val="none" w:sz="0" w:space="0" w:color="auto"/>
      </w:divBdr>
    </w:div>
    <w:div w:id="394473132">
      <w:bodyDiv w:val="1"/>
      <w:marLeft w:val="0"/>
      <w:marRight w:val="0"/>
      <w:marTop w:val="0"/>
      <w:marBottom w:val="0"/>
      <w:divBdr>
        <w:top w:val="none" w:sz="0" w:space="0" w:color="auto"/>
        <w:left w:val="none" w:sz="0" w:space="0" w:color="auto"/>
        <w:bottom w:val="none" w:sz="0" w:space="0" w:color="auto"/>
        <w:right w:val="none" w:sz="0" w:space="0" w:color="auto"/>
      </w:divBdr>
    </w:div>
    <w:div w:id="397366522">
      <w:bodyDiv w:val="1"/>
      <w:marLeft w:val="0"/>
      <w:marRight w:val="0"/>
      <w:marTop w:val="0"/>
      <w:marBottom w:val="0"/>
      <w:divBdr>
        <w:top w:val="none" w:sz="0" w:space="0" w:color="auto"/>
        <w:left w:val="none" w:sz="0" w:space="0" w:color="auto"/>
        <w:bottom w:val="none" w:sz="0" w:space="0" w:color="auto"/>
        <w:right w:val="none" w:sz="0" w:space="0" w:color="auto"/>
      </w:divBdr>
      <w:divsChild>
        <w:div w:id="922030532">
          <w:marLeft w:val="0"/>
          <w:marRight w:val="0"/>
          <w:marTop w:val="0"/>
          <w:marBottom w:val="0"/>
          <w:divBdr>
            <w:top w:val="none" w:sz="0" w:space="0" w:color="auto"/>
            <w:left w:val="none" w:sz="0" w:space="0" w:color="auto"/>
            <w:bottom w:val="none" w:sz="0" w:space="0" w:color="auto"/>
            <w:right w:val="none" w:sz="0" w:space="0" w:color="auto"/>
          </w:divBdr>
          <w:divsChild>
            <w:div w:id="1182166292">
              <w:marLeft w:val="0"/>
              <w:marRight w:val="0"/>
              <w:marTop w:val="0"/>
              <w:marBottom w:val="0"/>
              <w:divBdr>
                <w:top w:val="none" w:sz="0" w:space="0" w:color="auto"/>
                <w:left w:val="none" w:sz="0" w:space="0" w:color="auto"/>
                <w:bottom w:val="none" w:sz="0" w:space="0" w:color="auto"/>
                <w:right w:val="none" w:sz="0" w:space="0" w:color="auto"/>
              </w:divBdr>
              <w:divsChild>
                <w:div w:id="712925453">
                  <w:marLeft w:val="0"/>
                  <w:marRight w:val="0"/>
                  <w:marTop w:val="0"/>
                  <w:marBottom w:val="0"/>
                  <w:divBdr>
                    <w:top w:val="none" w:sz="0" w:space="0" w:color="auto"/>
                    <w:left w:val="none" w:sz="0" w:space="0" w:color="auto"/>
                    <w:bottom w:val="none" w:sz="0" w:space="0" w:color="auto"/>
                    <w:right w:val="none" w:sz="0" w:space="0" w:color="auto"/>
                  </w:divBdr>
                  <w:divsChild>
                    <w:div w:id="1764842463">
                      <w:marLeft w:val="0"/>
                      <w:marRight w:val="0"/>
                      <w:marTop w:val="0"/>
                      <w:marBottom w:val="0"/>
                      <w:divBdr>
                        <w:top w:val="none" w:sz="0" w:space="0" w:color="auto"/>
                        <w:left w:val="none" w:sz="0" w:space="0" w:color="auto"/>
                        <w:bottom w:val="none" w:sz="0" w:space="0" w:color="auto"/>
                        <w:right w:val="none" w:sz="0" w:space="0" w:color="auto"/>
                      </w:divBdr>
                      <w:divsChild>
                        <w:div w:id="102270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404485">
      <w:bodyDiv w:val="1"/>
      <w:marLeft w:val="0"/>
      <w:marRight w:val="0"/>
      <w:marTop w:val="0"/>
      <w:marBottom w:val="0"/>
      <w:divBdr>
        <w:top w:val="none" w:sz="0" w:space="0" w:color="auto"/>
        <w:left w:val="none" w:sz="0" w:space="0" w:color="auto"/>
        <w:bottom w:val="none" w:sz="0" w:space="0" w:color="auto"/>
        <w:right w:val="none" w:sz="0" w:space="0" w:color="auto"/>
      </w:divBdr>
    </w:div>
    <w:div w:id="398600500">
      <w:bodyDiv w:val="1"/>
      <w:marLeft w:val="0"/>
      <w:marRight w:val="0"/>
      <w:marTop w:val="0"/>
      <w:marBottom w:val="0"/>
      <w:divBdr>
        <w:top w:val="none" w:sz="0" w:space="0" w:color="auto"/>
        <w:left w:val="none" w:sz="0" w:space="0" w:color="auto"/>
        <w:bottom w:val="none" w:sz="0" w:space="0" w:color="auto"/>
        <w:right w:val="none" w:sz="0" w:space="0" w:color="auto"/>
      </w:divBdr>
    </w:div>
    <w:div w:id="401174923">
      <w:bodyDiv w:val="1"/>
      <w:marLeft w:val="0"/>
      <w:marRight w:val="0"/>
      <w:marTop w:val="0"/>
      <w:marBottom w:val="0"/>
      <w:divBdr>
        <w:top w:val="none" w:sz="0" w:space="0" w:color="auto"/>
        <w:left w:val="none" w:sz="0" w:space="0" w:color="auto"/>
        <w:bottom w:val="none" w:sz="0" w:space="0" w:color="auto"/>
        <w:right w:val="none" w:sz="0" w:space="0" w:color="auto"/>
      </w:divBdr>
    </w:div>
    <w:div w:id="410273906">
      <w:bodyDiv w:val="1"/>
      <w:marLeft w:val="0"/>
      <w:marRight w:val="0"/>
      <w:marTop w:val="0"/>
      <w:marBottom w:val="0"/>
      <w:divBdr>
        <w:top w:val="none" w:sz="0" w:space="0" w:color="auto"/>
        <w:left w:val="none" w:sz="0" w:space="0" w:color="auto"/>
        <w:bottom w:val="none" w:sz="0" w:space="0" w:color="auto"/>
        <w:right w:val="none" w:sz="0" w:space="0" w:color="auto"/>
      </w:divBdr>
    </w:div>
    <w:div w:id="411975464">
      <w:bodyDiv w:val="1"/>
      <w:marLeft w:val="0"/>
      <w:marRight w:val="0"/>
      <w:marTop w:val="0"/>
      <w:marBottom w:val="0"/>
      <w:divBdr>
        <w:top w:val="none" w:sz="0" w:space="0" w:color="auto"/>
        <w:left w:val="none" w:sz="0" w:space="0" w:color="auto"/>
        <w:bottom w:val="none" w:sz="0" w:space="0" w:color="auto"/>
        <w:right w:val="none" w:sz="0" w:space="0" w:color="auto"/>
      </w:divBdr>
    </w:div>
    <w:div w:id="416708198">
      <w:bodyDiv w:val="1"/>
      <w:marLeft w:val="0"/>
      <w:marRight w:val="0"/>
      <w:marTop w:val="0"/>
      <w:marBottom w:val="0"/>
      <w:divBdr>
        <w:top w:val="none" w:sz="0" w:space="0" w:color="auto"/>
        <w:left w:val="none" w:sz="0" w:space="0" w:color="auto"/>
        <w:bottom w:val="none" w:sz="0" w:space="0" w:color="auto"/>
        <w:right w:val="none" w:sz="0" w:space="0" w:color="auto"/>
      </w:divBdr>
    </w:div>
    <w:div w:id="421492255">
      <w:bodyDiv w:val="1"/>
      <w:marLeft w:val="0"/>
      <w:marRight w:val="0"/>
      <w:marTop w:val="0"/>
      <w:marBottom w:val="0"/>
      <w:divBdr>
        <w:top w:val="none" w:sz="0" w:space="0" w:color="auto"/>
        <w:left w:val="none" w:sz="0" w:space="0" w:color="auto"/>
        <w:bottom w:val="none" w:sz="0" w:space="0" w:color="auto"/>
        <w:right w:val="none" w:sz="0" w:space="0" w:color="auto"/>
      </w:divBdr>
    </w:div>
    <w:div w:id="425343260">
      <w:bodyDiv w:val="1"/>
      <w:marLeft w:val="0"/>
      <w:marRight w:val="0"/>
      <w:marTop w:val="0"/>
      <w:marBottom w:val="0"/>
      <w:divBdr>
        <w:top w:val="none" w:sz="0" w:space="0" w:color="auto"/>
        <w:left w:val="none" w:sz="0" w:space="0" w:color="auto"/>
        <w:bottom w:val="none" w:sz="0" w:space="0" w:color="auto"/>
        <w:right w:val="none" w:sz="0" w:space="0" w:color="auto"/>
      </w:divBdr>
    </w:div>
    <w:div w:id="445735012">
      <w:bodyDiv w:val="1"/>
      <w:marLeft w:val="0"/>
      <w:marRight w:val="0"/>
      <w:marTop w:val="0"/>
      <w:marBottom w:val="0"/>
      <w:divBdr>
        <w:top w:val="none" w:sz="0" w:space="0" w:color="auto"/>
        <w:left w:val="none" w:sz="0" w:space="0" w:color="auto"/>
        <w:bottom w:val="none" w:sz="0" w:space="0" w:color="auto"/>
        <w:right w:val="none" w:sz="0" w:space="0" w:color="auto"/>
      </w:divBdr>
    </w:div>
    <w:div w:id="447048375">
      <w:bodyDiv w:val="1"/>
      <w:marLeft w:val="0"/>
      <w:marRight w:val="0"/>
      <w:marTop w:val="0"/>
      <w:marBottom w:val="0"/>
      <w:divBdr>
        <w:top w:val="none" w:sz="0" w:space="0" w:color="auto"/>
        <w:left w:val="none" w:sz="0" w:space="0" w:color="auto"/>
        <w:bottom w:val="none" w:sz="0" w:space="0" w:color="auto"/>
        <w:right w:val="none" w:sz="0" w:space="0" w:color="auto"/>
      </w:divBdr>
      <w:divsChild>
        <w:div w:id="602222169">
          <w:marLeft w:val="0"/>
          <w:marRight w:val="0"/>
          <w:marTop w:val="0"/>
          <w:marBottom w:val="0"/>
          <w:divBdr>
            <w:top w:val="none" w:sz="0" w:space="0" w:color="auto"/>
            <w:left w:val="none" w:sz="0" w:space="0" w:color="auto"/>
            <w:bottom w:val="none" w:sz="0" w:space="0" w:color="auto"/>
            <w:right w:val="none" w:sz="0" w:space="0" w:color="auto"/>
          </w:divBdr>
        </w:div>
      </w:divsChild>
    </w:div>
    <w:div w:id="460684223">
      <w:bodyDiv w:val="1"/>
      <w:marLeft w:val="0"/>
      <w:marRight w:val="0"/>
      <w:marTop w:val="0"/>
      <w:marBottom w:val="0"/>
      <w:divBdr>
        <w:top w:val="none" w:sz="0" w:space="0" w:color="auto"/>
        <w:left w:val="none" w:sz="0" w:space="0" w:color="auto"/>
        <w:bottom w:val="none" w:sz="0" w:space="0" w:color="auto"/>
        <w:right w:val="none" w:sz="0" w:space="0" w:color="auto"/>
      </w:divBdr>
    </w:div>
    <w:div w:id="465704289">
      <w:bodyDiv w:val="1"/>
      <w:marLeft w:val="0"/>
      <w:marRight w:val="0"/>
      <w:marTop w:val="0"/>
      <w:marBottom w:val="0"/>
      <w:divBdr>
        <w:top w:val="none" w:sz="0" w:space="0" w:color="auto"/>
        <w:left w:val="none" w:sz="0" w:space="0" w:color="auto"/>
        <w:bottom w:val="none" w:sz="0" w:space="0" w:color="auto"/>
        <w:right w:val="none" w:sz="0" w:space="0" w:color="auto"/>
      </w:divBdr>
    </w:div>
    <w:div w:id="468478532">
      <w:bodyDiv w:val="1"/>
      <w:marLeft w:val="0"/>
      <w:marRight w:val="0"/>
      <w:marTop w:val="0"/>
      <w:marBottom w:val="0"/>
      <w:divBdr>
        <w:top w:val="none" w:sz="0" w:space="0" w:color="auto"/>
        <w:left w:val="none" w:sz="0" w:space="0" w:color="auto"/>
        <w:bottom w:val="none" w:sz="0" w:space="0" w:color="auto"/>
        <w:right w:val="none" w:sz="0" w:space="0" w:color="auto"/>
      </w:divBdr>
    </w:div>
    <w:div w:id="480730892">
      <w:bodyDiv w:val="1"/>
      <w:marLeft w:val="0"/>
      <w:marRight w:val="0"/>
      <w:marTop w:val="0"/>
      <w:marBottom w:val="0"/>
      <w:divBdr>
        <w:top w:val="none" w:sz="0" w:space="0" w:color="auto"/>
        <w:left w:val="none" w:sz="0" w:space="0" w:color="auto"/>
        <w:bottom w:val="none" w:sz="0" w:space="0" w:color="auto"/>
        <w:right w:val="none" w:sz="0" w:space="0" w:color="auto"/>
      </w:divBdr>
    </w:div>
    <w:div w:id="497497938">
      <w:bodyDiv w:val="1"/>
      <w:marLeft w:val="0"/>
      <w:marRight w:val="0"/>
      <w:marTop w:val="0"/>
      <w:marBottom w:val="0"/>
      <w:divBdr>
        <w:top w:val="none" w:sz="0" w:space="0" w:color="auto"/>
        <w:left w:val="none" w:sz="0" w:space="0" w:color="auto"/>
        <w:bottom w:val="none" w:sz="0" w:space="0" w:color="auto"/>
        <w:right w:val="none" w:sz="0" w:space="0" w:color="auto"/>
      </w:divBdr>
      <w:divsChild>
        <w:div w:id="514881028">
          <w:marLeft w:val="0"/>
          <w:marRight w:val="0"/>
          <w:marTop w:val="0"/>
          <w:marBottom w:val="0"/>
          <w:divBdr>
            <w:top w:val="none" w:sz="0" w:space="0" w:color="auto"/>
            <w:left w:val="none" w:sz="0" w:space="0" w:color="auto"/>
            <w:bottom w:val="none" w:sz="0" w:space="0" w:color="auto"/>
            <w:right w:val="none" w:sz="0" w:space="0" w:color="auto"/>
          </w:divBdr>
        </w:div>
      </w:divsChild>
    </w:div>
    <w:div w:id="499659763">
      <w:bodyDiv w:val="1"/>
      <w:marLeft w:val="0"/>
      <w:marRight w:val="0"/>
      <w:marTop w:val="0"/>
      <w:marBottom w:val="0"/>
      <w:divBdr>
        <w:top w:val="none" w:sz="0" w:space="0" w:color="auto"/>
        <w:left w:val="none" w:sz="0" w:space="0" w:color="auto"/>
        <w:bottom w:val="none" w:sz="0" w:space="0" w:color="auto"/>
        <w:right w:val="none" w:sz="0" w:space="0" w:color="auto"/>
      </w:divBdr>
    </w:div>
    <w:div w:id="501165645">
      <w:bodyDiv w:val="1"/>
      <w:marLeft w:val="0"/>
      <w:marRight w:val="0"/>
      <w:marTop w:val="0"/>
      <w:marBottom w:val="0"/>
      <w:divBdr>
        <w:top w:val="none" w:sz="0" w:space="0" w:color="auto"/>
        <w:left w:val="none" w:sz="0" w:space="0" w:color="auto"/>
        <w:bottom w:val="none" w:sz="0" w:space="0" w:color="auto"/>
        <w:right w:val="none" w:sz="0" w:space="0" w:color="auto"/>
      </w:divBdr>
    </w:div>
    <w:div w:id="511845525">
      <w:bodyDiv w:val="1"/>
      <w:marLeft w:val="0"/>
      <w:marRight w:val="0"/>
      <w:marTop w:val="0"/>
      <w:marBottom w:val="0"/>
      <w:divBdr>
        <w:top w:val="none" w:sz="0" w:space="0" w:color="auto"/>
        <w:left w:val="none" w:sz="0" w:space="0" w:color="auto"/>
        <w:bottom w:val="none" w:sz="0" w:space="0" w:color="auto"/>
        <w:right w:val="none" w:sz="0" w:space="0" w:color="auto"/>
      </w:divBdr>
    </w:div>
    <w:div w:id="512375531">
      <w:bodyDiv w:val="1"/>
      <w:marLeft w:val="0"/>
      <w:marRight w:val="0"/>
      <w:marTop w:val="0"/>
      <w:marBottom w:val="0"/>
      <w:divBdr>
        <w:top w:val="none" w:sz="0" w:space="0" w:color="auto"/>
        <w:left w:val="none" w:sz="0" w:space="0" w:color="auto"/>
        <w:bottom w:val="none" w:sz="0" w:space="0" w:color="auto"/>
        <w:right w:val="none" w:sz="0" w:space="0" w:color="auto"/>
      </w:divBdr>
    </w:div>
    <w:div w:id="515265961">
      <w:bodyDiv w:val="1"/>
      <w:marLeft w:val="0"/>
      <w:marRight w:val="0"/>
      <w:marTop w:val="0"/>
      <w:marBottom w:val="0"/>
      <w:divBdr>
        <w:top w:val="none" w:sz="0" w:space="0" w:color="auto"/>
        <w:left w:val="none" w:sz="0" w:space="0" w:color="auto"/>
        <w:bottom w:val="none" w:sz="0" w:space="0" w:color="auto"/>
        <w:right w:val="none" w:sz="0" w:space="0" w:color="auto"/>
      </w:divBdr>
      <w:divsChild>
        <w:div w:id="1986736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7764794">
              <w:marLeft w:val="0"/>
              <w:marRight w:val="0"/>
              <w:marTop w:val="0"/>
              <w:marBottom w:val="0"/>
              <w:divBdr>
                <w:top w:val="none" w:sz="0" w:space="0" w:color="auto"/>
                <w:left w:val="none" w:sz="0" w:space="0" w:color="auto"/>
                <w:bottom w:val="none" w:sz="0" w:space="0" w:color="auto"/>
                <w:right w:val="none" w:sz="0" w:space="0" w:color="auto"/>
              </w:divBdr>
              <w:divsChild>
                <w:div w:id="2050565773">
                  <w:marLeft w:val="0"/>
                  <w:marRight w:val="0"/>
                  <w:marTop w:val="0"/>
                  <w:marBottom w:val="0"/>
                  <w:divBdr>
                    <w:top w:val="none" w:sz="0" w:space="0" w:color="auto"/>
                    <w:left w:val="none" w:sz="0" w:space="0" w:color="auto"/>
                    <w:bottom w:val="none" w:sz="0" w:space="0" w:color="auto"/>
                    <w:right w:val="none" w:sz="0" w:space="0" w:color="auto"/>
                  </w:divBdr>
                  <w:divsChild>
                    <w:div w:id="1864594190">
                      <w:marLeft w:val="0"/>
                      <w:marRight w:val="0"/>
                      <w:marTop w:val="0"/>
                      <w:marBottom w:val="0"/>
                      <w:divBdr>
                        <w:top w:val="none" w:sz="0" w:space="0" w:color="auto"/>
                        <w:left w:val="none" w:sz="0" w:space="0" w:color="auto"/>
                        <w:bottom w:val="none" w:sz="0" w:space="0" w:color="auto"/>
                        <w:right w:val="none" w:sz="0" w:space="0" w:color="auto"/>
                      </w:divBdr>
                      <w:divsChild>
                        <w:div w:id="1768116289">
                          <w:marLeft w:val="0"/>
                          <w:marRight w:val="0"/>
                          <w:marTop w:val="0"/>
                          <w:marBottom w:val="0"/>
                          <w:divBdr>
                            <w:top w:val="none" w:sz="0" w:space="0" w:color="auto"/>
                            <w:left w:val="none" w:sz="0" w:space="0" w:color="auto"/>
                            <w:bottom w:val="none" w:sz="0" w:space="0" w:color="auto"/>
                            <w:right w:val="none" w:sz="0" w:space="0" w:color="auto"/>
                          </w:divBdr>
                          <w:divsChild>
                            <w:div w:id="86197827">
                              <w:marLeft w:val="0"/>
                              <w:marRight w:val="0"/>
                              <w:marTop w:val="0"/>
                              <w:marBottom w:val="0"/>
                              <w:divBdr>
                                <w:top w:val="none" w:sz="0" w:space="0" w:color="auto"/>
                                <w:left w:val="none" w:sz="0" w:space="0" w:color="auto"/>
                                <w:bottom w:val="none" w:sz="0" w:space="0" w:color="auto"/>
                                <w:right w:val="none" w:sz="0" w:space="0" w:color="auto"/>
                              </w:divBdr>
                              <w:divsChild>
                                <w:div w:id="382604646">
                                  <w:marLeft w:val="0"/>
                                  <w:marRight w:val="0"/>
                                  <w:marTop w:val="0"/>
                                  <w:marBottom w:val="0"/>
                                  <w:divBdr>
                                    <w:top w:val="none" w:sz="0" w:space="0" w:color="auto"/>
                                    <w:left w:val="none" w:sz="0" w:space="0" w:color="auto"/>
                                    <w:bottom w:val="none" w:sz="0" w:space="0" w:color="auto"/>
                                    <w:right w:val="none" w:sz="0" w:space="0" w:color="auto"/>
                                  </w:divBdr>
                                </w:div>
                              </w:divsChild>
                            </w:div>
                            <w:div w:id="787890915">
                              <w:marLeft w:val="0"/>
                              <w:marRight w:val="0"/>
                              <w:marTop w:val="0"/>
                              <w:marBottom w:val="0"/>
                              <w:divBdr>
                                <w:top w:val="none" w:sz="0" w:space="0" w:color="auto"/>
                                <w:left w:val="none" w:sz="0" w:space="0" w:color="auto"/>
                                <w:bottom w:val="none" w:sz="0" w:space="0" w:color="auto"/>
                                <w:right w:val="none" w:sz="0" w:space="0" w:color="auto"/>
                              </w:divBdr>
                              <w:divsChild>
                                <w:div w:id="1431123119">
                                  <w:marLeft w:val="0"/>
                                  <w:marRight w:val="0"/>
                                  <w:marTop w:val="0"/>
                                  <w:marBottom w:val="0"/>
                                  <w:divBdr>
                                    <w:top w:val="none" w:sz="0" w:space="0" w:color="auto"/>
                                    <w:left w:val="none" w:sz="0" w:space="0" w:color="auto"/>
                                    <w:bottom w:val="none" w:sz="0" w:space="0" w:color="auto"/>
                                    <w:right w:val="none" w:sz="0" w:space="0" w:color="auto"/>
                                  </w:divBdr>
                                </w:div>
                              </w:divsChild>
                            </w:div>
                            <w:div w:id="816845395">
                              <w:marLeft w:val="0"/>
                              <w:marRight w:val="0"/>
                              <w:marTop w:val="0"/>
                              <w:marBottom w:val="0"/>
                              <w:divBdr>
                                <w:top w:val="none" w:sz="0" w:space="0" w:color="auto"/>
                                <w:left w:val="none" w:sz="0" w:space="0" w:color="auto"/>
                                <w:bottom w:val="none" w:sz="0" w:space="0" w:color="auto"/>
                                <w:right w:val="none" w:sz="0" w:space="0" w:color="auto"/>
                              </w:divBdr>
                              <w:divsChild>
                                <w:div w:id="449398990">
                                  <w:marLeft w:val="0"/>
                                  <w:marRight w:val="0"/>
                                  <w:marTop w:val="0"/>
                                  <w:marBottom w:val="0"/>
                                  <w:divBdr>
                                    <w:top w:val="none" w:sz="0" w:space="0" w:color="auto"/>
                                    <w:left w:val="none" w:sz="0" w:space="0" w:color="auto"/>
                                    <w:bottom w:val="none" w:sz="0" w:space="0" w:color="auto"/>
                                    <w:right w:val="none" w:sz="0" w:space="0" w:color="auto"/>
                                  </w:divBdr>
                                </w:div>
                              </w:divsChild>
                            </w:div>
                            <w:div w:id="1216621206">
                              <w:marLeft w:val="0"/>
                              <w:marRight w:val="0"/>
                              <w:marTop w:val="0"/>
                              <w:marBottom w:val="0"/>
                              <w:divBdr>
                                <w:top w:val="none" w:sz="0" w:space="0" w:color="auto"/>
                                <w:left w:val="none" w:sz="0" w:space="0" w:color="auto"/>
                                <w:bottom w:val="none" w:sz="0" w:space="0" w:color="auto"/>
                                <w:right w:val="none" w:sz="0" w:space="0" w:color="auto"/>
                              </w:divBdr>
                              <w:divsChild>
                                <w:div w:id="1970239655">
                                  <w:marLeft w:val="0"/>
                                  <w:marRight w:val="0"/>
                                  <w:marTop w:val="0"/>
                                  <w:marBottom w:val="0"/>
                                  <w:divBdr>
                                    <w:top w:val="none" w:sz="0" w:space="0" w:color="auto"/>
                                    <w:left w:val="none" w:sz="0" w:space="0" w:color="auto"/>
                                    <w:bottom w:val="none" w:sz="0" w:space="0" w:color="auto"/>
                                    <w:right w:val="none" w:sz="0" w:space="0" w:color="auto"/>
                                  </w:divBdr>
                                </w:div>
                              </w:divsChild>
                            </w:div>
                            <w:div w:id="1618634478">
                              <w:marLeft w:val="0"/>
                              <w:marRight w:val="0"/>
                              <w:marTop w:val="0"/>
                              <w:marBottom w:val="0"/>
                              <w:divBdr>
                                <w:top w:val="none" w:sz="0" w:space="0" w:color="auto"/>
                                <w:left w:val="none" w:sz="0" w:space="0" w:color="auto"/>
                                <w:bottom w:val="none" w:sz="0" w:space="0" w:color="auto"/>
                                <w:right w:val="none" w:sz="0" w:space="0" w:color="auto"/>
                              </w:divBdr>
                              <w:divsChild>
                                <w:div w:id="492186833">
                                  <w:marLeft w:val="0"/>
                                  <w:marRight w:val="0"/>
                                  <w:marTop w:val="0"/>
                                  <w:marBottom w:val="0"/>
                                  <w:divBdr>
                                    <w:top w:val="none" w:sz="0" w:space="0" w:color="auto"/>
                                    <w:left w:val="none" w:sz="0" w:space="0" w:color="auto"/>
                                    <w:bottom w:val="none" w:sz="0" w:space="0" w:color="auto"/>
                                    <w:right w:val="none" w:sz="0" w:space="0" w:color="auto"/>
                                  </w:divBdr>
                                  <w:divsChild>
                                    <w:div w:id="1225481420">
                                      <w:marLeft w:val="0"/>
                                      <w:marRight w:val="0"/>
                                      <w:marTop w:val="0"/>
                                      <w:marBottom w:val="0"/>
                                      <w:divBdr>
                                        <w:top w:val="none" w:sz="0" w:space="0" w:color="auto"/>
                                        <w:left w:val="none" w:sz="0" w:space="0" w:color="auto"/>
                                        <w:bottom w:val="none" w:sz="0" w:space="0" w:color="auto"/>
                                        <w:right w:val="none" w:sz="0" w:space="0" w:color="auto"/>
                                      </w:divBdr>
                                    </w:div>
                                  </w:divsChild>
                                </w:div>
                                <w:div w:id="703409685">
                                  <w:marLeft w:val="0"/>
                                  <w:marRight w:val="0"/>
                                  <w:marTop w:val="0"/>
                                  <w:marBottom w:val="0"/>
                                  <w:divBdr>
                                    <w:top w:val="none" w:sz="0" w:space="0" w:color="auto"/>
                                    <w:left w:val="none" w:sz="0" w:space="0" w:color="auto"/>
                                    <w:bottom w:val="none" w:sz="0" w:space="0" w:color="auto"/>
                                    <w:right w:val="none" w:sz="0" w:space="0" w:color="auto"/>
                                  </w:divBdr>
                                  <w:divsChild>
                                    <w:div w:id="1347248086">
                                      <w:marLeft w:val="0"/>
                                      <w:marRight w:val="0"/>
                                      <w:marTop w:val="0"/>
                                      <w:marBottom w:val="0"/>
                                      <w:divBdr>
                                        <w:top w:val="none" w:sz="0" w:space="0" w:color="auto"/>
                                        <w:left w:val="none" w:sz="0" w:space="0" w:color="auto"/>
                                        <w:bottom w:val="none" w:sz="0" w:space="0" w:color="auto"/>
                                        <w:right w:val="none" w:sz="0" w:space="0" w:color="auto"/>
                                      </w:divBdr>
                                    </w:div>
                                  </w:divsChild>
                                </w:div>
                                <w:div w:id="957565425">
                                  <w:marLeft w:val="0"/>
                                  <w:marRight w:val="0"/>
                                  <w:marTop w:val="0"/>
                                  <w:marBottom w:val="0"/>
                                  <w:divBdr>
                                    <w:top w:val="none" w:sz="0" w:space="0" w:color="auto"/>
                                    <w:left w:val="none" w:sz="0" w:space="0" w:color="auto"/>
                                    <w:bottom w:val="none" w:sz="0" w:space="0" w:color="auto"/>
                                    <w:right w:val="none" w:sz="0" w:space="0" w:color="auto"/>
                                  </w:divBdr>
                                  <w:divsChild>
                                    <w:div w:id="18967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395179">
      <w:bodyDiv w:val="1"/>
      <w:marLeft w:val="0"/>
      <w:marRight w:val="0"/>
      <w:marTop w:val="0"/>
      <w:marBottom w:val="0"/>
      <w:divBdr>
        <w:top w:val="none" w:sz="0" w:space="0" w:color="auto"/>
        <w:left w:val="none" w:sz="0" w:space="0" w:color="auto"/>
        <w:bottom w:val="none" w:sz="0" w:space="0" w:color="auto"/>
        <w:right w:val="none" w:sz="0" w:space="0" w:color="auto"/>
      </w:divBdr>
    </w:div>
    <w:div w:id="519780030">
      <w:bodyDiv w:val="1"/>
      <w:marLeft w:val="0"/>
      <w:marRight w:val="0"/>
      <w:marTop w:val="0"/>
      <w:marBottom w:val="0"/>
      <w:divBdr>
        <w:top w:val="none" w:sz="0" w:space="0" w:color="auto"/>
        <w:left w:val="none" w:sz="0" w:space="0" w:color="auto"/>
        <w:bottom w:val="none" w:sz="0" w:space="0" w:color="auto"/>
        <w:right w:val="none" w:sz="0" w:space="0" w:color="auto"/>
      </w:divBdr>
    </w:div>
    <w:div w:id="525141860">
      <w:bodyDiv w:val="1"/>
      <w:marLeft w:val="0"/>
      <w:marRight w:val="0"/>
      <w:marTop w:val="0"/>
      <w:marBottom w:val="0"/>
      <w:divBdr>
        <w:top w:val="none" w:sz="0" w:space="0" w:color="auto"/>
        <w:left w:val="none" w:sz="0" w:space="0" w:color="auto"/>
        <w:bottom w:val="none" w:sz="0" w:space="0" w:color="auto"/>
        <w:right w:val="none" w:sz="0" w:space="0" w:color="auto"/>
      </w:divBdr>
    </w:div>
    <w:div w:id="539778734">
      <w:bodyDiv w:val="1"/>
      <w:marLeft w:val="0"/>
      <w:marRight w:val="0"/>
      <w:marTop w:val="0"/>
      <w:marBottom w:val="0"/>
      <w:divBdr>
        <w:top w:val="none" w:sz="0" w:space="0" w:color="auto"/>
        <w:left w:val="none" w:sz="0" w:space="0" w:color="auto"/>
        <w:bottom w:val="none" w:sz="0" w:space="0" w:color="auto"/>
        <w:right w:val="none" w:sz="0" w:space="0" w:color="auto"/>
      </w:divBdr>
    </w:div>
    <w:div w:id="540367061">
      <w:bodyDiv w:val="1"/>
      <w:marLeft w:val="0"/>
      <w:marRight w:val="0"/>
      <w:marTop w:val="0"/>
      <w:marBottom w:val="0"/>
      <w:divBdr>
        <w:top w:val="none" w:sz="0" w:space="0" w:color="auto"/>
        <w:left w:val="none" w:sz="0" w:space="0" w:color="auto"/>
        <w:bottom w:val="none" w:sz="0" w:space="0" w:color="auto"/>
        <w:right w:val="none" w:sz="0" w:space="0" w:color="auto"/>
      </w:divBdr>
    </w:div>
    <w:div w:id="542983520">
      <w:bodyDiv w:val="1"/>
      <w:marLeft w:val="0"/>
      <w:marRight w:val="0"/>
      <w:marTop w:val="0"/>
      <w:marBottom w:val="0"/>
      <w:divBdr>
        <w:top w:val="none" w:sz="0" w:space="0" w:color="auto"/>
        <w:left w:val="none" w:sz="0" w:space="0" w:color="auto"/>
        <w:bottom w:val="none" w:sz="0" w:space="0" w:color="auto"/>
        <w:right w:val="none" w:sz="0" w:space="0" w:color="auto"/>
      </w:divBdr>
    </w:div>
    <w:div w:id="551111976">
      <w:bodyDiv w:val="1"/>
      <w:marLeft w:val="0"/>
      <w:marRight w:val="0"/>
      <w:marTop w:val="0"/>
      <w:marBottom w:val="0"/>
      <w:divBdr>
        <w:top w:val="none" w:sz="0" w:space="0" w:color="auto"/>
        <w:left w:val="none" w:sz="0" w:space="0" w:color="auto"/>
        <w:bottom w:val="none" w:sz="0" w:space="0" w:color="auto"/>
        <w:right w:val="none" w:sz="0" w:space="0" w:color="auto"/>
      </w:divBdr>
    </w:div>
    <w:div w:id="551625309">
      <w:bodyDiv w:val="1"/>
      <w:marLeft w:val="0"/>
      <w:marRight w:val="0"/>
      <w:marTop w:val="0"/>
      <w:marBottom w:val="0"/>
      <w:divBdr>
        <w:top w:val="none" w:sz="0" w:space="0" w:color="auto"/>
        <w:left w:val="none" w:sz="0" w:space="0" w:color="auto"/>
        <w:bottom w:val="none" w:sz="0" w:space="0" w:color="auto"/>
        <w:right w:val="none" w:sz="0" w:space="0" w:color="auto"/>
      </w:divBdr>
    </w:div>
    <w:div w:id="559706688">
      <w:bodyDiv w:val="1"/>
      <w:marLeft w:val="0"/>
      <w:marRight w:val="0"/>
      <w:marTop w:val="0"/>
      <w:marBottom w:val="0"/>
      <w:divBdr>
        <w:top w:val="none" w:sz="0" w:space="0" w:color="auto"/>
        <w:left w:val="none" w:sz="0" w:space="0" w:color="auto"/>
        <w:bottom w:val="none" w:sz="0" w:space="0" w:color="auto"/>
        <w:right w:val="none" w:sz="0" w:space="0" w:color="auto"/>
      </w:divBdr>
    </w:div>
    <w:div w:id="561411038">
      <w:bodyDiv w:val="1"/>
      <w:marLeft w:val="0"/>
      <w:marRight w:val="0"/>
      <w:marTop w:val="0"/>
      <w:marBottom w:val="0"/>
      <w:divBdr>
        <w:top w:val="none" w:sz="0" w:space="0" w:color="auto"/>
        <w:left w:val="none" w:sz="0" w:space="0" w:color="auto"/>
        <w:bottom w:val="none" w:sz="0" w:space="0" w:color="auto"/>
        <w:right w:val="none" w:sz="0" w:space="0" w:color="auto"/>
      </w:divBdr>
    </w:div>
    <w:div w:id="564528462">
      <w:bodyDiv w:val="1"/>
      <w:marLeft w:val="0"/>
      <w:marRight w:val="0"/>
      <w:marTop w:val="0"/>
      <w:marBottom w:val="0"/>
      <w:divBdr>
        <w:top w:val="none" w:sz="0" w:space="0" w:color="auto"/>
        <w:left w:val="none" w:sz="0" w:space="0" w:color="auto"/>
        <w:bottom w:val="none" w:sz="0" w:space="0" w:color="auto"/>
        <w:right w:val="none" w:sz="0" w:space="0" w:color="auto"/>
      </w:divBdr>
    </w:div>
    <w:div w:id="564754658">
      <w:bodyDiv w:val="1"/>
      <w:marLeft w:val="0"/>
      <w:marRight w:val="0"/>
      <w:marTop w:val="0"/>
      <w:marBottom w:val="0"/>
      <w:divBdr>
        <w:top w:val="none" w:sz="0" w:space="0" w:color="auto"/>
        <w:left w:val="none" w:sz="0" w:space="0" w:color="auto"/>
        <w:bottom w:val="none" w:sz="0" w:space="0" w:color="auto"/>
        <w:right w:val="none" w:sz="0" w:space="0" w:color="auto"/>
      </w:divBdr>
    </w:div>
    <w:div w:id="567114712">
      <w:bodyDiv w:val="1"/>
      <w:marLeft w:val="0"/>
      <w:marRight w:val="0"/>
      <w:marTop w:val="0"/>
      <w:marBottom w:val="0"/>
      <w:divBdr>
        <w:top w:val="none" w:sz="0" w:space="0" w:color="auto"/>
        <w:left w:val="none" w:sz="0" w:space="0" w:color="auto"/>
        <w:bottom w:val="none" w:sz="0" w:space="0" w:color="auto"/>
        <w:right w:val="none" w:sz="0" w:space="0" w:color="auto"/>
      </w:divBdr>
    </w:div>
    <w:div w:id="569313583">
      <w:bodyDiv w:val="1"/>
      <w:marLeft w:val="0"/>
      <w:marRight w:val="0"/>
      <w:marTop w:val="0"/>
      <w:marBottom w:val="0"/>
      <w:divBdr>
        <w:top w:val="none" w:sz="0" w:space="0" w:color="auto"/>
        <w:left w:val="none" w:sz="0" w:space="0" w:color="auto"/>
        <w:bottom w:val="none" w:sz="0" w:space="0" w:color="auto"/>
        <w:right w:val="none" w:sz="0" w:space="0" w:color="auto"/>
      </w:divBdr>
    </w:div>
    <w:div w:id="571891948">
      <w:bodyDiv w:val="1"/>
      <w:marLeft w:val="0"/>
      <w:marRight w:val="0"/>
      <w:marTop w:val="0"/>
      <w:marBottom w:val="0"/>
      <w:divBdr>
        <w:top w:val="none" w:sz="0" w:space="0" w:color="auto"/>
        <w:left w:val="none" w:sz="0" w:space="0" w:color="auto"/>
        <w:bottom w:val="none" w:sz="0" w:space="0" w:color="auto"/>
        <w:right w:val="none" w:sz="0" w:space="0" w:color="auto"/>
      </w:divBdr>
    </w:div>
    <w:div w:id="572853322">
      <w:bodyDiv w:val="1"/>
      <w:marLeft w:val="0"/>
      <w:marRight w:val="0"/>
      <w:marTop w:val="0"/>
      <w:marBottom w:val="0"/>
      <w:divBdr>
        <w:top w:val="none" w:sz="0" w:space="0" w:color="auto"/>
        <w:left w:val="none" w:sz="0" w:space="0" w:color="auto"/>
        <w:bottom w:val="none" w:sz="0" w:space="0" w:color="auto"/>
        <w:right w:val="none" w:sz="0" w:space="0" w:color="auto"/>
      </w:divBdr>
    </w:div>
    <w:div w:id="582422277">
      <w:bodyDiv w:val="1"/>
      <w:marLeft w:val="0"/>
      <w:marRight w:val="0"/>
      <w:marTop w:val="0"/>
      <w:marBottom w:val="0"/>
      <w:divBdr>
        <w:top w:val="none" w:sz="0" w:space="0" w:color="auto"/>
        <w:left w:val="none" w:sz="0" w:space="0" w:color="auto"/>
        <w:bottom w:val="none" w:sz="0" w:space="0" w:color="auto"/>
        <w:right w:val="none" w:sz="0" w:space="0" w:color="auto"/>
      </w:divBdr>
      <w:divsChild>
        <w:div w:id="28263409">
          <w:marLeft w:val="0"/>
          <w:marRight w:val="0"/>
          <w:marTop w:val="0"/>
          <w:marBottom w:val="0"/>
          <w:divBdr>
            <w:top w:val="none" w:sz="0" w:space="0" w:color="auto"/>
            <w:left w:val="none" w:sz="0" w:space="0" w:color="auto"/>
            <w:bottom w:val="none" w:sz="0" w:space="0" w:color="auto"/>
            <w:right w:val="none" w:sz="0" w:space="0" w:color="auto"/>
          </w:divBdr>
        </w:div>
        <w:div w:id="326591279">
          <w:marLeft w:val="0"/>
          <w:marRight w:val="0"/>
          <w:marTop w:val="0"/>
          <w:marBottom w:val="0"/>
          <w:divBdr>
            <w:top w:val="none" w:sz="0" w:space="0" w:color="auto"/>
            <w:left w:val="none" w:sz="0" w:space="0" w:color="auto"/>
            <w:bottom w:val="none" w:sz="0" w:space="0" w:color="auto"/>
            <w:right w:val="none" w:sz="0" w:space="0" w:color="auto"/>
          </w:divBdr>
          <w:divsChild>
            <w:div w:id="1807501214">
              <w:marLeft w:val="0"/>
              <w:marRight w:val="0"/>
              <w:marTop w:val="0"/>
              <w:marBottom w:val="0"/>
              <w:divBdr>
                <w:top w:val="none" w:sz="0" w:space="0" w:color="auto"/>
                <w:left w:val="none" w:sz="0" w:space="0" w:color="auto"/>
                <w:bottom w:val="none" w:sz="0" w:space="0" w:color="auto"/>
                <w:right w:val="none" w:sz="0" w:space="0" w:color="auto"/>
              </w:divBdr>
            </w:div>
          </w:divsChild>
        </w:div>
        <w:div w:id="921983910">
          <w:marLeft w:val="0"/>
          <w:marRight w:val="0"/>
          <w:marTop w:val="0"/>
          <w:marBottom w:val="0"/>
          <w:divBdr>
            <w:top w:val="none" w:sz="0" w:space="0" w:color="auto"/>
            <w:left w:val="none" w:sz="0" w:space="0" w:color="auto"/>
            <w:bottom w:val="none" w:sz="0" w:space="0" w:color="auto"/>
            <w:right w:val="none" w:sz="0" w:space="0" w:color="auto"/>
          </w:divBdr>
        </w:div>
      </w:divsChild>
    </w:div>
    <w:div w:id="588930484">
      <w:bodyDiv w:val="1"/>
      <w:marLeft w:val="0"/>
      <w:marRight w:val="0"/>
      <w:marTop w:val="0"/>
      <w:marBottom w:val="0"/>
      <w:divBdr>
        <w:top w:val="none" w:sz="0" w:space="0" w:color="auto"/>
        <w:left w:val="none" w:sz="0" w:space="0" w:color="auto"/>
        <w:bottom w:val="none" w:sz="0" w:space="0" w:color="auto"/>
        <w:right w:val="none" w:sz="0" w:space="0" w:color="auto"/>
      </w:divBdr>
    </w:div>
    <w:div w:id="588931184">
      <w:bodyDiv w:val="1"/>
      <w:marLeft w:val="0"/>
      <w:marRight w:val="0"/>
      <w:marTop w:val="0"/>
      <w:marBottom w:val="0"/>
      <w:divBdr>
        <w:top w:val="none" w:sz="0" w:space="0" w:color="auto"/>
        <w:left w:val="none" w:sz="0" w:space="0" w:color="auto"/>
        <w:bottom w:val="none" w:sz="0" w:space="0" w:color="auto"/>
        <w:right w:val="none" w:sz="0" w:space="0" w:color="auto"/>
      </w:divBdr>
    </w:div>
    <w:div w:id="592784295">
      <w:bodyDiv w:val="1"/>
      <w:marLeft w:val="0"/>
      <w:marRight w:val="0"/>
      <w:marTop w:val="0"/>
      <w:marBottom w:val="0"/>
      <w:divBdr>
        <w:top w:val="none" w:sz="0" w:space="0" w:color="auto"/>
        <w:left w:val="none" w:sz="0" w:space="0" w:color="auto"/>
        <w:bottom w:val="none" w:sz="0" w:space="0" w:color="auto"/>
        <w:right w:val="none" w:sz="0" w:space="0" w:color="auto"/>
      </w:divBdr>
      <w:divsChild>
        <w:div w:id="76052068">
          <w:marLeft w:val="0"/>
          <w:marRight w:val="0"/>
          <w:marTop w:val="0"/>
          <w:marBottom w:val="0"/>
          <w:divBdr>
            <w:top w:val="none" w:sz="0" w:space="0" w:color="auto"/>
            <w:left w:val="none" w:sz="0" w:space="0" w:color="auto"/>
            <w:bottom w:val="none" w:sz="0" w:space="0" w:color="auto"/>
            <w:right w:val="none" w:sz="0" w:space="0" w:color="auto"/>
          </w:divBdr>
        </w:div>
        <w:div w:id="845174097">
          <w:marLeft w:val="0"/>
          <w:marRight w:val="0"/>
          <w:marTop w:val="0"/>
          <w:marBottom w:val="0"/>
          <w:divBdr>
            <w:top w:val="none" w:sz="0" w:space="0" w:color="auto"/>
            <w:left w:val="none" w:sz="0" w:space="0" w:color="auto"/>
            <w:bottom w:val="none" w:sz="0" w:space="0" w:color="auto"/>
            <w:right w:val="none" w:sz="0" w:space="0" w:color="auto"/>
          </w:divBdr>
        </w:div>
        <w:div w:id="2060738641">
          <w:marLeft w:val="0"/>
          <w:marRight w:val="0"/>
          <w:marTop w:val="0"/>
          <w:marBottom w:val="0"/>
          <w:divBdr>
            <w:top w:val="none" w:sz="0" w:space="0" w:color="auto"/>
            <w:left w:val="none" w:sz="0" w:space="0" w:color="auto"/>
            <w:bottom w:val="none" w:sz="0" w:space="0" w:color="auto"/>
            <w:right w:val="none" w:sz="0" w:space="0" w:color="auto"/>
          </w:divBdr>
        </w:div>
        <w:div w:id="2063022534">
          <w:marLeft w:val="0"/>
          <w:marRight w:val="0"/>
          <w:marTop w:val="0"/>
          <w:marBottom w:val="0"/>
          <w:divBdr>
            <w:top w:val="none" w:sz="0" w:space="0" w:color="auto"/>
            <w:left w:val="none" w:sz="0" w:space="0" w:color="auto"/>
            <w:bottom w:val="none" w:sz="0" w:space="0" w:color="auto"/>
            <w:right w:val="none" w:sz="0" w:space="0" w:color="auto"/>
          </w:divBdr>
        </w:div>
        <w:div w:id="2126733709">
          <w:marLeft w:val="0"/>
          <w:marRight w:val="0"/>
          <w:marTop w:val="0"/>
          <w:marBottom w:val="0"/>
          <w:divBdr>
            <w:top w:val="none" w:sz="0" w:space="0" w:color="auto"/>
            <w:left w:val="none" w:sz="0" w:space="0" w:color="auto"/>
            <w:bottom w:val="none" w:sz="0" w:space="0" w:color="auto"/>
            <w:right w:val="none" w:sz="0" w:space="0" w:color="auto"/>
          </w:divBdr>
        </w:div>
      </w:divsChild>
    </w:div>
    <w:div w:id="598218017">
      <w:bodyDiv w:val="1"/>
      <w:marLeft w:val="0"/>
      <w:marRight w:val="0"/>
      <w:marTop w:val="0"/>
      <w:marBottom w:val="0"/>
      <w:divBdr>
        <w:top w:val="none" w:sz="0" w:space="0" w:color="auto"/>
        <w:left w:val="none" w:sz="0" w:space="0" w:color="auto"/>
        <w:bottom w:val="none" w:sz="0" w:space="0" w:color="auto"/>
        <w:right w:val="none" w:sz="0" w:space="0" w:color="auto"/>
      </w:divBdr>
    </w:div>
    <w:div w:id="599605477">
      <w:bodyDiv w:val="1"/>
      <w:marLeft w:val="0"/>
      <w:marRight w:val="0"/>
      <w:marTop w:val="0"/>
      <w:marBottom w:val="0"/>
      <w:divBdr>
        <w:top w:val="none" w:sz="0" w:space="0" w:color="auto"/>
        <w:left w:val="none" w:sz="0" w:space="0" w:color="auto"/>
        <w:bottom w:val="none" w:sz="0" w:space="0" w:color="auto"/>
        <w:right w:val="none" w:sz="0" w:space="0" w:color="auto"/>
      </w:divBdr>
    </w:div>
    <w:div w:id="601765869">
      <w:bodyDiv w:val="1"/>
      <w:marLeft w:val="0"/>
      <w:marRight w:val="0"/>
      <w:marTop w:val="0"/>
      <w:marBottom w:val="0"/>
      <w:divBdr>
        <w:top w:val="none" w:sz="0" w:space="0" w:color="auto"/>
        <w:left w:val="none" w:sz="0" w:space="0" w:color="auto"/>
        <w:bottom w:val="none" w:sz="0" w:space="0" w:color="auto"/>
        <w:right w:val="none" w:sz="0" w:space="0" w:color="auto"/>
      </w:divBdr>
    </w:div>
    <w:div w:id="608506503">
      <w:bodyDiv w:val="1"/>
      <w:marLeft w:val="0"/>
      <w:marRight w:val="0"/>
      <w:marTop w:val="0"/>
      <w:marBottom w:val="0"/>
      <w:divBdr>
        <w:top w:val="none" w:sz="0" w:space="0" w:color="auto"/>
        <w:left w:val="none" w:sz="0" w:space="0" w:color="auto"/>
        <w:bottom w:val="none" w:sz="0" w:space="0" w:color="auto"/>
        <w:right w:val="none" w:sz="0" w:space="0" w:color="auto"/>
      </w:divBdr>
    </w:div>
    <w:div w:id="609092381">
      <w:bodyDiv w:val="1"/>
      <w:marLeft w:val="0"/>
      <w:marRight w:val="0"/>
      <w:marTop w:val="0"/>
      <w:marBottom w:val="0"/>
      <w:divBdr>
        <w:top w:val="none" w:sz="0" w:space="0" w:color="auto"/>
        <w:left w:val="none" w:sz="0" w:space="0" w:color="auto"/>
        <w:bottom w:val="none" w:sz="0" w:space="0" w:color="auto"/>
        <w:right w:val="none" w:sz="0" w:space="0" w:color="auto"/>
      </w:divBdr>
    </w:div>
    <w:div w:id="609435469">
      <w:bodyDiv w:val="1"/>
      <w:marLeft w:val="0"/>
      <w:marRight w:val="0"/>
      <w:marTop w:val="0"/>
      <w:marBottom w:val="0"/>
      <w:divBdr>
        <w:top w:val="none" w:sz="0" w:space="0" w:color="auto"/>
        <w:left w:val="none" w:sz="0" w:space="0" w:color="auto"/>
        <w:bottom w:val="none" w:sz="0" w:space="0" w:color="auto"/>
        <w:right w:val="none" w:sz="0" w:space="0" w:color="auto"/>
      </w:divBdr>
    </w:div>
    <w:div w:id="610868277">
      <w:bodyDiv w:val="1"/>
      <w:marLeft w:val="0"/>
      <w:marRight w:val="0"/>
      <w:marTop w:val="0"/>
      <w:marBottom w:val="0"/>
      <w:divBdr>
        <w:top w:val="none" w:sz="0" w:space="0" w:color="auto"/>
        <w:left w:val="none" w:sz="0" w:space="0" w:color="auto"/>
        <w:bottom w:val="none" w:sz="0" w:space="0" w:color="auto"/>
        <w:right w:val="none" w:sz="0" w:space="0" w:color="auto"/>
      </w:divBdr>
    </w:div>
    <w:div w:id="611984920">
      <w:bodyDiv w:val="1"/>
      <w:marLeft w:val="0"/>
      <w:marRight w:val="0"/>
      <w:marTop w:val="0"/>
      <w:marBottom w:val="0"/>
      <w:divBdr>
        <w:top w:val="none" w:sz="0" w:space="0" w:color="auto"/>
        <w:left w:val="none" w:sz="0" w:space="0" w:color="auto"/>
        <w:bottom w:val="none" w:sz="0" w:space="0" w:color="auto"/>
        <w:right w:val="none" w:sz="0" w:space="0" w:color="auto"/>
      </w:divBdr>
    </w:div>
    <w:div w:id="617181823">
      <w:bodyDiv w:val="1"/>
      <w:marLeft w:val="0"/>
      <w:marRight w:val="0"/>
      <w:marTop w:val="0"/>
      <w:marBottom w:val="0"/>
      <w:divBdr>
        <w:top w:val="none" w:sz="0" w:space="0" w:color="auto"/>
        <w:left w:val="none" w:sz="0" w:space="0" w:color="auto"/>
        <w:bottom w:val="none" w:sz="0" w:space="0" w:color="auto"/>
        <w:right w:val="none" w:sz="0" w:space="0" w:color="auto"/>
      </w:divBdr>
    </w:div>
    <w:div w:id="618143792">
      <w:bodyDiv w:val="1"/>
      <w:marLeft w:val="0"/>
      <w:marRight w:val="0"/>
      <w:marTop w:val="0"/>
      <w:marBottom w:val="0"/>
      <w:divBdr>
        <w:top w:val="none" w:sz="0" w:space="0" w:color="auto"/>
        <w:left w:val="none" w:sz="0" w:space="0" w:color="auto"/>
        <w:bottom w:val="none" w:sz="0" w:space="0" w:color="auto"/>
        <w:right w:val="none" w:sz="0" w:space="0" w:color="auto"/>
      </w:divBdr>
    </w:div>
    <w:div w:id="618531356">
      <w:bodyDiv w:val="1"/>
      <w:marLeft w:val="0"/>
      <w:marRight w:val="0"/>
      <w:marTop w:val="0"/>
      <w:marBottom w:val="0"/>
      <w:divBdr>
        <w:top w:val="none" w:sz="0" w:space="0" w:color="auto"/>
        <w:left w:val="none" w:sz="0" w:space="0" w:color="auto"/>
        <w:bottom w:val="none" w:sz="0" w:space="0" w:color="auto"/>
        <w:right w:val="none" w:sz="0" w:space="0" w:color="auto"/>
      </w:divBdr>
      <w:divsChild>
        <w:div w:id="163589810">
          <w:marLeft w:val="0"/>
          <w:marRight w:val="0"/>
          <w:marTop w:val="0"/>
          <w:marBottom w:val="0"/>
          <w:divBdr>
            <w:top w:val="none" w:sz="0" w:space="0" w:color="auto"/>
            <w:left w:val="none" w:sz="0" w:space="0" w:color="auto"/>
            <w:bottom w:val="none" w:sz="0" w:space="0" w:color="auto"/>
            <w:right w:val="none" w:sz="0" w:space="0" w:color="auto"/>
          </w:divBdr>
        </w:div>
        <w:div w:id="280842483">
          <w:marLeft w:val="0"/>
          <w:marRight w:val="0"/>
          <w:marTop w:val="0"/>
          <w:marBottom w:val="0"/>
          <w:divBdr>
            <w:top w:val="none" w:sz="0" w:space="0" w:color="auto"/>
            <w:left w:val="none" w:sz="0" w:space="0" w:color="auto"/>
            <w:bottom w:val="none" w:sz="0" w:space="0" w:color="auto"/>
            <w:right w:val="none" w:sz="0" w:space="0" w:color="auto"/>
          </w:divBdr>
        </w:div>
        <w:div w:id="787167789">
          <w:marLeft w:val="0"/>
          <w:marRight w:val="0"/>
          <w:marTop w:val="0"/>
          <w:marBottom w:val="0"/>
          <w:divBdr>
            <w:top w:val="none" w:sz="0" w:space="0" w:color="auto"/>
            <w:left w:val="none" w:sz="0" w:space="0" w:color="auto"/>
            <w:bottom w:val="none" w:sz="0" w:space="0" w:color="auto"/>
            <w:right w:val="none" w:sz="0" w:space="0" w:color="auto"/>
          </w:divBdr>
        </w:div>
        <w:div w:id="1814175566">
          <w:marLeft w:val="0"/>
          <w:marRight w:val="0"/>
          <w:marTop w:val="0"/>
          <w:marBottom w:val="0"/>
          <w:divBdr>
            <w:top w:val="none" w:sz="0" w:space="0" w:color="auto"/>
            <w:left w:val="none" w:sz="0" w:space="0" w:color="auto"/>
            <w:bottom w:val="none" w:sz="0" w:space="0" w:color="auto"/>
            <w:right w:val="none" w:sz="0" w:space="0" w:color="auto"/>
          </w:divBdr>
        </w:div>
        <w:div w:id="1845315810">
          <w:marLeft w:val="0"/>
          <w:marRight w:val="0"/>
          <w:marTop w:val="0"/>
          <w:marBottom w:val="0"/>
          <w:divBdr>
            <w:top w:val="none" w:sz="0" w:space="0" w:color="auto"/>
            <w:left w:val="none" w:sz="0" w:space="0" w:color="auto"/>
            <w:bottom w:val="none" w:sz="0" w:space="0" w:color="auto"/>
            <w:right w:val="none" w:sz="0" w:space="0" w:color="auto"/>
          </w:divBdr>
        </w:div>
        <w:div w:id="1988626751">
          <w:marLeft w:val="0"/>
          <w:marRight w:val="0"/>
          <w:marTop w:val="0"/>
          <w:marBottom w:val="0"/>
          <w:divBdr>
            <w:top w:val="none" w:sz="0" w:space="0" w:color="auto"/>
            <w:left w:val="none" w:sz="0" w:space="0" w:color="auto"/>
            <w:bottom w:val="none" w:sz="0" w:space="0" w:color="auto"/>
            <w:right w:val="none" w:sz="0" w:space="0" w:color="auto"/>
          </w:divBdr>
        </w:div>
      </w:divsChild>
    </w:div>
    <w:div w:id="628702390">
      <w:bodyDiv w:val="1"/>
      <w:marLeft w:val="0"/>
      <w:marRight w:val="0"/>
      <w:marTop w:val="0"/>
      <w:marBottom w:val="0"/>
      <w:divBdr>
        <w:top w:val="none" w:sz="0" w:space="0" w:color="auto"/>
        <w:left w:val="none" w:sz="0" w:space="0" w:color="auto"/>
        <w:bottom w:val="none" w:sz="0" w:space="0" w:color="auto"/>
        <w:right w:val="none" w:sz="0" w:space="0" w:color="auto"/>
      </w:divBdr>
    </w:div>
    <w:div w:id="630018244">
      <w:bodyDiv w:val="1"/>
      <w:marLeft w:val="0"/>
      <w:marRight w:val="0"/>
      <w:marTop w:val="0"/>
      <w:marBottom w:val="0"/>
      <w:divBdr>
        <w:top w:val="none" w:sz="0" w:space="0" w:color="auto"/>
        <w:left w:val="none" w:sz="0" w:space="0" w:color="auto"/>
        <w:bottom w:val="none" w:sz="0" w:space="0" w:color="auto"/>
        <w:right w:val="none" w:sz="0" w:space="0" w:color="auto"/>
      </w:divBdr>
    </w:div>
    <w:div w:id="641495719">
      <w:bodyDiv w:val="1"/>
      <w:marLeft w:val="0"/>
      <w:marRight w:val="0"/>
      <w:marTop w:val="0"/>
      <w:marBottom w:val="0"/>
      <w:divBdr>
        <w:top w:val="none" w:sz="0" w:space="0" w:color="auto"/>
        <w:left w:val="none" w:sz="0" w:space="0" w:color="auto"/>
        <w:bottom w:val="none" w:sz="0" w:space="0" w:color="auto"/>
        <w:right w:val="none" w:sz="0" w:space="0" w:color="auto"/>
      </w:divBdr>
    </w:div>
    <w:div w:id="642274112">
      <w:bodyDiv w:val="1"/>
      <w:marLeft w:val="0"/>
      <w:marRight w:val="0"/>
      <w:marTop w:val="0"/>
      <w:marBottom w:val="0"/>
      <w:divBdr>
        <w:top w:val="none" w:sz="0" w:space="0" w:color="auto"/>
        <w:left w:val="none" w:sz="0" w:space="0" w:color="auto"/>
        <w:bottom w:val="none" w:sz="0" w:space="0" w:color="auto"/>
        <w:right w:val="none" w:sz="0" w:space="0" w:color="auto"/>
      </w:divBdr>
      <w:divsChild>
        <w:div w:id="380250956">
          <w:marLeft w:val="0"/>
          <w:marRight w:val="0"/>
          <w:marTop w:val="0"/>
          <w:marBottom w:val="0"/>
          <w:divBdr>
            <w:top w:val="none" w:sz="0" w:space="0" w:color="auto"/>
            <w:left w:val="none" w:sz="0" w:space="0" w:color="auto"/>
            <w:bottom w:val="none" w:sz="0" w:space="0" w:color="auto"/>
            <w:right w:val="none" w:sz="0" w:space="0" w:color="auto"/>
          </w:divBdr>
          <w:divsChild>
            <w:div w:id="2004354456">
              <w:marLeft w:val="0"/>
              <w:marRight w:val="0"/>
              <w:marTop w:val="0"/>
              <w:marBottom w:val="0"/>
              <w:divBdr>
                <w:top w:val="none" w:sz="0" w:space="0" w:color="auto"/>
                <w:left w:val="none" w:sz="0" w:space="0" w:color="auto"/>
                <w:bottom w:val="none" w:sz="0" w:space="0" w:color="auto"/>
                <w:right w:val="none" w:sz="0" w:space="0" w:color="auto"/>
              </w:divBdr>
              <w:divsChild>
                <w:div w:id="55990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009129">
      <w:bodyDiv w:val="1"/>
      <w:marLeft w:val="0"/>
      <w:marRight w:val="0"/>
      <w:marTop w:val="0"/>
      <w:marBottom w:val="0"/>
      <w:divBdr>
        <w:top w:val="none" w:sz="0" w:space="0" w:color="auto"/>
        <w:left w:val="none" w:sz="0" w:space="0" w:color="auto"/>
        <w:bottom w:val="none" w:sz="0" w:space="0" w:color="auto"/>
        <w:right w:val="none" w:sz="0" w:space="0" w:color="auto"/>
      </w:divBdr>
      <w:divsChild>
        <w:div w:id="1034039818">
          <w:marLeft w:val="0"/>
          <w:marRight w:val="0"/>
          <w:marTop w:val="0"/>
          <w:marBottom w:val="0"/>
          <w:divBdr>
            <w:top w:val="none" w:sz="0" w:space="0" w:color="auto"/>
            <w:left w:val="none" w:sz="0" w:space="0" w:color="auto"/>
            <w:bottom w:val="none" w:sz="0" w:space="0" w:color="auto"/>
            <w:right w:val="none" w:sz="0" w:space="0" w:color="auto"/>
          </w:divBdr>
        </w:div>
        <w:div w:id="1245913072">
          <w:marLeft w:val="0"/>
          <w:marRight w:val="0"/>
          <w:marTop w:val="0"/>
          <w:marBottom w:val="0"/>
          <w:divBdr>
            <w:top w:val="none" w:sz="0" w:space="0" w:color="auto"/>
            <w:left w:val="none" w:sz="0" w:space="0" w:color="auto"/>
            <w:bottom w:val="none" w:sz="0" w:space="0" w:color="auto"/>
            <w:right w:val="none" w:sz="0" w:space="0" w:color="auto"/>
          </w:divBdr>
        </w:div>
        <w:div w:id="1259632916">
          <w:marLeft w:val="0"/>
          <w:marRight w:val="0"/>
          <w:marTop w:val="0"/>
          <w:marBottom w:val="0"/>
          <w:divBdr>
            <w:top w:val="none" w:sz="0" w:space="0" w:color="auto"/>
            <w:left w:val="none" w:sz="0" w:space="0" w:color="auto"/>
            <w:bottom w:val="none" w:sz="0" w:space="0" w:color="auto"/>
            <w:right w:val="none" w:sz="0" w:space="0" w:color="auto"/>
          </w:divBdr>
        </w:div>
      </w:divsChild>
    </w:div>
    <w:div w:id="646083417">
      <w:bodyDiv w:val="1"/>
      <w:marLeft w:val="0"/>
      <w:marRight w:val="0"/>
      <w:marTop w:val="0"/>
      <w:marBottom w:val="0"/>
      <w:divBdr>
        <w:top w:val="none" w:sz="0" w:space="0" w:color="auto"/>
        <w:left w:val="none" w:sz="0" w:space="0" w:color="auto"/>
        <w:bottom w:val="none" w:sz="0" w:space="0" w:color="auto"/>
        <w:right w:val="none" w:sz="0" w:space="0" w:color="auto"/>
      </w:divBdr>
    </w:div>
    <w:div w:id="646326014">
      <w:bodyDiv w:val="1"/>
      <w:marLeft w:val="0"/>
      <w:marRight w:val="0"/>
      <w:marTop w:val="0"/>
      <w:marBottom w:val="0"/>
      <w:divBdr>
        <w:top w:val="none" w:sz="0" w:space="0" w:color="auto"/>
        <w:left w:val="none" w:sz="0" w:space="0" w:color="auto"/>
        <w:bottom w:val="none" w:sz="0" w:space="0" w:color="auto"/>
        <w:right w:val="none" w:sz="0" w:space="0" w:color="auto"/>
      </w:divBdr>
      <w:divsChild>
        <w:div w:id="1572426021">
          <w:marLeft w:val="0"/>
          <w:marRight w:val="0"/>
          <w:marTop w:val="0"/>
          <w:marBottom w:val="0"/>
          <w:divBdr>
            <w:top w:val="none" w:sz="0" w:space="0" w:color="auto"/>
            <w:left w:val="none" w:sz="0" w:space="0" w:color="auto"/>
            <w:bottom w:val="none" w:sz="0" w:space="0" w:color="auto"/>
            <w:right w:val="none" w:sz="0" w:space="0" w:color="auto"/>
          </w:divBdr>
        </w:div>
        <w:div w:id="1942684177">
          <w:marLeft w:val="0"/>
          <w:marRight w:val="0"/>
          <w:marTop w:val="0"/>
          <w:marBottom w:val="0"/>
          <w:divBdr>
            <w:top w:val="none" w:sz="0" w:space="0" w:color="auto"/>
            <w:left w:val="none" w:sz="0" w:space="0" w:color="auto"/>
            <w:bottom w:val="none" w:sz="0" w:space="0" w:color="auto"/>
            <w:right w:val="none" w:sz="0" w:space="0" w:color="auto"/>
          </w:divBdr>
        </w:div>
      </w:divsChild>
    </w:div>
    <w:div w:id="651518666">
      <w:bodyDiv w:val="1"/>
      <w:marLeft w:val="0"/>
      <w:marRight w:val="0"/>
      <w:marTop w:val="0"/>
      <w:marBottom w:val="0"/>
      <w:divBdr>
        <w:top w:val="none" w:sz="0" w:space="0" w:color="auto"/>
        <w:left w:val="none" w:sz="0" w:space="0" w:color="auto"/>
        <w:bottom w:val="none" w:sz="0" w:space="0" w:color="auto"/>
        <w:right w:val="none" w:sz="0" w:space="0" w:color="auto"/>
      </w:divBdr>
    </w:div>
    <w:div w:id="652829068">
      <w:bodyDiv w:val="1"/>
      <w:marLeft w:val="0"/>
      <w:marRight w:val="0"/>
      <w:marTop w:val="0"/>
      <w:marBottom w:val="0"/>
      <w:divBdr>
        <w:top w:val="none" w:sz="0" w:space="0" w:color="auto"/>
        <w:left w:val="none" w:sz="0" w:space="0" w:color="auto"/>
        <w:bottom w:val="none" w:sz="0" w:space="0" w:color="auto"/>
        <w:right w:val="none" w:sz="0" w:space="0" w:color="auto"/>
      </w:divBdr>
    </w:div>
    <w:div w:id="653025790">
      <w:bodyDiv w:val="1"/>
      <w:marLeft w:val="0"/>
      <w:marRight w:val="0"/>
      <w:marTop w:val="0"/>
      <w:marBottom w:val="0"/>
      <w:divBdr>
        <w:top w:val="none" w:sz="0" w:space="0" w:color="auto"/>
        <w:left w:val="none" w:sz="0" w:space="0" w:color="auto"/>
        <w:bottom w:val="none" w:sz="0" w:space="0" w:color="auto"/>
        <w:right w:val="none" w:sz="0" w:space="0" w:color="auto"/>
      </w:divBdr>
    </w:div>
    <w:div w:id="655647028">
      <w:bodyDiv w:val="1"/>
      <w:marLeft w:val="0"/>
      <w:marRight w:val="0"/>
      <w:marTop w:val="0"/>
      <w:marBottom w:val="0"/>
      <w:divBdr>
        <w:top w:val="none" w:sz="0" w:space="0" w:color="auto"/>
        <w:left w:val="none" w:sz="0" w:space="0" w:color="auto"/>
        <w:bottom w:val="none" w:sz="0" w:space="0" w:color="auto"/>
        <w:right w:val="none" w:sz="0" w:space="0" w:color="auto"/>
      </w:divBdr>
    </w:div>
    <w:div w:id="660695041">
      <w:bodyDiv w:val="1"/>
      <w:marLeft w:val="0"/>
      <w:marRight w:val="0"/>
      <w:marTop w:val="0"/>
      <w:marBottom w:val="0"/>
      <w:divBdr>
        <w:top w:val="none" w:sz="0" w:space="0" w:color="auto"/>
        <w:left w:val="none" w:sz="0" w:space="0" w:color="auto"/>
        <w:bottom w:val="none" w:sz="0" w:space="0" w:color="auto"/>
        <w:right w:val="none" w:sz="0" w:space="0" w:color="auto"/>
      </w:divBdr>
    </w:div>
    <w:div w:id="664479553">
      <w:bodyDiv w:val="1"/>
      <w:marLeft w:val="0"/>
      <w:marRight w:val="0"/>
      <w:marTop w:val="0"/>
      <w:marBottom w:val="0"/>
      <w:divBdr>
        <w:top w:val="none" w:sz="0" w:space="0" w:color="auto"/>
        <w:left w:val="none" w:sz="0" w:space="0" w:color="auto"/>
        <w:bottom w:val="none" w:sz="0" w:space="0" w:color="auto"/>
        <w:right w:val="none" w:sz="0" w:space="0" w:color="auto"/>
      </w:divBdr>
    </w:div>
    <w:div w:id="667682365">
      <w:bodyDiv w:val="1"/>
      <w:marLeft w:val="0"/>
      <w:marRight w:val="0"/>
      <w:marTop w:val="0"/>
      <w:marBottom w:val="0"/>
      <w:divBdr>
        <w:top w:val="none" w:sz="0" w:space="0" w:color="auto"/>
        <w:left w:val="none" w:sz="0" w:space="0" w:color="auto"/>
        <w:bottom w:val="none" w:sz="0" w:space="0" w:color="auto"/>
        <w:right w:val="none" w:sz="0" w:space="0" w:color="auto"/>
      </w:divBdr>
    </w:div>
    <w:div w:id="678049110">
      <w:bodyDiv w:val="1"/>
      <w:marLeft w:val="0"/>
      <w:marRight w:val="0"/>
      <w:marTop w:val="0"/>
      <w:marBottom w:val="0"/>
      <w:divBdr>
        <w:top w:val="none" w:sz="0" w:space="0" w:color="auto"/>
        <w:left w:val="none" w:sz="0" w:space="0" w:color="auto"/>
        <w:bottom w:val="none" w:sz="0" w:space="0" w:color="auto"/>
        <w:right w:val="none" w:sz="0" w:space="0" w:color="auto"/>
      </w:divBdr>
    </w:div>
    <w:div w:id="684786833">
      <w:bodyDiv w:val="1"/>
      <w:marLeft w:val="0"/>
      <w:marRight w:val="0"/>
      <w:marTop w:val="0"/>
      <w:marBottom w:val="0"/>
      <w:divBdr>
        <w:top w:val="none" w:sz="0" w:space="0" w:color="auto"/>
        <w:left w:val="none" w:sz="0" w:space="0" w:color="auto"/>
        <w:bottom w:val="none" w:sz="0" w:space="0" w:color="auto"/>
        <w:right w:val="none" w:sz="0" w:space="0" w:color="auto"/>
      </w:divBdr>
    </w:div>
    <w:div w:id="695498692">
      <w:bodyDiv w:val="1"/>
      <w:marLeft w:val="0"/>
      <w:marRight w:val="0"/>
      <w:marTop w:val="0"/>
      <w:marBottom w:val="0"/>
      <w:divBdr>
        <w:top w:val="none" w:sz="0" w:space="0" w:color="auto"/>
        <w:left w:val="none" w:sz="0" w:space="0" w:color="auto"/>
        <w:bottom w:val="none" w:sz="0" w:space="0" w:color="auto"/>
        <w:right w:val="none" w:sz="0" w:space="0" w:color="auto"/>
      </w:divBdr>
    </w:div>
    <w:div w:id="696350248">
      <w:bodyDiv w:val="1"/>
      <w:marLeft w:val="0"/>
      <w:marRight w:val="0"/>
      <w:marTop w:val="0"/>
      <w:marBottom w:val="0"/>
      <w:divBdr>
        <w:top w:val="none" w:sz="0" w:space="0" w:color="auto"/>
        <w:left w:val="none" w:sz="0" w:space="0" w:color="auto"/>
        <w:bottom w:val="none" w:sz="0" w:space="0" w:color="auto"/>
        <w:right w:val="none" w:sz="0" w:space="0" w:color="auto"/>
      </w:divBdr>
      <w:divsChild>
        <w:div w:id="49158571">
          <w:marLeft w:val="0"/>
          <w:marRight w:val="0"/>
          <w:marTop w:val="0"/>
          <w:marBottom w:val="0"/>
          <w:divBdr>
            <w:top w:val="none" w:sz="0" w:space="0" w:color="auto"/>
            <w:left w:val="none" w:sz="0" w:space="0" w:color="auto"/>
            <w:bottom w:val="none" w:sz="0" w:space="0" w:color="auto"/>
            <w:right w:val="none" w:sz="0" w:space="0" w:color="auto"/>
          </w:divBdr>
        </w:div>
        <w:div w:id="50740415">
          <w:marLeft w:val="0"/>
          <w:marRight w:val="0"/>
          <w:marTop w:val="0"/>
          <w:marBottom w:val="0"/>
          <w:divBdr>
            <w:top w:val="none" w:sz="0" w:space="0" w:color="auto"/>
            <w:left w:val="none" w:sz="0" w:space="0" w:color="auto"/>
            <w:bottom w:val="none" w:sz="0" w:space="0" w:color="auto"/>
            <w:right w:val="none" w:sz="0" w:space="0" w:color="auto"/>
          </w:divBdr>
        </w:div>
        <w:div w:id="92753442">
          <w:marLeft w:val="0"/>
          <w:marRight w:val="0"/>
          <w:marTop w:val="0"/>
          <w:marBottom w:val="0"/>
          <w:divBdr>
            <w:top w:val="none" w:sz="0" w:space="0" w:color="auto"/>
            <w:left w:val="none" w:sz="0" w:space="0" w:color="auto"/>
            <w:bottom w:val="none" w:sz="0" w:space="0" w:color="auto"/>
            <w:right w:val="none" w:sz="0" w:space="0" w:color="auto"/>
          </w:divBdr>
        </w:div>
        <w:div w:id="129177889">
          <w:marLeft w:val="0"/>
          <w:marRight w:val="0"/>
          <w:marTop w:val="0"/>
          <w:marBottom w:val="0"/>
          <w:divBdr>
            <w:top w:val="none" w:sz="0" w:space="0" w:color="auto"/>
            <w:left w:val="none" w:sz="0" w:space="0" w:color="auto"/>
            <w:bottom w:val="none" w:sz="0" w:space="0" w:color="auto"/>
            <w:right w:val="none" w:sz="0" w:space="0" w:color="auto"/>
          </w:divBdr>
          <w:divsChild>
            <w:div w:id="828250670">
              <w:marLeft w:val="0"/>
              <w:marRight w:val="0"/>
              <w:marTop w:val="0"/>
              <w:marBottom w:val="0"/>
              <w:divBdr>
                <w:top w:val="none" w:sz="0" w:space="0" w:color="auto"/>
                <w:left w:val="none" w:sz="0" w:space="0" w:color="auto"/>
                <w:bottom w:val="none" w:sz="0" w:space="0" w:color="auto"/>
                <w:right w:val="none" w:sz="0" w:space="0" w:color="auto"/>
              </w:divBdr>
            </w:div>
            <w:div w:id="1526943803">
              <w:marLeft w:val="0"/>
              <w:marRight w:val="0"/>
              <w:marTop w:val="0"/>
              <w:marBottom w:val="0"/>
              <w:divBdr>
                <w:top w:val="none" w:sz="0" w:space="0" w:color="auto"/>
                <w:left w:val="none" w:sz="0" w:space="0" w:color="auto"/>
                <w:bottom w:val="none" w:sz="0" w:space="0" w:color="auto"/>
                <w:right w:val="none" w:sz="0" w:space="0" w:color="auto"/>
              </w:divBdr>
            </w:div>
          </w:divsChild>
        </w:div>
        <w:div w:id="147747686">
          <w:marLeft w:val="0"/>
          <w:marRight w:val="0"/>
          <w:marTop w:val="0"/>
          <w:marBottom w:val="0"/>
          <w:divBdr>
            <w:top w:val="none" w:sz="0" w:space="0" w:color="auto"/>
            <w:left w:val="none" w:sz="0" w:space="0" w:color="auto"/>
            <w:bottom w:val="none" w:sz="0" w:space="0" w:color="auto"/>
            <w:right w:val="none" w:sz="0" w:space="0" w:color="auto"/>
          </w:divBdr>
        </w:div>
        <w:div w:id="266353974">
          <w:marLeft w:val="0"/>
          <w:marRight w:val="0"/>
          <w:marTop w:val="0"/>
          <w:marBottom w:val="0"/>
          <w:divBdr>
            <w:top w:val="none" w:sz="0" w:space="0" w:color="auto"/>
            <w:left w:val="none" w:sz="0" w:space="0" w:color="auto"/>
            <w:bottom w:val="none" w:sz="0" w:space="0" w:color="auto"/>
            <w:right w:val="none" w:sz="0" w:space="0" w:color="auto"/>
          </w:divBdr>
        </w:div>
        <w:div w:id="313723499">
          <w:marLeft w:val="0"/>
          <w:marRight w:val="0"/>
          <w:marTop w:val="0"/>
          <w:marBottom w:val="0"/>
          <w:divBdr>
            <w:top w:val="none" w:sz="0" w:space="0" w:color="auto"/>
            <w:left w:val="none" w:sz="0" w:space="0" w:color="auto"/>
            <w:bottom w:val="none" w:sz="0" w:space="0" w:color="auto"/>
            <w:right w:val="none" w:sz="0" w:space="0" w:color="auto"/>
          </w:divBdr>
        </w:div>
        <w:div w:id="357506507">
          <w:marLeft w:val="0"/>
          <w:marRight w:val="0"/>
          <w:marTop w:val="0"/>
          <w:marBottom w:val="0"/>
          <w:divBdr>
            <w:top w:val="none" w:sz="0" w:space="0" w:color="auto"/>
            <w:left w:val="none" w:sz="0" w:space="0" w:color="auto"/>
            <w:bottom w:val="none" w:sz="0" w:space="0" w:color="auto"/>
            <w:right w:val="none" w:sz="0" w:space="0" w:color="auto"/>
          </w:divBdr>
        </w:div>
        <w:div w:id="528877143">
          <w:marLeft w:val="0"/>
          <w:marRight w:val="0"/>
          <w:marTop w:val="0"/>
          <w:marBottom w:val="0"/>
          <w:divBdr>
            <w:top w:val="none" w:sz="0" w:space="0" w:color="auto"/>
            <w:left w:val="none" w:sz="0" w:space="0" w:color="auto"/>
            <w:bottom w:val="none" w:sz="0" w:space="0" w:color="auto"/>
            <w:right w:val="none" w:sz="0" w:space="0" w:color="auto"/>
          </w:divBdr>
        </w:div>
        <w:div w:id="608506380">
          <w:marLeft w:val="0"/>
          <w:marRight w:val="0"/>
          <w:marTop w:val="0"/>
          <w:marBottom w:val="0"/>
          <w:divBdr>
            <w:top w:val="none" w:sz="0" w:space="0" w:color="auto"/>
            <w:left w:val="none" w:sz="0" w:space="0" w:color="auto"/>
            <w:bottom w:val="none" w:sz="0" w:space="0" w:color="auto"/>
            <w:right w:val="none" w:sz="0" w:space="0" w:color="auto"/>
          </w:divBdr>
        </w:div>
        <w:div w:id="662050205">
          <w:marLeft w:val="0"/>
          <w:marRight w:val="0"/>
          <w:marTop w:val="0"/>
          <w:marBottom w:val="0"/>
          <w:divBdr>
            <w:top w:val="none" w:sz="0" w:space="0" w:color="auto"/>
            <w:left w:val="none" w:sz="0" w:space="0" w:color="auto"/>
            <w:bottom w:val="none" w:sz="0" w:space="0" w:color="auto"/>
            <w:right w:val="none" w:sz="0" w:space="0" w:color="auto"/>
          </w:divBdr>
        </w:div>
        <w:div w:id="751660794">
          <w:marLeft w:val="0"/>
          <w:marRight w:val="0"/>
          <w:marTop w:val="0"/>
          <w:marBottom w:val="0"/>
          <w:divBdr>
            <w:top w:val="none" w:sz="0" w:space="0" w:color="auto"/>
            <w:left w:val="none" w:sz="0" w:space="0" w:color="auto"/>
            <w:bottom w:val="none" w:sz="0" w:space="0" w:color="auto"/>
            <w:right w:val="none" w:sz="0" w:space="0" w:color="auto"/>
          </w:divBdr>
        </w:div>
        <w:div w:id="815339973">
          <w:marLeft w:val="0"/>
          <w:marRight w:val="0"/>
          <w:marTop w:val="0"/>
          <w:marBottom w:val="0"/>
          <w:divBdr>
            <w:top w:val="none" w:sz="0" w:space="0" w:color="auto"/>
            <w:left w:val="none" w:sz="0" w:space="0" w:color="auto"/>
            <w:bottom w:val="none" w:sz="0" w:space="0" w:color="auto"/>
            <w:right w:val="none" w:sz="0" w:space="0" w:color="auto"/>
          </w:divBdr>
        </w:div>
        <w:div w:id="917708504">
          <w:marLeft w:val="0"/>
          <w:marRight w:val="0"/>
          <w:marTop w:val="0"/>
          <w:marBottom w:val="0"/>
          <w:divBdr>
            <w:top w:val="none" w:sz="0" w:space="0" w:color="auto"/>
            <w:left w:val="none" w:sz="0" w:space="0" w:color="auto"/>
            <w:bottom w:val="none" w:sz="0" w:space="0" w:color="auto"/>
            <w:right w:val="none" w:sz="0" w:space="0" w:color="auto"/>
          </w:divBdr>
        </w:div>
        <w:div w:id="937327478">
          <w:marLeft w:val="0"/>
          <w:marRight w:val="0"/>
          <w:marTop w:val="0"/>
          <w:marBottom w:val="0"/>
          <w:divBdr>
            <w:top w:val="none" w:sz="0" w:space="0" w:color="auto"/>
            <w:left w:val="none" w:sz="0" w:space="0" w:color="auto"/>
            <w:bottom w:val="none" w:sz="0" w:space="0" w:color="auto"/>
            <w:right w:val="none" w:sz="0" w:space="0" w:color="auto"/>
          </w:divBdr>
        </w:div>
        <w:div w:id="947127468">
          <w:marLeft w:val="0"/>
          <w:marRight w:val="0"/>
          <w:marTop w:val="0"/>
          <w:marBottom w:val="0"/>
          <w:divBdr>
            <w:top w:val="none" w:sz="0" w:space="0" w:color="auto"/>
            <w:left w:val="none" w:sz="0" w:space="0" w:color="auto"/>
            <w:bottom w:val="none" w:sz="0" w:space="0" w:color="auto"/>
            <w:right w:val="none" w:sz="0" w:space="0" w:color="auto"/>
          </w:divBdr>
        </w:div>
        <w:div w:id="949433151">
          <w:marLeft w:val="0"/>
          <w:marRight w:val="0"/>
          <w:marTop w:val="0"/>
          <w:marBottom w:val="0"/>
          <w:divBdr>
            <w:top w:val="none" w:sz="0" w:space="0" w:color="auto"/>
            <w:left w:val="none" w:sz="0" w:space="0" w:color="auto"/>
            <w:bottom w:val="none" w:sz="0" w:space="0" w:color="auto"/>
            <w:right w:val="none" w:sz="0" w:space="0" w:color="auto"/>
          </w:divBdr>
        </w:div>
        <w:div w:id="956255897">
          <w:marLeft w:val="0"/>
          <w:marRight w:val="0"/>
          <w:marTop w:val="0"/>
          <w:marBottom w:val="0"/>
          <w:divBdr>
            <w:top w:val="none" w:sz="0" w:space="0" w:color="auto"/>
            <w:left w:val="none" w:sz="0" w:space="0" w:color="auto"/>
            <w:bottom w:val="none" w:sz="0" w:space="0" w:color="auto"/>
            <w:right w:val="none" w:sz="0" w:space="0" w:color="auto"/>
          </w:divBdr>
        </w:div>
        <w:div w:id="1000427777">
          <w:marLeft w:val="0"/>
          <w:marRight w:val="0"/>
          <w:marTop w:val="0"/>
          <w:marBottom w:val="0"/>
          <w:divBdr>
            <w:top w:val="none" w:sz="0" w:space="0" w:color="auto"/>
            <w:left w:val="none" w:sz="0" w:space="0" w:color="auto"/>
            <w:bottom w:val="none" w:sz="0" w:space="0" w:color="auto"/>
            <w:right w:val="none" w:sz="0" w:space="0" w:color="auto"/>
          </w:divBdr>
        </w:div>
        <w:div w:id="1131824226">
          <w:marLeft w:val="0"/>
          <w:marRight w:val="0"/>
          <w:marTop w:val="0"/>
          <w:marBottom w:val="0"/>
          <w:divBdr>
            <w:top w:val="none" w:sz="0" w:space="0" w:color="auto"/>
            <w:left w:val="none" w:sz="0" w:space="0" w:color="auto"/>
            <w:bottom w:val="none" w:sz="0" w:space="0" w:color="auto"/>
            <w:right w:val="none" w:sz="0" w:space="0" w:color="auto"/>
          </w:divBdr>
        </w:div>
        <w:div w:id="1144080568">
          <w:marLeft w:val="0"/>
          <w:marRight w:val="0"/>
          <w:marTop w:val="0"/>
          <w:marBottom w:val="0"/>
          <w:divBdr>
            <w:top w:val="none" w:sz="0" w:space="0" w:color="auto"/>
            <w:left w:val="none" w:sz="0" w:space="0" w:color="auto"/>
            <w:bottom w:val="none" w:sz="0" w:space="0" w:color="auto"/>
            <w:right w:val="none" w:sz="0" w:space="0" w:color="auto"/>
          </w:divBdr>
        </w:div>
        <w:div w:id="1273247381">
          <w:marLeft w:val="0"/>
          <w:marRight w:val="0"/>
          <w:marTop w:val="0"/>
          <w:marBottom w:val="0"/>
          <w:divBdr>
            <w:top w:val="none" w:sz="0" w:space="0" w:color="auto"/>
            <w:left w:val="none" w:sz="0" w:space="0" w:color="auto"/>
            <w:bottom w:val="none" w:sz="0" w:space="0" w:color="auto"/>
            <w:right w:val="none" w:sz="0" w:space="0" w:color="auto"/>
          </w:divBdr>
        </w:div>
        <w:div w:id="1287345427">
          <w:marLeft w:val="0"/>
          <w:marRight w:val="0"/>
          <w:marTop w:val="0"/>
          <w:marBottom w:val="0"/>
          <w:divBdr>
            <w:top w:val="none" w:sz="0" w:space="0" w:color="auto"/>
            <w:left w:val="none" w:sz="0" w:space="0" w:color="auto"/>
            <w:bottom w:val="none" w:sz="0" w:space="0" w:color="auto"/>
            <w:right w:val="none" w:sz="0" w:space="0" w:color="auto"/>
          </w:divBdr>
        </w:div>
        <w:div w:id="1289312008">
          <w:marLeft w:val="0"/>
          <w:marRight w:val="0"/>
          <w:marTop w:val="0"/>
          <w:marBottom w:val="0"/>
          <w:divBdr>
            <w:top w:val="none" w:sz="0" w:space="0" w:color="auto"/>
            <w:left w:val="none" w:sz="0" w:space="0" w:color="auto"/>
            <w:bottom w:val="none" w:sz="0" w:space="0" w:color="auto"/>
            <w:right w:val="none" w:sz="0" w:space="0" w:color="auto"/>
          </w:divBdr>
        </w:div>
        <w:div w:id="1350909639">
          <w:marLeft w:val="0"/>
          <w:marRight w:val="0"/>
          <w:marTop w:val="0"/>
          <w:marBottom w:val="0"/>
          <w:divBdr>
            <w:top w:val="none" w:sz="0" w:space="0" w:color="auto"/>
            <w:left w:val="none" w:sz="0" w:space="0" w:color="auto"/>
            <w:bottom w:val="none" w:sz="0" w:space="0" w:color="auto"/>
            <w:right w:val="none" w:sz="0" w:space="0" w:color="auto"/>
          </w:divBdr>
        </w:div>
        <w:div w:id="1367101759">
          <w:marLeft w:val="0"/>
          <w:marRight w:val="0"/>
          <w:marTop w:val="0"/>
          <w:marBottom w:val="0"/>
          <w:divBdr>
            <w:top w:val="none" w:sz="0" w:space="0" w:color="auto"/>
            <w:left w:val="none" w:sz="0" w:space="0" w:color="auto"/>
            <w:bottom w:val="none" w:sz="0" w:space="0" w:color="auto"/>
            <w:right w:val="none" w:sz="0" w:space="0" w:color="auto"/>
          </w:divBdr>
        </w:div>
        <w:div w:id="1507674781">
          <w:marLeft w:val="0"/>
          <w:marRight w:val="0"/>
          <w:marTop w:val="0"/>
          <w:marBottom w:val="0"/>
          <w:divBdr>
            <w:top w:val="none" w:sz="0" w:space="0" w:color="auto"/>
            <w:left w:val="none" w:sz="0" w:space="0" w:color="auto"/>
            <w:bottom w:val="none" w:sz="0" w:space="0" w:color="auto"/>
            <w:right w:val="none" w:sz="0" w:space="0" w:color="auto"/>
          </w:divBdr>
        </w:div>
        <w:div w:id="1518227537">
          <w:marLeft w:val="0"/>
          <w:marRight w:val="0"/>
          <w:marTop w:val="0"/>
          <w:marBottom w:val="0"/>
          <w:divBdr>
            <w:top w:val="none" w:sz="0" w:space="0" w:color="auto"/>
            <w:left w:val="none" w:sz="0" w:space="0" w:color="auto"/>
            <w:bottom w:val="none" w:sz="0" w:space="0" w:color="auto"/>
            <w:right w:val="none" w:sz="0" w:space="0" w:color="auto"/>
          </w:divBdr>
        </w:div>
        <w:div w:id="1573080786">
          <w:marLeft w:val="0"/>
          <w:marRight w:val="0"/>
          <w:marTop w:val="0"/>
          <w:marBottom w:val="0"/>
          <w:divBdr>
            <w:top w:val="none" w:sz="0" w:space="0" w:color="auto"/>
            <w:left w:val="none" w:sz="0" w:space="0" w:color="auto"/>
            <w:bottom w:val="none" w:sz="0" w:space="0" w:color="auto"/>
            <w:right w:val="none" w:sz="0" w:space="0" w:color="auto"/>
          </w:divBdr>
        </w:div>
        <w:div w:id="1640265419">
          <w:marLeft w:val="0"/>
          <w:marRight w:val="0"/>
          <w:marTop w:val="0"/>
          <w:marBottom w:val="0"/>
          <w:divBdr>
            <w:top w:val="none" w:sz="0" w:space="0" w:color="auto"/>
            <w:left w:val="none" w:sz="0" w:space="0" w:color="auto"/>
            <w:bottom w:val="none" w:sz="0" w:space="0" w:color="auto"/>
            <w:right w:val="none" w:sz="0" w:space="0" w:color="auto"/>
          </w:divBdr>
        </w:div>
        <w:div w:id="1664704667">
          <w:marLeft w:val="0"/>
          <w:marRight w:val="0"/>
          <w:marTop w:val="0"/>
          <w:marBottom w:val="0"/>
          <w:divBdr>
            <w:top w:val="none" w:sz="0" w:space="0" w:color="auto"/>
            <w:left w:val="none" w:sz="0" w:space="0" w:color="auto"/>
            <w:bottom w:val="none" w:sz="0" w:space="0" w:color="auto"/>
            <w:right w:val="none" w:sz="0" w:space="0" w:color="auto"/>
          </w:divBdr>
        </w:div>
        <w:div w:id="1688753509">
          <w:marLeft w:val="0"/>
          <w:marRight w:val="0"/>
          <w:marTop w:val="0"/>
          <w:marBottom w:val="0"/>
          <w:divBdr>
            <w:top w:val="none" w:sz="0" w:space="0" w:color="auto"/>
            <w:left w:val="none" w:sz="0" w:space="0" w:color="auto"/>
            <w:bottom w:val="none" w:sz="0" w:space="0" w:color="auto"/>
            <w:right w:val="none" w:sz="0" w:space="0" w:color="auto"/>
          </w:divBdr>
        </w:div>
        <w:div w:id="1719937592">
          <w:marLeft w:val="0"/>
          <w:marRight w:val="0"/>
          <w:marTop w:val="0"/>
          <w:marBottom w:val="0"/>
          <w:divBdr>
            <w:top w:val="none" w:sz="0" w:space="0" w:color="auto"/>
            <w:left w:val="none" w:sz="0" w:space="0" w:color="auto"/>
            <w:bottom w:val="none" w:sz="0" w:space="0" w:color="auto"/>
            <w:right w:val="none" w:sz="0" w:space="0" w:color="auto"/>
          </w:divBdr>
        </w:div>
        <w:div w:id="1728216189">
          <w:marLeft w:val="0"/>
          <w:marRight w:val="0"/>
          <w:marTop w:val="0"/>
          <w:marBottom w:val="0"/>
          <w:divBdr>
            <w:top w:val="none" w:sz="0" w:space="0" w:color="auto"/>
            <w:left w:val="none" w:sz="0" w:space="0" w:color="auto"/>
            <w:bottom w:val="none" w:sz="0" w:space="0" w:color="auto"/>
            <w:right w:val="none" w:sz="0" w:space="0" w:color="auto"/>
          </w:divBdr>
        </w:div>
        <w:div w:id="1837308007">
          <w:marLeft w:val="0"/>
          <w:marRight w:val="0"/>
          <w:marTop w:val="0"/>
          <w:marBottom w:val="0"/>
          <w:divBdr>
            <w:top w:val="none" w:sz="0" w:space="0" w:color="auto"/>
            <w:left w:val="none" w:sz="0" w:space="0" w:color="auto"/>
            <w:bottom w:val="none" w:sz="0" w:space="0" w:color="auto"/>
            <w:right w:val="none" w:sz="0" w:space="0" w:color="auto"/>
          </w:divBdr>
        </w:div>
        <w:div w:id="1843931093">
          <w:marLeft w:val="0"/>
          <w:marRight w:val="0"/>
          <w:marTop w:val="0"/>
          <w:marBottom w:val="0"/>
          <w:divBdr>
            <w:top w:val="none" w:sz="0" w:space="0" w:color="auto"/>
            <w:left w:val="none" w:sz="0" w:space="0" w:color="auto"/>
            <w:bottom w:val="none" w:sz="0" w:space="0" w:color="auto"/>
            <w:right w:val="none" w:sz="0" w:space="0" w:color="auto"/>
          </w:divBdr>
        </w:div>
        <w:div w:id="1851944116">
          <w:marLeft w:val="0"/>
          <w:marRight w:val="0"/>
          <w:marTop w:val="0"/>
          <w:marBottom w:val="0"/>
          <w:divBdr>
            <w:top w:val="none" w:sz="0" w:space="0" w:color="auto"/>
            <w:left w:val="none" w:sz="0" w:space="0" w:color="auto"/>
            <w:bottom w:val="none" w:sz="0" w:space="0" w:color="auto"/>
            <w:right w:val="none" w:sz="0" w:space="0" w:color="auto"/>
          </w:divBdr>
        </w:div>
        <w:div w:id="1950769524">
          <w:marLeft w:val="0"/>
          <w:marRight w:val="0"/>
          <w:marTop w:val="0"/>
          <w:marBottom w:val="0"/>
          <w:divBdr>
            <w:top w:val="none" w:sz="0" w:space="0" w:color="auto"/>
            <w:left w:val="none" w:sz="0" w:space="0" w:color="auto"/>
            <w:bottom w:val="none" w:sz="0" w:space="0" w:color="auto"/>
            <w:right w:val="none" w:sz="0" w:space="0" w:color="auto"/>
          </w:divBdr>
        </w:div>
        <w:div w:id="1968731077">
          <w:marLeft w:val="0"/>
          <w:marRight w:val="0"/>
          <w:marTop w:val="0"/>
          <w:marBottom w:val="0"/>
          <w:divBdr>
            <w:top w:val="none" w:sz="0" w:space="0" w:color="auto"/>
            <w:left w:val="none" w:sz="0" w:space="0" w:color="auto"/>
            <w:bottom w:val="none" w:sz="0" w:space="0" w:color="auto"/>
            <w:right w:val="none" w:sz="0" w:space="0" w:color="auto"/>
          </w:divBdr>
        </w:div>
        <w:div w:id="1987854731">
          <w:marLeft w:val="0"/>
          <w:marRight w:val="0"/>
          <w:marTop w:val="0"/>
          <w:marBottom w:val="0"/>
          <w:divBdr>
            <w:top w:val="none" w:sz="0" w:space="0" w:color="auto"/>
            <w:left w:val="none" w:sz="0" w:space="0" w:color="auto"/>
            <w:bottom w:val="none" w:sz="0" w:space="0" w:color="auto"/>
            <w:right w:val="none" w:sz="0" w:space="0" w:color="auto"/>
          </w:divBdr>
        </w:div>
        <w:div w:id="1997613945">
          <w:marLeft w:val="0"/>
          <w:marRight w:val="0"/>
          <w:marTop w:val="0"/>
          <w:marBottom w:val="0"/>
          <w:divBdr>
            <w:top w:val="none" w:sz="0" w:space="0" w:color="auto"/>
            <w:left w:val="none" w:sz="0" w:space="0" w:color="auto"/>
            <w:bottom w:val="none" w:sz="0" w:space="0" w:color="auto"/>
            <w:right w:val="none" w:sz="0" w:space="0" w:color="auto"/>
          </w:divBdr>
        </w:div>
        <w:div w:id="2056389751">
          <w:marLeft w:val="0"/>
          <w:marRight w:val="0"/>
          <w:marTop w:val="0"/>
          <w:marBottom w:val="0"/>
          <w:divBdr>
            <w:top w:val="none" w:sz="0" w:space="0" w:color="auto"/>
            <w:left w:val="none" w:sz="0" w:space="0" w:color="auto"/>
            <w:bottom w:val="none" w:sz="0" w:space="0" w:color="auto"/>
            <w:right w:val="none" w:sz="0" w:space="0" w:color="auto"/>
          </w:divBdr>
        </w:div>
        <w:div w:id="2143691113">
          <w:marLeft w:val="0"/>
          <w:marRight w:val="0"/>
          <w:marTop w:val="0"/>
          <w:marBottom w:val="0"/>
          <w:divBdr>
            <w:top w:val="none" w:sz="0" w:space="0" w:color="auto"/>
            <w:left w:val="none" w:sz="0" w:space="0" w:color="auto"/>
            <w:bottom w:val="none" w:sz="0" w:space="0" w:color="auto"/>
            <w:right w:val="none" w:sz="0" w:space="0" w:color="auto"/>
          </w:divBdr>
        </w:div>
      </w:divsChild>
    </w:div>
    <w:div w:id="696391377">
      <w:bodyDiv w:val="1"/>
      <w:marLeft w:val="0"/>
      <w:marRight w:val="0"/>
      <w:marTop w:val="0"/>
      <w:marBottom w:val="0"/>
      <w:divBdr>
        <w:top w:val="none" w:sz="0" w:space="0" w:color="auto"/>
        <w:left w:val="none" w:sz="0" w:space="0" w:color="auto"/>
        <w:bottom w:val="none" w:sz="0" w:space="0" w:color="auto"/>
        <w:right w:val="none" w:sz="0" w:space="0" w:color="auto"/>
      </w:divBdr>
    </w:div>
    <w:div w:id="701828900">
      <w:bodyDiv w:val="1"/>
      <w:marLeft w:val="0"/>
      <w:marRight w:val="0"/>
      <w:marTop w:val="0"/>
      <w:marBottom w:val="0"/>
      <w:divBdr>
        <w:top w:val="none" w:sz="0" w:space="0" w:color="auto"/>
        <w:left w:val="none" w:sz="0" w:space="0" w:color="auto"/>
        <w:bottom w:val="none" w:sz="0" w:space="0" w:color="auto"/>
        <w:right w:val="none" w:sz="0" w:space="0" w:color="auto"/>
      </w:divBdr>
    </w:div>
    <w:div w:id="702680982">
      <w:bodyDiv w:val="1"/>
      <w:marLeft w:val="0"/>
      <w:marRight w:val="0"/>
      <w:marTop w:val="0"/>
      <w:marBottom w:val="0"/>
      <w:divBdr>
        <w:top w:val="none" w:sz="0" w:space="0" w:color="auto"/>
        <w:left w:val="none" w:sz="0" w:space="0" w:color="auto"/>
        <w:bottom w:val="none" w:sz="0" w:space="0" w:color="auto"/>
        <w:right w:val="none" w:sz="0" w:space="0" w:color="auto"/>
      </w:divBdr>
    </w:div>
    <w:div w:id="710542578">
      <w:bodyDiv w:val="1"/>
      <w:marLeft w:val="0"/>
      <w:marRight w:val="0"/>
      <w:marTop w:val="0"/>
      <w:marBottom w:val="0"/>
      <w:divBdr>
        <w:top w:val="none" w:sz="0" w:space="0" w:color="auto"/>
        <w:left w:val="none" w:sz="0" w:space="0" w:color="auto"/>
        <w:bottom w:val="none" w:sz="0" w:space="0" w:color="auto"/>
        <w:right w:val="none" w:sz="0" w:space="0" w:color="auto"/>
      </w:divBdr>
      <w:divsChild>
        <w:div w:id="266348534">
          <w:marLeft w:val="0"/>
          <w:marRight w:val="0"/>
          <w:marTop w:val="0"/>
          <w:marBottom w:val="0"/>
          <w:divBdr>
            <w:top w:val="none" w:sz="0" w:space="0" w:color="auto"/>
            <w:left w:val="none" w:sz="0" w:space="0" w:color="auto"/>
            <w:bottom w:val="none" w:sz="0" w:space="0" w:color="auto"/>
            <w:right w:val="none" w:sz="0" w:space="0" w:color="auto"/>
          </w:divBdr>
        </w:div>
        <w:div w:id="1284967374">
          <w:marLeft w:val="0"/>
          <w:marRight w:val="0"/>
          <w:marTop w:val="0"/>
          <w:marBottom w:val="0"/>
          <w:divBdr>
            <w:top w:val="none" w:sz="0" w:space="0" w:color="auto"/>
            <w:left w:val="none" w:sz="0" w:space="0" w:color="auto"/>
            <w:bottom w:val="none" w:sz="0" w:space="0" w:color="auto"/>
            <w:right w:val="none" w:sz="0" w:space="0" w:color="auto"/>
          </w:divBdr>
        </w:div>
        <w:div w:id="1757440128">
          <w:marLeft w:val="0"/>
          <w:marRight w:val="0"/>
          <w:marTop w:val="0"/>
          <w:marBottom w:val="0"/>
          <w:divBdr>
            <w:top w:val="none" w:sz="0" w:space="0" w:color="auto"/>
            <w:left w:val="none" w:sz="0" w:space="0" w:color="auto"/>
            <w:bottom w:val="none" w:sz="0" w:space="0" w:color="auto"/>
            <w:right w:val="none" w:sz="0" w:space="0" w:color="auto"/>
          </w:divBdr>
        </w:div>
        <w:div w:id="1766654769">
          <w:marLeft w:val="0"/>
          <w:marRight w:val="0"/>
          <w:marTop w:val="0"/>
          <w:marBottom w:val="0"/>
          <w:divBdr>
            <w:top w:val="none" w:sz="0" w:space="0" w:color="auto"/>
            <w:left w:val="none" w:sz="0" w:space="0" w:color="auto"/>
            <w:bottom w:val="none" w:sz="0" w:space="0" w:color="auto"/>
            <w:right w:val="none" w:sz="0" w:space="0" w:color="auto"/>
          </w:divBdr>
        </w:div>
      </w:divsChild>
    </w:div>
    <w:div w:id="711156041">
      <w:bodyDiv w:val="1"/>
      <w:marLeft w:val="0"/>
      <w:marRight w:val="0"/>
      <w:marTop w:val="0"/>
      <w:marBottom w:val="0"/>
      <w:divBdr>
        <w:top w:val="none" w:sz="0" w:space="0" w:color="auto"/>
        <w:left w:val="none" w:sz="0" w:space="0" w:color="auto"/>
        <w:bottom w:val="none" w:sz="0" w:space="0" w:color="auto"/>
        <w:right w:val="none" w:sz="0" w:space="0" w:color="auto"/>
      </w:divBdr>
    </w:div>
    <w:div w:id="718406457">
      <w:bodyDiv w:val="1"/>
      <w:marLeft w:val="0"/>
      <w:marRight w:val="0"/>
      <w:marTop w:val="0"/>
      <w:marBottom w:val="0"/>
      <w:divBdr>
        <w:top w:val="none" w:sz="0" w:space="0" w:color="auto"/>
        <w:left w:val="none" w:sz="0" w:space="0" w:color="auto"/>
        <w:bottom w:val="none" w:sz="0" w:space="0" w:color="auto"/>
        <w:right w:val="none" w:sz="0" w:space="0" w:color="auto"/>
      </w:divBdr>
    </w:div>
    <w:div w:id="720590187">
      <w:bodyDiv w:val="1"/>
      <w:marLeft w:val="0"/>
      <w:marRight w:val="0"/>
      <w:marTop w:val="0"/>
      <w:marBottom w:val="0"/>
      <w:divBdr>
        <w:top w:val="none" w:sz="0" w:space="0" w:color="auto"/>
        <w:left w:val="none" w:sz="0" w:space="0" w:color="auto"/>
        <w:bottom w:val="none" w:sz="0" w:space="0" w:color="auto"/>
        <w:right w:val="none" w:sz="0" w:space="0" w:color="auto"/>
      </w:divBdr>
      <w:divsChild>
        <w:div w:id="1641183829">
          <w:marLeft w:val="0"/>
          <w:marRight w:val="0"/>
          <w:marTop w:val="0"/>
          <w:marBottom w:val="0"/>
          <w:divBdr>
            <w:top w:val="none" w:sz="0" w:space="0" w:color="auto"/>
            <w:left w:val="none" w:sz="0" w:space="0" w:color="auto"/>
            <w:bottom w:val="none" w:sz="0" w:space="0" w:color="auto"/>
            <w:right w:val="none" w:sz="0" w:space="0" w:color="auto"/>
          </w:divBdr>
          <w:divsChild>
            <w:div w:id="887912933">
              <w:marLeft w:val="0"/>
              <w:marRight w:val="0"/>
              <w:marTop w:val="0"/>
              <w:marBottom w:val="0"/>
              <w:divBdr>
                <w:top w:val="none" w:sz="0" w:space="0" w:color="auto"/>
                <w:left w:val="none" w:sz="0" w:space="0" w:color="auto"/>
                <w:bottom w:val="none" w:sz="0" w:space="0" w:color="auto"/>
                <w:right w:val="none" w:sz="0" w:space="0" w:color="auto"/>
              </w:divBdr>
              <w:divsChild>
                <w:div w:id="2033798731">
                  <w:marLeft w:val="0"/>
                  <w:marRight w:val="0"/>
                  <w:marTop w:val="0"/>
                  <w:marBottom w:val="0"/>
                  <w:divBdr>
                    <w:top w:val="none" w:sz="0" w:space="0" w:color="auto"/>
                    <w:left w:val="none" w:sz="0" w:space="0" w:color="auto"/>
                    <w:bottom w:val="none" w:sz="0" w:space="0" w:color="auto"/>
                    <w:right w:val="none" w:sz="0" w:space="0" w:color="auto"/>
                  </w:divBdr>
                  <w:divsChild>
                    <w:div w:id="840461523">
                      <w:marLeft w:val="0"/>
                      <w:marRight w:val="0"/>
                      <w:marTop w:val="0"/>
                      <w:marBottom w:val="0"/>
                      <w:divBdr>
                        <w:top w:val="none" w:sz="0" w:space="0" w:color="auto"/>
                        <w:left w:val="none" w:sz="0" w:space="0" w:color="auto"/>
                        <w:bottom w:val="none" w:sz="0" w:space="0" w:color="auto"/>
                        <w:right w:val="none" w:sz="0" w:space="0" w:color="auto"/>
                      </w:divBdr>
                      <w:divsChild>
                        <w:div w:id="865481709">
                          <w:marLeft w:val="0"/>
                          <w:marRight w:val="0"/>
                          <w:marTop w:val="0"/>
                          <w:marBottom w:val="0"/>
                          <w:divBdr>
                            <w:top w:val="none" w:sz="0" w:space="0" w:color="auto"/>
                            <w:left w:val="none" w:sz="0" w:space="0" w:color="auto"/>
                            <w:bottom w:val="none" w:sz="0" w:space="0" w:color="auto"/>
                            <w:right w:val="none" w:sz="0" w:space="0" w:color="auto"/>
                          </w:divBdr>
                          <w:divsChild>
                            <w:div w:id="1903442055">
                              <w:marLeft w:val="0"/>
                              <w:marRight w:val="0"/>
                              <w:marTop w:val="0"/>
                              <w:marBottom w:val="0"/>
                              <w:divBdr>
                                <w:top w:val="none" w:sz="0" w:space="0" w:color="auto"/>
                                <w:left w:val="none" w:sz="0" w:space="0" w:color="auto"/>
                                <w:bottom w:val="none" w:sz="0" w:space="0" w:color="auto"/>
                                <w:right w:val="none" w:sz="0" w:space="0" w:color="auto"/>
                              </w:divBdr>
                              <w:divsChild>
                                <w:div w:id="109362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219663">
      <w:bodyDiv w:val="1"/>
      <w:marLeft w:val="0"/>
      <w:marRight w:val="0"/>
      <w:marTop w:val="0"/>
      <w:marBottom w:val="0"/>
      <w:divBdr>
        <w:top w:val="none" w:sz="0" w:space="0" w:color="auto"/>
        <w:left w:val="none" w:sz="0" w:space="0" w:color="auto"/>
        <w:bottom w:val="none" w:sz="0" w:space="0" w:color="auto"/>
        <w:right w:val="none" w:sz="0" w:space="0" w:color="auto"/>
      </w:divBdr>
    </w:div>
    <w:div w:id="724110212">
      <w:bodyDiv w:val="1"/>
      <w:marLeft w:val="0"/>
      <w:marRight w:val="0"/>
      <w:marTop w:val="0"/>
      <w:marBottom w:val="0"/>
      <w:divBdr>
        <w:top w:val="none" w:sz="0" w:space="0" w:color="auto"/>
        <w:left w:val="none" w:sz="0" w:space="0" w:color="auto"/>
        <w:bottom w:val="none" w:sz="0" w:space="0" w:color="auto"/>
        <w:right w:val="none" w:sz="0" w:space="0" w:color="auto"/>
      </w:divBdr>
      <w:divsChild>
        <w:div w:id="1102073936">
          <w:marLeft w:val="0"/>
          <w:marRight w:val="0"/>
          <w:marTop w:val="0"/>
          <w:marBottom w:val="0"/>
          <w:divBdr>
            <w:top w:val="none" w:sz="0" w:space="0" w:color="auto"/>
            <w:left w:val="none" w:sz="0" w:space="0" w:color="auto"/>
            <w:bottom w:val="none" w:sz="0" w:space="0" w:color="auto"/>
            <w:right w:val="none" w:sz="0" w:space="0" w:color="auto"/>
          </w:divBdr>
        </w:div>
      </w:divsChild>
    </w:div>
    <w:div w:id="727652169">
      <w:bodyDiv w:val="1"/>
      <w:marLeft w:val="0"/>
      <w:marRight w:val="0"/>
      <w:marTop w:val="0"/>
      <w:marBottom w:val="0"/>
      <w:divBdr>
        <w:top w:val="none" w:sz="0" w:space="0" w:color="auto"/>
        <w:left w:val="none" w:sz="0" w:space="0" w:color="auto"/>
        <w:bottom w:val="none" w:sz="0" w:space="0" w:color="auto"/>
        <w:right w:val="none" w:sz="0" w:space="0" w:color="auto"/>
      </w:divBdr>
    </w:div>
    <w:div w:id="728965517">
      <w:bodyDiv w:val="1"/>
      <w:marLeft w:val="0"/>
      <w:marRight w:val="0"/>
      <w:marTop w:val="0"/>
      <w:marBottom w:val="0"/>
      <w:divBdr>
        <w:top w:val="none" w:sz="0" w:space="0" w:color="auto"/>
        <w:left w:val="none" w:sz="0" w:space="0" w:color="auto"/>
        <w:bottom w:val="none" w:sz="0" w:space="0" w:color="auto"/>
        <w:right w:val="none" w:sz="0" w:space="0" w:color="auto"/>
      </w:divBdr>
    </w:div>
    <w:div w:id="730082223">
      <w:bodyDiv w:val="1"/>
      <w:marLeft w:val="0"/>
      <w:marRight w:val="0"/>
      <w:marTop w:val="0"/>
      <w:marBottom w:val="0"/>
      <w:divBdr>
        <w:top w:val="none" w:sz="0" w:space="0" w:color="auto"/>
        <w:left w:val="none" w:sz="0" w:space="0" w:color="auto"/>
        <w:bottom w:val="none" w:sz="0" w:space="0" w:color="auto"/>
        <w:right w:val="none" w:sz="0" w:space="0" w:color="auto"/>
      </w:divBdr>
      <w:divsChild>
        <w:div w:id="233123544">
          <w:marLeft w:val="0"/>
          <w:marRight w:val="0"/>
          <w:marTop w:val="0"/>
          <w:marBottom w:val="0"/>
          <w:divBdr>
            <w:top w:val="none" w:sz="0" w:space="0" w:color="auto"/>
            <w:left w:val="none" w:sz="0" w:space="0" w:color="auto"/>
            <w:bottom w:val="none" w:sz="0" w:space="0" w:color="auto"/>
            <w:right w:val="none" w:sz="0" w:space="0" w:color="auto"/>
          </w:divBdr>
        </w:div>
        <w:div w:id="351762151">
          <w:marLeft w:val="0"/>
          <w:marRight w:val="0"/>
          <w:marTop w:val="0"/>
          <w:marBottom w:val="0"/>
          <w:divBdr>
            <w:top w:val="none" w:sz="0" w:space="0" w:color="auto"/>
            <w:left w:val="none" w:sz="0" w:space="0" w:color="auto"/>
            <w:bottom w:val="none" w:sz="0" w:space="0" w:color="auto"/>
            <w:right w:val="none" w:sz="0" w:space="0" w:color="auto"/>
          </w:divBdr>
        </w:div>
        <w:div w:id="612370486">
          <w:marLeft w:val="0"/>
          <w:marRight w:val="0"/>
          <w:marTop w:val="0"/>
          <w:marBottom w:val="0"/>
          <w:divBdr>
            <w:top w:val="none" w:sz="0" w:space="0" w:color="auto"/>
            <w:left w:val="none" w:sz="0" w:space="0" w:color="auto"/>
            <w:bottom w:val="none" w:sz="0" w:space="0" w:color="auto"/>
            <w:right w:val="none" w:sz="0" w:space="0" w:color="auto"/>
          </w:divBdr>
        </w:div>
        <w:div w:id="1759711547">
          <w:marLeft w:val="0"/>
          <w:marRight w:val="0"/>
          <w:marTop w:val="0"/>
          <w:marBottom w:val="0"/>
          <w:divBdr>
            <w:top w:val="none" w:sz="0" w:space="0" w:color="auto"/>
            <w:left w:val="none" w:sz="0" w:space="0" w:color="auto"/>
            <w:bottom w:val="none" w:sz="0" w:space="0" w:color="auto"/>
            <w:right w:val="none" w:sz="0" w:space="0" w:color="auto"/>
          </w:divBdr>
        </w:div>
      </w:divsChild>
    </w:div>
    <w:div w:id="736787996">
      <w:bodyDiv w:val="1"/>
      <w:marLeft w:val="0"/>
      <w:marRight w:val="0"/>
      <w:marTop w:val="0"/>
      <w:marBottom w:val="0"/>
      <w:divBdr>
        <w:top w:val="none" w:sz="0" w:space="0" w:color="auto"/>
        <w:left w:val="none" w:sz="0" w:space="0" w:color="auto"/>
        <w:bottom w:val="none" w:sz="0" w:space="0" w:color="auto"/>
        <w:right w:val="none" w:sz="0" w:space="0" w:color="auto"/>
      </w:divBdr>
    </w:div>
    <w:div w:id="739250746">
      <w:bodyDiv w:val="1"/>
      <w:marLeft w:val="0"/>
      <w:marRight w:val="0"/>
      <w:marTop w:val="0"/>
      <w:marBottom w:val="0"/>
      <w:divBdr>
        <w:top w:val="none" w:sz="0" w:space="0" w:color="auto"/>
        <w:left w:val="none" w:sz="0" w:space="0" w:color="auto"/>
        <w:bottom w:val="none" w:sz="0" w:space="0" w:color="auto"/>
        <w:right w:val="none" w:sz="0" w:space="0" w:color="auto"/>
      </w:divBdr>
    </w:div>
    <w:div w:id="742681943">
      <w:bodyDiv w:val="1"/>
      <w:marLeft w:val="0"/>
      <w:marRight w:val="0"/>
      <w:marTop w:val="0"/>
      <w:marBottom w:val="0"/>
      <w:divBdr>
        <w:top w:val="none" w:sz="0" w:space="0" w:color="auto"/>
        <w:left w:val="none" w:sz="0" w:space="0" w:color="auto"/>
        <w:bottom w:val="none" w:sz="0" w:space="0" w:color="auto"/>
        <w:right w:val="none" w:sz="0" w:space="0" w:color="auto"/>
      </w:divBdr>
      <w:divsChild>
        <w:div w:id="1920404962">
          <w:marLeft w:val="0"/>
          <w:marRight w:val="0"/>
          <w:marTop w:val="0"/>
          <w:marBottom w:val="0"/>
          <w:divBdr>
            <w:top w:val="none" w:sz="0" w:space="0" w:color="auto"/>
            <w:left w:val="none" w:sz="0" w:space="0" w:color="auto"/>
            <w:bottom w:val="none" w:sz="0" w:space="0" w:color="auto"/>
            <w:right w:val="none" w:sz="0" w:space="0" w:color="auto"/>
          </w:divBdr>
          <w:divsChild>
            <w:div w:id="173616010">
              <w:marLeft w:val="0"/>
              <w:marRight w:val="0"/>
              <w:marTop w:val="0"/>
              <w:marBottom w:val="0"/>
              <w:divBdr>
                <w:top w:val="none" w:sz="0" w:space="0" w:color="auto"/>
                <w:left w:val="none" w:sz="0" w:space="0" w:color="auto"/>
                <w:bottom w:val="none" w:sz="0" w:space="0" w:color="auto"/>
                <w:right w:val="none" w:sz="0" w:space="0" w:color="auto"/>
              </w:divBdr>
              <w:divsChild>
                <w:div w:id="128591751">
                  <w:marLeft w:val="0"/>
                  <w:marRight w:val="0"/>
                  <w:marTop w:val="0"/>
                  <w:marBottom w:val="0"/>
                  <w:divBdr>
                    <w:top w:val="none" w:sz="0" w:space="0" w:color="auto"/>
                    <w:left w:val="none" w:sz="0" w:space="0" w:color="auto"/>
                    <w:bottom w:val="none" w:sz="0" w:space="0" w:color="auto"/>
                    <w:right w:val="none" w:sz="0" w:space="0" w:color="auto"/>
                  </w:divBdr>
                  <w:divsChild>
                    <w:div w:id="1158184095">
                      <w:marLeft w:val="0"/>
                      <w:marRight w:val="0"/>
                      <w:marTop w:val="0"/>
                      <w:marBottom w:val="0"/>
                      <w:divBdr>
                        <w:top w:val="none" w:sz="0" w:space="0" w:color="auto"/>
                        <w:left w:val="none" w:sz="0" w:space="0" w:color="auto"/>
                        <w:bottom w:val="none" w:sz="0" w:space="0" w:color="auto"/>
                        <w:right w:val="none" w:sz="0" w:space="0" w:color="auto"/>
                      </w:divBdr>
                      <w:divsChild>
                        <w:div w:id="489951922">
                          <w:marLeft w:val="0"/>
                          <w:marRight w:val="0"/>
                          <w:marTop w:val="0"/>
                          <w:marBottom w:val="0"/>
                          <w:divBdr>
                            <w:top w:val="none" w:sz="0" w:space="0" w:color="auto"/>
                            <w:left w:val="none" w:sz="0" w:space="0" w:color="auto"/>
                            <w:bottom w:val="none" w:sz="0" w:space="0" w:color="auto"/>
                            <w:right w:val="none" w:sz="0" w:space="0" w:color="auto"/>
                          </w:divBdr>
                          <w:divsChild>
                            <w:div w:id="1757942102">
                              <w:marLeft w:val="0"/>
                              <w:marRight w:val="0"/>
                              <w:marTop w:val="0"/>
                              <w:marBottom w:val="0"/>
                              <w:divBdr>
                                <w:top w:val="none" w:sz="0" w:space="0" w:color="auto"/>
                                <w:left w:val="none" w:sz="0" w:space="0" w:color="auto"/>
                                <w:bottom w:val="none" w:sz="0" w:space="0" w:color="auto"/>
                                <w:right w:val="none" w:sz="0" w:space="0" w:color="auto"/>
                              </w:divBdr>
                              <w:divsChild>
                                <w:div w:id="43267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3257765">
      <w:bodyDiv w:val="1"/>
      <w:marLeft w:val="0"/>
      <w:marRight w:val="0"/>
      <w:marTop w:val="0"/>
      <w:marBottom w:val="0"/>
      <w:divBdr>
        <w:top w:val="none" w:sz="0" w:space="0" w:color="auto"/>
        <w:left w:val="none" w:sz="0" w:space="0" w:color="auto"/>
        <w:bottom w:val="none" w:sz="0" w:space="0" w:color="auto"/>
        <w:right w:val="none" w:sz="0" w:space="0" w:color="auto"/>
      </w:divBdr>
    </w:div>
    <w:div w:id="752241404">
      <w:bodyDiv w:val="1"/>
      <w:marLeft w:val="0"/>
      <w:marRight w:val="0"/>
      <w:marTop w:val="0"/>
      <w:marBottom w:val="0"/>
      <w:divBdr>
        <w:top w:val="none" w:sz="0" w:space="0" w:color="auto"/>
        <w:left w:val="none" w:sz="0" w:space="0" w:color="auto"/>
        <w:bottom w:val="none" w:sz="0" w:space="0" w:color="auto"/>
        <w:right w:val="none" w:sz="0" w:space="0" w:color="auto"/>
      </w:divBdr>
    </w:div>
    <w:div w:id="754588893">
      <w:bodyDiv w:val="1"/>
      <w:marLeft w:val="0"/>
      <w:marRight w:val="0"/>
      <w:marTop w:val="0"/>
      <w:marBottom w:val="0"/>
      <w:divBdr>
        <w:top w:val="none" w:sz="0" w:space="0" w:color="auto"/>
        <w:left w:val="none" w:sz="0" w:space="0" w:color="auto"/>
        <w:bottom w:val="none" w:sz="0" w:space="0" w:color="auto"/>
        <w:right w:val="none" w:sz="0" w:space="0" w:color="auto"/>
      </w:divBdr>
    </w:div>
    <w:div w:id="759644223">
      <w:bodyDiv w:val="1"/>
      <w:marLeft w:val="0"/>
      <w:marRight w:val="0"/>
      <w:marTop w:val="0"/>
      <w:marBottom w:val="0"/>
      <w:divBdr>
        <w:top w:val="none" w:sz="0" w:space="0" w:color="auto"/>
        <w:left w:val="none" w:sz="0" w:space="0" w:color="auto"/>
        <w:bottom w:val="none" w:sz="0" w:space="0" w:color="auto"/>
        <w:right w:val="none" w:sz="0" w:space="0" w:color="auto"/>
      </w:divBdr>
    </w:div>
    <w:div w:id="766074326">
      <w:bodyDiv w:val="1"/>
      <w:marLeft w:val="0"/>
      <w:marRight w:val="0"/>
      <w:marTop w:val="0"/>
      <w:marBottom w:val="0"/>
      <w:divBdr>
        <w:top w:val="none" w:sz="0" w:space="0" w:color="auto"/>
        <w:left w:val="none" w:sz="0" w:space="0" w:color="auto"/>
        <w:bottom w:val="none" w:sz="0" w:space="0" w:color="auto"/>
        <w:right w:val="none" w:sz="0" w:space="0" w:color="auto"/>
      </w:divBdr>
    </w:div>
    <w:div w:id="771123083">
      <w:bodyDiv w:val="1"/>
      <w:marLeft w:val="0"/>
      <w:marRight w:val="0"/>
      <w:marTop w:val="0"/>
      <w:marBottom w:val="0"/>
      <w:divBdr>
        <w:top w:val="none" w:sz="0" w:space="0" w:color="auto"/>
        <w:left w:val="none" w:sz="0" w:space="0" w:color="auto"/>
        <w:bottom w:val="none" w:sz="0" w:space="0" w:color="auto"/>
        <w:right w:val="none" w:sz="0" w:space="0" w:color="auto"/>
      </w:divBdr>
    </w:div>
    <w:div w:id="774667060">
      <w:bodyDiv w:val="1"/>
      <w:marLeft w:val="0"/>
      <w:marRight w:val="0"/>
      <w:marTop w:val="0"/>
      <w:marBottom w:val="0"/>
      <w:divBdr>
        <w:top w:val="none" w:sz="0" w:space="0" w:color="auto"/>
        <w:left w:val="none" w:sz="0" w:space="0" w:color="auto"/>
        <w:bottom w:val="none" w:sz="0" w:space="0" w:color="auto"/>
        <w:right w:val="none" w:sz="0" w:space="0" w:color="auto"/>
      </w:divBdr>
    </w:div>
    <w:div w:id="777413669">
      <w:bodyDiv w:val="1"/>
      <w:marLeft w:val="0"/>
      <w:marRight w:val="0"/>
      <w:marTop w:val="0"/>
      <w:marBottom w:val="0"/>
      <w:divBdr>
        <w:top w:val="none" w:sz="0" w:space="0" w:color="auto"/>
        <w:left w:val="none" w:sz="0" w:space="0" w:color="auto"/>
        <w:bottom w:val="none" w:sz="0" w:space="0" w:color="auto"/>
        <w:right w:val="none" w:sz="0" w:space="0" w:color="auto"/>
      </w:divBdr>
    </w:div>
    <w:div w:id="783962932">
      <w:bodyDiv w:val="1"/>
      <w:marLeft w:val="0"/>
      <w:marRight w:val="0"/>
      <w:marTop w:val="0"/>
      <w:marBottom w:val="0"/>
      <w:divBdr>
        <w:top w:val="none" w:sz="0" w:space="0" w:color="auto"/>
        <w:left w:val="none" w:sz="0" w:space="0" w:color="auto"/>
        <w:bottom w:val="none" w:sz="0" w:space="0" w:color="auto"/>
        <w:right w:val="none" w:sz="0" w:space="0" w:color="auto"/>
      </w:divBdr>
    </w:div>
    <w:div w:id="785152867">
      <w:bodyDiv w:val="1"/>
      <w:marLeft w:val="0"/>
      <w:marRight w:val="0"/>
      <w:marTop w:val="0"/>
      <w:marBottom w:val="0"/>
      <w:divBdr>
        <w:top w:val="none" w:sz="0" w:space="0" w:color="auto"/>
        <w:left w:val="none" w:sz="0" w:space="0" w:color="auto"/>
        <w:bottom w:val="none" w:sz="0" w:space="0" w:color="auto"/>
        <w:right w:val="none" w:sz="0" w:space="0" w:color="auto"/>
      </w:divBdr>
    </w:div>
    <w:div w:id="788822501">
      <w:bodyDiv w:val="1"/>
      <w:marLeft w:val="0"/>
      <w:marRight w:val="0"/>
      <w:marTop w:val="0"/>
      <w:marBottom w:val="0"/>
      <w:divBdr>
        <w:top w:val="none" w:sz="0" w:space="0" w:color="auto"/>
        <w:left w:val="none" w:sz="0" w:space="0" w:color="auto"/>
        <w:bottom w:val="none" w:sz="0" w:space="0" w:color="auto"/>
        <w:right w:val="none" w:sz="0" w:space="0" w:color="auto"/>
      </w:divBdr>
    </w:div>
    <w:div w:id="789930828">
      <w:bodyDiv w:val="1"/>
      <w:marLeft w:val="0"/>
      <w:marRight w:val="0"/>
      <w:marTop w:val="0"/>
      <w:marBottom w:val="0"/>
      <w:divBdr>
        <w:top w:val="none" w:sz="0" w:space="0" w:color="auto"/>
        <w:left w:val="none" w:sz="0" w:space="0" w:color="auto"/>
        <w:bottom w:val="none" w:sz="0" w:space="0" w:color="auto"/>
        <w:right w:val="none" w:sz="0" w:space="0" w:color="auto"/>
      </w:divBdr>
    </w:div>
    <w:div w:id="790364937">
      <w:bodyDiv w:val="1"/>
      <w:marLeft w:val="0"/>
      <w:marRight w:val="0"/>
      <w:marTop w:val="0"/>
      <w:marBottom w:val="0"/>
      <w:divBdr>
        <w:top w:val="none" w:sz="0" w:space="0" w:color="auto"/>
        <w:left w:val="none" w:sz="0" w:space="0" w:color="auto"/>
        <w:bottom w:val="none" w:sz="0" w:space="0" w:color="auto"/>
        <w:right w:val="none" w:sz="0" w:space="0" w:color="auto"/>
      </w:divBdr>
    </w:div>
    <w:div w:id="792213197">
      <w:bodyDiv w:val="1"/>
      <w:marLeft w:val="0"/>
      <w:marRight w:val="0"/>
      <w:marTop w:val="0"/>
      <w:marBottom w:val="0"/>
      <w:divBdr>
        <w:top w:val="none" w:sz="0" w:space="0" w:color="auto"/>
        <w:left w:val="none" w:sz="0" w:space="0" w:color="auto"/>
        <w:bottom w:val="none" w:sz="0" w:space="0" w:color="auto"/>
        <w:right w:val="none" w:sz="0" w:space="0" w:color="auto"/>
      </w:divBdr>
      <w:divsChild>
        <w:div w:id="1073771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022726">
              <w:marLeft w:val="0"/>
              <w:marRight w:val="0"/>
              <w:marTop w:val="0"/>
              <w:marBottom w:val="0"/>
              <w:divBdr>
                <w:top w:val="none" w:sz="0" w:space="0" w:color="auto"/>
                <w:left w:val="none" w:sz="0" w:space="0" w:color="auto"/>
                <w:bottom w:val="none" w:sz="0" w:space="0" w:color="auto"/>
                <w:right w:val="none" w:sz="0" w:space="0" w:color="auto"/>
              </w:divBdr>
              <w:divsChild>
                <w:div w:id="1024749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200479">
                      <w:marLeft w:val="0"/>
                      <w:marRight w:val="0"/>
                      <w:marTop w:val="0"/>
                      <w:marBottom w:val="0"/>
                      <w:divBdr>
                        <w:top w:val="none" w:sz="0" w:space="0" w:color="auto"/>
                        <w:left w:val="none" w:sz="0" w:space="0" w:color="auto"/>
                        <w:bottom w:val="none" w:sz="0" w:space="0" w:color="auto"/>
                        <w:right w:val="none" w:sz="0" w:space="0" w:color="auto"/>
                      </w:divBdr>
                      <w:divsChild>
                        <w:div w:id="640119353">
                          <w:marLeft w:val="0"/>
                          <w:marRight w:val="0"/>
                          <w:marTop w:val="0"/>
                          <w:marBottom w:val="0"/>
                          <w:divBdr>
                            <w:top w:val="none" w:sz="0" w:space="0" w:color="auto"/>
                            <w:left w:val="none" w:sz="0" w:space="0" w:color="auto"/>
                            <w:bottom w:val="none" w:sz="0" w:space="0" w:color="auto"/>
                            <w:right w:val="none" w:sz="0" w:space="0" w:color="auto"/>
                          </w:divBdr>
                          <w:divsChild>
                            <w:div w:id="1500655807">
                              <w:marLeft w:val="0"/>
                              <w:marRight w:val="0"/>
                              <w:marTop w:val="0"/>
                              <w:marBottom w:val="0"/>
                              <w:divBdr>
                                <w:top w:val="none" w:sz="0" w:space="0" w:color="auto"/>
                                <w:left w:val="none" w:sz="0" w:space="0" w:color="auto"/>
                                <w:bottom w:val="none" w:sz="0" w:space="0" w:color="auto"/>
                                <w:right w:val="none" w:sz="0" w:space="0" w:color="auto"/>
                              </w:divBdr>
                              <w:divsChild>
                                <w:div w:id="586765187">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456721983">
                                      <w:marLeft w:val="0"/>
                                      <w:marRight w:val="0"/>
                                      <w:marTop w:val="0"/>
                                      <w:marBottom w:val="0"/>
                                      <w:divBdr>
                                        <w:top w:val="none" w:sz="0" w:space="0" w:color="auto"/>
                                        <w:left w:val="none" w:sz="0" w:space="0" w:color="auto"/>
                                        <w:bottom w:val="none" w:sz="0" w:space="0" w:color="auto"/>
                                        <w:right w:val="none" w:sz="0" w:space="0" w:color="auto"/>
                                      </w:divBdr>
                                      <w:divsChild>
                                        <w:div w:id="1081414811">
                                          <w:marLeft w:val="0"/>
                                          <w:marRight w:val="0"/>
                                          <w:marTop w:val="0"/>
                                          <w:marBottom w:val="0"/>
                                          <w:divBdr>
                                            <w:top w:val="none" w:sz="0" w:space="0" w:color="auto"/>
                                            <w:left w:val="none" w:sz="0" w:space="0" w:color="auto"/>
                                            <w:bottom w:val="none" w:sz="0" w:space="0" w:color="auto"/>
                                            <w:right w:val="none" w:sz="0" w:space="0" w:color="auto"/>
                                          </w:divBdr>
                                          <w:divsChild>
                                            <w:div w:id="579759210">
                                              <w:marLeft w:val="0"/>
                                              <w:marRight w:val="0"/>
                                              <w:marTop w:val="0"/>
                                              <w:marBottom w:val="0"/>
                                              <w:divBdr>
                                                <w:top w:val="none" w:sz="0" w:space="0" w:color="auto"/>
                                                <w:left w:val="none" w:sz="0" w:space="0" w:color="auto"/>
                                                <w:bottom w:val="none" w:sz="0" w:space="0" w:color="auto"/>
                                                <w:right w:val="none" w:sz="0" w:space="0" w:color="auto"/>
                                              </w:divBdr>
                                              <w:divsChild>
                                                <w:div w:id="2013489240">
                                                  <w:marLeft w:val="0"/>
                                                  <w:marRight w:val="0"/>
                                                  <w:marTop w:val="0"/>
                                                  <w:marBottom w:val="0"/>
                                                  <w:divBdr>
                                                    <w:top w:val="none" w:sz="0" w:space="0" w:color="auto"/>
                                                    <w:left w:val="none" w:sz="0" w:space="0" w:color="auto"/>
                                                    <w:bottom w:val="none" w:sz="0" w:space="0" w:color="auto"/>
                                                    <w:right w:val="none" w:sz="0" w:space="0" w:color="auto"/>
                                                  </w:divBdr>
                                                  <w:divsChild>
                                                    <w:div w:id="1619754049">
                                                      <w:marLeft w:val="0"/>
                                                      <w:marRight w:val="0"/>
                                                      <w:marTop w:val="0"/>
                                                      <w:marBottom w:val="0"/>
                                                      <w:divBdr>
                                                        <w:top w:val="none" w:sz="0" w:space="0" w:color="auto"/>
                                                        <w:left w:val="none" w:sz="0" w:space="0" w:color="auto"/>
                                                        <w:bottom w:val="none" w:sz="0" w:space="0" w:color="auto"/>
                                                        <w:right w:val="none" w:sz="0" w:space="0" w:color="auto"/>
                                                      </w:divBdr>
                                                      <w:divsChild>
                                                        <w:div w:id="894125370">
                                                          <w:marLeft w:val="0"/>
                                                          <w:marRight w:val="0"/>
                                                          <w:marTop w:val="0"/>
                                                          <w:marBottom w:val="0"/>
                                                          <w:divBdr>
                                                            <w:top w:val="none" w:sz="0" w:space="0" w:color="auto"/>
                                                            <w:left w:val="none" w:sz="0" w:space="0" w:color="auto"/>
                                                            <w:bottom w:val="none" w:sz="0" w:space="0" w:color="auto"/>
                                                            <w:right w:val="none" w:sz="0" w:space="0" w:color="auto"/>
                                                          </w:divBdr>
                                                          <w:divsChild>
                                                            <w:div w:id="1566841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4040334">
                                                                  <w:marLeft w:val="0"/>
                                                                  <w:marRight w:val="0"/>
                                                                  <w:marTop w:val="0"/>
                                                                  <w:marBottom w:val="0"/>
                                                                  <w:divBdr>
                                                                    <w:top w:val="none" w:sz="0" w:space="0" w:color="auto"/>
                                                                    <w:left w:val="none" w:sz="0" w:space="0" w:color="auto"/>
                                                                    <w:bottom w:val="none" w:sz="0" w:space="0" w:color="auto"/>
                                                                    <w:right w:val="none" w:sz="0" w:space="0" w:color="auto"/>
                                                                  </w:divBdr>
                                                                  <w:divsChild>
                                                                    <w:div w:id="708604196">
                                                                      <w:marLeft w:val="0"/>
                                                                      <w:marRight w:val="0"/>
                                                                      <w:marTop w:val="0"/>
                                                                      <w:marBottom w:val="0"/>
                                                                      <w:divBdr>
                                                                        <w:top w:val="none" w:sz="0" w:space="0" w:color="auto"/>
                                                                        <w:left w:val="none" w:sz="0" w:space="0" w:color="auto"/>
                                                                        <w:bottom w:val="none" w:sz="0" w:space="0" w:color="auto"/>
                                                                        <w:right w:val="none" w:sz="0" w:space="0" w:color="auto"/>
                                                                      </w:divBdr>
                                                                      <w:divsChild>
                                                                        <w:div w:id="1872835035">
                                                                          <w:marLeft w:val="0"/>
                                                                          <w:marRight w:val="0"/>
                                                                          <w:marTop w:val="0"/>
                                                                          <w:marBottom w:val="0"/>
                                                                          <w:divBdr>
                                                                            <w:top w:val="none" w:sz="0" w:space="0" w:color="auto"/>
                                                                            <w:left w:val="none" w:sz="0" w:space="0" w:color="auto"/>
                                                                            <w:bottom w:val="none" w:sz="0" w:space="0" w:color="auto"/>
                                                                            <w:right w:val="none" w:sz="0" w:space="0" w:color="auto"/>
                                                                          </w:divBdr>
                                                                          <w:divsChild>
                                                                            <w:div w:id="196966074">
                                                                              <w:marLeft w:val="0"/>
                                                                              <w:marRight w:val="0"/>
                                                                              <w:marTop w:val="0"/>
                                                                              <w:marBottom w:val="0"/>
                                                                              <w:divBdr>
                                                                                <w:top w:val="none" w:sz="0" w:space="0" w:color="auto"/>
                                                                                <w:left w:val="none" w:sz="0" w:space="0" w:color="auto"/>
                                                                                <w:bottom w:val="none" w:sz="0" w:space="0" w:color="auto"/>
                                                                                <w:right w:val="none" w:sz="0" w:space="0" w:color="auto"/>
                                                                              </w:divBdr>
                                                                              <w:divsChild>
                                                                                <w:div w:id="1377042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7461410">
                                                                                      <w:marLeft w:val="0"/>
                                                                                      <w:marRight w:val="0"/>
                                                                                      <w:marTop w:val="0"/>
                                                                                      <w:marBottom w:val="0"/>
                                                                                      <w:divBdr>
                                                                                        <w:top w:val="none" w:sz="0" w:space="0" w:color="auto"/>
                                                                                        <w:left w:val="none" w:sz="0" w:space="0" w:color="auto"/>
                                                                                        <w:bottom w:val="none" w:sz="0" w:space="0" w:color="auto"/>
                                                                                        <w:right w:val="none" w:sz="0" w:space="0" w:color="auto"/>
                                                                                      </w:divBdr>
                                                                                      <w:divsChild>
                                                                                        <w:div w:id="983310361">
                                                                                          <w:marLeft w:val="0"/>
                                                                                          <w:marRight w:val="0"/>
                                                                                          <w:marTop w:val="0"/>
                                                                                          <w:marBottom w:val="0"/>
                                                                                          <w:divBdr>
                                                                                            <w:top w:val="none" w:sz="0" w:space="0" w:color="auto"/>
                                                                                            <w:left w:val="none" w:sz="0" w:space="0" w:color="auto"/>
                                                                                            <w:bottom w:val="none" w:sz="0" w:space="0" w:color="auto"/>
                                                                                            <w:right w:val="none" w:sz="0" w:space="0" w:color="auto"/>
                                                                                          </w:divBdr>
                                                                                          <w:divsChild>
                                                                                            <w:div w:id="141773320">
                                                                                              <w:marLeft w:val="0"/>
                                                                                              <w:marRight w:val="0"/>
                                                                                              <w:marTop w:val="0"/>
                                                                                              <w:marBottom w:val="0"/>
                                                                                              <w:divBdr>
                                                                                                <w:top w:val="none" w:sz="0" w:space="0" w:color="auto"/>
                                                                                                <w:left w:val="none" w:sz="0" w:space="0" w:color="auto"/>
                                                                                                <w:bottom w:val="none" w:sz="0" w:space="0" w:color="auto"/>
                                                                                                <w:right w:val="none" w:sz="0" w:space="0" w:color="auto"/>
                                                                                              </w:divBdr>
                                                                                              <w:divsChild>
                                                                                                <w:div w:id="304969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769546">
                                                                                                      <w:marLeft w:val="0"/>
                                                                                                      <w:marRight w:val="0"/>
                                                                                                      <w:marTop w:val="0"/>
                                                                                                      <w:marBottom w:val="0"/>
                                                                                                      <w:divBdr>
                                                                                                        <w:top w:val="none" w:sz="0" w:space="0" w:color="auto"/>
                                                                                                        <w:left w:val="none" w:sz="0" w:space="0" w:color="auto"/>
                                                                                                        <w:bottom w:val="none" w:sz="0" w:space="0" w:color="auto"/>
                                                                                                        <w:right w:val="none" w:sz="0" w:space="0" w:color="auto"/>
                                                                                                      </w:divBdr>
                                                                                                      <w:divsChild>
                                                                                                        <w:div w:id="277225039">
                                                                                                          <w:marLeft w:val="0"/>
                                                                                                          <w:marRight w:val="0"/>
                                                                                                          <w:marTop w:val="0"/>
                                                                                                          <w:marBottom w:val="0"/>
                                                                                                          <w:divBdr>
                                                                                                            <w:top w:val="none" w:sz="0" w:space="0" w:color="auto"/>
                                                                                                            <w:left w:val="none" w:sz="0" w:space="0" w:color="auto"/>
                                                                                                            <w:bottom w:val="none" w:sz="0" w:space="0" w:color="auto"/>
                                                                                                            <w:right w:val="none" w:sz="0" w:space="0" w:color="auto"/>
                                                                                                          </w:divBdr>
                                                                                                          <w:divsChild>
                                                                                                            <w:div w:id="155577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2942187">
      <w:bodyDiv w:val="1"/>
      <w:marLeft w:val="0"/>
      <w:marRight w:val="0"/>
      <w:marTop w:val="0"/>
      <w:marBottom w:val="0"/>
      <w:divBdr>
        <w:top w:val="none" w:sz="0" w:space="0" w:color="auto"/>
        <w:left w:val="none" w:sz="0" w:space="0" w:color="auto"/>
        <w:bottom w:val="none" w:sz="0" w:space="0" w:color="auto"/>
        <w:right w:val="none" w:sz="0" w:space="0" w:color="auto"/>
      </w:divBdr>
      <w:divsChild>
        <w:div w:id="887227174">
          <w:marLeft w:val="0"/>
          <w:marRight w:val="0"/>
          <w:marTop w:val="0"/>
          <w:marBottom w:val="0"/>
          <w:divBdr>
            <w:top w:val="none" w:sz="0" w:space="0" w:color="auto"/>
            <w:left w:val="none" w:sz="0" w:space="0" w:color="auto"/>
            <w:bottom w:val="none" w:sz="0" w:space="0" w:color="auto"/>
            <w:right w:val="none" w:sz="0" w:space="0" w:color="auto"/>
          </w:divBdr>
        </w:div>
        <w:div w:id="1260025862">
          <w:marLeft w:val="0"/>
          <w:marRight w:val="0"/>
          <w:marTop w:val="0"/>
          <w:marBottom w:val="0"/>
          <w:divBdr>
            <w:top w:val="none" w:sz="0" w:space="0" w:color="auto"/>
            <w:left w:val="none" w:sz="0" w:space="0" w:color="auto"/>
            <w:bottom w:val="none" w:sz="0" w:space="0" w:color="auto"/>
            <w:right w:val="none" w:sz="0" w:space="0" w:color="auto"/>
          </w:divBdr>
        </w:div>
        <w:div w:id="1487434818">
          <w:marLeft w:val="0"/>
          <w:marRight w:val="0"/>
          <w:marTop w:val="0"/>
          <w:marBottom w:val="0"/>
          <w:divBdr>
            <w:top w:val="none" w:sz="0" w:space="0" w:color="auto"/>
            <w:left w:val="none" w:sz="0" w:space="0" w:color="auto"/>
            <w:bottom w:val="none" w:sz="0" w:space="0" w:color="auto"/>
            <w:right w:val="none" w:sz="0" w:space="0" w:color="auto"/>
          </w:divBdr>
        </w:div>
      </w:divsChild>
    </w:div>
    <w:div w:id="794451619">
      <w:bodyDiv w:val="1"/>
      <w:marLeft w:val="0"/>
      <w:marRight w:val="0"/>
      <w:marTop w:val="0"/>
      <w:marBottom w:val="0"/>
      <w:divBdr>
        <w:top w:val="none" w:sz="0" w:space="0" w:color="auto"/>
        <w:left w:val="none" w:sz="0" w:space="0" w:color="auto"/>
        <w:bottom w:val="none" w:sz="0" w:space="0" w:color="auto"/>
        <w:right w:val="none" w:sz="0" w:space="0" w:color="auto"/>
      </w:divBdr>
    </w:div>
    <w:div w:id="794758327">
      <w:bodyDiv w:val="1"/>
      <w:marLeft w:val="0"/>
      <w:marRight w:val="0"/>
      <w:marTop w:val="0"/>
      <w:marBottom w:val="0"/>
      <w:divBdr>
        <w:top w:val="none" w:sz="0" w:space="0" w:color="auto"/>
        <w:left w:val="none" w:sz="0" w:space="0" w:color="auto"/>
        <w:bottom w:val="none" w:sz="0" w:space="0" w:color="auto"/>
        <w:right w:val="none" w:sz="0" w:space="0" w:color="auto"/>
      </w:divBdr>
    </w:div>
    <w:div w:id="796870741">
      <w:bodyDiv w:val="1"/>
      <w:marLeft w:val="0"/>
      <w:marRight w:val="0"/>
      <w:marTop w:val="0"/>
      <w:marBottom w:val="0"/>
      <w:divBdr>
        <w:top w:val="none" w:sz="0" w:space="0" w:color="auto"/>
        <w:left w:val="none" w:sz="0" w:space="0" w:color="auto"/>
        <w:bottom w:val="none" w:sz="0" w:space="0" w:color="auto"/>
        <w:right w:val="none" w:sz="0" w:space="0" w:color="auto"/>
      </w:divBdr>
    </w:div>
    <w:div w:id="801385259">
      <w:bodyDiv w:val="1"/>
      <w:marLeft w:val="0"/>
      <w:marRight w:val="0"/>
      <w:marTop w:val="0"/>
      <w:marBottom w:val="0"/>
      <w:divBdr>
        <w:top w:val="none" w:sz="0" w:space="0" w:color="auto"/>
        <w:left w:val="none" w:sz="0" w:space="0" w:color="auto"/>
        <w:bottom w:val="none" w:sz="0" w:space="0" w:color="auto"/>
        <w:right w:val="none" w:sz="0" w:space="0" w:color="auto"/>
      </w:divBdr>
      <w:divsChild>
        <w:div w:id="581522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488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8771">
      <w:bodyDiv w:val="1"/>
      <w:marLeft w:val="0"/>
      <w:marRight w:val="0"/>
      <w:marTop w:val="0"/>
      <w:marBottom w:val="0"/>
      <w:divBdr>
        <w:top w:val="none" w:sz="0" w:space="0" w:color="auto"/>
        <w:left w:val="none" w:sz="0" w:space="0" w:color="auto"/>
        <w:bottom w:val="none" w:sz="0" w:space="0" w:color="auto"/>
        <w:right w:val="none" w:sz="0" w:space="0" w:color="auto"/>
      </w:divBdr>
    </w:div>
    <w:div w:id="803619121">
      <w:bodyDiv w:val="1"/>
      <w:marLeft w:val="0"/>
      <w:marRight w:val="0"/>
      <w:marTop w:val="0"/>
      <w:marBottom w:val="0"/>
      <w:divBdr>
        <w:top w:val="none" w:sz="0" w:space="0" w:color="auto"/>
        <w:left w:val="none" w:sz="0" w:space="0" w:color="auto"/>
        <w:bottom w:val="none" w:sz="0" w:space="0" w:color="auto"/>
        <w:right w:val="none" w:sz="0" w:space="0" w:color="auto"/>
      </w:divBdr>
      <w:divsChild>
        <w:div w:id="1133600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56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85856">
      <w:bodyDiv w:val="1"/>
      <w:marLeft w:val="0"/>
      <w:marRight w:val="0"/>
      <w:marTop w:val="0"/>
      <w:marBottom w:val="0"/>
      <w:divBdr>
        <w:top w:val="none" w:sz="0" w:space="0" w:color="auto"/>
        <w:left w:val="none" w:sz="0" w:space="0" w:color="auto"/>
        <w:bottom w:val="none" w:sz="0" w:space="0" w:color="auto"/>
        <w:right w:val="none" w:sz="0" w:space="0" w:color="auto"/>
      </w:divBdr>
    </w:div>
    <w:div w:id="807406236">
      <w:bodyDiv w:val="1"/>
      <w:marLeft w:val="0"/>
      <w:marRight w:val="0"/>
      <w:marTop w:val="0"/>
      <w:marBottom w:val="0"/>
      <w:divBdr>
        <w:top w:val="none" w:sz="0" w:space="0" w:color="auto"/>
        <w:left w:val="none" w:sz="0" w:space="0" w:color="auto"/>
        <w:bottom w:val="none" w:sz="0" w:space="0" w:color="auto"/>
        <w:right w:val="none" w:sz="0" w:space="0" w:color="auto"/>
      </w:divBdr>
    </w:div>
    <w:div w:id="813987739">
      <w:bodyDiv w:val="1"/>
      <w:marLeft w:val="0"/>
      <w:marRight w:val="0"/>
      <w:marTop w:val="0"/>
      <w:marBottom w:val="0"/>
      <w:divBdr>
        <w:top w:val="none" w:sz="0" w:space="0" w:color="auto"/>
        <w:left w:val="none" w:sz="0" w:space="0" w:color="auto"/>
        <w:bottom w:val="none" w:sz="0" w:space="0" w:color="auto"/>
        <w:right w:val="none" w:sz="0" w:space="0" w:color="auto"/>
      </w:divBdr>
    </w:div>
    <w:div w:id="820001301">
      <w:bodyDiv w:val="1"/>
      <w:marLeft w:val="0"/>
      <w:marRight w:val="0"/>
      <w:marTop w:val="0"/>
      <w:marBottom w:val="0"/>
      <w:divBdr>
        <w:top w:val="none" w:sz="0" w:space="0" w:color="auto"/>
        <w:left w:val="none" w:sz="0" w:space="0" w:color="auto"/>
        <w:bottom w:val="none" w:sz="0" w:space="0" w:color="auto"/>
        <w:right w:val="none" w:sz="0" w:space="0" w:color="auto"/>
      </w:divBdr>
    </w:div>
    <w:div w:id="830753592">
      <w:bodyDiv w:val="1"/>
      <w:marLeft w:val="0"/>
      <w:marRight w:val="0"/>
      <w:marTop w:val="0"/>
      <w:marBottom w:val="0"/>
      <w:divBdr>
        <w:top w:val="none" w:sz="0" w:space="0" w:color="auto"/>
        <w:left w:val="none" w:sz="0" w:space="0" w:color="auto"/>
        <w:bottom w:val="none" w:sz="0" w:space="0" w:color="auto"/>
        <w:right w:val="none" w:sz="0" w:space="0" w:color="auto"/>
      </w:divBdr>
    </w:div>
    <w:div w:id="835922095">
      <w:bodyDiv w:val="1"/>
      <w:marLeft w:val="0"/>
      <w:marRight w:val="0"/>
      <w:marTop w:val="0"/>
      <w:marBottom w:val="0"/>
      <w:divBdr>
        <w:top w:val="none" w:sz="0" w:space="0" w:color="auto"/>
        <w:left w:val="none" w:sz="0" w:space="0" w:color="auto"/>
        <w:bottom w:val="none" w:sz="0" w:space="0" w:color="auto"/>
        <w:right w:val="none" w:sz="0" w:space="0" w:color="auto"/>
      </w:divBdr>
    </w:div>
    <w:div w:id="843394804">
      <w:bodyDiv w:val="1"/>
      <w:marLeft w:val="0"/>
      <w:marRight w:val="0"/>
      <w:marTop w:val="0"/>
      <w:marBottom w:val="0"/>
      <w:divBdr>
        <w:top w:val="none" w:sz="0" w:space="0" w:color="auto"/>
        <w:left w:val="none" w:sz="0" w:space="0" w:color="auto"/>
        <w:bottom w:val="none" w:sz="0" w:space="0" w:color="auto"/>
        <w:right w:val="none" w:sz="0" w:space="0" w:color="auto"/>
      </w:divBdr>
    </w:div>
    <w:div w:id="845633530">
      <w:bodyDiv w:val="1"/>
      <w:marLeft w:val="0"/>
      <w:marRight w:val="0"/>
      <w:marTop w:val="0"/>
      <w:marBottom w:val="0"/>
      <w:divBdr>
        <w:top w:val="none" w:sz="0" w:space="0" w:color="auto"/>
        <w:left w:val="none" w:sz="0" w:space="0" w:color="auto"/>
        <w:bottom w:val="none" w:sz="0" w:space="0" w:color="auto"/>
        <w:right w:val="none" w:sz="0" w:space="0" w:color="auto"/>
      </w:divBdr>
    </w:div>
    <w:div w:id="848982345">
      <w:bodyDiv w:val="1"/>
      <w:marLeft w:val="0"/>
      <w:marRight w:val="0"/>
      <w:marTop w:val="0"/>
      <w:marBottom w:val="0"/>
      <w:divBdr>
        <w:top w:val="none" w:sz="0" w:space="0" w:color="auto"/>
        <w:left w:val="none" w:sz="0" w:space="0" w:color="auto"/>
        <w:bottom w:val="none" w:sz="0" w:space="0" w:color="auto"/>
        <w:right w:val="none" w:sz="0" w:space="0" w:color="auto"/>
      </w:divBdr>
    </w:div>
    <w:div w:id="851921325">
      <w:bodyDiv w:val="1"/>
      <w:marLeft w:val="0"/>
      <w:marRight w:val="0"/>
      <w:marTop w:val="0"/>
      <w:marBottom w:val="0"/>
      <w:divBdr>
        <w:top w:val="none" w:sz="0" w:space="0" w:color="auto"/>
        <w:left w:val="none" w:sz="0" w:space="0" w:color="auto"/>
        <w:bottom w:val="none" w:sz="0" w:space="0" w:color="auto"/>
        <w:right w:val="none" w:sz="0" w:space="0" w:color="auto"/>
      </w:divBdr>
    </w:div>
    <w:div w:id="860316362">
      <w:bodyDiv w:val="1"/>
      <w:marLeft w:val="0"/>
      <w:marRight w:val="0"/>
      <w:marTop w:val="0"/>
      <w:marBottom w:val="0"/>
      <w:divBdr>
        <w:top w:val="none" w:sz="0" w:space="0" w:color="auto"/>
        <w:left w:val="none" w:sz="0" w:space="0" w:color="auto"/>
        <w:bottom w:val="none" w:sz="0" w:space="0" w:color="auto"/>
        <w:right w:val="none" w:sz="0" w:space="0" w:color="auto"/>
      </w:divBdr>
    </w:div>
    <w:div w:id="861016821">
      <w:bodyDiv w:val="1"/>
      <w:marLeft w:val="0"/>
      <w:marRight w:val="0"/>
      <w:marTop w:val="0"/>
      <w:marBottom w:val="0"/>
      <w:divBdr>
        <w:top w:val="none" w:sz="0" w:space="0" w:color="auto"/>
        <w:left w:val="none" w:sz="0" w:space="0" w:color="auto"/>
        <w:bottom w:val="none" w:sz="0" w:space="0" w:color="auto"/>
        <w:right w:val="none" w:sz="0" w:space="0" w:color="auto"/>
      </w:divBdr>
    </w:div>
    <w:div w:id="864707822">
      <w:bodyDiv w:val="1"/>
      <w:marLeft w:val="0"/>
      <w:marRight w:val="0"/>
      <w:marTop w:val="0"/>
      <w:marBottom w:val="0"/>
      <w:divBdr>
        <w:top w:val="none" w:sz="0" w:space="0" w:color="auto"/>
        <w:left w:val="none" w:sz="0" w:space="0" w:color="auto"/>
        <w:bottom w:val="none" w:sz="0" w:space="0" w:color="auto"/>
        <w:right w:val="none" w:sz="0" w:space="0" w:color="auto"/>
      </w:divBdr>
    </w:div>
    <w:div w:id="866405604">
      <w:bodyDiv w:val="1"/>
      <w:marLeft w:val="0"/>
      <w:marRight w:val="0"/>
      <w:marTop w:val="0"/>
      <w:marBottom w:val="0"/>
      <w:divBdr>
        <w:top w:val="none" w:sz="0" w:space="0" w:color="auto"/>
        <w:left w:val="none" w:sz="0" w:space="0" w:color="auto"/>
        <w:bottom w:val="none" w:sz="0" w:space="0" w:color="auto"/>
        <w:right w:val="none" w:sz="0" w:space="0" w:color="auto"/>
      </w:divBdr>
      <w:divsChild>
        <w:div w:id="10108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9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20035">
      <w:bodyDiv w:val="1"/>
      <w:marLeft w:val="0"/>
      <w:marRight w:val="0"/>
      <w:marTop w:val="0"/>
      <w:marBottom w:val="0"/>
      <w:divBdr>
        <w:top w:val="none" w:sz="0" w:space="0" w:color="auto"/>
        <w:left w:val="none" w:sz="0" w:space="0" w:color="auto"/>
        <w:bottom w:val="none" w:sz="0" w:space="0" w:color="auto"/>
        <w:right w:val="none" w:sz="0" w:space="0" w:color="auto"/>
      </w:divBdr>
    </w:div>
    <w:div w:id="871844834">
      <w:bodyDiv w:val="1"/>
      <w:marLeft w:val="0"/>
      <w:marRight w:val="0"/>
      <w:marTop w:val="0"/>
      <w:marBottom w:val="0"/>
      <w:divBdr>
        <w:top w:val="none" w:sz="0" w:space="0" w:color="auto"/>
        <w:left w:val="none" w:sz="0" w:space="0" w:color="auto"/>
        <w:bottom w:val="none" w:sz="0" w:space="0" w:color="auto"/>
        <w:right w:val="none" w:sz="0" w:space="0" w:color="auto"/>
      </w:divBdr>
    </w:div>
    <w:div w:id="882713181">
      <w:bodyDiv w:val="1"/>
      <w:marLeft w:val="0"/>
      <w:marRight w:val="0"/>
      <w:marTop w:val="0"/>
      <w:marBottom w:val="0"/>
      <w:divBdr>
        <w:top w:val="none" w:sz="0" w:space="0" w:color="auto"/>
        <w:left w:val="none" w:sz="0" w:space="0" w:color="auto"/>
        <w:bottom w:val="none" w:sz="0" w:space="0" w:color="auto"/>
        <w:right w:val="none" w:sz="0" w:space="0" w:color="auto"/>
      </w:divBdr>
    </w:div>
    <w:div w:id="885602606">
      <w:bodyDiv w:val="1"/>
      <w:marLeft w:val="0"/>
      <w:marRight w:val="0"/>
      <w:marTop w:val="0"/>
      <w:marBottom w:val="0"/>
      <w:divBdr>
        <w:top w:val="none" w:sz="0" w:space="0" w:color="auto"/>
        <w:left w:val="none" w:sz="0" w:space="0" w:color="auto"/>
        <w:bottom w:val="none" w:sz="0" w:space="0" w:color="auto"/>
        <w:right w:val="none" w:sz="0" w:space="0" w:color="auto"/>
      </w:divBdr>
      <w:divsChild>
        <w:div w:id="224415150">
          <w:marLeft w:val="0"/>
          <w:marRight w:val="0"/>
          <w:marTop w:val="0"/>
          <w:marBottom w:val="0"/>
          <w:divBdr>
            <w:top w:val="none" w:sz="0" w:space="0" w:color="auto"/>
            <w:left w:val="none" w:sz="0" w:space="0" w:color="auto"/>
            <w:bottom w:val="none" w:sz="0" w:space="0" w:color="auto"/>
            <w:right w:val="none" w:sz="0" w:space="0" w:color="auto"/>
          </w:divBdr>
        </w:div>
        <w:div w:id="1814256763">
          <w:marLeft w:val="0"/>
          <w:marRight w:val="0"/>
          <w:marTop w:val="0"/>
          <w:marBottom w:val="0"/>
          <w:divBdr>
            <w:top w:val="none" w:sz="0" w:space="0" w:color="auto"/>
            <w:left w:val="none" w:sz="0" w:space="0" w:color="auto"/>
            <w:bottom w:val="none" w:sz="0" w:space="0" w:color="auto"/>
            <w:right w:val="none" w:sz="0" w:space="0" w:color="auto"/>
          </w:divBdr>
          <w:divsChild>
            <w:div w:id="220210308">
              <w:marLeft w:val="0"/>
              <w:marRight w:val="0"/>
              <w:marTop w:val="0"/>
              <w:marBottom w:val="0"/>
              <w:divBdr>
                <w:top w:val="none" w:sz="0" w:space="0" w:color="auto"/>
                <w:left w:val="none" w:sz="0" w:space="0" w:color="auto"/>
                <w:bottom w:val="none" w:sz="0" w:space="0" w:color="auto"/>
                <w:right w:val="none" w:sz="0" w:space="0" w:color="auto"/>
              </w:divBdr>
              <w:divsChild>
                <w:div w:id="1259873296">
                  <w:marLeft w:val="0"/>
                  <w:marRight w:val="0"/>
                  <w:marTop w:val="0"/>
                  <w:marBottom w:val="0"/>
                  <w:divBdr>
                    <w:top w:val="none" w:sz="0" w:space="0" w:color="auto"/>
                    <w:left w:val="none" w:sz="0" w:space="0" w:color="auto"/>
                    <w:bottom w:val="none" w:sz="0" w:space="0" w:color="auto"/>
                    <w:right w:val="none" w:sz="0" w:space="0" w:color="auto"/>
                  </w:divBdr>
                  <w:divsChild>
                    <w:div w:id="1917087700">
                      <w:marLeft w:val="0"/>
                      <w:marRight w:val="0"/>
                      <w:marTop w:val="0"/>
                      <w:marBottom w:val="0"/>
                      <w:divBdr>
                        <w:top w:val="none" w:sz="0" w:space="0" w:color="auto"/>
                        <w:left w:val="none" w:sz="0" w:space="0" w:color="auto"/>
                        <w:bottom w:val="none" w:sz="0" w:space="0" w:color="auto"/>
                        <w:right w:val="none" w:sz="0" w:space="0" w:color="auto"/>
                      </w:divBdr>
                      <w:divsChild>
                        <w:div w:id="1891648473">
                          <w:marLeft w:val="0"/>
                          <w:marRight w:val="0"/>
                          <w:marTop w:val="0"/>
                          <w:marBottom w:val="0"/>
                          <w:divBdr>
                            <w:top w:val="none" w:sz="0" w:space="0" w:color="auto"/>
                            <w:left w:val="none" w:sz="0" w:space="0" w:color="auto"/>
                            <w:bottom w:val="none" w:sz="0" w:space="0" w:color="auto"/>
                            <w:right w:val="none" w:sz="0" w:space="0" w:color="auto"/>
                          </w:divBdr>
                          <w:divsChild>
                            <w:div w:id="1480656482">
                              <w:marLeft w:val="0"/>
                              <w:marRight w:val="0"/>
                              <w:marTop w:val="0"/>
                              <w:marBottom w:val="0"/>
                              <w:divBdr>
                                <w:top w:val="none" w:sz="0" w:space="0" w:color="auto"/>
                                <w:left w:val="none" w:sz="0" w:space="0" w:color="auto"/>
                                <w:bottom w:val="none" w:sz="0" w:space="0" w:color="auto"/>
                                <w:right w:val="none" w:sz="0" w:space="0" w:color="auto"/>
                              </w:divBdr>
                              <w:divsChild>
                                <w:div w:id="1124227394">
                                  <w:marLeft w:val="0"/>
                                  <w:marRight w:val="0"/>
                                  <w:marTop w:val="0"/>
                                  <w:marBottom w:val="0"/>
                                  <w:divBdr>
                                    <w:top w:val="none" w:sz="0" w:space="0" w:color="auto"/>
                                    <w:left w:val="none" w:sz="0" w:space="0" w:color="auto"/>
                                    <w:bottom w:val="none" w:sz="0" w:space="0" w:color="auto"/>
                                    <w:right w:val="none" w:sz="0" w:space="0" w:color="auto"/>
                                  </w:divBdr>
                                  <w:divsChild>
                                    <w:div w:id="94445438">
                                      <w:marLeft w:val="0"/>
                                      <w:marRight w:val="0"/>
                                      <w:marTop w:val="0"/>
                                      <w:marBottom w:val="0"/>
                                      <w:divBdr>
                                        <w:top w:val="none" w:sz="0" w:space="0" w:color="auto"/>
                                        <w:left w:val="none" w:sz="0" w:space="0" w:color="auto"/>
                                        <w:bottom w:val="none" w:sz="0" w:space="0" w:color="auto"/>
                                        <w:right w:val="none" w:sz="0" w:space="0" w:color="auto"/>
                                      </w:divBdr>
                                    </w:div>
                                    <w:div w:id="168794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447567">
          <w:marLeft w:val="0"/>
          <w:marRight w:val="0"/>
          <w:marTop w:val="0"/>
          <w:marBottom w:val="0"/>
          <w:divBdr>
            <w:top w:val="none" w:sz="0" w:space="0" w:color="auto"/>
            <w:left w:val="none" w:sz="0" w:space="0" w:color="auto"/>
            <w:bottom w:val="none" w:sz="0" w:space="0" w:color="auto"/>
            <w:right w:val="none" w:sz="0" w:space="0" w:color="auto"/>
          </w:divBdr>
        </w:div>
      </w:divsChild>
    </w:div>
    <w:div w:id="886184484">
      <w:bodyDiv w:val="1"/>
      <w:marLeft w:val="0"/>
      <w:marRight w:val="0"/>
      <w:marTop w:val="0"/>
      <w:marBottom w:val="0"/>
      <w:divBdr>
        <w:top w:val="none" w:sz="0" w:space="0" w:color="auto"/>
        <w:left w:val="none" w:sz="0" w:space="0" w:color="auto"/>
        <w:bottom w:val="none" w:sz="0" w:space="0" w:color="auto"/>
        <w:right w:val="none" w:sz="0" w:space="0" w:color="auto"/>
      </w:divBdr>
      <w:divsChild>
        <w:div w:id="128328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00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46320">
      <w:bodyDiv w:val="1"/>
      <w:marLeft w:val="0"/>
      <w:marRight w:val="0"/>
      <w:marTop w:val="0"/>
      <w:marBottom w:val="0"/>
      <w:divBdr>
        <w:top w:val="none" w:sz="0" w:space="0" w:color="auto"/>
        <w:left w:val="none" w:sz="0" w:space="0" w:color="auto"/>
        <w:bottom w:val="none" w:sz="0" w:space="0" w:color="auto"/>
        <w:right w:val="none" w:sz="0" w:space="0" w:color="auto"/>
      </w:divBdr>
    </w:div>
    <w:div w:id="896361273">
      <w:bodyDiv w:val="1"/>
      <w:marLeft w:val="0"/>
      <w:marRight w:val="0"/>
      <w:marTop w:val="0"/>
      <w:marBottom w:val="0"/>
      <w:divBdr>
        <w:top w:val="none" w:sz="0" w:space="0" w:color="auto"/>
        <w:left w:val="none" w:sz="0" w:space="0" w:color="auto"/>
        <w:bottom w:val="none" w:sz="0" w:space="0" w:color="auto"/>
        <w:right w:val="none" w:sz="0" w:space="0" w:color="auto"/>
      </w:divBdr>
    </w:div>
    <w:div w:id="898595451">
      <w:bodyDiv w:val="1"/>
      <w:marLeft w:val="0"/>
      <w:marRight w:val="0"/>
      <w:marTop w:val="0"/>
      <w:marBottom w:val="0"/>
      <w:divBdr>
        <w:top w:val="none" w:sz="0" w:space="0" w:color="auto"/>
        <w:left w:val="none" w:sz="0" w:space="0" w:color="auto"/>
        <w:bottom w:val="none" w:sz="0" w:space="0" w:color="auto"/>
        <w:right w:val="none" w:sz="0" w:space="0" w:color="auto"/>
      </w:divBdr>
    </w:div>
    <w:div w:id="906958855">
      <w:bodyDiv w:val="1"/>
      <w:marLeft w:val="0"/>
      <w:marRight w:val="0"/>
      <w:marTop w:val="0"/>
      <w:marBottom w:val="0"/>
      <w:divBdr>
        <w:top w:val="none" w:sz="0" w:space="0" w:color="auto"/>
        <w:left w:val="none" w:sz="0" w:space="0" w:color="auto"/>
        <w:bottom w:val="none" w:sz="0" w:space="0" w:color="auto"/>
        <w:right w:val="none" w:sz="0" w:space="0" w:color="auto"/>
      </w:divBdr>
    </w:div>
    <w:div w:id="910893332">
      <w:bodyDiv w:val="1"/>
      <w:marLeft w:val="0"/>
      <w:marRight w:val="0"/>
      <w:marTop w:val="0"/>
      <w:marBottom w:val="0"/>
      <w:divBdr>
        <w:top w:val="none" w:sz="0" w:space="0" w:color="auto"/>
        <w:left w:val="none" w:sz="0" w:space="0" w:color="auto"/>
        <w:bottom w:val="none" w:sz="0" w:space="0" w:color="auto"/>
        <w:right w:val="none" w:sz="0" w:space="0" w:color="auto"/>
      </w:divBdr>
    </w:div>
    <w:div w:id="913441643">
      <w:bodyDiv w:val="1"/>
      <w:marLeft w:val="0"/>
      <w:marRight w:val="0"/>
      <w:marTop w:val="0"/>
      <w:marBottom w:val="0"/>
      <w:divBdr>
        <w:top w:val="none" w:sz="0" w:space="0" w:color="auto"/>
        <w:left w:val="none" w:sz="0" w:space="0" w:color="auto"/>
        <w:bottom w:val="none" w:sz="0" w:space="0" w:color="auto"/>
        <w:right w:val="none" w:sz="0" w:space="0" w:color="auto"/>
      </w:divBdr>
      <w:divsChild>
        <w:div w:id="63458750">
          <w:marLeft w:val="0"/>
          <w:marRight w:val="0"/>
          <w:marTop w:val="0"/>
          <w:marBottom w:val="0"/>
          <w:divBdr>
            <w:top w:val="none" w:sz="0" w:space="0" w:color="auto"/>
            <w:left w:val="none" w:sz="0" w:space="0" w:color="auto"/>
            <w:bottom w:val="none" w:sz="0" w:space="0" w:color="auto"/>
            <w:right w:val="none" w:sz="0" w:space="0" w:color="auto"/>
          </w:divBdr>
        </w:div>
        <w:div w:id="150410252">
          <w:marLeft w:val="0"/>
          <w:marRight w:val="0"/>
          <w:marTop w:val="0"/>
          <w:marBottom w:val="0"/>
          <w:divBdr>
            <w:top w:val="none" w:sz="0" w:space="0" w:color="auto"/>
            <w:left w:val="none" w:sz="0" w:space="0" w:color="auto"/>
            <w:bottom w:val="none" w:sz="0" w:space="0" w:color="auto"/>
            <w:right w:val="none" w:sz="0" w:space="0" w:color="auto"/>
          </w:divBdr>
        </w:div>
        <w:div w:id="334503232">
          <w:marLeft w:val="0"/>
          <w:marRight w:val="0"/>
          <w:marTop w:val="0"/>
          <w:marBottom w:val="0"/>
          <w:divBdr>
            <w:top w:val="none" w:sz="0" w:space="0" w:color="auto"/>
            <w:left w:val="none" w:sz="0" w:space="0" w:color="auto"/>
            <w:bottom w:val="none" w:sz="0" w:space="0" w:color="auto"/>
            <w:right w:val="none" w:sz="0" w:space="0" w:color="auto"/>
          </w:divBdr>
        </w:div>
        <w:div w:id="1076900597">
          <w:marLeft w:val="0"/>
          <w:marRight w:val="0"/>
          <w:marTop w:val="0"/>
          <w:marBottom w:val="0"/>
          <w:divBdr>
            <w:top w:val="none" w:sz="0" w:space="0" w:color="auto"/>
            <w:left w:val="none" w:sz="0" w:space="0" w:color="auto"/>
            <w:bottom w:val="none" w:sz="0" w:space="0" w:color="auto"/>
            <w:right w:val="none" w:sz="0" w:space="0" w:color="auto"/>
          </w:divBdr>
        </w:div>
        <w:div w:id="1244953164">
          <w:marLeft w:val="0"/>
          <w:marRight w:val="0"/>
          <w:marTop w:val="0"/>
          <w:marBottom w:val="0"/>
          <w:divBdr>
            <w:top w:val="none" w:sz="0" w:space="0" w:color="auto"/>
            <w:left w:val="none" w:sz="0" w:space="0" w:color="auto"/>
            <w:bottom w:val="none" w:sz="0" w:space="0" w:color="auto"/>
            <w:right w:val="none" w:sz="0" w:space="0" w:color="auto"/>
          </w:divBdr>
        </w:div>
        <w:div w:id="1482698223">
          <w:marLeft w:val="0"/>
          <w:marRight w:val="0"/>
          <w:marTop w:val="0"/>
          <w:marBottom w:val="0"/>
          <w:divBdr>
            <w:top w:val="none" w:sz="0" w:space="0" w:color="auto"/>
            <w:left w:val="none" w:sz="0" w:space="0" w:color="auto"/>
            <w:bottom w:val="none" w:sz="0" w:space="0" w:color="auto"/>
            <w:right w:val="none" w:sz="0" w:space="0" w:color="auto"/>
          </w:divBdr>
        </w:div>
      </w:divsChild>
    </w:div>
    <w:div w:id="915238084">
      <w:bodyDiv w:val="1"/>
      <w:marLeft w:val="0"/>
      <w:marRight w:val="0"/>
      <w:marTop w:val="0"/>
      <w:marBottom w:val="0"/>
      <w:divBdr>
        <w:top w:val="none" w:sz="0" w:space="0" w:color="auto"/>
        <w:left w:val="none" w:sz="0" w:space="0" w:color="auto"/>
        <w:bottom w:val="none" w:sz="0" w:space="0" w:color="auto"/>
        <w:right w:val="none" w:sz="0" w:space="0" w:color="auto"/>
      </w:divBdr>
    </w:div>
    <w:div w:id="921111437">
      <w:bodyDiv w:val="1"/>
      <w:marLeft w:val="0"/>
      <w:marRight w:val="0"/>
      <w:marTop w:val="0"/>
      <w:marBottom w:val="0"/>
      <w:divBdr>
        <w:top w:val="none" w:sz="0" w:space="0" w:color="auto"/>
        <w:left w:val="none" w:sz="0" w:space="0" w:color="auto"/>
        <w:bottom w:val="none" w:sz="0" w:space="0" w:color="auto"/>
        <w:right w:val="none" w:sz="0" w:space="0" w:color="auto"/>
      </w:divBdr>
      <w:divsChild>
        <w:div w:id="1028524057">
          <w:marLeft w:val="0"/>
          <w:marRight w:val="0"/>
          <w:marTop w:val="0"/>
          <w:marBottom w:val="0"/>
          <w:divBdr>
            <w:top w:val="none" w:sz="0" w:space="0" w:color="auto"/>
            <w:left w:val="none" w:sz="0" w:space="0" w:color="auto"/>
            <w:bottom w:val="none" w:sz="0" w:space="0" w:color="auto"/>
            <w:right w:val="none" w:sz="0" w:space="0" w:color="auto"/>
          </w:divBdr>
        </w:div>
      </w:divsChild>
    </w:div>
    <w:div w:id="921717846">
      <w:bodyDiv w:val="1"/>
      <w:marLeft w:val="0"/>
      <w:marRight w:val="0"/>
      <w:marTop w:val="0"/>
      <w:marBottom w:val="0"/>
      <w:divBdr>
        <w:top w:val="none" w:sz="0" w:space="0" w:color="auto"/>
        <w:left w:val="none" w:sz="0" w:space="0" w:color="auto"/>
        <w:bottom w:val="none" w:sz="0" w:space="0" w:color="auto"/>
        <w:right w:val="none" w:sz="0" w:space="0" w:color="auto"/>
      </w:divBdr>
    </w:div>
    <w:div w:id="923952845">
      <w:bodyDiv w:val="1"/>
      <w:marLeft w:val="0"/>
      <w:marRight w:val="0"/>
      <w:marTop w:val="0"/>
      <w:marBottom w:val="0"/>
      <w:divBdr>
        <w:top w:val="none" w:sz="0" w:space="0" w:color="auto"/>
        <w:left w:val="none" w:sz="0" w:space="0" w:color="auto"/>
        <w:bottom w:val="none" w:sz="0" w:space="0" w:color="auto"/>
        <w:right w:val="none" w:sz="0" w:space="0" w:color="auto"/>
      </w:divBdr>
    </w:div>
    <w:div w:id="925041138">
      <w:bodyDiv w:val="1"/>
      <w:marLeft w:val="0"/>
      <w:marRight w:val="0"/>
      <w:marTop w:val="0"/>
      <w:marBottom w:val="0"/>
      <w:divBdr>
        <w:top w:val="none" w:sz="0" w:space="0" w:color="auto"/>
        <w:left w:val="none" w:sz="0" w:space="0" w:color="auto"/>
        <w:bottom w:val="none" w:sz="0" w:space="0" w:color="auto"/>
        <w:right w:val="none" w:sz="0" w:space="0" w:color="auto"/>
      </w:divBdr>
    </w:div>
    <w:div w:id="927613059">
      <w:bodyDiv w:val="1"/>
      <w:marLeft w:val="0"/>
      <w:marRight w:val="0"/>
      <w:marTop w:val="0"/>
      <w:marBottom w:val="0"/>
      <w:divBdr>
        <w:top w:val="none" w:sz="0" w:space="0" w:color="auto"/>
        <w:left w:val="none" w:sz="0" w:space="0" w:color="auto"/>
        <w:bottom w:val="none" w:sz="0" w:space="0" w:color="auto"/>
        <w:right w:val="none" w:sz="0" w:space="0" w:color="auto"/>
      </w:divBdr>
      <w:divsChild>
        <w:div w:id="132137820">
          <w:marLeft w:val="0"/>
          <w:marRight w:val="0"/>
          <w:marTop w:val="0"/>
          <w:marBottom w:val="0"/>
          <w:divBdr>
            <w:top w:val="none" w:sz="0" w:space="0" w:color="auto"/>
            <w:left w:val="none" w:sz="0" w:space="0" w:color="auto"/>
            <w:bottom w:val="none" w:sz="0" w:space="0" w:color="auto"/>
            <w:right w:val="none" w:sz="0" w:space="0" w:color="auto"/>
          </w:divBdr>
        </w:div>
        <w:div w:id="680010953">
          <w:marLeft w:val="0"/>
          <w:marRight w:val="0"/>
          <w:marTop w:val="0"/>
          <w:marBottom w:val="0"/>
          <w:divBdr>
            <w:top w:val="none" w:sz="0" w:space="0" w:color="auto"/>
            <w:left w:val="none" w:sz="0" w:space="0" w:color="auto"/>
            <w:bottom w:val="none" w:sz="0" w:space="0" w:color="auto"/>
            <w:right w:val="none" w:sz="0" w:space="0" w:color="auto"/>
          </w:divBdr>
        </w:div>
        <w:div w:id="910039352">
          <w:marLeft w:val="0"/>
          <w:marRight w:val="0"/>
          <w:marTop w:val="0"/>
          <w:marBottom w:val="0"/>
          <w:divBdr>
            <w:top w:val="none" w:sz="0" w:space="0" w:color="auto"/>
            <w:left w:val="none" w:sz="0" w:space="0" w:color="auto"/>
            <w:bottom w:val="none" w:sz="0" w:space="0" w:color="auto"/>
            <w:right w:val="none" w:sz="0" w:space="0" w:color="auto"/>
          </w:divBdr>
        </w:div>
        <w:div w:id="1253053276">
          <w:marLeft w:val="0"/>
          <w:marRight w:val="0"/>
          <w:marTop w:val="0"/>
          <w:marBottom w:val="0"/>
          <w:divBdr>
            <w:top w:val="none" w:sz="0" w:space="0" w:color="auto"/>
            <w:left w:val="none" w:sz="0" w:space="0" w:color="auto"/>
            <w:bottom w:val="none" w:sz="0" w:space="0" w:color="auto"/>
            <w:right w:val="none" w:sz="0" w:space="0" w:color="auto"/>
          </w:divBdr>
        </w:div>
        <w:div w:id="1390225203">
          <w:marLeft w:val="0"/>
          <w:marRight w:val="0"/>
          <w:marTop w:val="0"/>
          <w:marBottom w:val="0"/>
          <w:divBdr>
            <w:top w:val="none" w:sz="0" w:space="0" w:color="auto"/>
            <w:left w:val="none" w:sz="0" w:space="0" w:color="auto"/>
            <w:bottom w:val="none" w:sz="0" w:space="0" w:color="auto"/>
            <w:right w:val="none" w:sz="0" w:space="0" w:color="auto"/>
          </w:divBdr>
        </w:div>
        <w:div w:id="1918709585">
          <w:marLeft w:val="0"/>
          <w:marRight w:val="0"/>
          <w:marTop w:val="0"/>
          <w:marBottom w:val="0"/>
          <w:divBdr>
            <w:top w:val="none" w:sz="0" w:space="0" w:color="auto"/>
            <w:left w:val="none" w:sz="0" w:space="0" w:color="auto"/>
            <w:bottom w:val="none" w:sz="0" w:space="0" w:color="auto"/>
            <w:right w:val="none" w:sz="0" w:space="0" w:color="auto"/>
          </w:divBdr>
        </w:div>
      </w:divsChild>
    </w:div>
    <w:div w:id="935098268">
      <w:bodyDiv w:val="1"/>
      <w:marLeft w:val="0"/>
      <w:marRight w:val="0"/>
      <w:marTop w:val="0"/>
      <w:marBottom w:val="0"/>
      <w:divBdr>
        <w:top w:val="none" w:sz="0" w:space="0" w:color="auto"/>
        <w:left w:val="none" w:sz="0" w:space="0" w:color="auto"/>
        <w:bottom w:val="none" w:sz="0" w:space="0" w:color="auto"/>
        <w:right w:val="none" w:sz="0" w:space="0" w:color="auto"/>
      </w:divBdr>
    </w:div>
    <w:div w:id="940601859">
      <w:bodyDiv w:val="1"/>
      <w:marLeft w:val="0"/>
      <w:marRight w:val="0"/>
      <w:marTop w:val="0"/>
      <w:marBottom w:val="0"/>
      <w:divBdr>
        <w:top w:val="none" w:sz="0" w:space="0" w:color="auto"/>
        <w:left w:val="none" w:sz="0" w:space="0" w:color="auto"/>
        <w:bottom w:val="none" w:sz="0" w:space="0" w:color="auto"/>
        <w:right w:val="none" w:sz="0" w:space="0" w:color="auto"/>
      </w:divBdr>
    </w:div>
    <w:div w:id="946231085">
      <w:bodyDiv w:val="1"/>
      <w:marLeft w:val="0"/>
      <w:marRight w:val="0"/>
      <w:marTop w:val="0"/>
      <w:marBottom w:val="0"/>
      <w:divBdr>
        <w:top w:val="none" w:sz="0" w:space="0" w:color="auto"/>
        <w:left w:val="none" w:sz="0" w:space="0" w:color="auto"/>
        <w:bottom w:val="none" w:sz="0" w:space="0" w:color="auto"/>
        <w:right w:val="none" w:sz="0" w:space="0" w:color="auto"/>
      </w:divBdr>
    </w:div>
    <w:div w:id="947354403">
      <w:bodyDiv w:val="1"/>
      <w:marLeft w:val="0"/>
      <w:marRight w:val="0"/>
      <w:marTop w:val="0"/>
      <w:marBottom w:val="0"/>
      <w:divBdr>
        <w:top w:val="none" w:sz="0" w:space="0" w:color="auto"/>
        <w:left w:val="none" w:sz="0" w:space="0" w:color="auto"/>
        <w:bottom w:val="none" w:sz="0" w:space="0" w:color="auto"/>
        <w:right w:val="none" w:sz="0" w:space="0" w:color="auto"/>
      </w:divBdr>
    </w:div>
    <w:div w:id="948466233">
      <w:bodyDiv w:val="1"/>
      <w:marLeft w:val="0"/>
      <w:marRight w:val="0"/>
      <w:marTop w:val="0"/>
      <w:marBottom w:val="0"/>
      <w:divBdr>
        <w:top w:val="none" w:sz="0" w:space="0" w:color="auto"/>
        <w:left w:val="none" w:sz="0" w:space="0" w:color="auto"/>
        <w:bottom w:val="none" w:sz="0" w:space="0" w:color="auto"/>
        <w:right w:val="none" w:sz="0" w:space="0" w:color="auto"/>
      </w:divBdr>
      <w:divsChild>
        <w:div w:id="314267162">
          <w:marLeft w:val="0"/>
          <w:marRight w:val="0"/>
          <w:marTop w:val="0"/>
          <w:marBottom w:val="0"/>
          <w:divBdr>
            <w:top w:val="none" w:sz="0" w:space="0" w:color="auto"/>
            <w:left w:val="none" w:sz="0" w:space="0" w:color="auto"/>
            <w:bottom w:val="none" w:sz="0" w:space="0" w:color="auto"/>
            <w:right w:val="none" w:sz="0" w:space="0" w:color="auto"/>
          </w:divBdr>
          <w:divsChild>
            <w:div w:id="1701511248">
              <w:marLeft w:val="0"/>
              <w:marRight w:val="0"/>
              <w:marTop w:val="0"/>
              <w:marBottom w:val="0"/>
              <w:divBdr>
                <w:top w:val="none" w:sz="0" w:space="0" w:color="auto"/>
                <w:left w:val="none" w:sz="0" w:space="0" w:color="auto"/>
                <w:bottom w:val="none" w:sz="0" w:space="0" w:color="auto"/>
                <w:right w:val="none" w:sz="0" w:space="0" w:color="auto"/>
              </w:divBdr>
            </w:div>
            <w:div w:id="1803498445">
              <w:marLeft w:val="0"/>
              <w:marRight w:val="0"/>
              <w:marTop w:val="0"/>
              <w:marBottom w:val="0"/>
              <w:divBdr>
                <w:top w:val="none" w:sz="0" w:space="0" w:color="auto"/>
                <w:left w:val="none" w:sz="0" w:space="0" w:color="auto"/>
                <w:bottom w:val="none" w:sz="0" w:space="0" w:color="auto"/>
                <w:right w:val="none" w:sz="0" w:space="0" w:color="auto"/>
              </w:divBdr>
              <w:divsChild>
                <w:div w:id="1735660298">
                  <w:marLeft w:val="0"/>
                  <w:marRight w:val="0"/>
                  <w:marTop w:val="0"/>
                  <w:marBottom w:val="0"/>
                  <w:divBdr>
                    <w:top w:val="none" w:sz="0" w:space="0" w:color="auto"/>
                    <w:left w:val="none" w:sz="0" w:space="0" w:color="auto"/>
                    <w:bottom w:val="none" w:sz="0" w:space="0" w:color="auto"/>
                    <w:right w:val="none" w:sz="0" w:space="0" w:color="auto"/>
                  </w:divBdr>
                  <w:divsChild>
                    <w:div w:id="2078551272">
                      <w:marLeft w:val="0"/>
                      <w:marRight w:val="0"/>
                      <w:marTop w:val="0"/>
                      <w:marBottom w:val="0"/>
                      <w:divBdr>
                        <w:top w:val="none" w:sz="0" w:space="0" w:color="auto"/>
                        <w:left w:val="none" w:sz="0" w:space="0" w:color="auto"/>
                        <w:bottom w:val="none" w:sz="0" w:space="0" w:color="auto"/>
                        <w:right w:val="none" w:sz="0" w:space="0" w:color="auto"/>
                      </w:divBdr>
                      <w:divsChild>
                        <w:div w:id="23011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4188">
          <w:marLeft w:val="0"/>
          <w:marRight w:val="0"/>
          <w:marTop w:val="0"/>
          <w:marBottom w:val="0"/>
          <w:divBdr>
            <w:top w:val="none" w:sz="0" w:space="0" w:color="auto"/>
            <w:left w:val="none" w:sz="0" w:space="0" w:color="auto"/>
            <w:bottom w:val="none" w:sz="0" w:space="0" w:color="auto"/>
            <w:right w:val="none" w:sz="0" w:space="0" w:color="auto"/>
          </w:divBdr>
        </w:div>
        <w:div w:id="670135238">
          <w:marLeft w:val="0"/>
          <w:marRight w:val="0"/>
          <w:marTop w:val="0"/>
          <w:marBottom w:val="0"/>
          <w:divBdr>
            <w:top w:val="none" w:sz="0" w:space="0" w:color="auto"/>
            <w:left w:val="none" w:sz="0" w:space="0" w:color="auto"/>
            <w:bottom w:val="none" w:sz="0" w:space="0" w:color="auto"/>
            <w:right w:val="none" w:sz="0" w:space="0" w:color="auto"/>
          </w:divBdr>
        </w:div>
      </w:divsChild>
    </w:div>
    <w:div w:id="950211741">
      <w:bodyDiv w:val="1"/>
      <w:marLeft w:val="0"/>
      <w:marRight w:val="0"/>
      <w:marTop w:val="0"/>
      <w:marBottom w:val="0"/>
      <w:divBdr>
        <w:top w:val="none" w:sz="0" w:space="0" w:color="auto"/>
        <w:left w:val="none" w:sz="0" w:space="0" w:color="auto"/>
        <w:bottom w:val="none" w:sz="0" w:space="0" w:color="auto"/>
        <w:right w:val="none" w:sz="0" w:space="0" w:color="auto"/>
      </w:divBdr>
    </w:div>
    <w:div w:id="952322694">
      <w:bodyDiv w:val="1"/>
      <w:marLeft w:val="0"/>
      <w:marRight w:val="0"/>
      <w:marTop w:val="0"/>
      <w:marBottom w:val="0"/>
      <w:divBdr>
        <w:top w:val="none" w:sz="0" w:space="0" w:color="auto"/>
        <w:left w:val="none" w:sz="0" w:space="0" w:color="auto"/>
        <w:bottom w:val="none" w:sz="0" w:space="0" w:color="auto"/>
        <w:right w:val="none" w:sz="0" w:space="0" w:color="auto"/>
      </w:divBdr>
    </w:div>
    <w:div w:id="955214841">
      <w:bodyDiv w:val="1"/>
      <w:marLeft w:val="0"/>
      <w:marRight w:val="0"/>
      <w:marTop w:val="0"/>
      <w:marBottom w:val="0"/>
      <w:divBdr>
        <w:top w:val="none" w:sz="0" w:space="0" w:color="auto"/>
        <w:left w:val="none" w:sz="0" w:space="0" w:color="auto"/>
        <w:bottom w:val="none" w:sz="0" w:space="0" w:color="auto"/>
        <w:right w:val="none" w:sz="0" w:space="0" w:color="auto"/>
      </w:divBdr>
    </w:div>
    <w:div w:id="957831568">
      <w:bodyDiv w:val="1"/>
      <w:marLeft w:val="0"/>
      <w:marRight w:val="0"/>
      <w:marTop w:val="0"/>
      <w:marBottom w:val="0"/>
      <w:divBdr>
        <w:top w:val="none" w:sz="0" w:space="0" w:color="auto"/>
        <w:left w:val="none" w:sz="0" w:space="0" w:color="auto"/>
        <w:bottom w:val="none" w:sz="0" w:space="0" w:color="auto"/>
        <w:right w:val="none" w:sz="0" w:space="0" w:color="auto"/>
      </w:divBdr>
    </w:div>
    <w:div w:id="960260961">
      <w:bodyDiv w:val="1"/>
      <w:marLeft w:val="0"/>
      <w:marRight w:val="0"/>
      <w:marTop w:val="0"/>
      <w:marBottom w:val="0"/>
      <w:divBdr>
        <w:top w:val="none" w:sz="0" w:space="0" w:color="auto"/>
        <w:left w:val="none" w:sz="0" w:space="0" w:color="auto"/>
        <w:bottom w:val="none" w:sz="0" w:space="0" w:color="auto"/>
        <w:right w:val="none" w:sz="0" w:space="0" w:color="auto"/>
      </w:divBdr>
    </w:div>
    <w:div w:id="961113116">
      <w:bodyDiv w:val="1"/>
      <w:marLeft w:val="0"/>
      <w:marRight w:val="0"/>
      <w:marTop w:val="0"/>
      <w:marBottom w:val="0"/>
      <w:divBdr>
        <w:top w:val="none" w:sz="0" w:space="0" w:color="auto"/>
        <w:left w:val="none" w:sz="0" w:space="0" w:color="auto"/>
        <w:bottom w:val="none" w:sz="0" w:space="0" w:color="auto"/>
        <w:right w:val="none" w:sz="0" w:space="0" w:color="auto"/>
      </w:divBdr>
    </w:div>
    <w:div w:id="965352372">
      <w:bodyDiv w:val="1"/>
      <w:marLeft w:val="0"/>
      <w:marRight w:val="0"/>
      <w:marTop w:val="0"/>
      <w:marBottom w:val="0"/>
      <w:divBdr>
        <w:top w:val="none" w:sz="0" w:space="0" w:color="auto"/>
        <w:left w:val="none" w:sz="0" w:space="0" w:color="auto"/>
        <w:bottom w:val="none" w:sz="0" w:space="0" w:color="auto"/>
        <w:right w:val="none" w:sz="0" w:space="0" w:color="auto"/>
      </w:divBdr>
    </w:div>
    <w:div w:id="981075865">
      <w:bodyDiv w:val="1"/>
      <w:marLeft w:val="0"/>
      <w:marRight w:val="0"/>
      <w:marTop w:val="0"/>
      <w:marBottom w:val="0"/>
      <w:divBdr>
        <w:top w:val="none" w:sz="0" w:space="0" w:color="auto"/>
        <w:left w:val="none" w:sz="0" w:space="0" w:color="auto"/>
        <w:bottom w:val="none" w:sz="0" w:space="0" w:color="auto"/>
        <w:right w:val="none" w:sz="0" w:space="0" w:color="auto"/>
      </w:divBdr>
    </w:div>
    <w:div w:id="981151833">
      <w:bodyDiv w:val="1"/>
      <w:marLeft w:val="0"/>
      <w:marRight w:val="0"/>
      <w:marTop w:val="0"/>
      <w:marBottom w:val="0"/>
      <w:divBdr>
        <w:top w:val="none" w:sz="0" w:space="0" w:color="auto"/>
        <w:left w:val="none" w:sz="0" w:space="0" w:color="auto"/>
        <w:bottom w:val="none" w:sz="0" w:space="0" w:color="auto"/>
        <w:right w:val="none" w:sz="0" w:space="0" w:color="auto"/>
      </w:divBdr>
    </w:div>
    <w:div w:id="989016352">
      <w:bodyDiv w:val="1"/>
      <w:marLeft w:val="0"/>
      <w:marRight w:val="0"/>
      <w:marTop w:val="0"/>
      <w:marBottom w:val="0"/>
      <w:divBdr>
        <w:top w:val="none" w:sz="0" w:space="0" w:color="auto"/>
        <w:left w:val="none" w:sz="0" w:space="0" w:color="auto"/>
        <w:bottom w:val="none" w:sz="0" w:space="0" w:color="auto"/>
        <w:right w:val="none" w:sz="0" w:space="0" w:color="auto"/>
      </w:divBdr>
      <w:divsChild>
        <w:div w:id="126168415">
          <w:marLeft w:val="0"/>
          <w:marRight w:val="0"/>
          <w:marTop w:val="0"/>
          <w:marBottom w:val="0"/>
          <w:divBdr>
            <w:top w:val="none" w:sz="0" w:space="0" w:color="auto"/>
            <w:left w:val="none" w:sz="0" w:space="0" w:color="auto"/>
            <w:bottom w:val="none" w:sz="0" w:space="0" w:color="auto"/>
            <w:right w:val="none" w:sz="0" w:space="0" w:color="auto"/>
          </w:divBdr>
        </w:div>
        <w:div w:id="224537393">
          <w:marLeft w:val="0"/>
          <w:marRight w:val="0"/>
          <w:marTop w:val="0"/>
          <w:marBottom w:val="0"/>
          <w:divBdr>
            <w:top w:val="none" w:sz="0" w:space="0" w:color="auto"/>
            <w:left w:val="none" w:sz="0" w:space="0" w:color="auto"/>
            <w:bottom w:val="none" w:sz="0" w:space="0" w:color="auto"/>
            <w:right w:val="none" w:sz="0" w:space="0" w:color="auto"/>
          </w:divBdr>
        </w:div>
        <w:div w:id="390495789">
          <w:marLeft w:val="0"/>
          <w:marRight w:val="0"/>
          <w:marTop w:val="0"/>
          <w:marBottom w:val="0"/>
          <w:divBdr>
            <w:top w:val="none" w:sz="0" w:space="0" w:color="auto"/>
            <w:left w:val="none" w:sz="0" w:space="0" w:color="auto"/>
            <w:bottom w:val="none" w:sz="0" w:space="0" w:color="auto"/>
            <w:right w:val="none" w:sz="0" w:space="0" w:color="auto"/>
          </w:divBdr>
        </w:div>
        <w:div w:id="392125535">
          <w:marLeft w:val="0"/>
          <w:marRight w:val="0"/>
          <w:marTop w:val="0"/>
          <w:marBottom w:val="0"/>
          <w:divBdr>
            <w:top w:val="none" w:sz="0" w:space="0" w:color="auto"/>
            <w:left w:val="none" w:sz="0" w:space="0" w:color="auto"/>
            <w:bottom w:val="none" w:sz="0" w:space="0" w:color="auto"/>
            <w:right w:val="none" w:sz="0" w:space="0" w:color="auto"/>
          </w:divBdr>
        </w:div>
        <w:div w:id="796681277">
          <w:marLeft w:val="0"/>
          <w:marRight w:val="0"/>
          <w:marTop w:val="0"/>
          <w:marBottom w:val="0"/>
          <w:divBdr>
            <w:top w:val="none" w:sz="0" w:space="0" w:color="auto"/>
            <w:left w:val="none" w:sz="0" w:space="0" w:color="auto"/>
            <w:bottom w:val="none" w:sz="0" w:space="0" w:color="auto"/>
            <w:right w:val="none" w:sz="0" w:space="0" w:color="auto"/>
          </w:divBdr>
        </w:div>
        <w:div w:id="824856495">
          <w:marLeft w:val="0"/>
          <w:marRight w:val="0"/>
          <w:marTop w:val="0"/>
          <w:marBottom w:val="0"/>
          <w:divBdr>
            <w:top w:val="none" w:sz="0" w:space="0" w:color="auto"/>
            <w:left w:val="none" w:sz="0" w:space="0" w:color="auto"/>
            <w:bottom w:val="none" w:sz="0" w:space="0" w:color="auto"/>
            <w:right w:val="none" w:sz="0" w:space="0" w:color="auto"/>
          </w:divBdr>
        </w:div>
        <w:div w:id="876702738">
          <w:marLeft w:val="0"/>
          <w:marRight w:val="0"/>
          <w:marTop w:val="0"/>
          <w:marBottom w:val="0"/>
          <w:divBdr>
            <w:top w:val="none" w:sz="0" w:space="0" w:color="auto"/>
            <w:left w:val="none" w:sz="0" w:space="0" w:color="auto"/>
            <w:bottom w:val="none" w:sz="0" w:space="0" w:color="auto"/>
            <w:right w:val="none" w:sz="0" w:space="0" w:color="auto"/>
          </w:divBdr>
        </w:div>
      </w:divsChild>
    </w:div>
    <w:div w:id="1000892945">
      <w:bodyDiv w:val="1"/>
      <w:marLeft w:val="0"/>
      <w:marRight w:val="0"/>
      <w:marTop w:val="0"/>
      <w:marBottom w:val="0"/>
      <w:divBdr>
        <w:top w:val="none" w:sz="0" w:space="0" w:color="auto"/>
        <w:left w:val="none" w:sz="0" w:space="0" w:color="auto"/>
        <w:bottom w:val="none" w:sz="0" w:space="0" w:color="auto"/>
        <w:right w:val="none" w:sz="0" w:space="0" w:color="auto"/>
      </w:divBdr>
    </w:div>
    <w:div w:id="1004668778">
      <w:bodyDiv w:val="1"/>
      <w:marLeft w:val="0"/>
      <w:marRight w:val="0"/>
      <w:marTop w:val="0"/>
      <w:marBottom w:val="0"/>
      <w:divBdr>
        <w:top w:val="none" w:sz="0" w:space="0" w:color="auto"/>
        <w:left w:val="none" w:sz="0" w:space="0" w:color="auto"/>
        <w:bottom w:val="none" w:sz="0" w:space="0" w:color="auto"/>
        <w:right w:val="none" w:sz="0" w:space="0" w:color="auto"/>
      </w:divBdr>
    </w:div>
    <w:div w:id="1006905922">
      <w:bodyDiv w:val="1"/>
      <w:marLeft w:val="0"/>
      <w:marRight w:val="0"/>
      <w:marTop w:val="0"/>
      <w:marBottom w:val="0"/>
      <w:divBdr>
        <w:top w:val="none" w:sz="0" w:space="0" w:color="auto"/>
        <w:left w:val="none" w:sz="0" w:space="0" w:color="auto"/>
        <w:bottom w:val="none" w:sz="0" w:space="0" w:color="auto"/>
        <w:right w:val="none" w:sz="0" w:space="0" w:color="auto"/>
      </w:divBdr>
    </w:div>
    <w:div w:id="1010257651">
      <w:bodyDiv w:val="1"/>
      <w:marLeft w:val="0"/>
      <w:marRight w:val="0"/>
      <w:marTop w:val="0"/>
      <w:marBottom w:val="0"/>
      <w:divBdr>
        <w:top w:val="none" w:sz="0" w:space="0" w:color="auto"/>
        <w:left w:val="none" w:sz="0" w:space="0" w:color="auto"/>
        <w:bottom w:val="none" w:sz="0" w:space="0" w:color="auto"/>
        <w:right w:val="none" w:sz="0" w:space="0" w:color="auto"/>
      </w:divBdr>
    </w:div>
    <w:div w:id="1011105494">
      <w:bodyDiv w:val="1"/>
      <w:marLeft w:val="0"/>
      <w:marRight w:val="0"/>
      <w:marTop w:val="0"/>
      <w:marBottom w:val="0"/>
      <w:divBdr>
        <w:top w:val="none" w:sz="0" w:space="0" w:color="auto"/>
        <w:left w:val="none" w:sz="0" w:space="0" w:color="auto"/>
        <w:bottom w:val="none" w:sz="0" w:space="0" w:color="auto"/>
        <w:right w:val="none" w:sz="0" w:space="0" w:color="auto"/>
      </w:divBdr>
      <w:divsChild>
        <w:div w:id="123546296">
          <w:marLeft w:val="0"/>
          <w:marRight w:val="0"/>
          <w:marTop w:val="0"/>
          <w:marBottom w:val="0"/>
          <w:divBdr>
            <w:top w:val="none" w:sz="0" w:space="0" w:color="auto"/>
            <w:left w:val="none" w:sz="0" w:space="0" w:color="auto"/>
            <w:bottom w:val="none" w:sz="0" w:space="0" w:color="auto"/>
            <w:right w:val="none" w:sz="0" w:space="0" w:color="auto"/>
          </w:divBdr>
        </w:div>
        <w:div w:id="230502805">
          <w:marLeft w:val="0"/>
          <w:marRight w:val="0"/>
          <w:marTop w:val="0"/>
          <w:marBottom w:val="0"/>
          <w:divBdr>
            <w:top w:val="none" w:sz="0" w:space="0" w:color="auto"/>
            <w:left w:val="none" w:sz="0" w:space="0" w:color="auto"/>
            <w:bottom w:val="none" w:sz="0" w:space="0" w:color="auto"/>
            <w:right w:val="none" w:sz="0" w:space="0" w:color="auto"/>
          </w:divBdr>
        </w:div>
        <w:div w:id="236062549">
          <w:marLeft w:val="0"/>
          <w:marRight w:val="0"/>
          <w:marTop w:val="0"/>
          <w:marBottom w:val="0"/>
          <w:divBdr>
            <w:top w:val="none" w:sz="0" w:space="0" w:color="auto"/>
            <w:left w:val="none" w:sz="0" w:space="0" w:color="auto"/>
            <w:bottom w:val="none" w:sz="0" w:space="0" w:color="auto"/>
            <w:right w:val="none" w:sz="0" w:space="0" w:color="auto"/>
          </w:divBdr>
        </w:div>
        <w:div w:id="288361281">
          <w:marLeft w:val="0"/>
          <w:marRight w:val="0"/>
          <w:marTop w:val="0"/>
          <w:marBottom w:val="0"/>
          <w:divBdr>
            <w:top w:val="none" w:sz="0" w:space="0" w:color="auto"/>
            <w:left w:val="none" w:sz="0" w:space="0" w:color="auto"/>
            <w:bottom w:val="none" w:sz="0" w:space="0" w:color="auto"/>
            <w:right w:val="none" w:sz="0" w:space="0" w:color="auto"/>
          </w:divBdr>
        </w:div>
        <w:div w:id="639043579">
          <w:marLeft w:val="0"/>
          <w:marRight w:val="0"/>
          <w:marTop w:val="0"/>
          <w:marBottom w:val="0"/>
          <w:divBdr>
            <w:top w:val="none" w:sz="0" w:space="0" w:color="auto"/>
            <w:left w:val="none" w:sz="0" w:space="0" w:color="auto"/>
            <w:bottom w:val="none" w:sz="0" w:space="0" w:color="auto"/>
            <w:right w:val="none" w:sz="0" w:space="0" w:color="auto"/>
          </w:divBdr>
        </w:div>
        <w:div w:id="1001198462">
          <w:marLeft w:val="0"/>
          <w:marRight w:val="0"/>
          <w:marTop w:val="0"/>
          <w:marBottom w:val="0"/>
          <w:divBdr>
            <w:top w:val="none" w:sz="0" w:space="0" w:color="auto"/>
            <w:left w:val="none" w:sz="0" w:space="0" w:color="auto"/>
            <w:bottom w:val="none" w:sz="0" w:space="0" w:color="auto"/>
            <w:right w:val="none" w:sz="0" w:space="0" w:color="auto"/>
          </w:divBdr>
        </w:div>
        <w:div w:id="1127891906">
          <w:marLeft w:val="0"/>
          <w:marRight w:val="0"/>
          <w:marTop w:val="0"/>
          <w:marBottom w:val="0"/>
          <w:divBdr>
            <w:top w:val="none" w:sz="0" w:space="0" w:color="auto"/>
            <w:left w:val="none" w:sz="0" w:space="0" w:color="auto"/>
            <w:bottom w:val="none" w:sz="0" w:space="0" w:color="auto"/>
            <w:right w:val="none" w:sz="0" w:space="0" w:color="auto"/>
          </w:divBdr>
        </w:div>
        <w:div w:id="1274020407">
          <w:marLeft w:val="0"/>
          <w:marRight w:val="0"/>
          <w:marTop w:val="0"/>
          <w:marBottom w:val="0"/>
          <w:divBdr>
            <w:top w:val="none" w:sz="0" w:space="0" w:color="auto"/>
            <w:left w:val="none" w:sz="0" w:space="0" w:color="auto"/>
            <w:bottom w:val="none" w:sz="0" w:space="0" w:color="auto"/>
            <w:right w:val="none" w:sz="0" w:space="0" w:color="auto"/>
          </w:divBdr>
        </w:div>
        <w:div w:id="1510951585">
          <w:marLeft w:val="0"/>
          <w:marRight w:val="0"/>
          <w:marTop w:val="0"/>
          <w:marBottom w:val="0"/>
          <w:divBdr>
            <w:top w:val="none" w:sz="0" w:space="0" w:color="auto"/>
            <w:left w:val="none" w:sz="0" w:space="0" w:color="auto"/>
            <w:bottom w:val="none" w:sz="0" w:space="0" w:color="auto"/>
            <w:right w:val="none" w:sz="0" w:space="0" w:color="auto"/>
          </w:divBdr>
        </w:div>
        <w:div w:id="1861620777">
          <w:marLeft w:val="0"/>
          <w:marRight w:val="0"/>
          <w:marTop w:val="0"/>
          <w:marBottom w:val="0"/>
          <w:divBdr>
            <w:top w:val="none" w:sz="0" w:space="0" w:color="auto"/>
            <w:left w:val="none" w:sz="0" w:space="0" w:color="auto"/>
            <w:bottom w:val="none" w:sz="0" w:space="0" w:color="auto"/>
            <w:right w:val="none" w:sz="0" w:space="0" w:color="auto"/>
          </w:divBdr>
        </w:div>
        <w:div w:id="1925795086">
          <w:marLeft w:val="0"/>
          <w:marRight w:val="0"/>
          <w:marTop w:val="0"/>
          <w:marBottom w:val="0"/>
          <w:divBdr>
            <w:top w:val="none" w:sz="0" w:space="0" w:color="auto"/>
            <w:left w:val="none" w:sz="0" w:space="0" w:color="auto"/>
            <w:bottom w:val="none" w:sz="0" w:space="0" w:color="auto"/>
            <w:right w:val="none" w:sz="0" w:space="0" w:color="auto"/>
          </w:divBdr>
        </w:div>
      </w:divsChild>
    </w:div>
    <w:div w:id="1014504174">
      <w:bodyDiv w:val="1"/>
      <w:marLeft w:val="0"/>
      <w:marRight w:val="0"/>
      <w:marTop w:val="0"/>
      <w:marBottom w:val="0"/>
      <w:divBdr>
        <w:top w:val="none" w:sz="0" w:space="0" w:color="auto"/>
        <w:left w:val="none" w:sz="0" w:space="0" w:color="auto"/>
        <w:bottom w:val="none" w:sz="0" w:space="0" w:color="auto"/>
        <w:right w:val="none" w:sz="0" w:space="0" w:color="auto"/>
      </w:divBdr>
    </w:div>
    <w:div w:id="1015613145">
      <w:bodyDiv w:val="1"/>
      <w:marLeft w:val="0"/>
      <w:marRight w:val="0"/>
      <w:marTop w:val="0"/>
      <w:marBottom w:val="0"/>
      <w:divBdr>
        <w:top w:val="none" w:sz="0" w:space="0" w:color="auto"/>
        <w:left w:val="none" w:sz="0" w:space="0" w:color="auto"/>
        <w:bottom w:val="none" w:sz="0" w:space="0" w:color="auto"/>
        <w:right w:val="none" w:sz="0" w:space="0" w:color="auto"/>
      </w:divBdr>
    </w:div>
    <w:div w:id="1016616184">
      <w:bodyDiv w:val="1"/>
      <w:marLeft w:val="0"/>
      <w:marRight w:val="0"/>
      <w:marTop w:val="0"/>
      <w:marBottom w:val="0"/>
      <w:divBdr>
        <w:top w:val="none" w:sz="0" w:space="0" w:color="auto"/>
        <w:left w:val="none" w:sz="0" w:space="0" w:color="auto"/>
        <w:bottom w:val="none" w:sz="0" w:space="0" w:color="auto"/>
        <w:right w:val="none" w:sz="0" w:space="0" w:color="auto"/>
      </w:divBdr>
    </w:div>
    <w:div w:id="1018433459">
      <w:bodyDiv w:val="1"/>
      <w:marLeft w:val="0"/>
      <w:marRight w:val="0"/>
      <w:marTop w:val="0"/>
      <w:marBottom w:val="0"/>
      <w:divBdr>
        <w:top w:val="none" w:sz="0" w:space="0" w:color="auto"/>
        <w:left w:val="none" w:sz="0" w:space="0" w:color="auto"/>
        <w:bottom w:val="none" w:sz="0" w:space="0" w:color="auto"/>
        <w:right w:val="none" w:sz="0" w:space="0" w:color="auto"/>
      </w:divBdr>
    </w:div>
    <w:div w:id="1019046261">
      <w:bodyDiv w:val="1"/>
      <w:marLeft w:val="0"/>
      <w:marRight w:val="0"/>
      <w:marTop w:val="0"/>
      <w:marBottom w:val="0"/>
      <w:divBdr>
        <w:top w:val="none" w:sz="0" w:space="0" w:color="auto"/>
        <w:left w:val="none" w:sz="0" w:space="0" w:color="auto"/>
        <w:bottom w:val="none" w:sz="0" w:space="0" w:color="auto"/>
        <w:right w:val="none" w:sz="0" w:space="0" w:color="auto"/>
      </w:divBdr>
    </w:div>
    <w:div w:id="1021278458">
      <w:bodyDiv w:val="1"/>
      <w:marLeft w:val="0"/>
      <w:marRight w:val="0"/>
      <w:marTop w:val="0"/>
      <w:marBottom w:val="0"/>
      <w:divBdr>
        <w:top w:val="none" w:sz="0" w:space="0" w:color="auto"/>
        <w:left w:val="none" w:sz="0" w:space="0" w:color="auto"/>
        <w:bottom w:val="none" w:sz="0" w:space="0" w:color="auto"/>
        <w:right w:val="none" w:sz="0" w:space="0" w:color="auto"/>
      </w:divBdr>
    </w:div>
    <w:div w:id="1022320147">
      <w:bodyDiv w:val="1"/>
      <w:marLeft w:val="0"/>
      <w:marRight w:val="0"/>
      <w:marTop w:val="0"/>
      <w:marBottom w:val="0"/>
      <w:divBdr>
        <w:top w:val="none" w:sz="0" w:space="0" w:color="auto"/>
        <w:left w:val="none" w:sz="0" w:space="0" w:color="auto"/>
        <w:bottom w:val="none" w:sz="0" w:space="0" w:color="auto"/>
        <w:right w:val="none" w:sz="0" w:space="0" w:color="auto"/>
      </w:divBdr>
    </w:div>
    <w:div w:id="1024526428">
      <w:bodyDiv w:val="1"/>
      <w:marLeft w:val="0"/>
      <w:marRight w:val="0"/>
      <w:marTop w:val="0"/>
      <w:marBottom w:val="0"/>
      <w:divBdr>
        <w:top w:val="none" w:sz="0" w:space="0" w:color="auto"/>
        <w:left w:val="none" w:sz="0" w:space="0" w:color="auto"/>
        <w:bottom w:val="none" w:sz="0" w:space="0" w:color="auto"/>
        <w:right w:val="none" w:sz="0" w:space="0" w:color="auto"/>
      </w:divBdr>
    </w:div>
    <w:div w:id="1029331814">
      <w:bodyDiv w:val="1"/>
      <w:marLeft w:val="0"/>
      <w:marRight w:val="0"/>
      <w:marTop w:val="0"/>
      <w:marBottom w:val="0"/>
      <w:divBdr>
        <w:top w:val="none" w:sz="0" w:space="0" w:color="auto"/>
        <w:left w:val="none" w:sz="0" w:space="0" w:color="auto"/>
        <w:bottom w:val="none" w:sz="0" w:space="0" w:color="auto"/>
        <w:right w:val="none" w:sz="0" w:space="0" w:color="auto"/>
      </w:divBdr>
      <w:divsChild>
        <w:div w:id="473647805">
          <w:marLeft w:val="0"/>
          <w:marRight w:val="0"/>
          <w:marTop w:val="0"/>
          <w:marBottom w:val="240"/>
          <w:divBdr>
            <w:top w:val="none" w:sz="0" w:space="0" w:color="auto"/>
            <w:left w:val="none" w:sz="0" w:space="0" w:color="auto"/>
            <w:bottom w:val="none" w:sz="0" w:space="0" w:color="auto"/>
            <w:right w:val="none" w:sz="0" w:space="0" w:color="auto"/>
          </w:divBdr>
        </w:div>
        <w:div w:id="529149399">
          <w:marLeft w:val="0"/>
          <w:marRight w:val="0"/>
          <w:marTop w:val="0"/>
          <w:marBottom w:val="240"/>
          <w:divBdr>
            <w:top w:val="none" w:sz="0" w:space="0" w:color="auto"/>
            <w:left w:val="none" w:sz="0" w:space="0" w:color="auto"/>
            <w:bottom w:val="none" w:sz="0" w:space="0" w:color="auto"/>
            <w:right w:val="none" w:sz="0" w:space="0" w:color="auto"/>
          </w:divBdr>
        </w:div>
        <w:div w:id="1420758005">
          <w:marLeft w:val="0"/>
          <w:marRight w:val="0"/>
          <w:marTop w:val="0"/>
          <w:marBottom w:val="240"/>
          <w:divBdr>
            <w:top w:val="none" w:sz="0" w:space="0" w:color="auto"/>
            <w:left w:val="none" w:sz="0" w:space="0" w:color="auto"/>
            <w:bottom w:val="none" w:sz="0" w:space="0" w:color="auto"/>
            <w:right w:val="none" w:sz="0" w:space="0" w:color="auto"/>
          </w:divBdr>
        </w:div>
      </w:divsChild>
    </w:div>
    <w:div w:id="1033772719">
      <w:bodyDiv w:val="1"/>
      <w:marLeft w:val="0"/>
      <w:marRight w:val="0"/>
      <w:marTop w:val="0"/>
      <w:marBottom w:val="0"/>
      <w:divBdr>
        <w:top w:val="none" w:sz="0" w:space="0" w:color="auto"/>
        <w:left w:val="none" w:sz="0" w:space="0" w:color="auto"/>
        <w:bottom w:val="none" w:sz="0" w:space="0" w:color="auto"/>
        <w:right w:val="none" w:sz="0" w:space="0" w:color="auto"/>
      </w:divBdr>
    </w:div>
    <w:div w:id="1037119727">
      <w:bodyDiv w:val="1"/>
      <w:marLeft w:val="0"/>
      <w:marRight w:val="0"/>
      <w:marTop w:val="0"/>
      <w:marBottom w:val="0"/>
      <w:divBdr>
        <w:top w:val="none" w:sz="0" w:space="0" w:color="auto"/>
        <w:left w:val="none" w:sz="0" w:space="0" w:color="auto"/>
        <w:bottom w:val="none" w:sz="0" w:space="0" w:color="auto"/>
        <w:right w:val="none" w:sz="0" w:space="0" w:color="auto"/>
      </w:divBdr>
    </w:div>
    <w:div w:id="1046416282">
      <w:bodyDiv w:val="1"/>
      <w:marLeft w:val="0"/>
      <w:marRight w:val="0"/>
      <w:marTop w:val="0"/>
      <w:marBottom w:val="0"/>
      <w:divBdr>
        <w:top w:val="none" w:sz="0" w:space="0" w:color="auto"/>
        <w:left w:val="none" w:sz="0" w:space="0" w:color="auto"/>
        <w:bottom w:val="none" w:sz="0" w:space="0" w:color="auto"/>
        <w:right w:val="none" w:sz="0" w:space="0" w:color="auto"/>
      </w:divBdr>
    </w:div>
    <w:div w:id="1048913737">
      <w:bodyDiv w:val="1"/>
      <w:marLeft w:val="0"/>
      <w:marRight w:val="0"/>
      <w:marTop w:val="0"/>
      <w:marBottom w:val="0"/>
      <w:divBdr>
        <w:top w:val="none" w:sz="0" w:space="0" w:color="auto"/>
        <w:left w:val="none" w:sz="0" w:space="0" w:color="auto"/>
        <w:bottom w:val="none" w:sz="0" w:space="0" w:color="auto"/>
        <w:right w:val="none" w:sz="0" w:space="0" w:color="auto"/>
      </w:divBdr>
    </w:div>
    <w:div w:id="1052123214">
      <w:bodyDiv w:val="1"/>
      <w:marLeft w:val="0"/>
      <w:marRight w:val="0"/>
      <w:marTop w:val="0"/>
      <w:marBottom w:val="0"/>
      <w:divBdr>
        <w:top w:val="none" w:sz="0" w:space="0" w:color="auto"/>
        <w:left w:val="none" w:sz="0" w:space="0" w:color="auto"/>
        <w:bottom w:val="none" w:sz="0" w:space="0" w:color="auto"/>
        <w:right w:val="none" w:sz="0" w:space="0" w:color="auto"/>
      </w:divBdr>
      <w:divsChild>
        <w:div w:id="725378297">
          <w:marLeft w:val="0"/>
          <w:marRight w:val="0"/>
          <w:marTop w:val="0"/>
          <w:marBottom w:val="0"/>
          <w:divBdr>
            <w:top w:val="none" w:sz="0" w:space="0" w:color="auto"/>
            <w:left w:val="none" w:sz="0" w:space="0" w:color="auto"/>
            <w:bottom w:val="none" w:sz="0" w:space="0" w:color="auto"/>
            <w:right w:val="none" w:sz="0" w:space="0" w:color="auto"/>
          </w:divBdr>
        </w:div>
        <w:div w:id="973173929">
          <w:marLeft w:val="0"/>
          <w:marRight w:val="0"/>
          <w:marTop w:val="0"/>
          <w:marBottom w:val="0"/>
          <w:divBdr>
            <w:top w:val="none" w:sz="0" w:space="0" w:color="auto"/>
            <w:left w:val="none" w:sz="0" w:space="0" w:color="auto"/>
            <w:bottom w:val="none" w:sz="0" w:space="0" w:color="auto"/>
            <w:right w:val="none" w:sz="0" w:space="0" w:color="auto"/>
          </w:divBdr>
        </w:div>
        <w:div w:id="978192523">
          <w:marLeft w:val="0"/>
          <w:marRight w:val="0"/>
          <w:marTop w:val="0"/>
          <w:marBottom w:val="0"/>
          <w:divBdr>
            <w:top w:val="none" w:sz="0" w:space="0" w:color="auto"/>
            <w:left w:val="none" w:sz="0" w:space="0" w:color="auto"/>
            <w:bottom w:val="none" w:sz="0" w:space="0" w:color="auto"/>
            <w:right w:val="none" w:sz="0" w:space="0" w:color="auto"/>
          </w:divBdr>
        </w:div>
        <w:div w:id="1070348046">
          <w:marLeft w:val="0"/>
          <w:marRight w:val="0"/>
          <w:marTop w:val="0"/>
          <w:marBottom w:val="0"/>
          <w:divBdr>
            <w:top w:val="none" w:sz="0" w:space="0" w:color="auto"/>
            <w:left w:val="none" w:sz="0" w:space="0" w:color="auto"/>
            <w:bottom w:val="none" w:sz="0" w:space="0" w:color="auto"/>
            <w:right w:val="none" w:sz="0" w:space="0" w:color="auto"/>
          </w:divBdr>
        </w:div>
        <w:div w:id="1099107280">
          <w:marLeft w:val="0"/>
          <w:marRight w:val="0"/>
          <w:marTop w:val="0"/>
          <w:marBottom w:val="0"/>
          <w:divBdr>
            <w:top w:val="none" w:sz="0" w:space="0" w:color="auto"/>
            <w:left w:val="none" w:sz="0" w:space="0" w:color="auto"/>
            <w:bottom w:val="none" w:sz="0" w:space="0" w:color="auto"/>
            <w:right w:val="none" w:sz="0" w:space="0" w:color="auto"/>
          </w:divBdr>
        </w:div>
        <w:div w:id="1172718915">
          <w:marLeft w:val="0"/>
          <w:marRight w:val="0"/>
          <w:marTop w:val="0"/>
          <w:marBottom w:val="0"/>
          <w:divBdr>
            <w:top w:val="none" w:sz="0" w:space="0" w:color="auto"/>
            <w:left w:val="none" w:sz="0" w:space="0" w:color="auto"/>
            <w:bottom w:val="none" w:sz="0" w:space="0" w:color="auto"/>
            <w:right w:val="none" w:sz="0" w:space="0" w:color="auto"/>
          </w:divBdr>
        </w:div>
      </w:divsChild>
    </w:div>
    <w:div w:id="1062170312">
      <w:bodyDiv w:val="1"/>
      <w:marLeft w:val="0"/>
      <w:marRight w:val="0"/>
      <w:marTop w:val="0"/>
      <w:marBottom w:val="0"/>
      <w:divBdr>
        <w:top w:val="none" w:sz="0" w:space="0" w:color="auto"/>
        <w:left w:val="none" w:sz="0" w:space="0" w:color="auto"/>
        <w:bottom w:val="none" w:sz="0" w:space="0" w:color="auto"/>
        <w:right w:val="none" w:sz="0" w:space="0" w:color="auto"/>
      </w:divBdr>
    </w:div>
    <w:div w:id="1068963955">
      <w:bodyDiv w:val="1"/>
      <w:marLeft w:val="0"/>
      <w:marRight w:val="0"/>
      <w:marTop w:val="0"/>
      <w:marBottom w:val="0"/>
      <w:divBdr>
        <w:top w:val="none" w:sz="0" w:space="0" w:color="auto"/>
        <w:left w:val="none" w:sz="0" w:space="0" w:color="auto"/>
        <w:bottom w:val="none" w:sz="0" w:space="0" w:color="auto"/>
        <w:right w:val="none" w:sz="0" w:space="0" w:color="auto"/>
      </w:divBdr>
    </w:div>
    <w:div w:id="1070346243">
      <w:bodyDiv w:val="1"/>
      <w:marLeft w:val="0"/>
      <w:marRight w:val="0"/>
      <w:marTop w:val="0"/>
      <w:marBottom w:val="0"/>
      <w:divBdr>
        <w:top w:val="none" w:sz="0" w:space="0" w:color="auto"/>
        <w:left w:val="none" w:sz="0" w:space="0" w:color="auto"/>
        <w:bottom w:val="none" w:sz="0" w:space="0" w:color="auto"/>
        <w:right w:val="none" w:sz="0" w:space="0" w:color="auto"/>
      </w:divBdr>
    </w:div>
    <w:div w:id="1071537413">
      <w:bodyDiv w:val="1"/>
      <w:marLeft w:val="0"/>
      <w:marRight w:val="0"/>
      <w:marTop w:val="0"/>
      <w:marBottom w:val="0"/>
      <w:divBdr>
        <w:top w:val="none" w:sz="0" w:space="0" w:color="auto"/>
        <w:left w:val="none" w:sz="0" w:space="0" w:color="auto"/>
        <w:bottom w:val="none" w:sz="0" w:space="0" w:color="auto"/>
        <w:right w:val="none" w:sz="0" w:space="0" w:color="auto"/>
      </w:divBdr>
    </w:div>
    <w:div w:id="1078285766">
      <w:bodyDiv w:val="1"/>
      <w:marLeft w:val="0"/>
      <w:marRight w:val="0"/>
      <w:marTop w:val="0"/>
      <w:marBottom w:val="0"/>
      <w:divBdr>
        <w:top w:val="none" w:sz="0" w:space="0" w:color="auto"/>
        <w:left w:val="none" w:sz="0" w:space="0" w:color="auto"/>
        <w:bottom w:val="none" w:sz="0" w:space="0" w:color="auto"/>
        <w:right w:val="none" w:sz="0" w:space="0" w:color="auto"/>
      </w:divBdr>
    </w:div>
    <w:div w:id="1080296666">
      <w:bodyDiv w:val="1"/>
      <w:marLeft w:val="0"/>
      <w:marRight w:val="0"/>
      <w:marTop w:val="0"/>
      <w:marBottom w:val="0"/>
      <w:divBdr>
        <w:top w:val="none" w:sz="0" w:space="0" w:color="auto"/>
        <w:left w:val="none" w:sz="0" w:space="0" w:color="auto"/>
        <w:bottom w:val="none" w:sz="0" w:space="0" w:color="auto"/>
        <w:right w:val="none" w:sz="0" w:space="0" w:color="auto"/>
      </w:divBdr>
    </w:div>
    <w:div w:id="1083644871">
      <w:bodyDiv w:val="1"/>
      <w:marLeft w:val="0"/>
      <w:marRight w:val="0"/>
      <w:marTop w:val="0"/>
      <w:marBottom w:val="0"/>
      <w:divBdr>
        <w:top w:val="none" w:sz="0" w:space="0" w:color="auto"/>
        <w:left w:val="none" w:sz="0" w:space="0" w:color="auto"/>
        <w:bottom w:val="none" w:sz="0" w:space="0" w:color="auto"/>
        <w:right w:val="none" w:sz="0" w:space="0" w:color="auto"/>
      </w:divBdr>
    </w:div>
    <w:div w:id="1084765903">
      <w:bodyDiv w:val="1"/>
      <w:marLeft w:val="0"/>
      <w:marRight w:val="0"/>
      <w:marTop w:val="0"/>
      <w:marBottom w:val="0"/>
      <w:divBdr>
        <w:top w:val="none" w:sz="0" w:space="0" w:color="auto"/>
        <w:left w:val="none" w:sz="0" w:space="0" w:color="auto"/>
        <w:bottom w:val="none" w:sz="0" w:space="0" w:color="auto"/>
        <w:right w:val="none" w:sz="0" w:space="0" w:color="auto"/>
      </w:divBdr>
    </w:div>
    <w:div w:id="1090352493">
      <w:bodyDiv w:val="1"/>
      <w:marLeft w:val="0"/>
      <w:marRight w:val="0"/>
      <w:marTop w:val="0"/>
      <w:marBottom w:val="0"/>
      <w:divBdr>
        <w:top w:val="none" w:sz="0" w:space="0" w:color="auto"/>
        <w:left w:val="none" w:sz="0" w:space="0" w:color="auto"/>
        <w:bottom w:val="none" w:sz="0" w:space="0" w:color="auto"/>
        <w:right w:val="none" w:sz="0" w:space="0" w:color="auto"/>
      </w:divBdr>
    </w:div>
    <w:div w:id="1100221230">
      <w:bodyDiv w:val="1"/>
      <w:marLeft w:val="0"/>
      <w:marRight w:val="0"/>
      <w:marTop w:val="0"/>
      <w:marBottom w:val="0"/>
      <w:divBdr>
        <w:top w:val="none" w:sz="0" w:space="0" w:color="auto"/>
        <w:left w:val="none" w:sz="0" w:space="0" w:color="auto"/>
        <w:bottom w:val="none" w:sz="0" w:space="0" w:color="auto"/>
        <w:right w:val="none" w:sz="0" w:space="0" w:color="auto"/>
      </w:divBdr>
      <w:divsChild>
        <w:div w:id="1166827822">
          <w:marLeft w:val="0"/>
          <w:marRight w:val="0"/>
          <w:marTop w:val="0"/>
          <w:marBottom w:val="0"/>
          <w:divBdr>
            <w:top w:val="none" w:sz="0" w:space="0" w:color="auto"/>
            <w:left w:val="none" w:sz="0" w:space="0" w:color="auto"/>
            <w:bottom w:val="none" w:sz="0" w:space="0" w:color="auto"/>
            <w:right w:val="none" w:sz="0" w:space="0" w:color="auto"/>
          </w:divBdr>
        </w:div>
      </w:divsChild>
    </w:div>
    <w:div w:id="1114790115">
      <w:bodyDiv w:val="1"/>
      <w:marLeft w:val="0"/>
      <w:marRight w:val="0"/>
      <w:marTop w:val="0"/>
      <w:marBottom w:val="0"/>
      <w:divBdr>
        <w:top w:val="none" w:sz="0" w:space="0" w:color="auto"/>
        <w:left w:val="none" w:sz="0" w:space="0" w:color="auto"/>
        <w:bottom w:val="none" w:sz="0" w:space="0" w:color="auto"/>
        <w:right w:val="none" w:sz="0" w:space="0" w:color="auto"/>
      </w:divBdr>
    </w:div>
    <w:div w:id="1120955720">
      <w:bodyDiv w:val="1"/>
      <w:marLeft w:val="0"/>
      <w:marRight w:val="0"/>
      <w:marTop w:val="0"/>
      <w:marBottom w:val="0"/>
      <w:divBdr>
        <w:top w:val="none" w:sz="0" w:space="0" w:color="auto"/>
        <w:left w:val="none" w:sz="0" w:space="0" w:color="auto"/>
        <w:bottom w:val="none" w:sz="0" w:space="0" w:color="auto"/>
        <w:right w:val="none" w:sz="0" w:space="0" w:color="auto"/>
      </w:divBdr>
      <w:divsChild>
        <w:div w:id="329870982">
          <w:marLeft w:val="0"/>
          <w:marRight w:val="0"/>
          <w:marTop w:val="0"/>
          <w:marBottom w:val="0"/>
          <w:divBdr>
            <w:top w:val="none" w:sz="0" w:space="0" w:color="auto"/>
            <w:left w:val="none" w:sz="0" w:space="0" w:color="auto"/>
            <w:bottom w:val="none" w:sz="0" w:space="0" w:color="auto"/>
            <w:right w:val="none" w:sz="0" w:space="0" w:color="auto"/>
          </w:divBdr>
        </w:div>
        <w:div w:id="1090464911">
          <w:marLeft w:val="0"/>
          <w:marRight w:val="0"/>
          <w:marTop w:val="0"/>
          <w:marBottom w:val="0"/>
          <w:divBdr>
            <w:top w:val="none" w:sz="0" w:space="0" w:color="auto"/>
            <w:left w:val="none" w:sz="0" w:space="0" w:color="auto"/>
            <w:bottom w:val="none" w:sz="0" w:space="0" w:color="auto"/>
            <w:right w:val="none" w:sz="0" w:space="0" w:color="auto"/>
          </w:divBdr>
        </w:div>
        <w:div w:id="1101680293">
          <w:marLeft w:val="0"/>
          <w:marRight w:val="0"/>
          <w:marTop w:val="0"/>
          <w:marBottom w:val="0"/>
          <w:divBdr>
            <w:top w:val="none" w:sz="0" w:space="0" w:color="auto"/>
            <w:left w:val="none" w:sz="0" w:space="0" w:color="auto"/>
            <w:bottom w:val="none" w:sz="0" w:space="0" w:color="auto"/>
            <w:right w:val="none" w:sz="0" w:space="0" w:color="auto"/>
          </w:divBdr>
        </w:div>
        <w:div w:id="1228609907">
          <w:marLeft w:val="0"/>
          <w:marRight w:val="0"/>
          <w:marTop w:val="0"/>
          <w:marBottom w:val="0"/>
          <w:divBdr>
            <w:top w:val="none" w:sz="0" w:space="0" w:color="auto"/>
            <w:left w:val="none" w:sz="0" w:space="0" w:color="auto"/>
            <w:bottom w:val="none" w:sz="0" w:space="0" w:color="auto"/>
            <w:right w:val="none" w:sz="0" w:space="0" w:color="auto"/>
          </w:divBdr>
        </w:div>
        <w:div w:id="1345740934">
          <w:marLeft w:val="0"/>
          <w:marRight w:val="0"/>
          <w:marTop w:val="0"/>
          <w:marBottom w:val="0"/>
          <w:divBdr>
            <w:top w:val="none" w:sz="0" w:space="0" w:color="auto"/>
            <w:left w:val="none" w:sz="0" w:space="0" w:color="auto"/>
            <w:bottom w:val="none" w:sz="0" w:space="0" w:color="auto"/>
            <w:right w:val="none" w:sz="0" w:space="0" w:color="auto"/>
          </w:divBdr>
        </w:div>
        <w:div w:id="1474718509">
          <w:marLeft w:val="0"/>
          <w:marRight w:val="0"/>
          <w:marTop w:val="0"/>
          <w:marBottom w:val="0"/>
          <w:divBdr>
            <w:top w:val="none" w:sz="0" w:space="0" w:color="auto"/>
            <w:left w:val="none" w:sz="0" w:space="0" w:color="auto"/>
            <w:bottom w:val="none" w:sz="0" w:space="0" w:color="auto"/>
            <w:right w:val="none" w:sz="0" w:space="0" w:color="auto"/>
          </w:divBdr>
        </w:div>
        <w:div w:id="1827360669">
          <w:marLeft w:val="0"/>
          <w:marRight w:val="0"/>
          <w:marTop w:val="0"/>
          <w:marBottom w:val="0"/>
          <w:divBdr>
            <w:top w:val="none" w:sz="0" w:space="0" w:color="auto"/>
            <w:left w:val="none" w:sz="0" w:space="0" w:color="auto"/>
            <w:bottom w:val="none" w:sz="0" w:space="0" w:color="auto"/>
            <w:right w:val="none" w:sz="0" w:space="0" w:color="auto"/>
          </w:divBdr>
        </w:div>
      </w:divsChild>
    </w:div>
    <w:div w:id="1124351450">
      <w:bodyDiv w:val="1"/>
      <w:marLeft w:val="0"/>
      <w:marRight w:val="0"/>
      <w:marTop w:val="0"/>
      <w:marBottom w:val="0"/>
      <w:divBdr>
        <w:top w:val="none" w:sz="0" w:space="0" w:color="auto"/>
        <w:left w:val="none" w:sz="0" w:space="0" w:color="auto"/>
        <w:bottom w:val="none" w:sz="0" w:space="0" w:color="auto"/>
        <w:right w:val="none" w:sz="0" w:space="0" w:color="auto"/>
      </w:divBdr>
    </w:div>
    <w:div w:id="1131826576">
      <w:bodyDiv w:val="1"/>
      <w:marLeft w:val="0"/>
      <w:marRight w:val="0"/>
      <w:marTop w:val="0"/>
      <w:marBottom w:val="0"/>
      <w:divBdr>
        <w:top w:val="none" w:sz="0" w:space="0" w:color="auto"/>
        <w:left w:val="none" w:sz="0" w:space="0" w:color="auto"/>
        <w:bottom w:val="none" w:sz="0" w:space="0" w:color="auto"/>
        <w:right w:val="none" w:sz="0" w:space="0" w:color="auto"/>
      </w:divBdr>
    </w:div>
    <w:div w:id="1135106349">
      <w:bodyDiv w:val="1"/>
      <w:marLeft w:val="0"/>
      <w:marRight w:val="0"/>
      <w:marTop w:val="0"/>
      <w:marBottom w:val="0"/>
      <w:divBdr>
        <w:top w:val="none" w:sz="0" w:space="0" w:color="auto"/>
        <w:left w:val="none" w:sz="0" w:space="0" w:color="auto"/>
        <w:bottom w:val="none" w:sz="0" w:space="0" w:color="auto"/>
        <w:right w:val="none" w:sz="0" w:space="0" w:color="auto"/>
      </w:divBdr>
    </w:div>
    <w:div w:id="1135218833">
      <w:bodyDiv w:val="1"/>
      <w:marLeft w:val="0"/>
      <w:marRight w:val="0"/>
      <w:marTop w:val="0"/>
      <w:marBottom w:val="0"/>
      <w:divBdr>
        <w:top w:val="none" w:sz="0" w:space="0" w:color="auto"/>
        <w:left w:val="none" w:sz="0" w:space="0" w:color="auto"/>
        <w:bottom w:val="none" w:sz="0" w:space="0" w:color="auto"/>
        <w:right w:val="none" w:sz="0" w:space="0" w:color="auto"/>
      </w:divBdr>
    </w:div>
    <w:div w:id="1135634690">
      <w:bodyDiv w:val="1"/>
      <w:marLeft w:val="0"/>
      <w:marRight w:val="0"/>
      <w:marTop w:val="0"/>
      <w:marBottom w:val="0"/>
      <w:divBdr>
        <w:top w:val="none" w:sz="0" w:space="0" w:color="auto"/>
        <w:left w:val="none" w:sz="0" w:space="0" w:color="auto"/>
        <w:bottom w:val="none" w:sz="0" w:space="0" w:color="auto"/>
        <w:right w:val="none" w:sz="0" w:space="0" w:color="auto"/>
      </w:divBdr>
    </w:div>
    <w:div w:id="1138493222">
      <w:bodyDiv w:val="1"/>
      <w:marLeft w:val="0"/>
      <w:marRight w:val="0"/>
      <w:marTop w:val="0"/>
      <w:marBottom w:val="0"/>
      <w:divBdr>
        <w:top w:val="none" w:sz="0" w:space="0" w:color="auto"/>
        <w:left w:val="none" w:sz="0" w:space="0" w:color="auto"/>
        <w:bottom w:val="none" w:sz="0" w:space="0" w:color="auto"/>
        <w:right w:val="none" w:sz="0" w:space="0" w:color="auto"/>
      </w:divBdr>
    </w:div>
    <w:div w:id="1139415195">
      <w:bodyDiv w:val="1"/>
      <w:marLeft w:val="0"/>
      <w:marRight w:val="0"/>
      <w:marTop w:val="0"/>
      <w:marBottom w:val="0"/>
      <w:divBdr>
        <w:top w:val="none" w:sz="0" w:space="0" w:color="auto"/>
        <w:left w:val="none" w:sz="0" w:space="0" w:color="auto"/>
        <w:bottom w:val="none" w:sz="0" w:space="0" w:color="auto"/>
        <w:right w:val="none" w:sz="0" w:space="0" w:color="auto"/>
      </w:divBdr>
    </w:div>
    <w:div w:id="1141731175">
      <w:bodyDiv w:val="1"/>
      <w:marLeft w:val="0"/>
      <w:marRight w:val="0"/>
      <w:marTop w:val="0"/>
      <w:marBottom w:val="0"/>
      <w:divBdr>
        <w:top w:val="none" w:sz="0" w:space="0" w:color="auto"/>
        <w:left w:val="none" w:sz="0" w:space="0" w:color="auto"/>
        <w:bottom w:val="none" w:sz="0" w:space="0" w:color="auto"/>
        <w:right w:val="none" w:sz="0" w:space="0" w:color="auto"/>
      </w:divBdr>
    </w:div>
    <w:div w:id="1164470099">
      <w:bodyDiv w:val="1"/>
      <w:marLeft w:val="0"/>
      <w:marRight w:val="0"/>
      <w:marTop w:val="0"/>
      <w:marBottom w:val="0"/>
      <w:divBdr>
        <w:top w:val="none" w:sz="0" w:space="0" w:color="auto"/>
        <w:left w:val="none" w:sz="0" w:space="0" w:color="auto"/>
        <w:bottom w:val="none" w:sz="0" w:space="0" w:color="auto"/>
        <w:right w:val="none" w:sz="0" w:space="0" w:color="auto"/>
      </w:divBdr>
    </w:div>
    <w:div w:id="1165701488">
      <w:bodyDiv w:val="1"/>
      <w:marLeft w:val="0"/>
      <w:marRight w:val="0"/>
      <w:marTop w:val="0"/>
      <w:marBottom w:val="0"/>
      <w:divBdr>
        <w:top w:val="none" w:sz="0" w:space="0" w:color="auto"/>
        <w:left w:val="none" w:sz="0" w:space="0" w:color="auto"/>
        <w:bottom w:val="none" w:sz="0" w:space="0" w:color="auto"/>
        <w:right w:val="none" w:sz="0" w:space="0" w:color="auto"/>
      </w:divBdr>
    </w:div>
    <w:div w:id="1165705845">
      <w:bodyDiv w:val="1"/>
      <w:marLeft w:val="0"/>
      <w:marRight w:val="0"/>
      <w:marTop w:val="0"/>
      <w:marBottom w:val="0"/>
      <w:divBdr>
        <w:top w:val="none" w:sz="0" w:space="0" w:color="auto"/>
        <w:left w:val="none" w:sz="0" w:space="0" w:color="auto"/>
        <w:bottom w:val="none" w:sz="0" w:space="0" w:color="auto"/>
        <w:right w:val="none" w:sz="0" w:space="0" w:color="auto"/>
      </w:divBdr>
    </w:div>
    <w:div w:id="1166631998">
      <w:bodyDiv w:val="1"/>
      <w:marLeft w:val="0"/>
      <w:marRight w:val="0"/>
      <w:marTop w:val="0"/>
      <w:marBottom w:val="0"/>
      <w:divBdr>
        <w:top w:val="none" w:sz="0" w:space="0" w:color="auto"/>
        <w:left w:val="none" w:sz="0" w:space="0" w:color="auto"/>
        <w:bottom w:val="none" w:sz="0" w:space="0" w:color="auto"/>
        <w:right w:val="none" w:sz="0" w:space="0" w:color="auto"/>
      </w:divBdr>
    </w:div>
    <w:div w:id="1177496065">
      <w:bodyDiv w:val="1"/>
      <w:marLeft w:val="0"/>
      <w:marRight w:val="0"/>
      <w:marTop w:val="0"/>
      <w:marBottom w:val="0"/>
      <w:divBdr>
        <w:top w:val="none" w:sz="0" w:space="0" w:color="auto"/>
        <w:left w:val="none" w:sz="0" w:space="0" w:color="auto"/>
        <w:bottom w:val="none" w:sz="0" w:space="0" w:color="auto"/>
        <w:right w:val="none" w:sz="0" w:space="0" w:color="auto"/>
      </w:divBdr>
    </w:div>
    <w:div w:id="1180893254">
      <w:bodyDiv w:val="1"/>
      <w:marLeft w:val="0"/>
      <w:marRight w:val="0"/>
      <w:marTop w:val="0"/>
      <w:marBottom w:val="0"/>
      <w:divBdr>
        <w:top w:val="none" w:sz="0" w:space="0" w:color="auto"/>
        <w:left w:val="none" w:sz="0" w:space="0" w:color="auto"/>
        <w:bottom w:val="none" w:sz="0" w:space="0" w:color="auto"/>
        <w:right w:val="none" w:sz="0" w:space="0" w:color="auto"/>
      </w:divBdr>
    </w:div>
    <w:div w:id="1182400656">
      <w:bodyDiv w:val="1"/>
      <w:marLeft w:val="0"/>
      <w:marRight w:val="0"/>
      <w:marTop w:val="0"/>
      <w:marBottom w:val="0"/>
      <w:divBdr>
        <w:top w:val="none" w:sz="0" w:space="0" w:color="auto"/>
        <w:left w:val="none" w:sz="0" w:space="0" w:color="auto"/>
        <w:bottom w:val="none" w:sz="0" w:space="0" w:color="auto"/>
        <w:right w:val="none" w:sz="0" w:space="0" w:color="auto"/>
      </w:divBdr>
      <w:divsChild>
        <w:div w:id="85420645">
          <w:marLeft w:val="0"/>
          <w:marRight w:val="0"/>
          <w:marTop w:val="0"/>
          <w:marBottom w:val="0"/>
          <w:divBdr>
            <w:top w:val="none" w:sz="0" w:space="0" w:color="auto"/>
            <w:left w:val="none" w:sz="0" w:space="0" w:color="auto"/>
            <w:bottom w:val="none" w:sz="0" w:space="0" w:color="auto"/>
            <w:right w:val="none" w:sz="0" w:space="0" w:color="auto"/>
          </w:divBdr>
        </w:div>
      </w:divsChild>
    </w:div>
    <w:div w:id="1189104703">
      <w:bodyDiv w:val="1"/>
      <w:marLeft w:val="0"/>
      <w:marRight w:val="0"/>
      <w:marTop w:val="0"/>
      <w:marBottom w:val="0"/>
      <w:divBdr>
        <w:top w:val="none" w:sz="0" w:space="0" w:color="auto"/>
        <w:left w:val="none" w:sz="0" w:space="0" w:color="auto"/>
        <w:bottom w:val="none" w:sz="0" w:space="0" w:color="auto"/>
        <w:right w:val="none" w:sz="0" w:space="0" w:color="auto"/>
      </w:divBdr>
    </w:div>
    <w:div w:id="1190293497">
      <w:bodyDiv w:val="1"/>
      <w:marLeft w:val="0"/>
      <w:marRight w:val="0"/>
      <w:marTop w:val="0"/>
      <w:marBottom w:val="0"/>
      <w:divBdr>
        <w:top w:val="none" w:sz="0" w:space="0" w:color="auto"/>
        <w:left w:val="none" w:sz="0" w:space="0" w:color="auto"/>
        <w:bottom w:val="none" w:sz="0" w:space="0" w:color="auto"/>
        <w:right w:val="none" w:sz="0" w:space="0" w:color="auto"/>
      </w:divBdr>
    </w:div>
    <w:div w:id="1193034497">
      <w:bodyDiv w:val="1"/>
      <w:marLeft w:val="0"/>
      <w:marRight w:val="0"/>
      <w:marTop w:val="0"/>
      <w:marBottom w:val="0"/>
      <w:divBdr>
        <w:top w:val="none" w:sz="0" w:space="0" w:color="auto"/>
        <w:left w:val="none" w:sz="0" w:space="0" w:color="auto"/>
        <w:bottom w:val="none" w:sz="0" w:space="0" w:color="auto"/>
        <w:right w:val="none" w:sz="0" w:space="0" w:color="auto"/>
      </w:divBdr>
    </w:div>
    <w:div w:id="1194614757">
      <w:bodyDiv w:val="1"/>
      <w:marLeft w:val="0"/>
      <w:marRight w:val="0"/>
      <w:marTop w:val="0"/>
      <w:marBottom w:val="0"/>
      <w:divBdr>
        <w:top w:val="none" w:sz="0" w:space="0" w:color="auto"/>
        <w:left w:val="none" w:sz="0" w:space="0" w:color="auto"/>
        <w:bottom w:val="none" w:sz="0" w:space="0" w:color="auto"/>
        <w:right w:val="none" w:sz="0" w:space="0" w:color="auto"/>
      </w:divBdr>
      <w:divsChild>
        <w:div w:id="301279322">
          <w:marLeft w:val="0"/>
          <w:marRight w:val="0"/>
          <w:marTop w:val="0"/>
          <w:marBottom w:val="0"/>
          <w:divBdr>
            <w:top w:val="none" w:sz="0" w:space="0" w:color="auto"/>
            <w:left w:val="none" w:sz="0" w:space="0" w:color="auto"/>
            <w:bottom w:val="none" w:sz="0" w:space="0" w:color="auto"/>
            <w:right w:val="none" w:sz="0" w:space="0" w:color="auto"/>
          </w:divBdr>
        </w:div>
        <w:div w:id="436099386">
          <w:marLeft w:val="0"/>
          <w:marRight w:val="0"/>
          <w:marTop w:val="0"/>
          <w:marBottom w:val="0"/>
          <w:divBdr>
            <w:top w:val="none" w:sz="0" w:space="0" w:color="auto"/>
            <w:left w:val="none" w:sz="0" w:space="0" w:color="auto"/>
            <w:bottom w:val="none" w:sz="0" w:space="0" w:color="auto"/>
            <w:right w:val="none" w:sz="0" w:space="0" w:color="auto"/>
          </w:divBdr>
        </w:div>
        <w:div w:id="475531855">
          <w:marLeft w:val="0"/>
          <w:marRight w:val="0"/>
          <w:marTop w:val="0"/>
          <w:marBottom w:val="0"/>
          <w:divBdr>
            <w:top w:val="none" w:sz="0" w:space="0" w:color="auto"/>
            <w:left w:val="none" w:sz="0" w:space="0" w:color="auto"/>
            <w:bottom w:val="none" w:sz="0" w:space="0" w:color="auto"/>
            <w:right w:val="none" w:sz="0" w:space="0" w:color="auto"/>
          </w:divBdr>
        </w:div>
        <w:div w:id="882911669">
          <w:marLeft w:val="0"/>
          <w:marRight w:val="0"/>
          <w:marTop w:val="0"/>
          <w:marBottom w:val="0"/>
          <w:divBdr>
            <w:top w:val="none" w:sz="0" w:space="0" w:color="auto"/>
            <w:left w:val="none" w:sz="0" w:space="0" w:color="auto"/>
            <w:bottom w:val="none" w:sz="0" w:space="0" w:color="auto"/>
            <w:right w:val="none" w:sz="0" w:space="0" w:color="auto"/>
          </w:divBdr>
        </w:div>
        <w:div w:id="1900823348">
          <w:marLeft w:val="0"/>
          <w:marRight w:val="0"/>
          <w:marTop w:val="0"/>
          <w:marBottom w:val="0"/>
          <w:divBdr>
            <w:top w:val="none" w:sz="0" w:space="0" w:color="auto"/>
            <w:left w:val="none" w:sz="0" w:space="0" w:color="auto"/>
            <w:bottom w:val="none" w:sz="0" w:space="0" w:color="auto"/>
            <w:right w:val="none" w:sz="0" w:space="0" w:color="auto"/>
          </w:divBdr>
        </w:div>
      </w:divsChild>
    </w:div>
    <w:div w:id="1204362678">
      <w:bodyDiv w:val="1"/>
      <w:marLeft w:val="0"/>
      <w:marRight w:val="0"/>
      <w:marTop w:val="0"/>
      <w:marBottom w:val="0"/>
      <w:divBdr>
        <w:top w:val="none" w:sz="0" w:space="0" w:color="auto"/>
        <w:left w:val="none" w:sz="0" w:space="0" w:color="auto"/>
        <w:bottom w:val="none" w:sz="0" w:space="0" w:color="auto"/>
        <w:right w:val="none" w:sz="0" w:space="0" w:color="auto"/>
      </w:divBdr>
    </w:div>
    <w:div w:id="1204634612">
      <w:bodyDiv w:val="1"/>
      <w:marLeft w:val="0"/>
      <w:marRight w:val="0"/>
      <w:marTop w:val="0"/>
      <w:marBottom w:val="0"/>
      <w:divBdr>
        <w:top w:val="none" w:sz="0" w:space="0" w:color="auto"/>
        <w:left w:val="none" w:sz="0" w:space="0" w:color="auto"/>
        <w:bottom w:val="none" w:sz="0" w:space="0" w:color="auto"/>
        <w:right w:val="none" w:sz="0" w:space="0" w:color="auto"/>
      </w:divBdr>
    </w:div>
    <w:div w:id="1206333111">
      <w:bodyDiv w:val="1"/>
      <w:marLeft w:val="0"/>
      <w:marRight w:val="0"/>
      <w:marTop w:val="0"/>
      <w:marBottom w:val="0"/>
      <w:divBdr>
        <w:top w:val="none" w:sz="0" w:space="0" w:color="auto"/>
        <w:left w:val="none" w:sz="0" w:space="0" w:color="auto"/>
        <w:bottom w:val="none" w:sz="0" w:space="0" w:color="auto"/>
        <w:right w:val="none" w:sz="0" w:space="0" w:color="auto"/>
      </w:divBdr>
    </w:div>
    <w:div w:id="1209412932">
      <w:bodyDiv w:val="1"/>
      <w:marLeft w:val="0"/>
      <w:marRight w:val="0"/>
      <w:marTop w:val="0"/>
      <w:marBottom w:val="0"/>
      <w:divBdr>
        <w:top w:val="none" w:sz="0" w:space="0" w:color="auto"/>
        <w:left w:val="none" w:sz="0" w:space="0" w:color="auto"/>
        <w:bottom w:val="none" w:sz="0" w:space="0" w:color="auto"/>
        <w:right w:val="none" w:sz="0" w:space="0" w:color="auto"/>
      </w:divBdr>
    </w:div>
    <w:div w:id="1213276067">
      <w:bodyDiv w:val="1"/>
      <w:marLeft w:val="0"/>
      <w:marRight w:val="0"/>
      <w:marTop w:val="0"/>
      <w:marBottom w:val="0"/>
      <w:divBdr>
        <w:top w:val="none" w:sz="0" w:space="0" w:color="auto"/>
        <w:left w:val="none" w:sz="0" w:space="0" w:color="auto"/>
        <w:bottom w:val="none" w:sz="0" w:space="0" w:color="auto"/>
        <w:right w:val="none" w:sz="0" w:space="0" w:color="auto"/>
      </w:divBdr>
    </w:div>
    <w:div w:id="1214268083">
      <w:bodyDiv w:val="1"/>
      <w:marLeft w:val="0"/>
      <w:marRight w:val="0"/>
      <w:marTop w:val="0"/>
      <w:marBottom w:val="0"/>
      <w:divBdr>
        <w:top w:val="none" w:sz="0" w:space="0" w:color="auto"/>
        <w:left w:val="none" w:sz="0" w:space="0" w:color="auto"/>
        <w:bottom w:val="none" w:sz="0" w:space="0" w:color="auto"/>
        <w:right w:val="none" w:sz="0" w:space="0" w:color="auto"/>
      </w:divBdr>
    </w:div>
    <w:div w:id="1220706222">
      <w:bodyDiv w:val="1"/>
      <w:marLeft w:val="0"/>
      <w:marRight w:val="0"/>
      <w:marTop w:val="0"/>
      <w:marBottom w:val="0"/>
      <w:divBdr>
        <w:top w:val="none" w:sz="0" w:space="0" w:color="auto"/>
        <w:left w:val="none" w:sz="0" w:space="0" w:color="auto"/>
        <w:bottom w:val="none" w:sz="0" w:space="0" w:color="auto"/>
        <w:right w:val="none" w:sz="0" w:space="0" w:color="auto"/>
      </w:divBdr>
    </w:div>
    <w:div w:id="1235630208">
      <w:bodyDiv w:val="1"/>
      <w:marLeft w:val="0"/>
      <w:marRight w:val="0"/>
      <w:marTop w:val="0"/>
      <w:marBottom w:val="0"/>
      <w:divBdr>
        <w:top w:val="none" w:sz="0" w:space="0" w:color="auto"/>
        <w:left w:val="none" w:sz="0" w:space="0" w:color="auto"/>
        <w:bottom w:val="none" w:sz="0" w:space="0" w:color="auto"/>
        <w:right w:val="none" w:sz="0" w:space="0" w:color="auto"/>
      </w:divBdr>
    </w:div>
    <w:div w:id="1236549966">
      <w:bodyDiv w:val="1"/>
      <w:marLeft w:val="0"/>
      <w:marRight w:val="0"/>
      <w:marTop w:val="0"/>
      <w:marBottom w:val="0"/>
      <w:divBdr>
        <w:top w:val="none" w:sz="0" w:space="0" w:color="auto"/>
        <w:left w:val="none" w:sz="0" w:space="0" w:color="auto"/>
        <w:bottom w:val="none" w:sz="0" w:space="0" w:color="auto"/>
        <w:right w:val="none" w:sz="0" w:space="0" w:color="auto"/>
      </w:divBdr>
    </w:div>
    <w:div w:id="1237591973">
      <w:bodyDiv w:val="1"/>
      <w:marLeft w:val="0"/>
      <w:marRight w:val="0"/>
      <w:marTop w:val="0"/>
      <w:marBottom w:val="0"/>
      <w:divBdr>
        <w:top w:val="none" w:sz="0" w:space="0" w:color="auto"/>
        <w:left w:val="none" w:sz="0" w:space="0" w:color="auto"/>
        <w:bottom w:val="none" w:sz="0" w:space="0" w:color="auto"/>
        <w:right w:val="none" w:sz="0" w:space="0" w:color="auto"/>
      </w:divBdr>
    </w:div>
    <w:div w:id="1238203811">
      <w:bodyDiv w:val="1"/>
      <w:marLeft w:val="0"/>
      <w:marRight w:val="0"/>
      <w:marTop w:val="0"/>
      <w:marBottom w:val="0"/>
      <w:divBdr>
        <w:top w:val="none" w:sz="0" w:space="0" w:color="auto"/>
        <w:left w:val="none" w:sz="0" w:space="0" w:color="auto"/>
        <w:bottom w:val="none" w:sz="0" w:space="0" w:color="auto"/>
        <w:right w:val="none" w:sz="0" w:space="0" w:color="auto"/>
      </w:divBdr>
    </w:div>
    <w:div w:id="1238244237">
      <w:bodyDiv w:val="1"/>
      <w:marLeft w:val="0"/>
      <w:marRight w:val="0"/>
      <w:marTop w:val="0"/>
      <w:marBottom w:val="0"/>
      <w:divBdr>
        <w:top w:val="none" w:sz="0" w:space="0" w:color="auto"/>
        <w:left w:val="none" w:sz="0" w:space="0" w:color="auto"/>
        <w:bottom w:val="none" w:sz="0" w:space="0" w:color="auto"/>
        <w:right w:val="none" w:sz="0" w:space="0" w:color="auto"/>
      </w:divBdr>
    </w:div>
    <w:div w:id="1238907313">
      <w:bodyDiv w:val="1"/>
      <w:marLeft w:val="0"/>
      <w:marRight w:val="0"/>
      <w:marTop w:val="0"/>
      <w:marBottom w:val="0"/>
      <w:divBdr>
        <w:top w:val="none" w:sz="0" w:space="0" w:color="auto"/>
        <w:left w:val="none" w:sz="0" w:space="0" w:color="auto"/>
        <w:bottom w:val="none" w:sz="0" w:space="0" w:color="auto"/>
        <w:right w:val="none" w:sz="0" w:space="0" w:color="auto"/>
      </w:divBdr>
    </w:div>
    <w:div w:id="1241865577">
      <w:bodyDiv w:val="1"/>
      <w:marLeft w:val="0"/>
      <w:marRight w:val="0"/>
      <w:marTop w:val="0"/>
      <w:marBottom w:val="0"/>
      <w:divBdr>
        <w:top w:val="none" w:sz="0" w:space="0" w:color="auto"/>
        <w:left w:val="none" w:sz="0" w:space="0" w:color="auto"/>
        <w:bottom w:val="none" w:sz="0" w:space="0" w:color="auto"/>
        <w:right w:val="none" w:sz="0" w:space="0" w:color="auto"/>
      </w:divBdr>
      <w:divsChild>
        <w:div w:id="12611766">
          <w:marLeft w:val="0"/>
          <w:marRight w:val="0"/>
          <w:marTop w:val="0"/>
          <w:marBottom w:val="0"/>
          <w:divBdr>
            <w:top w:val="none" w:sz="0" w:space="0" w:color="auto"/>
            <w:left w:val="none" w:sz="0" w:space="0" w:color="auto"/>
            <w:bottom w:val="none" w:sz="0" w:space="0" w:color="auto"/>
            <w:right w:val="none" w:sz="0" w:space="0" w:color="auto"/>
          </w:divBdr>
        </w:div>
        <w:div w:id="491024476">
          <w:marLeft w:val="0"/>
          <w:marRight w:val="0"/>
          <w:marTop w:val="0"/>
          <w:marBottom w:val="0"/>
          <w:divBdr>
            <w:top w:val="none" w:sz="0" w:space="0" w:color="auto"/>
            <w:left w:val="none" w:sz="0" w:space="0" w:color="auto"/>
            <w:bottom w:val="none" w:sz="0" w:space="0" w:color="auto"/>
            <w:right w:val="none" w:sz="0" w:space="0" w:color="auto"/>
          </w:divBdr>
        </w:div>
        <w:div w:id="684788623">
          <w:marLeft w:val="0"/>
          <w:marRight w:val="0"/>
          <w:marTop w:val="0"/>
          <w:marBottom w:val="0"/>
          <w:divBdr>
            <w:top w:val="none" w:sz="0" w:space="0" w:color="auto"/>
            <w:left w:val="none" w:sz="0" w:space="0" w:color="auto"/>
            <w:bottom w:val="none" w:sz="0" w:space="0" w:color="auto"/>
            <w:right w:val="none" w:sz="0" w:space="0" w:color="auto"/>
          </w:divBdr>
        </w:div>
        <w:div w:id="750351853">
          <w:marLeft w:val="0"/>
          <w:marRight w:val="0"/>
          <w:marTop w:val="0"/>
          <w:marBottom w:val="0"/>
          <w:divBdr>
            <w:top w:val="none" w:sz="0" w:space="0" w:color="auto"/>
            <w:left w:val="none" w:sz="0" w:space="0" w:color="auto"/>
            <w:bottom w:val="none" w:sz="0" w:space="0" w:color="auto"/>
            <w:right w:val="none" w:sz="0" w:space="0" w:color="auto"/>
          </w:divBdr>
        </w:div>
        <w:div w:id="770007654">
          <w:marLeft w:val="0"/>
          <w:marRight w:val="0"/>
          <w:marTop w:val="0"/>
          <w:marBottom w:val="0"/>
          <w:divBdr>
            <w:top w:val="none" w:sz="0" w:space="0" w:color="auto"/>
            <w:left w:val="none" w:sz="0" w:space="0" w:color="auto"/>
            <w:bottom w:val="none" w:sz="0" w:space="0" w:color="auto"/>
            <w:right w:val="none" w:sz="0" w:space="0" w:color="auto"/>
          </w:divBdr>
        </w:div>
        <w:div w:id="785583713">
          <w:marLeft w:val="0"/>
          <w:marRight w:val="0"/>
          <w:marTop w:val="0"/>
          <w:marBottom w:val="0"/>
          <w:divBdr>
            <w:top w:val="none" w:sz="0" w:space="0" w:color="auto"/>
            <w:left w:val="none" w:sz="0" w:space="0" w:color="auto"/>
            <w:bottom w:val="none" w:sz="0" w:space="0" w:color="auto"/>
            <w:right w:val="none" w:sz="0" w:space="0" w:color="auto"/>
          </w:divBdr>
        </w:div>
        <w:div w:id="1099333310">
          <w:marLeft w:val="0"/>
          <w:marRight w:val="0"/>
          <w:marTop w:val="0"/>
          <w:marBottom w:val="0"/>
          <w:divBdr>
            <w:top w:val="none" w:sz="0" w:space="0" w:color="auto"/>
            <w:left w:val="none" w:sz="0" w:space="0" w:color="auto"/>
            <w:bottom w:val="none" w:sz="0" w:space="0" w:color="auto"/>
            <w:right w:val="none" w:sz="0" w:space="0" w:color="auto"/>
          </w:divBdr>
        </w:div>
        <w:div w:id="1295409590">
          <w:marLeft w:val="0"/>
          <w:marRight w:val="0"/>
          <w:marTop w:val="0"/>
          <w:marBottom w:val="0"/>
          <w:divBdr>
            <w:top w:val="none" w:sz="0" w:space="0" w:color="auto"/>
            <w:left w:val="none" w:sz="0" w:space="0" w:color="auto"/>
            <w:bottom w:val="none" w:sz="0" w:space="0" w:color="auto"/>
            <w:right w:val="none" w:sz="0" w:space="0" w:color="auto"/>
          </w:divBdr>
        </w:div>
        <w:div w:id="1496607854">
          <w:marLeft w:val="0"/>
          <w:marRight w:val="0"/>
          <w:marTop w:val="0"/>
          <w:marBottom w:val="0"/>
          <w:divBdr>
            <w:top w:val="none" w:sz="0" w:space="0" w:color="auto"/>
            <w:left w:val="none" w:sz="0" w:space="0" w:color="auto"/>
            <w:bottom w:val="none" w:sz="0" w:space="0" w:color="auto"/>
            <w:right w:val="none" w:sz="0" w:space="0" w:color="auto"/>
          </w:divBdr>
        </w:div>
        <w:div w:id="1950089385">
          <w:marLeft w:val="0"/>
          <w:marRight w:val="0"/>
          <w:marTop w:val="0"/>
          <w:marBottom w:val="0"/>
          <w:divBdr>
            <w:top w:val="none" w:sz="0" w:space="0" w:color="auto"/>
            <w:left w:val="none" w:sz="0" w:space="0" w:color="auto"/>
            <w:bottom w:val="none" w:sz="0" w:space="0" w:color="auto"/>
            <w:right w:val="none" w:sz="0" w:space="0" w:color="auto"/>
          </w:divBdr>
        </w:div>
        <w:div w:id="2113620695">
          <w:marLeft w:val="0"/>
          <w:marRight w:val="0"/>
          <w:marTop w:val="0"/>
          <w:marBottom w:val="0"/>
          <w:divBdr>
            <w:top w:val="none" w:sz="0" w:space="0" w:color="auto"/>
            <w:left w:val="none" w:sz="0" w:space="0" w:color="auto"/>
            <w:bottom w:val="none" w:sz="0" w:space="0" w:color="auto"/>
            <w:right w:val="none" w:sz="0" w:space="0" w:color="auto"/>
          </w:divBdr>
        </w:div>
      </w:divsChild>
    </w:div>
    <w:div w:id="1242909552">
      <w:bodyDiv w:val="1"/>
      <w:marLeft w:val="0"/>
      <w:marRight w:val="0"/>
      <w:marTop w:val="0"/>
      <w:marBottom w:val="0"/>
      <w:divBdr>
        <w:top w:val="none" w:sz="0" w:space="0" w:color="auto"/>
        <w:left w:val="none" w:sz="0" w:space="0" w:color="auto"/>
        <w:bottom w:val="none" w:sz="0" w:space="0" w:color="auto"/>
        <w:right w:val="none" w:sz="0" w:space="0" w:color="auto"/>
      </w:divBdr>
    </w:div>
    <w:div w:id="1255285961">
      <w:bodyDiv w:val="1"/>
      <w:marLeft w:val="0"/>
      <w:marRight w:val="0"/>
      <w:marTop w:val="0"/>
      <w:marBottom w:val="0"/>
      <w:divBdr>
        <w:top w:val="none" w:sz="0" w:space="0" w:color="auto"/>
        <w:left w:val="none" w:sz="0" w:space="0" w:color="auto"/>
        <w:bottom w:val="none" w:sz="0" w:space="0" w:color="auto"/>
        <w:right w:val="none" w:sz="0" w:space="0" w:color="auto"/>
      </w:divBdr>
    </w:div>
    <w:div w:id="1258369699">
      <w:bodyDiv w:val="1"/>
      <w:marLeft w:val="0"/>
      <w:marRight w:val="0"/>
      <w:marTop w:val="0"/>
      <w:marBottom w:val="0"/>
      <w:divBdr>
        <w:top w:val="none" w:sz="0" w:space="0" w:color="auto"/>
        <w:left w:val="none" w:sz="0" w:space="0" w:color="auto"/>
        <w:bottom w:val="none" w:sz="0" w:space="0" w:color="auto"/>
        <w:right w:val="none" w:sz="0" w:space="0" w:color="auto"/>
      </w:divBdr>
      <w:divsChild>
        <w:div w:id="657460397">
          <w:marLeft w:val="0"/>
          <w:marRight w:val="0"/>
          <w:marTop w:val="0"/>
          <w:marBottom w:val="0"/>
          <w:divBdr>
            <w:top w:val="none" w:sz="0" w:space="0" w:color="auto"/>
            <w:left w:val="none" w:sz="0" w:space="0" w:color="auto"/>
            <w:bottom w:val="none" w:sz="0" w:space="0" w:color="auto"/>
            <w:right w:val="none" w:sz="0" w:space="0" w:color="auto"/>
          </w:divBdr>
        </w:div>
      </w:divsChild>
    </w:div>
    <w:div w:id="1258950614">
      <w:bodyDiv w:val="1"/>
      <w:marLeft w:val="0"/>
      <w:marRight w:val="0"/>
      <w:marTop w:val="0"/>
      <w:marBottom w:val="0"/>
      <w:divBdr>
        <w:top w:val="none" w:sz="0" w:space="0" w:color="auto"/>
        <w:left w:val="none" w:sz="0" w:space="0" w:color="auto"/>
        <w:bottom w:val="none" w:sz="0" w:space="0" w:color="auto"/>
        <w:right w:val="none" w:sz="0" w:space="0" w:color="auto"/>
      </w:divBdr>
    </w:div>
    <w:div w:id="1261379857">
      <w:bodyDiv w:val="1"/>
      <w:marLeft w:val="0"/>
      <w:marRight w:val="0"/>
      <w:marTop w:val="0"/>
      <w:marBottom w:val="0"/>
      <w:divBdr>
        <w:top w:val="none" w:sz="0" w:space="0" w:color="auto"/>
        <w:left w:val="none" w:sz="0" w:space="0" w:color="auto"/>
        <w:bottom w:val="none" w:sz="0" w:space="0" w:color="auto"/>
        <w:right w:val="none" w:sz="0" w:space="0" w:color="auto"/>
      </w:divBdr>
    </w:div>
    <w:div w:id="1261716307">
      <w:bodyDiv w:val="1"/>
      <w:marLeft w:val="0"/>
      <w:marRight w:val="0"/>
      <w:marTop w:val="0"/>
      <w:marBottom w:val="0"/>
      <w:divBdr>
        <w:top w:val="none" w:sz="0" w:space="0" w:color="auto"/>
        <w:left w:val="none" w:sz="0" w:space="0" w:color="auto"/>
        <w:bottom w:val="none" w:sz="0" w:space="0" w:color="auto"/>
        <w:right w:val="none" w:sz="0" w:space="0" w:color="auto"/>
      </w:divBdr>
    </w:div>
    <w:div w:id="1262451360">
      <w:bodyDiv w:val="1"/>
      <w:marLeft w:val="0"/>
      <w:marRight w:val="0"/>
      <w:marTop w:val="0"/>
      <w:marBottom w:val="0"/>
      <w:divBdr>
        <w:top w:val="none" w:sz="0" w:space="0" w:color="auto"/>
        <w:left w:val="none" w:sz="0" w:space="0" w:color="auto"/>
        <w:bottom w:val="none" w:sz="0" w:space="0" w:color="auto"/>
        <w:right w:val="none" w:sz="0" w:space="0" w:color="auto"/>
      </w:divBdr>
    </w:div>
    <w:div w:id="1276793659">
      <w:bodyDiv w:val="1"/>
      <w:marLeft w:val="0"/>
      <w:marRight w:val="0"/>
      <w:marTop w:val="0"/>
      <w:marBottom w:val="0"/>
      <w:divBdr>
        <w:top w:val="none" w:sz="0" w:space="0" w:color="auto"/>
        <w:left w:val="none" w:sz="0" w:space="0" w:color="auto"/>
        <w:bottom w:val="none" w:sz="0" w:space="0" w:color="auto"/>
        <w:right w:val="none" w:sz="0" w:space="0" w:color="auto"/>
      </w:divBdr>
    </w:div>
    <w:div w:id="1280457836">
      <w:bodyDiv w:val="1"/>
      <w:marLeft w:val="0"/>
      <w:marRight w:val="0"/>
      <w:marTop w:val="0"/>
      <w:marBottom w:val="0"/>
      <w:divBdr>
        <w:top w:val="none" w:sz="0" w:space="0" w:color="auto"/>
        <w:left w:val="none" w:sz="0" w:space="0" w:color="auto"/>
        <w:bottom w:val="none" w:sz="0" w:space="0" w:color="auto"/>
        <w:right w:val="none" w:sz="0" w:space="0" w:color="auto"/>
      </w:divBdr>
    </w:div>
    <w:div w:id="1287927233">
      <w:bodyDiv w:val="1"/>
      <w:marLeft w:val="0"/>
      <w:marRight w:val="0"/>
      <w:marTop w:val="0"/>
      <w:marBottom w:val="0"/>
      <w:divBdr>
        <w:top w:val="none" w:sz="0" w:space="0" w:color="auto"/>
        <w:left w:val="none" w:sz="0" w:space="0" w:color="auto"/>
        <w:bottom w:val="none" w:sz="0" w:space="0" w:color="auto"/>
        <w:right w:val="none" w:sz="0" w:space="0" w:color="auto"/>
      </w:divBdr>
    </w:div>
    <w:div w:id="1292135124">
      <w:bodyDiv w:val="1"/>
      <w:marLeft w:val="0"/>
      <w:marRight w:val="0"/>
      <w:marTop w:val="0"/>
      <w:marBottom w:val="0"/>
      <w:divBdr>
        <w:top w:val="none" w:sz="0" w:space="0" w:color="auto"/>
        <w:left w:val="none" w:sz="0" w:space="0" w:color="auto"/>
        <w:bottom w:val="none" w:sz="0" w:space="0" w:color="auto"/>
        <w:right w:val="none" w:sz="0" w:space="0" w:color="auto"/>
      </w:divBdr>
    </w:div>
    <w:div w:id="1294485622">
      <w:bodyDiv w:val="1"/>
      <w:marLeft w:val="0"/>
      <w:marRight w:val="0"/>
      <w:marTop w:val="0"/>
      <w:marBottom w:val="0"/>
      <w:divBdr>
        <w:top w:val="none" w:sz="0" w:space="0" w:color="auto"/>
        <w:left w:val="none" w:sz="0" w:space="0" w:color="auto"/>
        <w:bottom w:val="none" w:sz="0" w:space="0" w:color="auto"/>
        <w:right w:val="none" w:sz="0" w:space="0" w:color="auto"/>
      </w:divBdr>
    </w:div>
    <w:div w:id="1296181448">
      <w:bodyDiv w:val="1"/>
      <w:marLeft w:val="0"/>
      <w:marRight w:val="0"/>
      <w:marTop w:val="0"/>
      <w:marBottom w:val="0"/>
      <w:divBdr>
        <w:top w:val="none" w:sz="0" w:space="0" w:color="auto"/>
        <w:left w:val="none" w:sz="0" w:space="0" w:color="auto"/>
        <w:bottom w:val="none" w:sz="0" w:space="0" w:color="auto"/>
        <w:right w:val="none" w:sz="0" w:space="0" w:color="auto"/>
      </w:divBdr>
    </w:div>
    <w:div w:id="1299142939">
      <w:bodyDiv w:val="1"/>
      <w:marLeft w:val="0"/>
      <w:marRight w:val="0"/>
      <w:marTop w:val="0"/>
      <w:marBottom w:val="0"/>
      <w:divBdr>
        <w:top w:val="none" w:sz="0" w:space="0" w:color="auto"/>
        <w:left w:val="none" w:sz="0" w:space="0" w:color="auto"/>
        <w:bottom w:val="none" w:sz="0" w:space="0" w:color="auto"/>
        <w:right w:val="none" w:sz="0" w:space="0" w:color="auto"/>
      </w:divBdr>
    </w:div>
    <w:div w:id="1300765921">
      <w:bodyDiv w:val="1"/>
      <w:marLeft w:val="0"/>
      <w:marRight w:val="0"/>
      <w:marTop w:val="0"/>
      <w:marBottom w:val="0"/>
      <w:divBdr>
        <w:top w:val="none" w:sz="0" w:space="0" w:color="auto"/>
        <w:left w:val="none" w:sz="0" w:space="0" w:color="auto"/>
        <w:bottom w:val="none" w:sz="0" w:space="0" w:color="auto"/>
        <w:right w:val="none" w:sz="0" w:space="0" w:color="auto"/>
      </w:divBdr>
    </w:div>
    <w:div w:id="1303583802">
      <w:bodyDiv w:val="1"/>
      <w:marLeft w:val="0"/>
      <w:marRight w:val="0"/>
      <w:marTop w:val="0"/>
      <w:marBottom w:val="0"/>
      <w:divBdr>
        <w:top w:val="none" w:sz="0" w:space="0" w:color="auto"/>
        <w:left w:val="none" w:sz="0" w:space="0" w:color="auto"/>
        <w:bottom w:val="none" w:sz="0" w:space="0" w:color="auto"/>
        <w:right w:val="none" w:sz="0" w:space="0" w:color="auto"/>
      </w:divBdr>
    </w:div>
    <w:div w:id="1303923871">
      <w:bodyDiv w:val="1"/>
      <w:marLeft w:val="0"/>
      <w:marRight w:val="0"/>
      <w:marTop w:val="0"/>
      <w:marBottom w:val="0"/>
      <w:divBdr>
        <w:top w:val="none" w:sz="0" w:space="0" w:color="auto"/>
        <w:left w:val="none" w:sz="0" w:space="0" w:color="auto"/>
        <w:bottom w:val="none" w:sz="0" w:space="0" w:color="auto"/>
        <w:right w:val="none" w:sz="0" w:space="0" w:color="auto"/>
      </w:divBdr>
    </w:div>
    <w:div w:id="1304584595">
      <w:bodyDiv w:val="1"/>
      <w:marLeft w:val="0"/>
      <w:marRight w:val="0"/>
      <w:marTop w:val="0"/>
      <w:marBottom w:val="0"/>
      <w:divBdr>
        <w:top w:val="none" w:sz="0" w:space="0" w:color="auto"/>
        <w:left w:val="none" w:sz="0" w:space="0" w:color="auto"/>
        <w:bottom w:val="none" w:sz="0" w:space="0" w:color="auto"/>
        <w:right w:val="none" w:sz="0" w:space="0" w:color="auto"/>
      </w:divBdr>
    </w:div>
    <w:div w:id="1307781451">
      <w:bodyDiv w:val="1"/>
      <w:marLeft w:val="0"/>
      <w:marRight w:val="0"/>
      <w:marTop w:val="0"/>
      <w:marBottom w:val="0"/>
      <w:divBdr>
        <w:top w:val="none" w:sz="0" w:space="0" w:color="auto"/>
        <w:left w:val="none" w:sz="0" w:space="0" w:color="auto"/>
        <w:bottom w:val="none" w:sz="0" w:space="0" w:color="auto"/>
        <w:right w:val="none" w:sz="0" w:space="0" w:color="auto"/>
      </w:divBdr>
    </w:div>
    <w:div w:id="1308121690">
      <w:bodyDiv w:val="1"/>
      <w:marLeft w:val="0"/>
      <w:marRight w:val="0"/>
      <w:marTop w:val="0"/>
      <w:marBottom w:val="0"/>
      <w:divBdr>
        <w:top w:val="none" w:sz="0" w:space="0" w:color="auto"/>
        <w:left w:val="none" w:sz="0" w:space="0" w:color="auto"/>
        <w:bottom w:val="none" w:sz="0" w:space="0" w:color="auto"/>
        <w:right w:val="none" w:sz="0" w:space="0" w:color="auto"/>
      </w:divBdr>
    </w:div>
    <w:div w:id="1310670458">
      <w:bodyDiv w:val="1"/>
      <w:marLeft w:val="0"/>
      <w:marRight w:val="0"/>
      <w:marTop w:val="0"/>
      <w:marBottom w:val="0"/>
      <w:divBdr>
        <w:top w:val="none" w:sz="0" w:space="0" w:color="auto"/>
        <w:left w:val="none" w:sz="0" w:space="0" w:color="auto"/>
        <w:bottom w:val="none" w:sz="0" w:space="0" w:color="auto"/>
        <w:right w:val="none" w:sz="0" w:space="0" w:color="auto"/>
      </w:divBdr>
    </w:div>
    <w:div w:id="1318874987">
      <w:bodyDiv w:val="1"/>
      <w:marLeft w:val="0"/>
      <w:marRight w:val="0"/>
      <w:marTop w:val="0"/>
      <w:marBottom w:val="0"/>
      <w:divBdr>
        <w:top w:val="none" w:sz="0" w:space="0" w:color="auto"/>
        <w:left w:val="none" w:sz="0" w:space="0" w:color="auto"/>
        <w:bottom w:val="none" w:sz="0" w:space="0" w:color="auto"/>
        <w:right w:val="none" w:sz="0" w:space="0" w:color="auto"/>
      </w:divBdr>
    </w:div>
    <w:div w:id="1323851925">
      <w:bodyDiv w:val="1"/>
      <w:marLeft w:val="0"/>
      <w:marRight w:val="0"/>
      <w:marTop w:val="0"/>
      <w:marBottom w:val="0"/>
      <w:divBdr>
        <w:top w:val="none" w:sz="0" w:space="0" w:color="auto"/>
        <w:left w:val="none" w:sz="0" w:space="0" w:color="auto"/>
        <w:bottom w:val="none" w:sz="0" w:space="0" w:color="auto"/>
        <w:right w:val="none" w:sz="0" w:space="0" w:color="auto"/>
      </w:divBdr>
    </w:div>
    <w:div w:id="1331442824">
      <w:bodyDiv w:val="1"/>
      <w:marLeft w:val="0"/>
      <w:marRight w:val="0"/>
      <w:marTop w:val="0"/>
      <w:marBottom w:val="0"/>
      <w:divBdr>
        <w:top w:val="none" w:sz="0" w:space="0" w:color="auto"/>
        <w:left w:val="none" w:sz="0" w:space="0" w:color="auto"/>
        <w:bottom w:val="none" w:sz="0" w:space="0" w:color="auto"/>
        <w:right w:val="none" w:sz="0" w:space="0" w:color="auto"/>
      </w:divBdr>
    </w:div>
    <w:div w:id="1339768853">
      <w:bodyDiv w:val="1"/>
      <w:marLeft w:val="0"/>
      <w:marRight w:val="0"/>
      <w:marTop w:val="0"/>
      <w:marBottom w:val="0"/>
      <w:divBdr>
        <w:top w:val="none" w:sz="0" w:space="0" w:color="auto"/>
        <w:left w:val="none" w:sz="0" w:space="0" w:color="auto"/>
        <w:bottom w:val="none" w:sz="0" w:space="0" w:color="auto"/>
        <w:right w:val="none" w:sz="0" w:space="0" w:color="auto"/>
      </w:divBdr>
    </w:div>
    <w:div w:id="1342657697">
      <w:bodyDiv w:val="1"/>
      <w:marLeft w:val="0"/>
      <w:marRight w:val="0"/>
      <w:marTop w:val="0"/>
      <w:marBottom w:val="0"/>
      <w:divBdr>
        <w:top w:val="none" w:sz="0" w:space="0" w:color="auto"/>
        <w:left w:val="none" w:sz="0" w:space="0" w:color="auto"/>
        <w:bottom w:val="none" w:sz="0" w:space="0" w:color="auto"/>
        <w:right w:val="none" w:sz="0" w:space="0" w:color="auto"/>
      </w:divBdr>
    </w:div>
    <w:div w:id="1347290363">
      <w:bodyDiv w:val="1"/>
      <w:marLeft w:val="0"/>
      <w:marRight w:val="0"/>
      <w:marTop w:val="0"/>
      <w:marBottom w:val="0"/>
      <w:divBdr>
        <w:top w:val="none" w:sz="0" w:space="0" w:color="auto"/>
        <w:left w:val="none" w:sz="0" w:space="0" w:color="auto"/>
        <w:bottom w:val="none" w:sz="0" w:space="0" w:color="auto"/>
        <w:right w:val="none" w:sz="0" w:space="0" w:color="auto"/>
      </w:divBdr>
    </w:div>
    <w:div w:id="1353023353">
      <w:bodyDiv w:val="1"/>
      <w:marLeft w:val="0"/>
      <w:marRight w:val="0"/>
      <w:marTop w:val="0"/>
      <w:marBottom w:val="0"/>
      <w:divBdr>
        <w:top w:val="none" w:sz="0" w:space="0" w:color="auto"/>
        <w:left w:val="none" w:sz="0" w:space="0" w:color="auto"/>
        <w:bottom w:val="none" w:sz="0" w:space="0" w:color="auto"/>
        <w:right w:val="none" w:sz="0" w:space="0" w:color="auto"/>
      </w:divBdr>
      <w:divsChild>
        <w:div w:id="378281688">
          <w:marLeft w:val="0"/>
          <w:marRight w:val="0"/>
          <w:marTop w:val="0"/>
          <w:marBottom w:val="0"/>
          <w:divBdr>
            <w:top w:val="none" w:sz="0" w:space="0" w:color="auto"/>
            <w:left w:val="none" w:sz="0" w:space="0" w:color="auto"/>
            <w:bottom w:val="none" w:sz="0" w:space="0" w:color="auto"/>
            <w:right w:val="none" w:sz="0" w:space="0" w:color="auto"/>
          </w:divBdr>
        </w:div>
        <w:div w:id="961616377">
          <w:marLeft w:val="0"/>
          <w:marRight w:val="0"/>
          <w:marTop w:val="0"/>
          <w:marBottom w:val="0"/>
          <w:divBdr>
            <w:top w:val="none" w:sz="0" w:space="0" w:color="auto"/>
            <w:left w:val="none" w:sz="0" w:space="0" w:color="auto"/>
            <w:bottom w:val="none" w:sz="0" w:space="0" w:color="auto"/>
            <w:right w:val="none" w:sz="0" w:space="0" w:color="auto"/>
          </w:divBdr>
        </w:div>
        <w:div w:id="1253472116">
          <w:marLeft w:val="0"/>
          <w:marRight w:val="0"/>
          <w:marTop w:val="0"/>
          <w:marBottom w:val="0"/>
          <w:divBdr>
            <w:top w:val="none" w:sz="0" w:space="0" w:color="auto"/>
            <w:left w:val="none" w:sz="0" w:space="0" w:color="auto"/>
            <w:bottom w:val="none" w:sz="0" w:space="0" w:color="auto"/>
            <w:right w:val="none" w:sz="0" w:space="0" w:color="auto"/>
          </w:divBdr>
        </w:div>
        <w:div w:id="1977644669">
          <w:marLeft w:val="0"/>
          <w:marRight w:val="0"/>
          <w:marTop w:val="0"/>
          <w:marBottom w:val="0"/>
          <w:divBdr>
            <w:top w:val="none" w:sz="0" w:space="0" w:color="auto"/>
            <w:left w:val="none" w:sz="0" w:space="0" w:color="auto"/>
            <w:bottom w:val="none" w:sz="0" w:space="0" w:color="auto"/>
            <w:right w:val="none" w:sz="0" w:space="0" w:color="auto"/>
          </w:divBdr>
        </w:div>
        <w:div w:id="2135951147">
          <w:marLeft w:val="0"/>
          <w:marRight w:val="0"/>
          <w:marTop w:val="0"/>
          <w:marBottom w:val="0"/>
          <w:divBdr>
            <w:top w:val="none" w:sz="0" w:space="0" w:color="auto"/>
            <w:left w:val="none" w:sz="0" w:space="0" w:color="auto"/>
            <w:bottom w:val="none" w:sz="0" w:space="0" w:color="auto"/>
            <w:right w:val="none" w:sz="0" w:space="0" w:color="auto"/>
          </w:divBdr>
        </w:div>
      </w:divsChild>
    </w:div>
    <w:div w:id="1356536697">
      <w:bodyDiv w:val="1"/>
      <w:marLeft w:val="0"/>
      <w:marRight w:val="0"/>
      <w:marTop w:val="0"/>
      <w:marBottom w:val="0"/>
      <w:divBdr>
        <w:top w:val="none" w:sz="0" w:space="0" w:color="auto"/>
        <w:left w:val="none" w:sz="0" w:space="0" w:color="auto"/>
        <w:bottom w:val="none" w:sz="0" w:space="0" w:color="auto"/>
        <w:right w:val="none" w:sz="0" w:space="0" w:color="auto"/>
      </w:divBdr>
    </w:div>
    <w:div w:id="1363360745">
      <w:bodyDiv w:val="1"/>
      <w:marLeft w:val="0"/>
      <w:marRight w:val="0"/>
      <w:marTop w:val="0"/>
      <w:marBottom w:val="0"/>
      <w:divBdr>
        <w:top w:val="none" w:sz="0" w:space="0" w:color="auto"/>
        <w:left w:val="none" w:sz="0" w:space="0" w:color="auto"/>
        <w:bottom w:val="none" w:sz="0" w:space="0" w:color="auto"/>
        <w:right w:val="none" w:sz="0" w:space="0" w:color="auto"/>
      </w:divBdr>
    </w:div>
    <w:div w:id="1367294030">
      <w:bodyDiv w:val="1"/>
      <w:marLeft w:val="0"/>
      <w:marRight w:val="0"/>
      <w:marTop w:val="0"/>
      <w:marBottom w:val="0"/>
      <w:divBdr>
        <w:top w:val="none" w:sz="0" w:space="0" w:color="auto"/>
        <w:left w:val="none" w:sz="0" w:space="0" w:color="auto"/>
        <w:bottom w:val="none" w:sz="0" w:space="0" w:color="auto"/>
        <w:right w:val="none" w:sz="0" w:space="0" w:color="auto"/>
      </w:divBdr>
    </w:div>
    <w:div w:id="1371228383">
      <w:bodyDiv w:val="1"/>
      <w:marLeft w:val="0"/>
      <w:marRight w:val="0"/>
      <w:marTop w:val="0"/>
      <w:marBottom w:val="0"/>
      <w:divBdr>
        <w:top w:val="none" w:sz="0" w:space="0" w:color="auto"/>
        <w:left w:val="none" w:sz="0" w:space="0" w:color="auto"/>
        <w:bottom w:val="none" w:sz="0" w:space="0" w:color="auto"/>
        <w:right w:val="none" w:sz="0" w:space="0" w:color="auto"/>
      </w:divBdr>
    </w:div>
    <w:div w:id="1373991498">
      <w:bodyDiv w:val="1"/>
      <w:marLeft w:val="0"/>
      <w:marRight w:val="0"/>
      <w:marTop w:val="0"/>
      <w:marBottom w:val="0"/>
      <w:divBdr>
        <w:top w:val="none" w:sz="0" w:space="0" w:color="auto"/>
        <w:left w:val="none" w:sz="0" w:space="0" w:color="auto"/>
        <w:bottom w:val="none" w:sz="0" w:space="0" w:color="auto"/>
        <w:right w:val="none" w:sz="0" w:space="0" w:color="auto"/>
      </w:divBdr>
    </w:div>
    <w:div w:id="1374816378">
      <w:bodyDiv w:val="1"/>
      <w:marLeft w:val="0"/>
      <w:marRight w:val="0"/>
      <w:marTop w:val="0"/>
      <w:marBottom w:val="0"/>
      <w:divBdr>
        <w:top w:val="none" w:sz="0" w:space="0" w:color="auto"/>
        <w:left w:val="none" w:sz="0" w:space="0" w:color="auto"/>
        <w:bottom w:val="none" w:sz="0" w:space="0" w:color="auto"/>
        <w:right w:val="none" w:sz="0" w:space="0" w:color="auto"/>
      </w:divBdr>
    </w:div>
    <w:div w:id="1376197257">
      <w:bodyDiv w:val="1"/>
      <w:marLeft w:val="0"/>
      <w:marRight w:val="0"/>
      <w:marTop w:val="0"/>
      <w:marBottom w:val="0"/>
      <w:divBdr>
        <w:top w:val="none" w:sz="0" w:space="0" w:color="auto"/>
        <w:left w:val="none" w:sz="0" w:space="0" w:color="auto"/>
        <w:bottom w:val="none" w:sz="0" w:space="0" w:color="auto"/>
        <w:right w:val="none" w:sz="0" w:space="0" w:color="auto"/>
      </w:divBdr>
    </w:div>
    <w:div w:id="1380589624">
      <w:bodyDiv w:val="1"/>
      <w:marLeft w:val="0"/>
      <w:marRight w:val="0"/>
      <w:marTop w:val="0"/>
      <w:marBottom w:val="0"/>
      <w:divBdr>
        <w:top w:val="none" w:sz="0" w:space="0" w:color="auto"/>
        <w:left w:val="none" w:sz="0" w:space="0" w:color="auto"/>
        <w:bottom w:val="none" w:sz="0" w:space="0" w:color="auto"/>
        <w:right w:val="none" w:sz="0" w:space="0" w:color="auto"/>
      </w:divBdr>
      <w:divsChild>
        <w:div w:id="530261637">
          <w:marLeft w:val="0"/>
          <w:marRight w:val="0"/>
          <w:marTop w:val="0"/>
          <w:marBottom w:val="0"/>
          <w:divBdr>
            <w:top w:val="none" w:sz="0" w:space="0" w:color="auto"/>
            <w:left w:val="none" w:sz="0" w:space="0" w:color="auto"/>
            <w:bottom w:val="none" w:sz="0" w:space="0" w:color="auto"/>
            <w:right w:val="none" w:sz="0" w:space="0" w:color="auto"/>
          </w:divBdr>
        </w:div>
        <w:div w:id="563416881">
          <w:marLeft w:val="0"/>
          <w:marRight w:val="0"/>
          <w:marTop w:val="0"/>
          <w:marBottom w:val="0"/>
          <w:divBdr>
            <w:top w:val="none" w:sz="0" w:space="0" w:color="auto"/>
            <w:left w:val="none" w:sz="0" w:space="0" w:color="auto"/>
            <w:bottom w:val="none" w:sz="0" w:space="0" w:color="auto"/>
            <w:right w:val="none" w:sz="0" w:space="0" w:color="auto"/>
          </w:divBdr>
        </w:div>
        <w:div w:id="1078669991">
          <w:marLeft w:val="0"/>
          <w:marRight w:val="0"/>
          <w:marTop w:val="0"/>
          <w:marBottom w:val="0"/>
          <w:divBdr>
            <w:top w:val="none" w:sz="0" w:space="0" w:color="auto"/>
            <w:left w:val="none" w:sz="0" w:space="0" w:color="auto"/>
            <w:bottom w:val="none" w:sz="0" w:space="0" w:color="auto"/>
            <w:right w:val="none" w:sz="0" w:space="0" w:color="auto"/>
          </w:divBdr>
        </w:div>
        <w:div w:id="1086459088">
          <w:marLeft w:val="0"/>
          <w:marRight w:val="0"/>
          <w:marTop w:val="0"/>
          <w:marBottom w:val="0"/>
          <w:divBdr>
            <w:top w:val="none" w:sz="0" w:space="0" w:color="auto"/>
            <w:left w:val="none" w:sz="0" w:space="0" w:color="auto"/>
            <w:bottom w:val="none" w:sz="0" w:space="0" w:color="auto"/>
            <w:right w:val="none" w:sz="0" w:space="0" w:color="auto"/>
          </w:divBdr>
        </w:div>
        <w:div w:id="1185096117">
          <w:marLeft w:val="0"/>
          <w:marRight w:val="0"/>
          <w:marTop w:val="0"/>
          <w:marBottom w:val="0"/>
          <w:divBdr>
            <w:top w:val="none" w:sz="0" w:space="0" w:color="auto"/>
            <w:left w:val="none" w:sz="0" w:space="0" w:color="auto"/>
            <w:bottom w:val="none" w:sz="0" w:space="0" w:color="auto"/>
            <w:right w:val="none" w:sz="0" w:space="0" w:color="auto"/>
          </w:divBdr>
        </w:div>
        <w:div w:id="1757314582">
          <w:marLeft w:val="0"/>
          <w:marRight w:val="0"/>
          <w:marTop w:val="0"/>
          <w:marBottom w:val="0"/>
          <w:divBdr>
            <w:top w:val="none" w:sz="0" w:space="0" w:color="auto"/>
            <w:left w:val="none" w:sz="0" w:space="0" w:color="auto"/>
            <w:bottom w:val="none" w:sz="0" w:space="0" w:color="auto"/>
            <w:right w:val="none" w:sz="0" w:space="0" w:color="auto"/>
          </w:divBdr>
        </w:div>
      </w:divsChild>
    </w:div>
    <w:div w:id="1381710613">
      <w:bodyDiv w:val="1"/>
      <w:marLeft w:val="0"/>
      <w:marRight w:val="0"/>
      <w:marTop w:val="0"/>
      <w:marBottom w:val="0"/>
      <w:divBdr>
        <w:top w:val="none" w:sz="0" w:space="0" w:color="auto"/>
        <w:left w:val="none" w:sz="0" w:space="0" w:color="auto"/>
        <w:bottom w:val="none" w:sz="0" w:space="0" w:color="auto"/>
        <w:right w:val="none" w:sz="0" w:space="0" w:color="auto"/>
      </w:divBdr>
      <w:divsChild>
        <w:div w:id="8215637">
          <w:marLeft w:val="0"/>
          <w:marRight w:val="0"/>
          <w:marTop w:val="0"/>
          <w:marBottom w:val="0"/>
          <w:divBdr>
            <w:top w:val="none" w:sz="0" w:space="0" w:color="auto"/>
            <w:left w:val="none" w:sz="0" w:space="0" w:color="auto"/>
            <w:bottom w:val="none" w:sz="0" w:space="0" w:color="auto"/>
            <w:right w:val="none" w:sz="0" w:space="0" w:color="auto"/>
          </w:divBdr>
        </w:div>
        <w:div w:id="53237261">
          <w:marLeft w:val="0"/>
          <w:marRight w:val="0"/>
          <w:marTop w:val="0"/>
          <w:marBottom w:val="0"/>
          <w:divBdr>
            <w:top w:val="none" w:sz="0" w:space="0" w:color="auto"/>
            <w:left w:val="none" w:sz="0" w:space="0" w:color="auto"/>
            <w:bottom w:val="none" w:sz="0" w:space="0" w:color="auto"/>
            <w:right w:val="none" w:sz="0" w:space="0" w:color="auto"/>
          </w:divBdr>
        </w:div>
        <w:div w:id="273485502">
          <w:marLeft w:val="0"/>
          <w:marRight w:val="0"/>
          <w:marTop w:val="0"/>
          <w:marBottom w:val="0"/>
          <w:divBdr>
            <w:top w:val="none" w:sz="0" w:space="0" w:color="auto"/>
            <w:left w:val="none" w:sz="0" w:space="0" w:color="auto"/>
            <w:bottom w:val="none" w:sz="0" w:space="0" w:color="auto"/>
            <w:right w:val="none" w:sz="0" w:space="0" w:color="auto"/>
          </w:divBdr>
        </w:div>
        <w:div w:id="297803205">
          <w:marLeft w:val="0"/>
          <w:marRight w:val="0"/>
          <w:marTop w:val="0"/>
          <w:marBottom w:val="0"/>
          <w:divBdr>
            <w:top w:val="none" w:sz="0" w:space="0" w:color="auto"/>
            <w:left w:val="none" w:sz="0" w:space="0" w:color="auto"/>
            <w:bottom w:val="none" w:sz="0" w:space="0" w:color="auto"/>
            <w:right w:val="none" w:sz="0" w:space="0" w:color="auto"/>
          </w:divBdr>
        </w:div>
        <w:div w:id="419956145">
          <w:marLeft w:val="0"/>
          <w:marRight w:val="0"/>
          <w:marTop w:val="0"/>
          <w:marBottom w:val="0"/>
          <w:divBdr>
            <w:top w:val="none" w:sz="0" w:space="0" w:color="auto"/>
            <w:left w:val="none" w:sz="0" w:space="0" w:color="auto"/>
            <w:bottom w:val="none" w:sz="0" w:space="0" w:color="auto"/>
            <w:right w:val="none" w:sz="0" w:space="0" w:color="auto"/>
          </w:divBdr>
        </w:div>
        <w:div w:id="451289747">
          <w:marLeft w:val="0"/>
          <w:marRight w:val="0"/>
          <w:marTop w:val="0"/>
          <w:marBottom w:val="0"/>
          <w:divBdr>
            <w:top w:val="none" w:sz="0" w:space="0" w:color="auto"/>
            <w:left w:val="none" w:sz="0" w:space="0" w:color="auto"/>
            <w:bottom w:val="none" w:sz="0" w:space="0" w:color="auto"/>
            <w:right w:val="none" w:sz="0" w:space="0" w:color="auto"/>
          </w:divBdr>
        </w:div>
        <w:div w:id="588853679">
          <w:marLeft w:val="0"/>
          <w:marRight w:val="0"/>
          <w:marTop w:val="0"/>
          <w:marBottom w:val="0"/>
          <w:divBdr>
            <w:top w:val="none" w:sz="0" w:space="0" w:color="auto"/>
            <w:left w:val="none" w:sz="0" w:space="0" w:color="auto"/>
            <w:bottom w:val="none" w:sz="0" w:space="0" w:color="auto"/>
            <w:right w:val="none" w:sz="0" w:space="0" w:color="auto"/>
          </w:divBdr>
        </w:div>
        <w:div w:id="661348237">
          <w:marLeft w:val="0"/>
          <w:marRight w:val="0"/>
          <w:marTop w:val="0"/>
          <w:marBottom w:val="0"/>
          <w:divBdr>
            <w:top w:val="none" w:sz="0" w:space="0" w:color="auto"/>
            <w:left w:val="none" w:sz="0" w:space="0" w:color="auto"/>
            <w:bottom w:val="none" w:sz="0" w:space="0" w:color="auto"/>
            <w:right w:val="none" w:sz="0" w:space="0" w:color="auto"/>
          </w:divBdr>
        </w:div>
        <w:div w:id="664817456">
          <w:marLeft w:val="0"/>
          <w:marRight w:val="0"/>
          <w:marTop w:val="0"/>
          <w:marBottom w:val="0"/>
          <w:divBdr>
            <w:top w:val="none" w:sz="0" w:space="0" w:color="auto"/>
            <w:left w:val="none" w:sz="0" w:space="0" w:color="auto"/>
            <w:bottom w:val="none" w:sz="0" w:space="0" w:color="auto"/>
            <w:right w:val="none" w:sz="0" w:space="0" w:color="auto"/>
          </w:divBdr>
        </w:div>
        <w:div w:id="1041638189">
          <w:marLeft w:val="0"/>
          <w:marRight w:val="0"/>
          <w:marTop w:val="0"/>
          <w:marBottom w:val="0"/>
          <w:divBdr>
            <w:top w:val="none" w:sz="0" w:space="0" w:color="auto"/>
            <w:left w:val="none" w:sz="0" w:space="0" w:color="auto"/>
            <w:bottom w:val="none" w:sz="0" w:space="0" w:color="auto"/>
            <w:right w:val="none" w:sz="0" w:space="0" w:color="auto"/>
          </w:divBdr>
        </w:div>
        <w:div w:id="1228372958">
          <w:marLeft w:val="0"/>
          <w:marRight w:val="0"/>
          <w:marTop w:val="0"/>
          <w:marBottom w:val="0"/>
          <w:divBdr>
            <w:top w:val="none" w:sz="0" w:space="0" w:color="auto"/>
            <w:left w:val="none" w:sz="0" w:space="0" w:color="auto"/>
            <w:bottom w:val="none" w:sz="0" w:space="0" w:color="auto"/>
            <w:right w:val="none" w:sz="0" w:space="0" w:color="auto"/>
          </w:divBdr>
          <w:divsChild>
            <w:div w:id="136075813">
              <w:marLeft w:val="0"/>
              <w:marRight w:val="0"/>
              <w:marTop w:val="0"/>
              <w:marBottom w:val="0"/>
              <w:divBdr>
                <w:top w:val="none" w:sz="0" w:space="0" w:color="auto"/>
                <w:left w:val="none" w:sz="0" w:space="0" w:color="auto"/>
                <w:bottom w:val="none" w:sz="0" w:space="0" w:color="auto"/>
                <w:right w:val="none" w:sz="0" w:space="0" w:color="auto"/>
              </w:divBdr>
            </w:div>
            <w:div w:id="402030583">
              <w:marLeft w:val="0"/>
              <w:marRight w:val="0"/>
              <w:marTop w:val="0"/>
              <w:marBottom w:val="0"/>
              <w:divBdr>
                <w:top w:val="none" w:sz="0" w:space="0" w:color="auto"/>
                <w:left w:val="none" w:sz="0" w:space="0" w:color="auto"/>
                <w:bottom w:val="none" w:sz="0" w:space="0" w:color="auto"/>
                <w:right w:val="none" w:sz="0" w:space="0" w:color="auto"/>
              </w:divBdr>
            </w:div>
            <w:div w:id="1439132129">
              <w:marLeft w:val="0"/>
              <w:marRight w:val="0"/>
              <w:marTop w:val="0"/>
              <w:marBottom w:val="0"/>
              <w:divBdr>
                <w:top w:val="none" w:sz="0" w:space="0" w:color="auto"/>
                <w:left w:val="none" w:sz="0" w:space="0" w:color="auto"/>
                <w:bottom w:val="none" w:sz="0" w:space="0" w:color="auto"/>
                <w:right w:val="none" w:sz="0" w:space="0" w:color="auto"/>
              </w:divBdr>
            </w:div>
            <w:div w:id="1802067370">
              <w:marLeft w:val="0"/>
              <w:marRight w:val="0"/>
              <w:marTop w:val="0"/>
              <w:marBottom w:val="0"/>
              <w:divBdr>
                <w:top w:val="none" w:sz="0" w:space="0" w:color="auto"/>
                <w:left w:val="none" w:sz="0" w:space="0" w:color="auto"/>
                <w:bottom w:val="none" w:sz="0" w:space="0" w:color="auto"/>
                <w:right w:val="none" w:sz="0" w:space="0" w:color="auto"/>
              </w:divBdr>
            </w:div>
            <w:div w:id="1957759259">
              <w:marLeft w:val="0"/>
              <w:marRight w:val="0"/>
              <w:marTop w:val="0"/>
              <w:marBottom w:val="0"/>
              <w:divBdr>
                <w:top w:val="none" w:sz="0" w:space="0" w:color="auto"/>
                <w:left w:val="none" w:sz="0" w:space="0" w:color="auto"/>
                <w:bottom w:val="none" w:sz="0" w:space="0" w:color="auto"/>
                <w:right w:val="none" w:sz="0" w:space="0" w:color="auto"/>
              </w:divBdr>
            </w:div>
          </w:divsChild>
        </w:div>
        <w:div w:id="1245141734">
          <w:marLeft w:val="0"/>
          <w:marRight w:val="0"/>
          <w:marTop w:val="0"/>
          <w:marBottom w:val="0"/>
          <w:divBdr>
            <w:top w:val="none" w:sz="0" w:space="0" w:color="auto"/>
            <w:left w:val="none" w:sz="0" w:space="0" w:color="auto"/>
            <w:bottom w:val="none" w:sz="0" w:space="0" w:color="auto"/>
            <w:right w:val="none" w:sz="0" w:space="0" w:color="auto"/>
          </w:divBdr>
          <w:divsChild>
            <w:div w:id="943152153">
              <w:marLeft w:val="0"/>
              <w:marRight w:val="0"/>
              <w:marTop w:val="0"/>
              <w:marBottom w:val="0"/>
              <w:divBdr>
                <w:top w:val="none" w:sz="0" w:space="0" w:color="auto"/>
                <w:left w:val="none" w:sz="0" w:space="0" w:color="auto"/>
                <w:bottom w:val="none" w:sz="0" w:space="0" w:color="auto"/>
                <w:right w:val="none" w:sz="0" w:space="0" w:color="auto"/>
              </w:divBdr>
            </w:div>
          </w:divsChild>
        </w:div>
        <w:div w:id="1298338649">
          <w:marLeft w:val="0"/>
          <w:marRight w:val="0"/>
          <w:marTop w:val="0"/>
          <w:marBottom w:val="0"/>
          <w:divBdr>
            <w:top w:val="none" w:sz="0" w:space="0" w:color="auto"/>
            <w:left w:val="none" w:sz="0" w:space="0" w:color="auto"/>
            <w:bottom w:val="none" w:sz="0" w:space="0" w:color="auto"/>
            <w:right w:val="none" w:sz="0" w:space="0" w:color="auto"/>
          </w:divBdr>
        </w:div>
        <w:div w:id="1425614380">
          <w:marLeft w:val="0"/>
          <w:marRight w:val="0"/>
          <w:marTop w:val="0"/>
          <w:marBottom w:val="0"/>
          <w:divBdr>
            <w:top w:val="none" w:sz="0" w:space="0" w:color="auto"/>
            <w:left w:val="none" w:sz="0" w:space="0" w:color="auto"/>
            <w:bottom w:val="none" w:sz="0" w:space="0" w:color="auto"/>
            <w:right w:val="none" w:sz="0" w:space="0" w:color="auto"/>
          </w:divBdr>
        </w:div>
        <w:div w:id="1451243449">
          <w:marLeft w:val="0"/>
          <w:marRight w:val="0"/>
          <w:marTop w:val="0"/>
          <w:marBottom w:val="0"/>
          <w:divBdr>
            <w:top w:val="none" w:sz="0" w:space="0" w:color="auto"/>
            <w:left w:val="none" w:sz="0" w:space="0" w:color="auto"/>
            <w:bottom w:val="none" w:sz="0" w:space="0" w:color="auto"/>
            <w:right w:val="none" w:sz="0" w:space="0" w:color="auto"/>
          </w:divBdr>
        </w:div>
        <w:div w:id="1502235500">
          <w:marLeft w:val="0"/>
          <w:marRight w:val="0"/>
          <w:marTop w:val="0"/>
          <w:marBottom w:val="0"/>
          <w:divBdr>
            <w:top w:val="none" w:sz="0" w:space="0" w:color="auto"/>
            <w:left w:val="none" w:sz="0" w:space="0" w:color="auto"/>
            <w:bottom w:val="none" w:sz="0" w:space="0" w:color="auto"/>
            <w:right w:val="none" w:sz="0" w:space="0" w:color="auto"/>
          </w:divBdr>
        </w:div>
        <w:div w:id="1562207849">
          <w:marLeft w:val="0"/>
          <w:marRight w:val="0"/>
          <w:marTop w:val="0"/>
          <w:marBottom w:val="0"/>
          <w:divBdr>
            <w:top w:val="none" w:sz="0" w:space="0" w:color="auto"/>
            <w:left w:val="none" w:sz="0" w:space="0" w:color="auto"/>
            <w:bottom w:val="none" w:sz="0" w:space="0" w:color="auto"/>
            <w:right w:val="none" w:sz="0" w:space="0" w:color="auto"/>
          </w:divBdr>
        </w:div>
        <w:div w:id="1562666910">
          <w:marLeft w:val="0"/>
          <w:marRight w:val="0"/>
          <w:marTop w:val="0"/>
          <w:marBottom w:val="0"/>
          <w:divBdr>
            <w:top w:val="none" w:sz="0" w:space="0" w:color="auto"/>
            <w:left w:val="none" w:sz="0" w:space="0" w:color="auto"/>
            <w:bottom w:val="none" w:sz="0" w:space="0" w:color="auto"/>
            <w:right w:val="none" w:sz="0" w:space="0" w:color="auto"/>
          </w:divBdr>
        </w:div>
        <w:div w:id="1602882909">
          <w:marLeft w:val="0"/>
          <w:marRight w:val="0"/>
          <w:marTop w:val="0"/>
          <w:marBottom w:val="0"/>
          <w:divBdr>
            <w:top w:val="none" w:sz="0" w:space="0" w:color="auto"/>
            <w:left w:val="none" w:sz="0" w:space="0" w:color="auto"/>
            <w:bottom w:val="none" w:sz="0" w:space="0" w:color="auto"/>
            <w:right w:val="none" w:sz="0" w:space="0" w:color="auto"/>
          </w:divBdr>
        </w:div>
        <w:div w:id="1647081119">
          <w:marLeft w:val="0"/>
          <w:marRight w:val="0"/>
          <w:marTop w:val="0"/>
          <w:marBottom w:val="0"/>
          <w:divBdr>
            <w:top w:val="none" w:sz="0" w:space="0" w:color="auto"/>
            <w:left w:val="none" w:sz="0" w:space="0" w:color="auto"/>
            <w:bottom w:val="none" w:sz="0" w:space="0" w:color="auto"/>
            <w:right w:val="none" w:sz="0" w:space="0" w:color="auto"/>
          </w:divBdr>
        </w:div>
        <w:div w:id="1911887584">
          <w:marLeft w:val="0"/>
          <w:marRight w:val="0"/>
          <w:marTop w:val="0"/>
          <w:marBottom w:val="0"/>
          <w:divBdr>
            <w:top w:val="none" w:sz="0" w:space="0" w:color="auto"/>
            <w:left w:val="none" w:sz="0" w:space="0" w:color="auto"/>
            <w:bottom w:val="none" w:sz="0" w:space="0" w:color="auto"/>
            <w:right w:val="none" w:sz="0" w:space="0" w:color="auto"/>
          </w:divBdr>
        </w:div>
      </w:divsChild>
    </w:div>
    <w:div w:id="1383866888">
      <w:bodyDiv w:val="1"/>
      <w:marLeft w:val="0"/>
      <w:marRight w:val="0"/>
      <w:marTop w:val="0"/>
      <w:marBottom w:val="0"/>
      <w:divBdr>
        <w:top w:val="none" w:sz="0" w:space="0" w:color="auto"/>
        <w:left w:val="none" w:sz="0" w:space="0" w:color="auto"/>
        <w:bottom w:val="none" w:sz="0" w:space="0" w:color="auto"/>
        <w:right w:val="none" w:sz="0" w:space="0" w:color="auto"/>
      </w:divBdr>
    </w:div>
    <w:div w:id="1395200396">
      <w:bodyDiv w:val="1"/>
      <w:marLeft w:val="0"/>
      <w:marRight w:val="0"/>
      <w:marTop w:val="0"/>
      <w:marBottom w:val="0"/>
      <w:divBdr>
        <w:top w:val="none" w:sz="0" w:space="0" w:color="auto"/>
        <w:left w:val="none" w:sz="0" w:space="0" w:color="auto"/>
        <w:bottom w:val="none" w:sz="0" w:space="0" w:color="auto"/>
        <w:right w:val="none" w:sz="0" w:space="0" w:color="auto"/>
      </w:divBdr>
    </w:div>
    <w:div w:id="1399134510">
      <w:bodyDiv w:val="1"/>
      <w:marLeft w:val="0"/>
      <w:marRight w:val="0"/>
      <w:marTop w:val="0"/>
      <w:marBottom w:val="0"/>
      <w:divBdr>
        <w:top w:val="none" w:sz="0" w:space="0" w:color="auto"/>
        <w:left w:val="none" w:sz="0" w:space="0" w:color="auto"/>
        <w:bottom w:val="none" w:sz="0" w:space="0" w:color="auto"/>
        <w:right w:val="none" w:sz="0" w:space="0" w:color="auto"/>
      </w:divBdr>
    </w:div>
    <w:div w:id="1401948985">
      <w:bodyDiv w:val="1"/>
      <w:marLeft w:val="0"/>
      <w:marRight w:val="0"/>
      <w:marTop w:val="0"/>
      <w:marBottom w:val="0"/>
      <w:divBdr>
        <w:top w:val="none" w:sz="0" w:space="0" w:color="auto"/>
        <w:left w:val="none" w:sz="0" w:space="0" w:color="auto"/>
        <w:bottom w:val="none" w:sz="0" w:space="0" w:color="auto"/>
        <w:right w:val="none" w:sz="0" w:space="0" w:color="auto"/>
      </w:divBdr>
    </w:div>
    <w:div w:id="1404833103">
      <w:bodyDiv w:val="1"/>
      <w:marLeft w:val="0"/>
      <w:marRight w:val="0"/>
      <w:marTop w:val="0"/>
      <w:marBottom w:val="0"/>
      <w:divBdr>
        <w:top w:val="none" w:sz="0" w:space="0" w:color="auto"/>
        <w:left w:val="none" w:sz="0" w:space="0" w:color="auto"/>
        <w:bottom w:val="none" w:sz="0" w:space="0" w:color="auto"/>
        <w:right w:val="none" w:sz="0" w:space="0" w:color="auto"/>
      </w:divBdr>
    </w:div>
    <w:div w:id="1406493150">
      <w:bodyDiv w:val="1"/>
      <w:marLeft w:val="0"/>
      <w:marRight w:val="0"/>
      <w:marTop w:val="0"/>
      <w:marBottom w:val="0"/>
      <w:divBdr>
        <w:top w:val="none" w:sz="0" w:space="0" w:color="auto"/>
        <w:left w:val="none" w:sz="0" w:space="0" w:color="auto"/>
        <w:bottom w:val="none" w:sz="0" w:space="0" w:color="auto"/>
        <w:right w:val="none" w:sz="0" w:space="0" w:color="auto"/>
      </w:divBdr>
    </w:div>
    <w:div w:id="1408335471">
      <w:bodyDiv w:val="1"/>
      <w:marLeft w:val="0"/>
      <w:marRight w:val="0"/>
      <w:marTop w:val="0"/>
      <w:marBottom w:val="0"/>
      <w:divBdr>
        <w:top w:val="none" w:sz="0" w:space="0" w:color="auto"/>
        <w:left w:val="none" w:sz="0" w:space="0" w:color="auto"/>
        <w:bottom w:val="none" w:sz="0" w:space="0" w:color="auto"/>
        <w:right w:val="none" w:sz="0" w:space="0" w:color="auto"/>
      </w:divBdr>
    </w:div>
    <w:div w:id="1414665322">
      <w:bodyDiv w:val="1"/>
      <w:marLeft w:val="0"/>
      <w:marRight w:val="0"/>
      <w:marTop w:val="0"/>
      <w:marBottom w:val="0"/>
      <w:divBdr>
        <w:top w:val="none" w:sz="0" w:space="0" w:color="auto"/>
        <w:left w:val="none" w:sz="0" w:space="0" w:color="auto"/>
        <w:bottom w:val="none" w:sz="0" w:space="0" w:color="auto"/>
        <w:right w:val="none" w:sz="0" w:space="0" w:color="auto"/>
      </w:divBdr>
    </w:div>
    <w:div w:id="1418675183">
      <w:bodyDiv w:val="1"/>
      <w:marLeft w:val="0"/>
      <w:marRight w:val="0"/>
      <w:marTop w:val="0"/>
      <w:marBottom w:val="0"/>
      <w:divBdr>
        <w:top w:val="none" w:sz="0" w:space="0" w:color="auto"/>
        <w:left w:val="none" w:sz="0" w:space="0" w:color="auto"/>
        <w:bottom w:val="none" w:sz="0" w:space="0" w:color="auto"/>
        <w:right w:val="none" w:sz="0" w:space="0" w:color="auto"/>
      </w:divBdr>
    </w:div>
    <w:div w:id="1422095038">
      <w:bodyDiv w:val="1"/>
      <w:marLeft w:val="0"/>
      <w:marRight w:val="0"/>
      <w:marTop w:val="0"/>
      <w:marBottom w:val="0"/>
      <w:divBdr>
        <w:top w:val="none" w:sz="0" w:space="0" w:color="auto"/>
        <w:left w:val="none" w:sz="0" w:space="0" w:color="auto"/>
        <w:bottom w:val="none" w:sz="0" w:space="0" w:color="auto"/>
        <w:right w:val="none" w:sz="0" w:space="0" w:color="auto"/>
      </w:divBdr>
    </w:div>
    <w:div w:id="1422800754">
      <w:bodyDiv w:val="1"/>
      <w:marLeft w:val="0"/>
      <w:marRight w:val="0"/>
      <w:marTop w:val="0"/>
      <w:marBottom w:val="0"/>
      <w:divBdr>
        <w:top w:val="none" w:sz="0" w:space="0" w:color="auto"/>
        <w:left w:val="none" w:sz="0" w:space="0" w:color="auto"/>
        <w:bottom w:val="none" w:sz="0" w:space="0" w:color="auto"/>
        <w:right w:val="none" w:sz="0" w:space="0" w:color="auto"/>
      </w:divBdr>
    </w:div>
    <w:div w:id="1423139504">
      <w:bodyDiv w:val="1"/>
      <w:marLeft w:val="0"/>
      <w:marRight w:val="0"/>
      <w:marTop w:val="0"/>
      <w:marBottom w:val="0"/>
      <w:divBdr>
        <w:top w:val="none" w:sz="0" w:space="0" w:color="auto"/>
        <w:left w:val="none" w:sz="0" w:space="0" w:color="auto"/>
        <w:bottom w:val="none" w:sz="0" w:space="0" w:color="auto"/>
        <w:right w:val="none" w:sz="0" w:space="0" w:color="auto"/>
      </w:divBdr>
    </w:div>
    <w:div w:id="1428110170">
      <w:bodyDiv w:val="1"/>
      <w:marLeft w:val="0"/>
      <w:marRight w:val="0"/>
      <w:marTop w:val="0"/>
      <w:marBottom w:val="0"/>
      <w:divBdr>
        <w:top w:val="none" w:sz="0" w:space="0" w:color="auto"/>
        <w:left w:val="none" w:sz="0" w:space="0" w:color="auto"/>
        <w:bottom w:val="none" w:sz="0" w:space="0" w:color="auto"/>
        <w:right w:val="none" w:sz="0" w:space="0" w:color="auto"/>
      </w:divBdr>
    </w:div>
    <w:div w:id="1440569873">
      <w:bodyDiv w:val="1"/>
      <w:marLeft w:val="0"/>
      <w:marRight w:val="0"/>
      <w:marTop w:val="0"/>
      <w:marBottom w:val="0"/>
      <w:divBdr>
        <w:top w:val="none" w:sz="0" w:space="0" w:color="auto"/>
        <w:left w:val="none" w:sz="0" w:space="0" w:color="auto"/>
        <w:bottom w:val="none" w:sz="0" w:space="0" w:color="auto"/>
        <w:right w:val="none" w:sz="0" w:space="0" w:color="auto"/>
      </w:divBdr>
    </w:div>
    <w:div w:id="1446003900">
      <w:bodyDiv w:val="1"/>
      <w:marLeft w:val="0"/>
      <w:marRight w:val="0"/>
      <w:marTop w:val="0"/>
      <w:marBottom w:val="0"/>
      <w:divBdr>
        <w:top w:val="none" w:sz="0" w:space="0" w:color="auto"/>
        <w:left w:val="none" w:sz="0" w:space="0" w:color="auto"/>
        <w:bottom w:val="none" w:sz="0" w:space="0" w:color="auto"/>
        <w:right w:val="none" w:sz="0" w:space="0" w:color="auto"/>
      </w:divBdr>
    </w:div>
    <w:div w:id="1447578172">
      <w:bodyDiv w:val="1"/>
      <w:marLeft w:val="0"/>
      <w:marRight w:val="0"/>
      <w:marTop w:val="0"/>
      <w:marBottom w:val="0"/>
      <w:divBdr>
        <w:top w:val="none" w:sz="0" w:space="0" w:color="auto"/>
        <w:left w:val="none" w:sz="0" w:space="0" w:color="auto"/>
        <w:bottom w:val="none" w:sz="0" w:space="0" w:color="auto"/>
        <w:right w:val="none" w:sz="0" w:space="0" w:color="auto"/>
      </w:divBdr>
    </w:div>
    <w:div w:id="1449354147">
      <w:bodyDiv w:val="1"/>
      <w:marLeft w:val="0"/>
      <w:marRight w:val="0"/>
      <w:marTop w:val="0"/>
      <w:marBottom w:val="0"/>
      <w:divBdr>
        <w:top w:val="none" w:sz="0" w:space="0" w:color="auto"/>
        <w:left w:val="none" w:sz="0" w:space="0" w:color="auto"/>
        <w:bottom w:val="none" w:sz="0" w:space="0" w:color="auto"/>
        <w:right w:val="none" w:sz="0" w:space="0" w:color="auto"/>
      </w:divBdr>
    </w:div>
    <w:div w:id="1452869343">
      <w:bodyDiv w:val="1"/>
      <w:marLeft w:val="0"/>
      <w:marRight w:val="0"/>
      <w:marTop w:val="0"/>
      <w:marBottom w:val="0"/>
      <w:divBdr>
        <w:top w:val="none" w:sz="0" w:space="0" w:color="auto"/>
        <w:left w:val="none" w:sz="0" w:space="0" w:color="auto"/>
        <w:bottom w:val="none" w:sz="0" w:space="0" w:color="auto"/>
        <w:right w:val="none" w:sz="0" w:space="0" w:color="auto"/>
      </w:divBdr>
    </w:div>
    <w:div w:id="1453596344">
      <w:bodyDiv w:val="1"/>
      <w:marLeft w:val="0"/>
      <w:marRight w:val="0"/>
      <w:marTop w:val="0"/>
      <w:marBottom w:val="0"/>
      <w:divBdr>
        <w:top w:val="none" w:sz="0" w:space="0" w:color="auto"/>
        <w:left w:val="none" w:sz="0" w:space="0" w:color="auto"/>
        <w:bottom w:val="none" w:sz="0" w:space="0" w:color="auto"/>
        <w:right w:val="none" w:sz="0" w:space="0" w:color="auto"/>
      </w:divBdr>
    </w:div>
    <w:div w:id="1459029487">
      <w:bodyDiv w:val="1"/>
      <w:marLeft w:val="0"/>
      <w:marRight w:val="0"/>
      <w:marTop w:val="0"/>
      <w:marBottom w:val="0"/>
      <w:divBdr>
        <w:top w:val="none" w:sz="0" w:space="0" w:color="auto"/>
        <w:left w:val="none" w:sz="0" w:space="0" w:color="auto"/>
        <w:bottom w:val="none" w:sz="0" w:space="0" w:color="auto"/>
        <w:right w:val="none" w:sz="0" w:space="0" w:color="auto"/>
      </w:divBdr>
      <w:divsChild>
        <w:div w:id="1793204308">
          <w:marLeft w:val="0"/>
          <w:marRight w:val="0"/>
          <w:marTop w:val="0"/>
          <w:marBottom w:val="0"/>
          <w:divBdr>
            <w:top w:val="none" w:sz="0" w:space="0" w:color="auto"/>
            <w:left w:val="none" w:sz="0" w:space="0" w:color="auto"/>
            <w:bottom w:val="none" w:sz="0" w:space="0" w:color="auto"/>
            <w:right w:val="none" w:sz="0" w:space="0" w:color="auto"/>
          </w:divBdr>
          <w:divsChild>
            <w:div w:id="446855910">
              <w:marLeft w:val="0"/>
              <w:marRight w:val="0"/>
              <w:marTop w:val="0"/>
              <w:marBottom w:val="0"/>
              <w:divBdr>
                <w:top w:val="none" w:sz="0" w:space="0" w:color="auto"/>
                <w:left w:val="none" w:sz="0" w:space="0" w:color="auto"/>
                <w:bottom w:val="none" w:sz="0" w:space="0" w:color="auto"/>
                <w:right w:val="none" w:sz="0" w:space="0" w:color="auto"/>
              </w:divBdr>
              <w:divsChild>
                <w:div w:id="168181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641426">
      <w:bodyDiv w:val="1"/>
      <w:marLeft w:val="0"/>
      <w:marRight w:val="0"/>
      <w:marTop w:val="0"/>
      <w:marBottom w:val="0"/>
      <w:divBdr>
        <w:top w:val="none" w:sz="0" w:space="0" w:color="auto"/>
        <w:left w:val="none" w:sz="0" w:space="0" w:color="auto"/>
        <w:bottom w:val="none" w:sz="0" w:space="0" w:color="auto"/>
        <w:right w:val="none" w:sz="0" w:space="0" w:color="auto"/>
      </w:divBdr>
    </w:div>
    <w:div w:id="1461459238">
      <w:bodyDiv w:val="1"/>
      <w:marLeft w:val="0"/>
      <w:marRight w:val="0"/>
      <w:marTop w:val="0"/>
      <w:marBottom w:val="0"/>
      <w:divBdr>
        <w:top w:val="none" w:sz="0" w:space="0" w:color="auto"/>
        <w:left w:val="none" w:sz="0" w:space="0" w:color="auto"/>
        <w:bottom w:val="none" w:sz="0" w:space="0" w:color="auto"/>
        <w:right w:val="none" w:sz="0" w:space="0" w:color="auto"/>
      </w:divBdr>
    </w:div>
    <w:div w:id="1470324637">
      <w:bodyDiv w:val="1"/>
      <w:marLeft w:val="0"/>
      <w:marRight w:val="0"/>
      <w:marTop w:val="0"/>
      <w:marBottom w:val="0"/>
      <w:divBdr>
        <w:top w:val="none" w:sz="0" w:space="0" w:color="auto"/>
        <w:left w:val="none" w:sz="0" w:space="0" w:color="auto"/>
        <w:bottom w:val="none" w:sz="0" w:space="0" w:color="auto"/>
        <w:right w:val="none" w:sz="0" w:space="0" w:color="auto"/>
      </w:divBdr>
      <w:divsChild>
        <w:div w:id="2125807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909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18580">
      <w:bodyDiv w:val="1"/>
      <w:marLeft w:val="0"/>
      <w:marRight w:val="0"/>
      <w:marTop w:val="0"/>
      <w:marBottom w:val="0"/>
      <w:divBdr>
        <w:top w:val="none" w:sz="0" w:space="0" w:color="auto"/>
        <w:left w:val="none" w:sz="0" w:space="0" w:color="auto"/>
        <w:bottom w:val="none" w:sz="0" w:space="0" w:color="auto"/>
        <w:right w:val="none" w:sz="0" w:space="0" w:color="auto"/>
      </w:divBdr>
    </w:div>
    <w:div w:id="1481969648">
      <w:bodyDiv w:val="1"/>
      <w:marLeft w:val="0"/>
      <w:marRight w:val="0"/>
      <w:marTop w:val="0"/>
      <w:marBottom w:val="0"/>
      <w:divBdr>
        <w:top w:val="none" w:sz="0" w:space="0" w:color="auto"/>
        <w:left w:val="none" w:sz="0" w:space="0" w:color="auto"/>
        <w:bottom w:val="none" w:sz="0" w:space="0" w:color="auto"/>
        <w:right w:val="none" w:sz="0" w:space="0" w:color="auto"/>
      </w:divBdr>
    </w:div>
    <w:div w:id="1482120247">
      <w:bodyDiv w:val="1"/>
      <w:marLeft w:val="0"/>
      <w:marRight w:val="0"/>
      <w:marTop w:val="0"/>
      <w:marBottom w:val="0"/>
      <w:divBdr>
        <w:top w:val="none" w:sz="0" w:space="0" w:color="auto"/>
        <w:left w:val="none" w:sz="0" w:space="0" w:color="auto"/>
        <w:bottom w:val="none" w:sz="0" w:space="0" w:color="auto"/>
        <w:right w:val="none" w:sz="0" w:space="0" w:color="auto"/>
      </w:divBdr>
    </w:div>
    <w:div w:id="1482818159">
      <w:bodyDiv w:val="1"/>
      <w:marLeft w:val="0"/>
      <w:marRight w:val="0"/>
      <w:marTop w:val="0"/>
      <w:marBottom w:val="0"/>
      <w:divBdr>
        <w:top w:val="none" w:sz="0" w:space="0" w:color="auto"/>
        <w:left w:val="none" w:sz="0" w:space="0" w:color="auto"/>
        <w:bottom w:val="none" w:sz="0" w:space="0" w:color="auto"/>
        <w:right w:val="none" w:sz="0" w:space="0" w:color="auto"/>
      </w:divBdr>
    </w:div>
    <w:div w:id="1483303860">
      <w:bodyDiv w:val="1"/>
      <w:marLeft w:val="0"/>
      <w:marRight w:val="0"/>
      <w:marTop w:val="0"/>
      <w:marBottom w:val="0"/>
      <w:divBdr>
        <w:top w:val="none" w:sz="0" w:space="0" w:color="auto"/>
        <w:left w:val="none" w:sz="0" w:space="0" w:color="auto"/>
        <w:bottom w:val="none" w:sz="0" w:space="0" w:color="auto"/>
        <w:right w:val="none" w:sz="0" w:space="0" w:color="auto"/>
      </w:divBdr>
    </w:div>
    <w:div w:id="1486436637">
      <w:bodyDiv w:val="1"/>
      <w:marLeft w:val="0"/>
      <w:marRight w:val="0"/>
      <w:marTop w:val="0"/>
      <w:marBottom w:val="0"/>
      <w:divBdr>
        <w:top w:val="none" w:sz="0" w:space="0" w:color="auto"/>
        <w:left w:val="none" w:sz="0" w:space="0" w:color="auto"/>
        <w:bottom w:val="none" w:sz="0" w:space="0" w:color="auto"/>
        <w:right w:val="none" w:sz="0" w:space="0" w:color="auto"/>
      </w:divBdr>
      <w:divsChild>
        <w:div w:id="306668182">
          <w:marLeft w:val="0"/>
          <w:marRight w:val="0"/>
          <w:marTop w:val="0"/>
          <w:marBottom w:val="0"/>
          <w:divBdr>
            <w:top w:val="none" w:sz="0" w:space="0" w:color="auto"/>
            <w:left w:val="none" w:sz="0" w:space="0" w:color="auto"/>
            <w:bottom w:val="none" w:sz="0" w:space="0" w:color="auto"/>
            <w:right w:val="none" w:sz="0" w:space="0" w:color="auto"/>
          </w:divBdr>
        </w:div>
        <w:div w:id="335378818">
          <w:marLeft w:val="0"/>
          <w:marRight w:val="0"/>
          <w:marTop w:val="0"/>
          <w:marBottom w:val="0"/>
          <w:divBdr>
            <w:top w:val="none" w:sz="0" w:space="0" w:color="auto"/>
            <w:left w:val="none" w:sz="0" w:space="0" w:color="auto"/>
            <w:bottom w:val="none" w:sz="0" w:space="0" w:color="auto"/>
            <w:right w:val="none" w:sz="0" w:space="0" w:color="auto"/>
          </w:divBdr>
        </w:div>
        <w:div w:id="634067525">
          <w:marLeft w:val="0"/>
          <w:marRight w:val="0"/>
          <w:marTop w:val="0"/>
          <w:marBottom w:val="0"/>
          <w:divBdr>
            <w:top w:val="none" w:sz="0" w:space="0" w:color="auto"/>
            <w:left w:val="none" w:sz="0" w:space="0" w:color="auto"/>
            <w:bottom w:val="none" w:sz="0" w:space="0" w:color="auto"/>
            <w:right w:val="none" w:sz="0" w:space="0" w:color="auto"/>
          </w:divBdr>
        </w:div>
        <w:div w:id="1261834419">
          <w:marLeft w:val="0"/>
          <w:marRight w:val="0"/>
          <w:marTop w:val="0"/>
          <w:marBottom w:val="0"/>
          <w:divBdr>
            <w:top w:val="none" w:sz="0" w:space="0" w:color="auto"/>
            <w:left w:val="none" w:sz="0" w:space="0" w:color="auto"/>
            <w:bottom w:val="none" w:sz="0" w:space="0" w:color="auto"/>
            <w:right w:val="none" w:sz="0" w:space="0" w:color="auto"/>
          </w:divBdr>
        </w:div>
      </w:divsChild>
    </w:div>
    <w:div w:id="1487353965">
      <w:bodyDiv w:val="1"/>
      <w:marLeft w:val="0"/>
      <w:marRight w:val="0"/>
      <w:marTop w:val="0"/>
      <w:marBottom w:val="0"/>
      <w:divBdr>
        <w:top w:val="none" w:sz="0" w:space="0" w:color="auto"/>
        <w:left w:val="none" w:sz="0" w:space="0" w:color="auto"/>
        <w:bottom w:val="none" w:sz="0" w:space="0" w:color="auto"/>
        <w:right w:val="none" w:sz="0" w:space="0" w:color="auto"/>
      </w:divBdr>
      <w:divsChild>
        <w:div w:id="996760428">
          <w:marLeft w:val="0"/>
          <w:marRight w:val="0"/>
          <w:marTop w:val="0"/>
          <w:marBottom w:val="0"/>
          <w:divBdr>
            <w:top w:val="none" w:sz="0" w:space="0" w:color="auto"/>
            <w:left w:val="none" w:sz="0" w:space="0" w:color="auto"/>
            <w:bottom w:val="none" w:sz="0" w:space="0" w:color="auto"/>
            <w:right w:val="none" w:sz="0" w:space="0" w:color="auto"/>
          </w:divBdr>
        </w:div>
        <w:div w:id="1587038492">
          <w:marLeft w:val="0"/>
          <w:marRight w:val="0"/>
          <w:marTop w:val="0"/>
          <w:marBottom w:val="0"/>
          <w:divBdr>
            <w:top w:val="none" w:sz="0" w:space="0" w:color="auto"/>
            <w:left w:val="none" w:sz="0" w:space="0" w:color="auto"/>
            <w:bottom w:val="none" w:sz="0" w:space="0" w:color="auto"/>
            <w:right w:val="none" w:sz="0" w:space="0" w:color="auto"/>
          </w:divBdr>
        </w:div>
        <w:div w:id="1744983208">
          <w:marLeft w:val="0"/>
          <w:marRight w:val="0"/>
          <w:marTop w:val="0"/>
          <w:marBottom w:val="0"/>
          <w:divBdr>
            <w:top w:val="none" w:sz="0" w:space="0" w:color="auto"/>
            <w:left w:val="none" w:sz="0" w:space="0" w:color="auto"/>
            <w:bottom w:val="none" w:sz="0" w:space="0" w:color="auto"/>
            <w:right w:val="none" w:sz="0" w:space="0" w:color="auto"/>
          </w:divBdr>
        </w:div>
      </w:divsChild>
    </w:div>
    <w:div w:id="1496654035">
      <w:bodyDiv w:val="1"/>
      <w:marLeft w:val="0"/>
      <w:marRight w:val="0"/>
      <w:marTop w:val="0"/>
      <w:marBottom w:val="0"/>
      <w:divBdr>
        <w:top w:val="none" w:sz="0" w:space="0" w:color="auto"/>
        <w:left w:val="none" w:sz="0" w:space="0" w:color="auto"/>
        <w:bottom w:val="none" w:sz="0" w:space="0" w:color="auto"/>
        <w:right w:val="none" w:sz="0" w:space="0" w:color="auto"/>
      </w:divBdr>
    </w:div>
    <w:div w:id="1502087413">
      <w:bodyDiv w:val="1"/>
      <w:marLeft w:val="0"/>
      <w:marRight w:val="0"/>
      <w:marTop w:val="0"/>
      <w:marBottom w:val="0"/>
      <w:divBdr>
        <w:top w:val="none" w:sz="0" w:space="0" w:color="auto"/>
        <w:left w:val="none" w:sz="0" w:space="0" w:color="auto"/>
        <w:bottom w:val="none" w:sz="0" w:space="0" w:color="auto"/>
        <w:right w:val="none" w:sz="0" w:space="0" w:color="auto"/>
      </w:divBdr>
    </w:div>
    <w:div w:id="1504661546">
      <w:bodyDiv w:val="1"/>
      <w:marLeft w:val="0"/>
      <w:marRight w:val="0"/>
      <w:marTop w:val="0"/>
      <w:marBottom w:val="0"/>
      <w:divBdr>
        <w:top w:val="none" w:sz="0" w:space="0" w:color="auto"/>
        <w:left w:val="none" w:sz="0" w:space="0" w:color="auto"/>
        <w:bottom w:val="none" w:sz="0" w:space="0" w:color="auto"/>
        <w:right w:val="none" w:sz="0" w:space="0" w:color="auto"/>
      </w:divBdr>
      <w:divsChild>
        <w:div w:id="65305070">
          <w:marLeft w:val="0"/>
          <w:marRight w:val="0"/>
          <w:marTop w:val="0"/>
          <w:marBottom w:val="0"/>
          <w:divBdr>
            <w:top w:val="none" w:sz="0" w:space="0" w:color="auto"/>
            <w:left w:val="none" w:sz="0" w:space="0" w:color="auto"/>
            <w:bottom w:val="none" w:sz="0" w:space="0" w:color="auto"/>
            <w:right w:val="none" w:sz="0" w:space="0" w:color="auto"/>
          </w:divBdr>
        </w:div>
        <w:div w:id="276371687">
          <w:marLeft w:val="0"/>
          <w:marRight w:val="0"/>
          <w:marTop w:val="0"/>
          <w:marBottom w:val="0"/>
          <w:divBdr>
            <w:top w:val="none" w:sz="0" w:space="0" w:color="auto"/>
            <w:left w:val="none" w:sz="0" w:space="0" w:color="auto"/>
            <w:bottom w:val="none" w:sz="0" w:space="0" w:color="auto"/>
            <w:right w:val="none" w:sz="0" w:space="0" w:color="auto"/>
          </w:divBdr>
        </w:div>
        <w:div w:id="353267595">
          <w:marLeft w:val="0"/>
          <w:marRight w:val="0"/>
          <w:marTop w:val="0"/>
          <w:marBottom w:val="0"/>
          <w:divBdr>
            <w:top w:val="none" w:sz="0" w:space="0" w:color="auto"/>
            <w:left w:val="none" w:sz="0" w:space="0" w:color="auto"/>
            <w:bottom w:val="none" w:sz="0" w:space="0" w:color="auto"/>
            <w:right w:val="none" w:sz="0" w:space="0" w:color="auto"/>
          </w:divBdr>
        </w:div>
        <w:div w:id="501972257">
          <w:marLeft w:val="0"/>
          <w:marRight w:val="0"/>
          <w:marTop w:val="0"/>
          <w:marBottom w:val="0"/>
          <w:divBdr>
            <w:top w:val="none" w:sz="0" w:space="0" w:color="auto"/>
            <w:left w:val="none" w:sz="0" w:space="0" w:color="auto"/>
            <w:bottom w:val="none" w:sz="0" w:space="0" w:color="auto"/>
            <w:right w:val="none" w:sz="0" w:space="0" w:color="auto"/>
          </w:divBdr>
        </w:div>
        <w:div w:id="958610201">
          <w:marLeft w:val="0"/>
          <w:marRight w:val="0"/>
          <w:marTop w:val="0"/>
          <w:marBottom w:val="0"/>
          <w:divBdr>
            <w:top w:val="none" w:sz="0" w:space="0" w:color="auto"/>
            <w:left w:val="none" w:sz="0" w:space="0" w:color="auto"/>
            <w:bottom w:val="none" w:sz="0" w:space="0" w:color="auto"/>
            <w:right w:val="none" w:sz="0" w:space="0" w:color="auto"/>
          </w:divBdr>
        </w:div>
        <w:div w:id="962927472">
          <w:marLeft w:val="0"/>
          <w:marRight w:val="0"/>
          <w:marTop w:val="0"/>
          <w:marBottom w:val="0"/>
          <w:divBdr>
            <w:top w:val="none" w:sz="0" w:space="0" w:color="auto"/>
            <w:left w:val="none" w:sz="0" w:space="0" w:color="auto"/>
            <w:bottom w:val="none" w:sz="0" w:space="0" w:color="auto"/>
            <w:right w:val="none" w:sz="0" w:space="0" w:color="auto"/>
          </w:divBdr>
        </w:div>
        <w:div w:id="1199709163">
          <w:marLeft w:val="0"/>
          <w:marRight w:val="0"/>
          <w:marTop w:val="0"/>
          <w:marBottom w:val="0"/>
          <w:divBdr>
            <w:top w:val="none" w:sz="0" w:space="0" w:color="auto"/>
            <w:left w:val="none" w:sz="0" w:space="0" w:color="auto"/>
            <w:bottom w:val="none" w:sz="0" w:space="0" w:color="auto"/>
            <w:right w:val="none" w:sz="0" w:space="0" w:color="auto"/>
          </w:divBdr>
        </w:div>
        <w:div w:id="1428379548">
          <w:marLeft w:val="0"/>
          <w:marRight w:val="0"/>
          <w:marTop w:val="0"/>
          <w:marBottom w:val="0"/>
          <w:divBdr>
            <w:top w:val="none" w:sz="0" w:space="0" w:color="auto"/>
            <w:left w:val="none" w:sz="0" w:space="0" w:color="auto"/>
            <w:bottom w:val="none" w:sz="0" w:space="0" w:color="auto"/>
            <w:right w:val="none" w:sz="0" w:space="0" w:color="auto"/>
          </w:divBdr>
        </w:div>
        <w:div w:id="1631127881">
          <w:marLeft w:val="0"/>
          <w:marRight w:val="0"/>
          <w:marTop w:val="0"/>
          <w:marBottom w:val="0"/>
          <w:divBdr>
            <w:top w:val="none" w:sz="0" w:space="0" w:color="auto"/>
            <w:left w:val="none" w:sz="0" w:space="0" w:color="auto"/>
            <w:bottom w:val="none" w:sz="0" w:space="0" w:color="auto"/>
            <w:right w:val="none" w:sz="0" w:space="0" w:color="auto"/>
          </w:divBdr>
        </w:div>
        <w:div w:id="1912612983">
          <w:marLeft w:val="0"/>
          <w:marRight w:val="0"/>
          <w:marTop w:val="0"/>
          <w:marBottom w:val="0"/>
          <w:divBdr>
            <w:top w:val="none" w:sz="0" w:space="0" w:color="auto"/>
            <w:left w:val="none" w:sz="0" w:space="0" w:color="auto"/>
            <w:bottom w:val="none" w:sz="0" w:space="0" w:color="auto"/>
            <w:right w:val="none" w:sz="0" w:space="0" w:color="auto"/>
          </w:divBdr>
        </w:div>
        <w:div w:id="1962687652">
          <w:marLeft w:val="0"/>
          <w:marRight w:val="0"/>
          <w:marTop w:val="0"/>
          <w:marBottom w:val="0"/>
          <w:divBdr>
            <w:top w:val="none" w:sz="0" w:space="0" w:color="auto"/>
            <w:left w:val="none" w:sz="0" w:space="0" w:color="auto"/>
            <w:bottom w:val="none" w:sz="0" w:space="0" w:color="auto"/>
            <w:right w:val="none" w:sz="0" w:space="0" w:color="auto"/>
          </w:divBdr>
        </w:div>
      </w:divsChild>
    </w:div>
    <w:div w:id="1507790872">
      <w:bodyDiv w:val="1"/>
      <w:marLeft w:val="0"/>
      <w:marRight w:val="0"/>
      <w:marTop w:val="0"/>
      <w:marBottom w:val="0"/>
      <w:divBdr>
        <w:top w:val="none" w:sz="0" w:space="0" w:color="auto"/>
        <w:left w:val="none" w:sz="0" w:space="0" w:color="auto"/>
        <w:bottom w:val="none" w:sz="0" w:space="0" w:color="auto"/>
        <w:right w:val="none" w:sz="0" w:space="0" w:color="auto"/>
      </w:divBdr>
      <w:divsChild>
        <w:div w:id="1919244280">
          <w:marLeft w:val="0"/>
          <w:marRight w:val="0"/>
          <w:marTop w:val="0"/>
          <w:marBottom w:val="0"/>
          <w:divBdr>
            <w:top w:val="none" w:sz="0" w:space="0" w:color="auto"/>
            <w:left w:val="none" w:sz="0" w:space="0" w:color="auto"/>
            <w:bottom w:val="none" w:sz="0" w:space="0" w:color="auto"/>
            <w:right w:val="none" w:sz="0" w:space="0" w:color="auto"/>
          </w:divBdr>
        </w:div>
      </w:divsChild>
    </w:div>
    <w:div w:id="1512839711">
      <w:bodyDiv w:val="1"/>
      <w:marLeft w:val="0"/>
      <w:marRight w:val="0"/>
      <w:marTop w:val="0"/>
      <w:marBottom w:val="0"/>
      <w:divBdr>
        <w:top w:val="none" w:sz="0" w:space="0" w:color="auto"/>
        <w:left w:val="none" w:sz="0" w:space="0" w:color="auto"/>
        <w:bottom w:val="none" w:sz="0" w:space="0" w:color="auto"/>
        <w:right w:val="none" w:sz="0" w:space="0" w:color="auto"/>
      </w:divBdr>
    </w:div>
    <w:div w:id="1514763710">
      <w:bodyDiv w:val="1"/>
      <w:marLeft w:val="0"/>
      <w:marRight w:val="0"/>
      <w:marTop w:val="0"/>
      <w:marBottom w:val="0"/>
      <w:divBdr>
        <w:top w:val="none" w:sz="0" w:space="0" w:color="auto"/>
        <w:left w:val="none" w:sz="0" w:space="0" w:color="auto"/>
        <w:bottom w:val="none" w:sz="0" w:space="0" w:color="auto"/>
        <w:right w:val="none" w:sz="0" w:space="0" w:color="auto"/>
      </w:divBdr>
    </w:div>
    <w:div w:id="1525824817">
      <w:bodyDiv w:val="1"/>
      <w:marLeft w:val="0"/>
      <w:marRight w:val="0"/>
      <w:marTop w:val="0"/>
      <w:marBottom w:val="0"/>
      <w:divBdr>
        <w:top w:val="none" w:sz="0" w:space="0" w:color="auto"/>
        <w:left w:val="none" w:sz="0" w:space="0" w:color="auto"/>
        <w:bottom w:val="none" w:sz="0" w:space="0" w:color="auto"/>
        <w:right w:val="none" w:sz="0" w:space="0" w:color="auto"/>
      </w:divBdr>
      <w:divsChild>
        <w:div w:id="1917199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96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3787">
      <w:bodyDiv w:val="1"/>
      <w:marLeft w:val="0"/>
      <w:marRight w:val="0"/>
      <w:marTop w:val="0"/>
      <w:marBottom w:val="0"/>
      <w:divBdr>
        <w:top w:val="none" w:sz="0" w:space="0" w:color="auto"/>
        <w:left w:val="none" w:sz="0" w:space="0" w:color="auto"/>
        <w:bottom w:val="none" w:sz="0" w:space="0" w:color="auto"/>
        <w:right w:val="none" w:sz="0" w:space="0" w:color="auto"/>
      </w:divBdr>
    </w:div>
    <w:div w:id="1540581435">
      <w:bodyDiv w:val="1"/>
      <w:marLeft w:val="0"/>
      <w:marRight w:val="0"/>
      <w:marTop w:val="0"/>
      <w:marBottom w:val="0"/>
      <w:divBdr>
        <w:top w:val="none" w:sz="0" w:space="0" w:color="auto"/>
        <w:left w:val="none" w:sz="0" w:space="0" w:color="auto"/>
        <w:bottom w:val="none" w:sz="0" w:space="0" w:color="auto"/>
        <w:right w:val="none" w:sz="0" w:space="0" w:color="auto"/>
      </w:divBdr>
    </w:div>
    <w:div w:id="1541551422">
      <w:bodyDiv w:val="1"/>
      <w:marLeft w:val="0"/>
      <w:marRight w:val="0"/>
      <w:marTop w:val="0"/>
      <w:marBottom w:val="0"/>
      <w:divBdr>
        <w:top w:val="none" w:sz="0" w:space="0" w:color="auto"/>
        <w:left w:val="none" w:sz="0" w:space="0" w:color="auto"/>
        <w:bottom w:val="none" w:sz="0" w:space="0" w:color="auto"/>
        <w:right w:val="none" w:sz="0" w:space="0" w:color="auto"/>
      </w:divBdr>
    </w:div>
    <w:div w:id="1544320612">
      <w:bodyDiv w:val="1"/>
      <w:marLeft w:val="0"/>
      <w:marRight w:val="0"/>
      <w:marTop w:val="0"/>
      <w:marBottom w:val="0"/>
      <w:divBdr>
        <w:top w:val="none" w:sz="0" w:space="0" w:color="auto"/>
        <w:left w:val="none" w:sz="0" w:space="0" w:color="auto"/>
        <w:bottom w:val="none" w:sz="0" w:space="0" w:color="auto"/>
        <w:right w:val="none" w:sz="0" w:space="0" w:color="auto"/>
      </w:divBdr>
    </w:div>
    <w:div w:id="1561286684">
      <w:bodyDiv w:val="1"/>
      <w:marLeft w:val="0"/>
      <w:marRight w:val="0"/>
      <w:marTop w:val="0"/>
      <w:marBottom w:val="0"/>
      <w:divBdr>
        <w:top w:val="none" w:sz="0" w:space="0" w:color="auto"/>
        <w:left w:val="none" w:sz="0" w:space="0" w:color="auto"/>
        <w:bottom w:val="none" w:sz="0" w:space="0" w:color="auto"/>
        <w:right w:val="none" w:sz="0" w:space="0" w:color="auto"/>
      </w:divBdr>
    </w:div>
    <w:div w:id="1561287293">
      <w:bodyDiv w:val="1"/>
      <w:marLeft w:val="0"/>
      <w:marRight w:val="0"/>
      <w:marTop w:val="0"/>
      <w:marBottom w:val="0"/>
      <w:divBdr>
        <w:top w:val="none" w:sz="0" w:space="0" w:color="auto"/>
        <w:left w:val="none" w:sz="0" w:space="0" w:color="auto"/>
        <w:bottom w:val="none" w:sz="0" w:space="0" w:color="auto"/>
        <w:right w:val="none" w:sz="0" w:space="0" w:color="auto"/>
      </w:divBdr>
      <w:divsChild>
        <w:div w:id="1372725844">
          <w:marLeft w:val="0"/>
          <w:marRight w:val="0"/>
          <w:marTop w:val="0"/>
          <w:marBottom w:val="0"/>
          <w:divBdr>
            <w:top w:val="none" w:sz="0" w:space="0" w:color="auto"/>
            <w:left w:val="none" w:sz="0" w:space="0" w:color="auto"/>
            <w:bottom w:val="none" w:sz="0" w:space="0" w:color="auto"/>
            <w:right w:val="none" w:sz="0" w:space="0" w:color="auto"/>
          </w:divBdr>
        </w:div>
        <w:div w:id="1385057945">
          <w:marLeft w:val="0"/>
          <w:marRight w:val="0"/>
          <w:marTop w:val="0"/>
          <w:marBottom w:val="0"/>
          <w:divBdr>
            <w:top w:val="none" w:sz="0" w:space="0" w:color="auto"/>
            <w:left w:val="none" w:sz="0" w:space="0" w:color="auto"/>
            <w:bottom w:val="none" w:sz="0" w:space="0" w:color="auto"/>
            <w:right w:val="none" w:sz="0" w:space="0" w:color="auto"/>
          </w:divBdr>
        </w:div>
        <w:div w:id="2002544599">
          <w:marLeft w:val="0"/>
          <w:marRight w:val="0"/>
          <w:marTop w:val="0"/>
          <w:marBottom w:val="0"/>
          <w:divBdr>
            <w:top w:val="none" w:sz="0" w:space="0" w:color="auto"/>
            <w:left w:val="none" w:sz="0" w:space="0" w:color="auto"/>
            <w:bottom w:val="none" w:sz="0" w:space="0" w:color="auto"/>
            <w:right w:val="none" w:sz="0" w:space="0" w:color="auto"/>
          </w:divBdr>
        </w:div>
      </w:divsChild>
    </w:div>
    <w:div w:id="1562056284">
      <w:bodyDiv w:val="1"/>
      <w:marLeft w:val="0"/>
      <w:marRight w:val="0"/>
      <w:marTop w:val="0"/>
      <w:marBottom w:val="0"/>
      <w:divBdr>
        <w:top w:val="none" w:sz="0" w:space="0" w:color="auto"/>
        <w:left w:val="none" w:sz="0" w:space="0" w:color="auto"/>
        <w:bottom w:val="none" w:sz="0" w:space="0" w:color="auto"/>
        <w:right w:val="none" w:sz="0" w:space="0" w:color="auto"/>
      </w:divBdr>
      <w:divsChild>
        <w:div w:id="56637285">
          <w:marLeft w:val="0"/>
          <w:marRight w:val="0"/>
          <w:marTop w:val="0"/>
          <w:marBottom w:val="0"/>
          <w:divBdr>
            <w:top w:val="none" w:sz="0" w:space="0" w:color="auto"/>
            <w:left w:val="none" w:sz="0" w:space="0" w:color="auto"/>
            <w:bottom w:val="none" w:sz="0" w:space="0" w:color="auto"/>
            <w:right w:val="none" w:sz="0" w:space="0" w:color="auto"/>
          </w:divBdr>
        </w:div>
        <w:div w:id="72514170">
          <w:marLeft w:val="0"/>
          <w:marRight w:val="0"/>
          <w:marTop w:val="0"/>
          <w:marBottom w:val="0"/>
          <w:divBdr>
            <w:top w:val="none" w:sz="0" w:space="0" w:color="auto"/>
            <w:left w:val="none" w:sz="0" w:space="0" w:color="auto"/>
            <w:bottom w:val="none" w:sz="0" w:space="0" w:color="auto"/>
            <w:right w:val="none" w:sz="0" w:space="0" w:color="auto"/>
          </w:divBdr>
        </w:div>
        <w:div w:id="308676895">
          <w:marLeft w:val="0"/>
          <w:marRight w:val="0"/>
          <w:marTop w:val="0"/>
          <w:marBottom w:val="0"/>
          <w:divBdr>
            <w:top w:val="none" w:sz="0" w:space="0" w:color="auto"/>
            <w:left w:val="none" w:sz="0" w:space="0" w:color="auto"/>
            <w:bottom w:val="none" w:sz="0" w:space="0" w:color="auto"/>
            <w:right w:val="none" w:sz="0" w:space="0" w:color="auto"/>
          </w:divBdr>
        </w:div>
        <w:div w:id="782304500">
          <w:marLeft w:val="0"/>
          <w:marRight w:val="0"/>
          <w:marTop w:val="0"/>
          <w:marBottom w:val="0"/>
          <w:divBdr>
            <w:top w:val="none" w:sz="0" w:space="0" w:color="auto"/>
            <w:left w:val="none" w:sz="0" w:space="0" w:color="auto"/>
            <w:bottom w:val="none" w:sz="0" w:space="0" w:color="auto"/>
            <w:right w:val="none" w:sz="0" w:space="0" w:color="auto"/>
          </w:divBdr>
        </w:div>
        <w:div w:id="878586812">
          <w:marLeft w:val="0"/>
          <w:marRight w:val="0"/>
          <w:marTop w:val="0"/>
          <w:marBottom w:val="0"/>
          <w:divBdr>
            <w:top w:val="none" w:sz="0" w:space="0" w:color="auto"/>
            <w:left w:val="none" w:sz="0" w:space="0" w:color="auto"/>
            <w:bottom w:val="none" w:sz="0" w:space="0" w:color="auto"/>
            <w:right w:val="none" w:sz="0" w:space="0" w:color="auto"/>
          </w:divBdr>
        </w:div>
        <w:div w:id="984549109">
          <w:marLeft w:val="0"/>
          <w:marRight w:val="0"/>
          <w:marTop w:val="0"/>
          <w:marBottom w:val="0"/>
          <w:divBdr>
            <w:top w:val="none" w:sz="0" w:space="0" w:color="auto"/>
            <w:left w:val="none" w:sz="0" w:space="0" w:color="auto"/>
            <w:bottom w:val="none" w:sz="0" w:space="0" w:color="auto"/>
            <w:right w:val="none" w:sz="0" w:space="0" w:color="auto"/>
          </w:divBdr>
        </w:div>
        <w:div w:id="1076977942">
          <w:marLeft w:val="0"/>
          <w:marRight w:val="0"/>
          <w:marTop w:val="0"/>
          <w:marBottom w:val="0"/>
          <w:divBdr>
            <w:top w:val="none" w:sz="0" w:space="0" w:color="auto"/>
            <w:left w:val="none" w:sz="0" w:space="0" w:color="auto"/>
            <w:bottom w:val="none" w:sz="0" w:space="0" w:color="auto"/>
            <w:right w:val="none" w:sz="0" w:space="0" w:color="auto"/>
          </w:divBdr>
        </w:div>
        <w:div w:id="1770999219">
          <w:marLeft w:val="0"/>
          <w:marRight w:val="0"/>
          <w:marTop w:val="0"/>
          <w:marBottom w:val="0"/>
          <w:divBdr>
            <w:top w:val="none" w:sz="0" w:space="0" w:color="auto"/>
            <w:left w:val="none" w:sz="0" w:space="0" w:color="auto"/>
            <w:bottom w:val="none" w:sz="0" w:space="0" w:color="auto"/>
            <w:right w:val="none" w:sz="0" w:space="0" w:color="auto"/>
          </w:divBdr>
        </w:div>
        <w:div w:id="1803116083">
          <w:marLeft w:val="0"/>
          <w:marRight w:val="0"/>
          <w:marTop w:val="0"/>
          <w:marBottom w:val="0"/>
          <w:divBdr>
            <w:top w:val="none" w:sz="0" w:space="0" w:color="auto"/>
            <w:left w:val="none" w:sz="0" w:space="0" w:color="auto"/>
            <w:bottom w:val="none" w:sz="0" w:space="0" w:color="auto"/>
            <w:right w:val="none" w:sz="0" w:space="0" w:color="auto"/>
          </w:divBdr>
        </w:div>
        <w:div w:id="1837765107">
          <w:marLeft w:val="0"/>
          <w:marRight w:val="0"/>
          <w:marTop w:val="0"/>
          <w:marBottom w:val="0"/>
          <w:divBdr>
            <w:top w:val="none" w:sz="0" w:space="0" w:color="auto"/>
            <w:left w:val="none" w:sz="0" w:space="0" w:color="auto"/>
            <w:bottom w:val="none" w:sz="0" w:space="0" w:color="auto"/>
            <w:right w:val="none" w:sz="0" w:space="0" w:color="auto"/>
          </w:divBdr>
        </w:div>
        <w:div w:id="2032610640">
          <w:marLeft w:val="0"/>
          <w:marRight w:val="0"/>
          <w:marTop w:val="0"/>
          <w:marBottom w:val="0"/>
          <w:divBdr>
            <w:top w:val="none" w:sz="0" w:space="0" w:color="auto"/>
            <w:left w:val="none" w:sz="0" w:space="0" w:color="auto"/>
            <w:bottom w:val="none" w:sz="0" w:space="0" w:color="auto"/>
            <w:right w:val="none" w:sz="0" w:space="0" w:color="auto"/>
          </w:divBdr>
        </w:div>
        <w:div w:id="2075620544">
          <w:marLeft w:val="0"/>
          <w:marRight w:val="0"/>
          <w:marTop w:val="0"/>
          <w:marBottom w:val="0"/>
          <w:divBdr>
            <w:top w:val="none" w:sz="0" w:space="0" w:color="auto"/>
            <w:left w:val="none" w:sz="0" w:space="0" w:color="auto"/>
            <w:bottom w:val="none" w:sz="0" w:space="0" w:color="auto"/>
            <w:right w:val="none" w:sz="0" w:space="0" w:color="auto"/>
          </w:divBdr>
        </w:div>
        <w:div w:id="2076388665">
          <w:marLeft w:val="0"/>
          <w:marRight w:val="0"/>
          <w:marTop w:val="0"/>
          <w:marBottom w:val="0"/>
          <w:divBdr>
            <w:top w:val="none" w:sz="0" w:space="0" w:color="auto"/>
            <w:left w:val="none" w:sz="0" w:space="0" w:color="auto"/>
            <w:bottom w:val="none" w:sz="0" w:space="0" w:color="auto"/>
            <w:right w:val="none" w:sz="0" w:space="0" w:color="auto"/>
          </w:divBdr>
        </w:div>
        <w:div w:id="2143115216">
          <w:marLeft w:val="0"/>
          <w:marRight w:val="0"/>
          <w:marTop w:val="0"/>
          <w:marBottom w:val="0"/>
          <w:divBdr>
            <w:top w:val="none" w:sz="0" w:space="0" w:color="auto"/>
            <w:left w:val="none" w:sz="0" w:space="0" w:color="auto"/>
            <w:bottom w:val="none" w:sz="0" w:space="0" w:color="auto"/>
            <w:right w:val="none" w:sz="0" w:space="0" w:color="auto"/>
          </w:divBdr>
        </w:div>
      </w:divsChild>
    </w:div>
    <w:div w:id="1563567000">
      <w:bodyDiv w:val="1"/>
      <w:marLeft w:val="0"/>
      <w:marRight w:val="0"/>
      <w:marTop w:val="0"/>
      <w:marBottom w:val="0"/>
      <w:divBdr>
        <w:top w:val="none" w:sz="0" w:space="0" w:color="auto"/>
        <w:left w:val="none" w:sz="0" w:space="0" w:color="auto"/>
        <w:bottom w:val="none" w:sz="0" w:space="0" w:color="auto"/>
        <w:right w:val="none" w:sz="0" w:space="0" w:color="auto"/>
      </w:divBdr>
    </w:div>
    <w:div w:id="1577397431">
      <w:bodyDiv w:val="1"/>
      <w:marLeft w:val="0"/>
      <w:marRight w:val="0"/>
      <w:marTop w:val="0"/>
      <w:marBottom w:val="0"/>
      <w:divBdr>
        <w:top w:val="none" w:sz="0" w:space="0" w:color="auto"/>
        <w:left w:val="none" w:sz="0" w:space="0" w:color="auto"/>
        <w:bottom w:val="none" w:sz="0" w:space="0" w:color="auto"/>
        <w:right w:val="none" w:sz="0" w:space="0" w:color="auto"/>
      </w:divBdr>
    </w:div>
    <w:div w:id="1580095952">
      <w:bodyDiv w:val="1"/>
      <w:marLeft w:val="0"/>
      <w:marRight w:val="0"/>
      <w:marTop w:val="0"/>
      <w:marBottom w:val="0"/>
      <w:divBdr>
        <w:top w:val="none" w:sz="0" w:space="0" w:color="auto"/>
        <w:left w:val="none" w:sz="0" w:space="0" w:color="auto"/>
        <w:bottom w:val="none" w:sz="0" w:space="0" w:color="auto"/>
        <w:right w:val="none" w:sz="0" w:space="0" w:color="auto"/>
      </w:divBdr>
    </w:div>
    <w:div w:id="1581524661">
      <w:bodyDiv w:val="1"/>
      <w:marLeft w:val="0"/>
      <w:marRight w:val="0"/>
      <w:marTop w:val="0"/>
      <w:marBottom w:val="0"/>
      <w:divBdr>
        <w:top w:val="none" w:sz="0" w:space="0" w:color="auto"/>
        <w:left w:val="none" w:sz="0" w:space="0" w:color="auto"/>
        <w:bottom w:val="none" w:sz="0" w:space="0" w:color="auto"/>
        <w:right w:val="none" w:sz="0" w:space="0" w:color="auto"/>
      </w:divBdr>
    </w:div>
    <w:div w:id="1581674781">
      <w:bodyDiv w:val="1"/>
      <w:marLeft w:val="0"/>
      <w:marRight w:val="0"/>
      <w:marTop w:val="0"/>
      <w:marBottom w:val="0"/>
      <w:divBdr>
        <w:top w:val="none" w:sz="0" w:space="0" w:color="auto"/>
        <w:left w:val="none" w:sz="0" w:space="0" w:color="auto"/>
        <w:bottom w:val="none" w:sz="0" w:space="0" w:color="auto"/>
        <w:right w:val="none" w:sz="0" w:space="0" w:color="auto"/>
      </w:divBdr>
    </w:div>
    <w:div w:id="1595477238">
      <w:bodyDiv w:val="1"/>
      <w:marLeft w:val="0"/>
      <w:marRight w:val="0"/>
      <w:marTop w:val="0"/>
      <w:marBottom w:val="0"/>
      <w:divBdr>
        <w:top w:val="none" w:sz="0" w:space="0" w:color="auto"/>
        <w:left w:val="none" w:sz="0" w:space="0" w:color="auto"/>
        <w:bottom w:val="none" w:sz="0" w:space="0" w:color="auto"/>
        <w:right w:val="none" w:sz="0" w:space="0" w:color="auto"/>
      </w:divBdr>
    </w:div>
    <w:div w:id="1608809934">
      <w:bodyDiv w:val="1"/>
      <w:marLeft w:val="0"/>
      <w:marRight w:val="0"/>
      <w:marTop w:val="0"/>
      <w:marBottom w:val="0"/>
      <w:divBdr>
        <w:top w:val="none" w:sz="0" w:space="0" w:color="auto"/>
        <w:left w:val="none" w:sz="0" w:space="0" w:color="auto"/>
        <w:bottom w:val="none" w:sz="0" w:space="0" w:color="auto"/>
        <w:right w:val="none" w:sz="0" w:space="0" w:color="auto"/>
      </w:divBdr>
    </w:div>
    <w:div w:id="1610816448">
      <w:bodyDiv w:val="1"/>
      <w:marLeft w:val="0"/>
      <w:marRight w:val="0"/>
      <w:marTop w:val="0"/>
      <w:marBottom w:val="0"/>
      <w:divBdr>
        <w:top w:val="none" w:sz="0" w:space="0" w:color="auto"/>
        <w:left w:val="none" w:sz="0" w:space="0" w:color="auto"/>
        <w:bottom w:val="none" w:sz="0" w:space="0" w:color="auto"/>
        <w:right w:val="none" w:sz="0" w:space="0" w:color="auto"/>
      </w:divBdr>
    </w:div>
    <w:div w:id="1616668834">
      <w:bodyDiv w:val="1"/>
      <w:marLeft w:val="0"/>
      <w:marRight w:val="0"/>
      <w:marTop w:val="0"/>
      <w:marBottom w:val="0"/>
      <w:divBdr>
        <w:top w:val="none" w:sz="0" w:space="0" w:color="auto"/>
        <w:left w:val="none" w:sz="0" w:space="0" w:color="auto"/>
        <w:bottom w:val="none" w:sz="0" w:space="0" w:color="auto"/>
        <w:right w:val="none" w:sz="0" w:space="0" w:color="auto"/>
      </w:divBdr>
      <w:divsChild>
        <w:div w:id="1469585819">
          <w:marLeft w:val="0"/>
          <w:marRight w:val="0"/>
          <w:marTop w:val="0"/>
          <w:marBottom w:val="0"/>
          <w:divBdr>
            <w:top w:val="none" w:sz="0" w:space="0" w:color="auto"/>
            <w:left w:val="none" w:sz="0" w:space="0" w:color="auto"/>
            <w:bottom w:val="none" w:sz="0" w:space="0" w:color="auto"/>
            <w:right w:val="none" w:sz="0" w:space="0" w:color="auto"/>
          </w:divBdr>
        </w:div>
        <w:div w:id="1604530418">
          <w:marLeft w:val="0"/>
          <w:marRight w:val="0"/>
          <w:marTop w:val="0"/>
          <w:marBottom w:val="0"/>
          <w:divBdr>
            <w:top w:val="none" w:sz="0" w:space="0" w:color="auto"/>
            <w:left w:val="none" w:sz="0" w:space="0" w:color="auto"/>
            <w:bottom w:val="none" w:sz="0" w:space="0" w:color="auto"/>
            <w:right w:val="none" w:sz="0" w:space="0" w:color="auto"/>
          </w:divBdr>
        </w:div>
        <w:div w:id="2094662282">
          <w:marLeft w:val="0"/>
          <w:marRight w:val="0"/>
          <w:marTop w:val="0"/>
          <w:marBottom w:val="0"/>
          <w:divBdr>
            <w:top w:val="none" w:sz="0" w:space="0" w:color="auto"/>
            <w:left w:val="none" w:sz="0" w:space="0" w:color="auto"/>
            <w:bottom w:val="none" w:sz="0" w:space="0" w:color="auto"/>
            <w:right w:val="none" w:sz="0" w:space="0" w:color="auto"/>
          </w:divBdr>
        </w:div>
      </w:divsChild>
    </w:div>
    <w:div w:id="1620911762">
      <w:bodyDiv w:val="1"/>
      <w:marLeft w:val="0"/>
      <w:marRight w:val="0"/>
      <w:marTop w:val="0"/>
      <w:marBottom w:val="0"/>
      <w:divBdr>
        <w:top w:val="none" w:sz="0" w:space="0" w:color="auto"/>
        <w:left w:val="none" w:sz="0" w:space="0" w:color="auto"/>
        <w:bottom w:val="none" w:sz="0" w:space="0" w:color="auto"/>
        <w:right w:val="none" w:sz="0" w:space="0" w:color="auto"/>
      </w:divBdr>
    </w:div>
    <w:div w:id="1631934314">
      <w:bodyDiv w:val="1"/>
      <w:marLeft w:val="0"/>
      <w:marRight w:val="0"/>
      <w:marTop w:val="0"/>
      <w:marBottom w:val="0"/>
      <w:divBdr>
        <w:top w:val="none" w:sz="0" w:space="0" w:color="auto"/>
        <w:left w:val="none" w:sz="0" w:space="0" w:color="auto"/>
        <w:bottom w:val="none" w:sz="0" w:space="0" w:color="auto"/>
        <w:right w:val="none" w:sz="0" w:space="0" w:color="auto"/>
      </w:divBdr>
    </w:div>
    <w:div w:id="1633629107">
      <w:bodyDiv w:val="1"/>
      <w:marLeft w:val="0"/>
      <w:marRight w:val="0"/>
      <w:marTop w:val="0"/>
      <w:marBottom w:val="0"/>
      <w:divBdr>
        <w:top w:val="none" w:sz="0" w:space="0" w:color="auto"/>
        <w:left w:val="none" w:sz="0" w:space="0" w:color="auto"/>
        <w:bottom w:val="none" w:sz="0" w:space="0" w:color="auto"/>
        <w:right w:val="none" w:sz="0" w:space="0" w:color="auto"/>
      </w:divBdr>
    </w:div>
    <w:div w:id="1634824004">
      <w:bodyDiv w:val="1"/>
      <w:marLeft w:val="0"/>
      <w:marRight w:val="0"/>
      <w:marTop w:val="0"/>
      <w:marBottom w:val="0"/>
      <w:divBdr>
        <w:top w:val="none" w:sz="0" w:space="0" w:color="auto"/>
        <w:left w:val="none" w:sz="0" w:space="0" w:color="auto"/>
        <w:bottom w:val="none" w:sz="0" w:space="0" w:color="auto"/>
        <w:right w:val="none" w:sz="0" w:space="0" w:color="auto"/>
      </w:divBdr>
    </w:div>
    <w:div w:id="1641962172">
      <w:bodyDiv w:val="1"/>
      <w:marLeft w:val="0"/>
      <w:marRight w:val="0"/>
      <w:marTop w:val="0"/>
      <w:marBottom w:val="0"/>
      <w:divBdr>
        <w:top w:val="none" w:sz="0" w:space="0" w:color="auto"/>
        <w:left w:val="none" w:sz="0" w:space="0" w:color="auto"/>
        <w:bottom w:val="none" w:sz="0" w:space="0" w:color="auto"/>
        <w:right w:val="none" w:sz="0" w:space="0" w:color="auto"/>
      </w:divBdr>
    </w:div>
    <w:div w:id="1642147178">
      <w:bodyDiv w:val="1"/>
      <w:marLeft w:val="0"/>
      <w:marRight w:val="0"/>
      <w:marTop w:val="0"/>
      <w:marBottom w:val="0"/>
      <w:divBdr>
        <w:top w:val="none" w:sz="0" w:space="0" w:color="auto"/>
        <w:left w:val="none" w:sz="0" w:space="0" w:color="auto"/>
        <w:bottom w:val="none" w:sz="0" w:space="0" w:color="auto"/>
        <w:right w:val="none" w:sz="0" w:space="0" w:color="auto"/>
      </w:divBdr>
    </w:div>
    <w:div w:id="1644191298">
      <w:bodyDiv w:val="1"/>
      <w:marLeft w:val="0"/>
      <w:marRight w:val="0"/>
      <w:marTop w:val="0"/>
      <w:marBottom w:val="0"/>
      <w:divBdr>
        <w:top w:val="none" w:sz="0" w:space="0" w:color="auto"/>
        <w:left w:val="none" w:sz="0" w:space="0" w:color="auto"/>
        <w:bottom w:val="none" w:sz="0" w:space="0" w:color="auto"/>
        <w:right w:val="none" w:sz="0" w:space="0" w:color="auto"/>
      </w:divBdr>
    </w:div>
    <w:div w:id="1646156392">
      <w:bodyDiv w:val="1"/>
      <w:marLeft w:val="0"/>
      <w:marRight w:val="0"/>
      <w:marTop w:val="0"/>
      <w:marBottom w:val="0"/>
      <w:divBdr>
        <w:top w:val="none" w:sz="0" w:space="0" w:color="auto"/>
        <w:left w:val="none" w:sz="0" w:space="0" w:color="auto"/>
        <w:bottom w:val="none" w:sz="0" w:space="0" w:color="auto"/>
        <w:right w:val="none" w:sz="0" w:space="0" w:color="auto"/>
      </w:divBdr>
    </w:div>
    <w:div w:id="1648389711">
      <w:bodyDiv w:val="1"/>
      <w:marLeft w:val="0"/>
      <w:marRight w:val="0"/>
      <w:marTop w:val="0"/>
      <w:marBottom w:val="0"/>
      <w:divBdr>
        <w:top w:val="none" w:sz="0" w:space="0" w:color="auto"/>
        <w:left w:val="none" w:sz="0" w:space="0" w:color="auto"/>
        <w:bottom w:val="none" w:sz="0" w:space="0" w:color="auto"/>
        <w:right w:val="none" w:sz="0" w:space="0" w:color="auto"/>
      </w:divBdr>
      <w:divsChild>
        <w:div w:id="94793062">
          <w:marLeft w:val="0"/>
          <w:marRight w:val="0"/>
          <w:marTop w:val="0"/>
          <w:marBottom w:val="0"/>
          <w:divBdr>
            <w:top w:val="none" w:sz="0" w:space="0" w:color="auto"/>
            <w:left w:val="none" w:sz="0" w:space="0" w:color="auto"/>
            <w:bottom w:val="none" w:sz="0" w:space="0" w:color="auto"/>
            <w:right w:val="none" w:sz="0" w:space="0" w:color="auto"/>
          </w:divBdr>
        </w:div>
        <w:div w:id="290525744">
          <w:marLeft w:val="0"/>
          <w:marRight w:val="0"/>
          <w:marTop w:val="0"/>
          <w:marBottom w:val="0"/>
          <w:divBdr>
            <w:top w:val="none" w:sz="0" w:space="0" w:color="auto"/>
            <w:left w:val="none" w:sz="0" w:space="0" w:color="auto"/>
            <w:bottom w:val="none" w:sz="0" w:space="0" w:color="auto"/>
            <w:right w:val="none" w:sz="0" w:space="0" w:color="auto"/>
          </w:divBdr>
        </w:div>
        <w:div w:id="1256019386">
          <w:marLeft w:val="0"/>
          <w:marRight w:val="0"/>
          <w:marTop w:val="0"/>
          <w:marBottom w:val="0"/>
          <w:divBdr>
            <w:top w:val="none" w:sz="0" w:space="0" w:color="auto"/>
            <w:left w:val="none" w:sz="0" w:space="0" w:color="auto"/>
            <w:bottom w:val="none" w:sz="0" w:space="0" w:color="auto"/>
            <w:right w:val="none" w:sz="0" w:space="0" w:color="auto"/>
          </w:divBdr>
        </w:div>
      </w:divsChild>
    </w:div>
    <w:div w:id="1648705233">
      <w:bodyDiv w:val="1"/>
      <w:marLeft w:val="0"/>
      <w:marRight w:val="0"/>
      <w:marTop w:val="0"/>
      <w:marBottom w:val="0"/>
      <w:divBdr>
        <w:top w:val="none" w:sz="0" w:space="0" w:color="auto"/>
        <w:left w:val="none" w:sz="0" w:space="0" w:color="auto"/>
        <w:bottom w:val="none" w:sz="0" w:space="0" w:color="auto"/>
        <w:right w:val="none" w:sz="0" w:space="0" w:color="auto"/>
      </w:divBdr>
    </w:div>
    <w:div w:id="1652101144">
      <w:bodyDiv w:val="1"/>
      <w:marLeft w:val="0"/>
      <w:marRight w:val="0"/>
      <w:marTop w:val="0"/>
      <w:marBottom w:val="0"/>
      <w:divBdr>
        <w:top w:val="none" w:sz="0" w:space="0" w:color="auto"/>
        <w:left w:val="none" w:sz="0" w:space="0" w:color="auto"/>
        <w:bottom w:val="none" w:sz="0" w:space="0" w:color="auto"/>
        <w:right w:val="none" w:sz="0" w:space="0" w:color="auto"/>
      </w:divBdr>
    </w:div>
    <w:div w:id="1654024047">
      <w:bodyDiv w:val="1"/>
      <w:marLeft w:val="0"/>
      <w:marRight w:val="0"/>
      <w:marTop w:val="0"/>
      <w:marBottom w:val="0"/>
      <w:divBdr>
        <w:top w:val="none" w:sz="0" w:space="0" w:color="auto"/>
        <w:left w:val="none" w:sz="0" w:space="0" w:color="auto"/>
        <w:bottom w:val="none" w:sz="0" w:space="0" w:color="auto"/>
        <w:right w:val="none" w:sz="0" w:space="0" w:color="auto"/>
      </w:divBdr>
    </w:div>
    <w:div w:id="1657605393">
      <w:bodyDiv w:val="1"/>
      <w:marLeft w:val="0"/>
      <w:marRight w:val="0"/>
      <w:marTop w:val="0"/>
      <w:marBottom w:val="0"/>
      <w:divBdr>
        <w:top w:val="none" w:sz="0" w:space="0" w:color="auto"/>
        <w:left w:val="none" w:sz="0" w:space="0" w:color="auto"/>
        <w:bottom w:val="none" w:sz="0" w:space="0" w:color="auto"/>
        <w:right w:val="none" w:sz="0" w:space="0" w:color="auto"/>
      </w:divBdr>
    </w:div>
    <w:div w:id="1661080761">
      <w:bodyDiv w:val="1"/>
      <w:marLeft w:val="0"/>
      <w:marRight w:val="0"/>
      <w:marTop w:val="0"/>
      <w:marBottom w:val="0"/>
      <w:divBdr>
        <w:top w:val="none" w:sz="0" w:space="0" w:color="auto"/>
        <w:left w:val="none" w:sz="0" w:space="0" w:color="auto"/>
        <w:bottom w:val="none" w:sz="0" w:space="0" w:color="auto"/>
        <w:right w:val="none" w:sz="0" w:space="0" w:color="auto"/>
      </w:divBdr>
    </w:div>
    <w:div w:id="1672756795">
      <w:bodyDiv w:val="1"/>
      <w:marLeft w:val="0"/>
      <w:marRight w:val="0"/>
      <w:marTop w:val="0"/>
      <w:marBottom w:val="0"/>
      <w:divBdr>
        <w:top w:val="none" w:sz="0" w:space="0" w:color="auto"/>
        <w:left w:val="none" w:sz="0" w:space="0" w:color="auto"/>
        <w:bottom w:val="none" w:sz="0" w:space="0" w:color="auto"/>
        <w:right w:val="none" w:sz="0" w:space="0" w:color="auto"/>
      </w:divBdr>
    </w:div>
    <w:div w:id="1673754236">
      <w:bodyDiv w:val="1"/>
      <w:marLeft w:val="0"/>
      <w:marRight w:val="0"/>
      <w:marTop w:val="0"/>
      <w:marBottom w:val="0"/>
      <w:divBdr>
        <w:top w:val="none" w:sz="0" w:space="0" w:color="auto"/>
        <w:left w:val="none" w:sz="0" w:space="0" w:color="auto"/>
        <w:bottom w:val="none" w:sz="0" w:space="0" w:color="auto"/>
        <w:right w:val="none" w:sz="0" w:space="0" w:color="auto"/>
      </w:divBdr>
    </w:div>
    <w:div w:id="1674599727">
      <w:bodyDiv w:val="1"/>
      <w:marLeft w:val="0"/>
      <w:marRight w:val="0"/>
      <w:marTop w:val="0"/>
      <w:marBottom w:val="0"/>
      <w:divBdr>
        <w:top w:val="none" w:sz="0" w:space="0" w:color="auto"/>
        <w:left w:val="none" w:sz="0" w:space="0" w:color="auto"/>
        <w:bottom w:val="none" w:sz="0" w:space="0" w:color="auto"/>
        <w:right w:val="none" w:sz="0" w:space="0" w:color="auto"/>
      </w:divBdr>
    </w:div>
    <w:div w:id="1677800315">
      <w:bodyDiv w:val="1"/>
      <w:marLeft w:val="0"/>
      <w:marRight w:val="0"/>
      <w:marTop w:val="0"/>
      <w:marBottom w:val="0"/>
      <w:divBdr>
        <w:top w:val="none" w:sz="0" w:space="0" w:color="auto"/>
        <w:left w:val="none" w:sz="0" w:space="0" w:color="auto"/>
        <w:bottom w:val="none" w:sz="0" w:space="0" w:color="auto"/>
        <w:right w:val="none" w:sz="0" w:space="0" w:color="auto"/>
      </w:divBdr>
    </w:div>
    <w:div w:id="1678456227">
      <w:bodyDiv w:val="1"/>
      <w:marLeft w:val="0"/>
      <w:marRight w:val="0"/>
      <w:marTop w:val="0"/>
      <w:marBottom w:val="0"/>
      <w:divBdr>
        <w:top w:val="none" w:sz="0" w:space="0" w:color="auto"/>
        <w:left w:val="none" w:sz="0" w:space="0" w:color="auto"/>
        <w:bottom w:val="none" w:sz="0" w:space="0" w:color="auto"/>
        <w:right w:val="none" w:sz="0" w:space="0" w:color="auto"/>
      </w:divBdr>
    </w:div>
    <w:div w:id="1683125760">
      <w:bodyDiv w:val="1"/>
      <w:marLeft w:val="0"/>
      <w:marRight w:val="0"/>
      <w:marTop w:val="0"/>
      <w:marBottom w:val="0"/>
      <w:divBdr>
        <w:top w:val="none" w:sz="0" w:space="0" w:color="auto"/>
        <w:left w:val="none" w:sz="0" w:space="0" w:color="auto"/>
        <w:bottom w:val="none" w:sz="0" w:space="0" w:color="auto"/>
        <w:right w:val="none" w:sz="0" w:space="0" w:color="auto"/>
      </w:divBdr>
    </w:div>
    <w:div w:id="1683314458">
      <w:bodyDiv w:val="1"/>
      <w:marLeft w:val="0"/>
      <w:marRight w:val="0"/>
      <w:marTop w:val="0"/>
      <w:marBottom w:val="0"/>
      <w:divBdr>
        <w:top w:val="none" w:sz="0" w:space="0" w:color="auto"/>
        <w:left w:val="none" w:sz="0" w:space="0" w:color="auto"/>
        <w:bottom w:val="none" w:sz="0" w:space="0" w:color="auto"/>
        <w:right w:val="none" w:sz="0" w:space="0" w:color="auto"/>
      </w:divBdr>
    </w:div>
    <w:div w:id="1689017888">
      <w:bodyDiv w:val="1"/>
      <w:marLeft w:val="0"/>
      <w:marRight w:val="0"/>
      <w:marTop w:val="0"/>
      <w:marBottom w:val="0"/>
      <w:divBdr>
        <w:top w:val="none" w:sz="0" w:space="0" w:color="auto"/>
        <w:left w:val="none" w:sz="0" w:space="0" w:color="auto"/>
        <w:bottom w:val="none" w:sz="0" w:space="0" w:color="auto"/>
        <w:right w:val="none" w:sz="0" w:space="0" w:color="auto"/>
      </w:divBdr>
    </w:div>
    <w:div w:id="1699961787">
      <w:bodyDiv w:val="1"/>
      <w:marLeft w:val="0"/>
      <w:marRight w:val="0"/>
      <w:marTop w:val="0"/>
      <w:marBottom w:val="0"/>
      <w:divBdr>
        <w:top w:val="none" w:sz="0" w:space="0" w:color="auto"/>
        <w:left w:val="none" w:sz="0" w:space="0" w:color="auto"/>
        <w:bottom w:val="none" w:sz="0" w:space="0" w:color="auto"/>
        <w:right w:val="none" w:sz="0" w:space="0" w:color="auto"/>
      </w:divBdr>
    </w:div>
    <w:div w:id="1701321706">
      <w:bodyDiv w:val="1"/>
      <w:marLeft w:val="0"/>
      <w:marRight w:val="0"/>
      <w:marTop w:val="0"/>
      <w:marBottom w:val="0"/>
      <w:divBdr>
        <w:top w:val="none" w:sz="0" w:space="0" w:color="auto"/>
        <w:left w:val="none" w:sz="0" w:space="0" w:color="auto"/>
        <w:bottom w:val="none" w:sz="0" w:space="0" w:color="auto"/>
        <w:right w:val="none" w:sz="0" w:space="0" w:color="auto"/>
      </w:divBdr>
      <w:divsChild>
        <w:div w:id="438763552">
          <w:marLeft w:val="0"/>
          <w:marRight w:val="0"/>
          <w:marTop w:val="0"/>
          <w:marBottom w:val="0"/>
          <w:divBdr>
            <w:top w:val="none" w:sz="0" w:space="0" w:color="auto"/>
            <w:left w:val="none" w:sz="0" w:space="0" w:color="auto"/>
            <w:bottom w:val="none" w:sz="0" w:space="0" w:color="auto"/>
            <w:right w:val="none" w:sz="0" w:space="0" w:color="auto"/>
          </w:divBdr>
          <w:divsChild>
            <w:div w:id="1230728070">
              <w:marLeft w:val="0"/>
              <w:marRight w:val="0"/>
              <w:marTop w:val="0"/>
              <w:marBottom w:val="0"/>
              <w:divBdr>
                <w:top w:val="none" w:sz="0" w:space="0" w:color="auto"/>
                <w:left w:val="none" w:sz="0" w:space="0" w:color="auto"/>
                <w:bottom w:val="none" w:sz="0" w:space="0" w:color="auto"/>
                <w:right w:val="none" w:sz="0" w:space="0" w:color="auto"/>
              </w:divBdr>
              <w:divsChild>
                <w:div w:id="92487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931761">
      <w:bodyDiv w:val="1"/>
      <w:marLeft w:val="0"/>
      <w:marRight w:val="0"/>
      <w:marTop w:val="0"/>
      <w:marBottom w:val="0"/>
      <w:divBdr>
        <w:top w:val="none" w:sz="0" w:space="0" w:color="auto"/>
        <w:left w:val="none" w:sz="0" w:space="0" w:color="auto"/>
        <w:bottom w:val="none" w:sz="0" w:space="0" w:color="auto"/>
        <w:right w:val="none" w:sz="0" w:space="0" w:color="auto"/>
      </w:divBdr>
    </w:div>
    <w:div w:id="1706754784">
      <w:bodyDiv w:val="1"/>
      <w:marLeft w:val="0"/>
      <w:marRight w:val="0"/>
      <w:marTop w:val="0"/>
      <w:marBottom w:val="0"/>
      <w:divBdr>
        <w:top w:val="none" w:sz="0" w:space="0" w:color="auto"/>
        <w:left w:val="none" w:sz="0" w:space="0" w:color="auto"/>
        <w:bottom w:val="none" w:sz="0" w:space="0" w:color="auto"/>
        <w:right w:val="none" w:sz="0" w:space="0" w:color="auto"/>
      </w:divBdr>
    </w:div>
    <w:div w:id="1712224688">
      <w:bodyDiv w:val="1"/>
      <w:marLeft w:val="0"/>
      <w:marRight w:val="0"/>
      <w:marTop w:val="0"/>
      <w:marBottom w:val="0"/>
      <w:divBdr>
        <w:top w:val="none" w:sz="0" w:space="0" w:color="auto"/>
        <w:left w:val="none" w:sz="0" w:space="0" w:color="auto"/>
        <w:bottom w:val="none" w:sz="0" w:space="0" w:color="auto"/>
        <w:right w:val="none" w:sz="0" w:space="0" w:color="auto"/>
      </w:divBdr>
    </w:div>
    <w:div w:id="1716926737">
      <w:bodyDiv w:val="1"/>
      <w:marLeft w:val="0"/>
      <w:marRight w:val="0"/>
      <w:marTop w:val="0"/>
      <w:marBottom w:val="0"/>
      <w:divBdr>
        <w:top w:val="none" w:sz="0" w:space="0" w:color="auto"/>
        <w:left w:val="none" w:sz="0" w:space="0" w:color="auto"/>
        <w:bottom w:val="none" w:sz="0" w:space="0" w:color="auto"/>
        <w:right w:val="none" w:sz="0" w:space="0" w:color="auto"/>
      </w:divBdr>
    </w:div>
    <w:div w:id="1717968052">
      <w:bodyDiv w:val="1"/>
      <w:marLeft w:val="0"/>
      <w:marRight w:val="0"/>
      <w:marTop w:val="0"/>
      <w:marBottom w:val="0"/>
      <w:divBdr>
        <w:top w:val="none" w:sz="0" w:space="0" w:color="auto"/>
        <w:left w:val="none" w:sz="0" w:space="0" w:color="auto"/>
        <w:bottom w:val="none" w:sz="0" w:space="0" w:color="auto"/>
        <w:right w:val="none" w:sz="0" w:space="0" w:color="auto"/>
      </w:divBdr>
    </w:div>
    <w:div w:id="1724210900">
      <w:bodyDiv w:val="1"/>
      <w:marLeft w:val="0"/>
      <w:marRight w:val="0"/>
      <w:marTop w:val="0"/>
      <w:marBottom w:val="0"/>
      <w:divBdr>
        <w:top w:val="none" w:sz="0" w:space="0" w:color="auto"/>
        <w:left w:val="none" w:sz="0" w:space="0" w:color="auto"/>
        <w:bottom w:val="none" w:sz="0" w:space="0" w:color="auto"/>
        <w:right w:val="none" w:sz="0" w:space="0" w:color="auto"/>
      </w:divBdr>
      <w:divsChild>
        <w:div w:id="115372859">
          <w:marLeft w:val="0"/>
          <w:marRight w:val="0"/>
          <w:marTop w:val="0"/>
          <w:marBottom w:val="0"/>
          <w:divBdr>
            <w:top w:val="none" w:sz="0" w:space="0" w:color="auto"/>
            <w:left w:val="none" w:sz="0" w:space="0" w:color="auto"/>
            <w:bottom w:val="none" w:sz="0" w:space="0" w:color="auto"/>
            <w:right w:val="none" w:sz="0" w:space="0" w:color="auto"/>
          </w:divBdr>
        </w:div>
        <w:div w:id="194971291">
          <w:marLeft w:val="0"/>
          <w:marRight w:val="0"/>
          <w:marTop w:val="0"/>
          <w:marBottom w:val="0"/>
          <w:divBdr>
            <w:top w:val="none" w:sz="0" w:space="0" w:color="auto"/>
            <w:left w:val="none" w:sz="0" w:space="0" w:color="auto"/>
            <w:bottom w:val="none" w:sz="0" w:space="0" w:color="auto"/>
            <w:right w:val="none" w:sz="0" w:space="0" w:color="auto"/>
          </w:divBdr>
        </w:div>
        <w:div w:id="202064759">
          <w:marLeft w:val="0"/>
          <w:marRight w:val="0"/>
          <w:marTop w:val="0"/>
          <w:marBottom w:val="0"/>
          <w:divBdr>
            <w:top w:val="none" w:sz="0" w:space="0" w:color="auto"/>
            <w:left w:val="none" w:sz="0" w:space="0" w:color="auto"/>
            <w:bottom w:val="none" w:sz="0" w:space="0" w:color="auto"/>
            <w:right w:val="none" w:sz="0" w:space="0" w:color="auto"/>
          </w:divBdr>
        </w:div>
        <w:div w:id="310253964">
          <w:marLeft w:val="0"/>
          <w:marRight w:val="0"/>
          <w:marTop w:val="0"/>
          <w:marBottom w:val="0"/>
          <w:divBdr>
            <w:top w:val="none" w:sz="0" w:space="0" w:color="auto"/>
            <w:left w:val="none" w:sz="0" w:space="0" w:color="auto"/>
            <w:bottom w:val="none" w:sz="0" w:space="0" w:color="auto"/>
            <w:right w:val="none" w:sz="0" w:space="0" w:color="auto"/>
          </w:divBdr>
        </w:div>
        <w:div w:id="375197991">
          <w:marLeft w:val="0"/>
          <w:marRight w:val="0"/>
          <w:marTop w:val="0"/>
          <w:marBottom w:val="0"/>
          <w:divBdr>
            <w:top w:val="none" w:sz="0" w:space="0" w:color="auto"/>
            <w:left w:val="none" w:sz="0" w:space="0" w:color="auto"/>
            <w:bottom w:val="none" w:sz="0" w:space="0" w:color="auto"/>
            <w:right w:val="none" w:sz="0" w:space="0" w:color="auto"/>
          </w:divBdr>
        </w:div>
        <w:div w:id="387726001">
          <w:marLeft w:val="0"/>
          <w:marRight w:val="0"/>
          <w:marTop w:val="0"/>
          <w:marBottom w:val="0"/>
          <w:divBdr>
            <w:top w:val="none" w:sz="0" w:space="0" w:color="auto"/>
            <w:left w:val="none" w:sz="0" w:space="0" w:color="auto"/>
            <w:bottom w:val="none" w:sz="0" w:space="0" w:color="auto"/>
            <w:right w:val="none" w:sz="0" w:space="0" w:color="auto"/>
          </w:divBdr>
        </w:div>
        <w:div w:id="428891032">
          <w:marLeft w:val="0"/>
          <w:marRight w:val="0"/>
          <w:marTop w:val="0"/>
          <w:marBottom w:val="0"/>
          <w:divBdr>
            <w:top w:val="none" w:sz="0" w:space="0" w:color="auto"/>
            <w:left w:val="none" w:sz="0" w:space="0" w:color="auto"/>
            <w:bottom w:val="none" w:sz="0" w:space="0" w:color="auto"/>
            <w:right w:val="none" w:sz="0" w:space="0" w:color="auto"/>
          </w:divBdr>
        </w:div>
        <w:div w:id="430472018">
          <w:marLeft w:val="0"/>
          <w:marRight w:val="0"/>
          <w:marTop w:val="0"/>
          <w:marBottom w:val="0"/>
          <w:divBdr>
            <w:top w:val="none" w:sz="0" w:space="0" w:color="auto"/>
            <w:left w:val="none" w:sz="0" w:space="0" w:color="auto"/>
            <w:bottom w:val="none" w:sz="0" w:space="0" w:color="auto"/>
            <w:right w:val="none" w:sz="0" w:space="0" w:color="auto"/>
          </w:divBdr>
        </w:div>
        <w:div w:id="449012522">
          <w:marLeft w:val="0"/>
          <w:marRight w:val="0"/>
          <w:marTop w:val="0"/>
          <w:marBottom w:val="0"/>
          <w:divBdr>
            <w:top w:val="none" w:sz="0" w:space="0" w:color="auto"/>
            <w:left w:val="none" w:sz="0" w:space="0" w:color="auto"/>
            <w:bottom w:val="none" w:sz="0" w:space="0" w:color="auto"/>
            <w:right w:val="none" w:sz="0" w:space="0" w:color="auto"/>
          </w:divBdr>
        </w:div>
        <w:div w:id="451944596">
          <w:marLeft w:val="0"/>
          <w:marRight w:val="0"/>
          <w:marTop w:val="0"/>
          <w:marBottom w:val="0"/>
          <w:divBdr>
            <w:top w:val="none" w:sz="0" w:space="0" w:color="auto"/>
            <w:left w:val="none" w:sz="0" w:space="0" w:color="auto"/>
            <w:bottom w:val="none" w:sz="0" w:space="0" w:color="auto"/>
            <w:right w:val="none" w:sz="0" w:space="0" w:color="auto"/>
          </w:divBdr>
        </w:div>
        <w:div w:id="502547198">
          <w:marLeft w:val="0"/>
          <w:marRight w:val="0"/>
          <w:marTop w:val="0"/>
          <w:marBottom w:val="0"/>
          <w:divBdr>
            <w:top w:val="none" w:sz="0" w:space="0" w:color="auto"/>
            <w:left w:val="none" w:sz="0" w:space="0" w:color="auto"/>
            <w:bottom w:val="none" w:sz="0" w:space="0" w:color="auto"/>
            <w:right w:val="none" w:sz="0" w:space="0" w:color="auto"/>
          </w:divBdr>
        </w:div>
        <w:div w:id="507253874">
          <w:marLeft w:val="0"/>
          <w:marRight w:val="0"/>
          <w:marTop w:val="0"/>
          <w:marBottom w:val="0"/>
          <w:divBdr>
            <w:top w:val="none" w:sz="0" w:space="0" w:color="auto"/>
            <w:left w:val="none" w:sz="0" w:space="0" w:color="auto"/>
            <w:bottom w:val="none" w:sz="0" w:space="0" w:color="auto"/>
            <w:right w:val="none" w:sz="0" w:space="0" w:color="auto"/>
          </w:divBdr>
        </w:div>
        <w:div w:id="717555844">
          <w:marLeft w:val="0"/>
          <w:marRight w:val="0"/>
          <w:marTop w:val="0"/>
          <w:marBottom w:val="0"/>
          <w:divBdr>
            <w:top w:val="none" w:sz="0" w:space="0" w:color="auto"/>
            <w:left w:val="none" w:sz="0" w:space="0" w:color="auto"/>
            <w:bottom w:val="none" w:sz="0" w:space="0" w:color="auto"/>
            <w:right w:val="none" w:sz="0" w:space="0" w:color="auto"/>
          </w:divBdr>
        </w:div>
        <w:div w:id="735586247">
          <w:marLeft w:val="0"/>
          <w:marRight w:val="0"/>
          <w:marTop w:val="0"/>
          <w:marBottom w:val="0"/>
          <w:divBdr>
            <w:top w:val="none" w:sz="0" w:space="0" w:color="auto"/>
            <w:left w:val="none" w:sz="0" w:space="0" w:color="auto"/>
            <w:bottom w:val="none" w:sz="0" w:space="0" w:color="auto"/>
            <w:right w:val="none" w:sz="0" w:space="0" w:color="auto"/>
          </w:divBdr>
        </w:div>
        <w:div w:id="846479367">
          <w:marLeft w:val="0"/>
          <w:marRight w:val="0"/>
          <w:marTop w:val="0"/>
          <w:marBottom w:val="0"/>
          <w:divBdr>
            <w:top w:val="none" w:sz="0" w:space="0" w:color="auto"/>
            <w:left w:val="none" w:sz="0" w:space="0" w:color="auto"/>
            <w:bottom w:val="none" w:sz="0" w:space="0" w:color="auto"/>
            <w:right w:val="none" w:sz="0" w:space="0" w:color="auto"/>
          </w:divBdr>
        </w:div>
        <w:div w:id="891775376">
          <w:marLeft w:val="0"/>
          <w:marRight w:val="0"/>
          <w:marTop w:val="0"/>
          <w:marBottom w:val="0"/>
          <w:divBdr>
            <w:top w:val="none" w:sz="0" w:space="0" w:color="auto"/>
            <w:left w:val="none" w:sz="0" w:space="0" w:color="auto"/>
            <w:bottom w:val="none" w:sz="0" w:space="0" w:color="auto"/>
            <w:right w:val="none" w:sz="0" w:space="0" w:color="auto"/>
          </w:divBdr>
        </w:div>
        <w:div w:id="1055658958">
          <w:marLeft w:val="0"/>
          <w:marRight w:val="0"/>
          <w:marTop w:val="0"/>
          <w:marBottom w:val="0"/>
          <w:divBdr>
            <w:top w:val="none" w:sz="0" w:space="0" w:color="auto"/>
            <w:left w:val="none" w:sz="0" w:space="0" w:color="auto"/>
            <w:bottom w:val="none" w:sz="0" w:space="0" w:color="auto"/>
            <w:right w:val="none" w:sz="0" w:space="0" w:color="auto"/>
          </w:divBdr>
        </w:div>
        <w:div w:id="1066150321">
          <w:marLeft w:val="0"/>
          <w:marRight w:val="0"/>
          <w:marTop w:val="0"/>
          <w:marBottom w:val="0"/>
          <w:divBdr>
            <w:top w:val="none" w:sz="0" w:space="0" w:color="auto"/>
            <w:left w:val="none" w:sz="0" w:space="0" w:color="auto"/>
            <w:bottom w:val="none" w:sz="0" w:space="0" w:color="auto"/>
            <w:right w:val="none" w:sz="0" w:space="0" w:color="auto"/>
          </w:divBdr>
        </w:div>
        <w:div w:id="1086657829">
          <w:marLeft w:val="0"/>
          <w:marRight w:val="0"/>
          <w:marTop w:val="0"/>
          <w:marBottom w:val="0"/>
          <w:divBdr>
            <w:top w:val="none" w:sz="0" w:space="0" w:color="auto"/>
            <w:left w:val="none" w:sz="0" w:space="0" w:color="auto"/>
            <w:bottom w:val="none" w:sz="0" w:space="0" w:color="auto"/>
            <w:right w:val="none" w:sz="0" w:space="0" w:color="auto"/>
          </w:divBdr>
        </w:div>
        <w:div w:id="1117524984">
          <w:marLeft w:val="0"/>
          <w:marRight w:val="0"/>
          <w:marTop w:val="0"/>
          <w:marBottom w:val="0"/>
          <w:divBdr>
            <w:top w:val="none" w:sz="0" w:space="0" w:color="auto"/>
            <w:left w:val="none" w:sz="0" w:space="0" w:color="auto"/>
            <w:bottom w:val="none" w:sz="0" w:space="0" w:color="auto"/>
            <w:right w:val="none" w:sz="0" w:space="0" w:color="auto"/>
          </w:divBdr>
        </w:div>
        <w:div w:id="1131636537">
          <w:marLeft w:val="0"/>
          <w:marRight w:val="0"/>
          <w:marTop w:val="0"/>
          <w:marBottom w:val="0"/>
          <w:divBdr>
            <w:top w:val="none" w:sz="0" w:space="0" w:color="auto"/>
            <w:left w:val="none" w:sz="0" w:space="0" w:color="auto"/>
            <w:bottom w:val="none" w:sz="0" w:space="0" w:color="auto"/>
            <w:right w:val="none" w:sz="0" w:space="0" w:color="auto"/>
          </w:divBdr>
        </w:div>
        <w:div w:id="1480154637">
          <w:marLeft w:val="0"/>
          <w:marRight w:val="0"/>
          <w:marTop w:val="0"/>
          <w:marBottom w:val="0"/>
          <w:divBdr>
            <w:top w:val="none" w:sz="0" w:space="0" w:color="auto"/>
            <w:left w:val="none" w:sz="0" w:space="0" w:color="auto"/>
            <w:bottom w:val="none" w:sz="0" w:space="0" w:color="auto"/>
            <w:right w:val="none" w:sz="0" w:space="0" w:color="auto"/>
          </w:divBdr>
        </w:div>
        <w:div w:id="1568415867">
          <w:marLeft w:val="0"/>
          <w:marRight w:val="0"/>
          <w:marTop w:val="0"/>
          <w:marBottom w:val="0"/>
          <w:divBdr>
            <w:top w:val="none" w:sz="0" w:space="0" w:color="auto"/>
            <w:left w:val="none" w:sz="0" w:space="0" w:color="auto"/>
            <w:bottom w:val="none" w:sz="0" w:space="0" w:color="auto"/>
            <w:right w:val="none" w:sz="0" w:space="0" w:color="auto"/>
          </w:divBdr>
        </w:div>
        <w:div w:id="1597592375">
          <w:marLeft w:val="0"/>
          <w:marRight w:val="0"/>
          <w:marTop w:val="0"/>
          <w:marBottom w:val="0"/>
          <w:divBdr>
            <w:top w:val="none" w:sz="0" w:space="0" w:color="auto"/>
            <w:left w:val="none" w:sz="0" w:space="0" w:color="auto"/>
            <w:bottom w:val="none" w:sz="0" w:space="0" w:color="auto"/>
            <w:right w:val="none" w:sz="0" w:space="0" w:color="auto"/>
          </w:divBdr>
        </w:div>
        <w:div w:id="1598513170">
          <w:marLeft w:val="0"/>
          <w:marRight w:val="0"/>
          <w:marTop w:val="0"/>
          <w:marBottom w:val="0"/>
          <w:divBdr>
            <w:top w:val="none" w:sz="0" w:space="0" w:color="auto"/>
            <w:left w:val="none" w:sz="0" w:space="0" w:color="auto"/>
            <w:bottom w:val="none" w:sz="0" w:space="0" w:color="auto"/>
            <w:right w:val="none" w:sz="0" w:space="0" w:color="auto"/>
          </w:divBdr>
        </w:div>
        <w:div w:id="1790657923">
          <w:marLeft w:val="0"/>
          <w:marRight w:val="0"/>
          <w:marTop w:val="0"/>
          <w:marBottom w:val="0"/>
          <w:divBdr>
            <w:top w:val="none" w:sz="0" w:space="0" w:color="auto"/>
            <w:left w:val="none" w:sz="0" w:space="0" w:color="auto"/>
            <w:bottom w:val="none" w:sz="0" w:space="0" w:color="auto"/>
            <w:right w:val="none" w:sz="0" w:space="0" w:color="auto"/>
          </w:divBdr>
        </w:div>
        <w:div w:id="1850875413">
          <w:marLeft w:val="0"/>
          <w:marRight w:val="0"/>
          <w:marTop w:val="0"/>
          <w:marBottom w:val="0"/>
          <w:divBdr>
            <w:top w:val="none" w:sz="0" w:space="0" w:color="auto"/>
            <w:left w:val="none" w:sz="0" w:space="0" w:color="auto"/>
            <w:bottom w:val="none" w:sz="0" w:space="0" w:color="auto"/>
            <w:right w:val="none" w:sz="0" w:space="0" w:color="auto"/>
          </w:divBdr>
        </w:div>
      </w:divsChild>
    </w:div>
    <w:div w:id="1735153934">
      <w:bodyDiv w:val="1"/>
      <w:marLeft w:val="0"/>
      <w:marRight w:val="0"/>
      <w:marTop w:val="0"/>
      <w:marBottom w:val="0"/>
      <w:divBdr>
        <w:top w:val="none" w:sz="0" w:space="0" w:color="auto"/>
        <w:left w:val="none" w:sz="0" w:space="0" w:color="auto"/>
        <w:bottom w:val="none" w:sz="0" w:space="0" w:color="auto"/>
        <w:right w:val="none" w:sz="0" w:space="0" w:color="auto"/>
      </w:divBdr>
    </w:div>
    <w:div w:id="1736975259">
      <w:bodyDiv w:val="1"/>
      <w:marLeft w:val="0"/>
      <w:marRight w:val="0"/>
      <w:marTop w:val="0"/>
      <w:marBottom w:val="0"/>
      <w:divBdr>
        <w:top w:val="none" w:sz="0" w:space="0" w:color="auto"/>
        <w:left w:val="none" w:sz="0" w:space="0" w:color="auto"/>
        <w:bottom w:val="none" w:sz="0" w:space="0" w:color="auto"/>
        <w:right w:val="none" w:sz="0" w:space="0" w:color="auto"/>
      </w:divBdr>
    </w:div>
    <w:div w:id="1745568990">
      <w:bodyDiv w:val="1"/>
      <w:marLeft w:val="0"/>
      <w:marRight w:val="0"/>
      <w:marTop w:val="0"/>
      <w:marBottom w:val="0"/>
      <w:divBdr>
        <w:top w:val="none" w:sz="0" w:space="0" w:color="auto"/>
        <w:left w:val="none" w:sz="0" w:space="0" w:color="auto"/>
        <w:bottom w:val="none" w:sz="0" w:space="0" w:color="auto"/>
        <w:right w:val="none" w:sz="0" w:space="0" w:color="auto"/>
      </w:divBdr>
    </w:div>
    <w:div w:id="1749380405">
      <w:bodyDiv w:val="1"/>
      <w:marLeft w:val="0"/>
      <w:marRight w:val="0"/>
      <w:marTop w:val="0"/>
      <w:marBottom w:val="0"/>
      <w:divBdr>
        <w:top w:val="none" w:sz="0" w:space="0" w:color="auto"/>
        <w:left w:val="none" w:sz="0" w:space="0" w:color="auto"/>
        <w:bottom w:val="none" w:sz="0" w:space="0" w:color="auto"/>
        <w:right w:val="none" w:sz="0" w:space="0" w:color="auto"/>
      </w:divBdr>
    </w:div>
    <w:div w:id="1750424521">
      <w:bodyDiv w:val="1"/>
      <w:marLeft w:val="0"/>
      <w:marRight w:val="0"/>
      <w:marTop w:val="0"/>
      <w:marBottom w:val="0"/>
      <w:divBdr>
        <w:top w:val="none" w:sz="0" w:space="0" w:color="auto"/>
        <w:left w:val="none" w:sz="0" w:space="0" w:color="auto"/>
        <w:bottom w:val="none" w:sz="0" w:space="0" w:color="auto"/>
        <w:right w:val="none" w:sz="0" w:space="0" w:color="auto"/>
      </w:divBdr>
    </w:div>
    <w:div w:id="1750879689">
      <w:bodyDiv w:val="1"/>
      <w:marLeft w:val="0"/>
      <w:marRight w:val="0"/>
      <w:marTop w:val="0"/>
      <w:marBottom w:val="0"/>
      <w:divBdr>
        <w:top w:val="none" w:sz="0" w:space="0" w:color="auto"/>
        <w:left w:val="none" w:sz="0" w:space="0" w:color="auto"/>
        <w:bottom w:val="none" w:sz="0" w:space="0" w:color="auto"/>
        <w:right w:val="none" w:sz="0" w:space="0" w:color="auto"/>
      </w:divBdr>
    </w:div>
    <w:div w:id="1752774744">
      <w:bodyDiv w:val="1"/>
      <w:marLeft w:val="0"/>
      <w:marRight w:val="0"/>
      <w:marTop w:val="0"/>
      <w:marBottom w:val="0"/>
      <w:divBdr>
        <w:top w:val="none" w:sz="0" w:space="0" w:color="auto"/>
        <w:left w:val="none" w:sz="0" w:space="0" w:color="auto"/>
        <w:bottom w:val="none" w:sz="0" w:space="0" w:color="auto"/>
        <w:right w:val="none" w:sz="0" w:space="0" w:color="auto"/>
      </w:divBdr>
    </w:div>
    <w:div w:id="1755085293">
      <w:bodyDiv w:val="1"/>
      <w:marLeft w:val="0"/>
      <w:marRight w:val="0"/>
      <w:marTop w:val="0"/>
      <w:marBottom w:val="0"/>
      <w:divBdr>
        <w:top w:val="none" w:sz="0" w:space="0" w:color="auto"/>
        <w:left w:val="none" w:sz="0" w:space="0" w:color="auto"/>
        <w:bottom w:val="none" w:sz="0" w:space="0" w:color="auto"/>
        <w:right w:val="none" w:sz="0" w:space="0" w:color="auto"/>
      </w:divBdr>
    </w:div>
    <w:div w:id="1758750111">
      <w:bodyDiv w:val="1"/>
      <w:marLeft w:val="0"/>
      <w:marRight w:val="0"/>
      <w:marTop w:val="0"/>
      <w:marBottom w:val="0"/>
      <w:divBdr>
        <w:top w:val="none" w:sz="0" w:space="0" w:color="auto"/>
        <w:left w:val="none" w:sz="0" w:space="0" w:color="auto"/>
        <w:bottom w:val="none" w:sz="0" w:space="0" w:color="auto"/>
        <w:right w:val="none" w:sz="0" w:space="0" w:color="auto"/>
      </w:divBdr>
    </w:div>
    <w:div w:id="1761297273">
      <w:bodyDiv w:val="1"/>
      <w:marLeft w:val="0"/>
      <w:marRight w:val="0"/>
      <w:marTop w:val="0"/>
      <w:marBottom w:val="0"/>
      <w:divBdr>
        <w:top w:val="none" w:sz="0" w:space="0" w:color="auto"/>
        <w:left w:val="none" w:sz="0" w:space="0" w:color="auto"/>
        <w:bottom w:val="none" w:sz="0" w:space="0" w:color="auto"/>
        <w:right w:val="none" w:sz="0" w:space="0" w:color="auto"/>
      </w:divBdr>
    </w:div>
    <w:div w:id="1764916035">
      <w:bodyDiv w:val="1"/>
      <w:marLeft w:val="0"/>
      <w:marRight w:val="0"/>
      <w:marTop w:val="0"/>
      <w:marBottom w:val="0"/>
      <w:divBdr>
        <w:top w:val="none" w:sz="0" w:space="0" w:color="auto"/>
        <w:left w:val="none" w:sz="0" w:space="0" w:color="auto"/>
        <w:bottom w:val="none" w:sz="0" w:space="0" w:color="auto"/>
        <w:right w:val="none" w:sz="0" w:space="0" w:color="auto"/>
      </w:divBdr>
      <w:divsChild>
        <w:div w:id="429786632">
          <w:marLeft w:val="0"/>
          <w:marRight w:val="0"/>
          <w:marTop w:val="0"/>
          <w:marBottom w:val="0"/>
          <w:divBdr>
            <w:top w:val="none" w:sz="0" w:space="0" w:color="auto"/>
            <w:left w:val="none" w:sz="0" w:space="0" w:color="auto"/>
            <w:bottom w:val="none" w:sz="0" w:space="0" w:color="auto"/>
            <w:right w:val="none" w:sz="0" w:space="0" w:color="auto"/>
          </w:divBdr>
        </w:div>
      </w:divsChild>
    </w:div>
    <w:div w:id="1768113870">
      <w:bodyDiv w:val="1"/>
      <w:marLeft w:val="0"/>
      <w:marRight w:val="0"/>
      <w:marTop w:val="0"/>
      <w:marBottom w:val="0"/>
      <w:divBdr>
        <w:top w:val="none" w:sz="0" w:space="0" w:color="auto"/>
        <w:left w:val="none" w:sz="0" w:space="0" w:color="auto"/>
        <w:bottom w:val="none" w:sz="0" w:space="0" w:color="auto"/>
        <w:right w:val="none" w:sz="0" w:space="0" w:color="auto"/>
      </w:divBdr>
    </w:div>
    <w:div w:id="1768890814">
      <w:bodyDiv w:val="1"/>
      <w:marLeft w:val="0"/>
      <w:marRight w:val="0"/>
      <w:marTop w:val="0"/>
      <w:marBottom w:val="0"/>
      <w:divBdr>
        <w:top w:val="none" w:sz="0" w:space="0" w:color="auto"/>
        <w:left w:val="none" w:sz="0" w:space="0" w:color="auto"/>
        <w:bottom w:val="none" w:sz="0" w:space="0" w:color="auto"/>
        <w:right w:val="none" w:sz="0" w:space="0" w:color="auto"/>
      </w:divBdr>
    </w:div>
    <w:div w:id="1769541612">
      <w:bodyDiv w:val="1"/>
      <w:marLeft w:val="0"/>
      <w:marRight w:val="0"/>
      <w:marTop w:val="0"/>
      <w:marBottom w:val="0"/>
      <w:divBdr>
        <w:top w:val="none" w:sz="0" w:space="0" w:color="auto"/>
        <w:left w:val="none" w:sz="0" w:space="0" w:color="auto"/>
        <w:bottom w:val="none" w:sz="0" w:space="0" w:color="auto"/>
        <w:right w:val="none" w:sz="0" w:space="0" w:color="auto"/>
      </w:divBdr>
      <w:divsChild>
        <w:div w:id="1004867658">
          <w:marLeft w:val="0"/>
          <w:marRight w:val="0"/>
          <w:marTop w:val="0"/>
          <w:marBottom w:val="0"/>
          <w:divBdr>
            <w:top w:val="none" w:sz="0" w:space="0" w:color="auto"/>
            <w:left w:val="none" w:sz="0" w:space="0" w:color="auto"/>
            <w:bottom w:val="none" w:sz="0" w:space="0" w:color="auto"/>
            <w:right w:val="none" w:sz="0" w:space="0" w:color="auto"/>
          </w:divBdr>
        </w:div>
      </w:divsChild>
    </w:div>
    <w:div w:id="1773089355">
      <w:bodyDiv w:val="1"/>
      <w:marLeft w:val="0"/>
      <w:marRight w:val="0"/>
      <w:marTop w:val="0"/>
      <w:marBottom w:val="0"/>
      <w:divBdr>
        <w:top w:val="none" w:sz="0" w:space="0" w:color="auto"/>
        <w:left w:val="none" w:sz="0" w:space="0" w:color="auto"/>
        <w:bottom w:val="none" w:sz="0" w:space="0" w:color="auto"/>
        <w:right w:val="none" w:sz="0" w:space="0" w:color="auto"/>
      </w:divBdr>
    </w:div>
    <w:div w:id="1774127848">
      <w:bodyDiv w:val="1"/>
      <w:marLeft w:val="0"/>
      <w:marRight w:val="0"/>
      <w:marTop w:val="0"/>
      <w:marBottom w:val="0"/>
      <w:divBdr>
        <w:top w:val="none" w:sz="0" w:space="0" w:color="auto"/>
        <w:left w:val="none" w:sz="0" w:space="0" w:color="auto"/>
        <w:bottom w:val="none" w:sz="0" w:space="0" w:color="auto"/>
        <w:right w:val="none" w:sz="0" w:space="0" w:color="auto"/>
      </w:divBdr>
    </w:div>
    <w:div w:id="1776292396">
      <w:bodyDiv w:val="1"/>
      <w:marLeft w:val="0"/>
      <w:marRight w:val="0"/>
      <w:marTop w:val="0"/>
      <w:marBottom w:val="0"/>
      <w:divBdr>
        <w:top w:val="none" w:sz="0" w:space="0" w:color="auto"/>
        <w:left w:val="none" w:sz="0" w:space="0" w:color="auto"/>
        <w:bottom w:val="none" w:sz="0" w:space="0" w:color="auto"/>
        <w:right w:val="none" w:sz="0" w:space="0" w:color="auto"/>
      </w:divBdr>
    </w:div>
    <w:div w:id="1787314045">
      <w:bodyDiv w:val="1"/>
      <w:marLeft w:val="0"/>
      <w:marRight w:val="0"/>
      <w:marTop w:val="0"/>
      <w:marBottom w:val="0"/>
      <w:divBdr>
        <w:top w:val="none" w:sz="0" w:space="0" w:color="auto"/>
        <w:left w:val="none" w:sz="0" w:space="0" w:color="auto"/>
        <w:bottom w:val="none" w:sz="0" w:space="0" w:color="auto"/>
        <w:right w:val="none" w:sz="0" w:space="0" w:color="auto"/>
      </w:divBdr>
      <w:divsChild>
        <w:div w:id="1437601485">
          <w:marLeft w:val="0"/>
          <w:marRight w:val="0"/>
          <w:marTop w:val="0"/>
          <w:marBottom w:val="0"/>
          <w:divBdr>
            <w:top w:val="none" w:sz="0" w:space="0" w:color="auto"/>
            <w:left w:val="none" w:sz="0" w:space="0" w:color="auto"/>
            <w:bottom w:val="none" w:sz="0" w:space="0" w:color="auto"/>
            <w:right w:val="none" w:sz="0" w:space="0" w:color="auto"/>
          </w:divBdr>
        </w:div>
      </w:divsChild>
    </w:div>
    <w:div w:id="1794135250">
      <w:bodyDiv w:val="1"/>
      <w:marLeft w:val="0"/>
      <w:marRight w:val="0"/>
      <w:marTop w:val="0"/>
      <w:marBottom w:val="0"/>
      <w:divBdr>
        <w:top w:val="none" w:sz="0" w:space="0" w:color="auto"/>
        <w:left w:val="none" w:sz="0" w:space="0" w:color="auto"/>
        <w:bottom w:val="none" w:sz="0" w:space="0" w:color="auto"/>
        <w:right w:val="none" w:sz="0" w:space="0" w:color="auto"/>
      </w:divBdr>
    </w:div>
    <w:div w:id="1794253928">
      <w:bodyDiv w:val="1"/>
      <w:marLeft w:val="0"/>
      <w:marRight w:val="0"/>
      <w:marTop w:val="0"/>
      <w:marBottom w:val="0"/>
      <w:divBdr>
        <w:top w:val="none" w:sz="0" w:space="0" w:color="auto"/>
        <w:left w:val="none" w:sz="0" w:space="0" w:color="auto"/>
        <w:bottom w:val="none" w:sz="0" w:space="0" w:color="auto"/>
        <w:right w:val="none" w:sz="0" w:space="0" w:color="auto"/>
      </w:divBdr>
    </w:div>
    <w:div w:id="1798253047">
      <w:bodyDiv w:val="1"/>
      <w:marLeft w:val="0"/>
      <w:marRight w:val="0"/>
      <w:marTop w:val="0"/>
      <w:marBottom w:val="0"/>
      <w:divBdr>
        <w:top w:val="none" w:sz="0" w:space="0" w:color="auto"/>
        <w:left w:val="none" w:sz="0" w:space="0" w:color="auto"/>
        <w:bottom w:val="none" w:sz="0" w:space="0" w:color="auto"/>
        <w:right w:val="none" w:sz="0" w:space="0" w:color="auto"/>
      </w:divBdr>
    </w:div>
    <w:div w:id="1803229781">
      <w:bodyDiv w:val="1"/>
      <w:marLeft w:val="0"/>
      <w:marRight w:val="0"/>
      <w:marTop w:val="0"/>
      <w:marBottom w:val="0"/>
      <w:divBdr>
        <w:top w:val="none" w:sz="0" w:space="0" w:color="auto"/>
        <w:left w:val="none" w:sz="0" w:space="0" w:color="auto"/>
        <w:bottom w:val="none" w:sz="0" w:space="0" w:color="auto"/>
        <w:right w:val="none" w:sz="0" w:space="0" w:color="auto"/>
      </w:divBdr>
      <w:divsChild>
        <w:div w:id="564145378">
          <w:marLeft w:val="0"/>
          <w:marRight w:val="0"/>
          <w:marTop w:val="0"/>
          <w:marBottom w:val="0"/>
          <w:divBdr>
            <w:top w:val="none" w:sz="0" w:space="0" w:color="auto"/>
            <w:left w:val="none" w:sz="0" w:space="0" w:color="auto"/>
            <w:bottom w:val="none" w:sz="0" w:space="0" w:color="auto"/>
            <w:right w:val="none" w:sz="0" w:space="0" w:color="auto"/>
          </w:divBdr>
        </w:div>
      </w:divsChild>
    </w:div>
    <w:div w:id="1803884687">
      <w:bodyDiv w:val="1"/>
      <w:marLeft w:val="0"/>
      <w:marRight w:val="0"/>
      <w:marTop w:val="0"/>
      <w:marBottom w:val="0"/>
      <w:divBdr>
        <w:top w:val="none" w:sz="0" w:space="0" w:color="auto"/>
        <w:left w:val="none" w:sz="0" w:space="0" w:color="auto"/>
        <w:bottom w:val="none" w:sz="0" w:space="0" w:color="auto"/>
        <w:right w:val="none" w:sz="0" w:space="0" w:color="auto"/>
      </w:divBdr>
    </w:div>
    <w:div w:id="1813130219">
      <w:bodyDiv w:val="1"/>
      <w:marLeft w:val="0"/>
      <w:marRight w:val="0"/>
      <w:marTop w:val="0"/>
      <w:marBottom w:val="0"/>
      <w:divBdr>
        <w:top w:val="none" w:sz="0" w:space="0" w:color="auto"/>
        <w:left w:val="none" w:sz="0" w:space="0" w:color="auto"/>
        <w:bottom w:val="none" w:sz="0" w:space="0" w:color="auto"/>
        <w:right w:val="none" w:sz="0" w:space="0" w:color="auto"/>
      </w:divBdr>
    </w:div>
    <w:div w:id="1827209539">
      <w:bodyDiv w:val="1"/>
      <w:marLeft w:val="0"/>
      <w:marRight w:val="0"/>
      <w:marTop w:val="0"/>
      <w:marBottom w:val="0"/>
      <w:divBdr>
        <w:top w:val="none" w:sz="0" w:space="0" w:color="auto"/>
        <w:left w:val="none" w:sz="0" w:space="0" w:color="auto"/>
        <w:bottom w:val="none" w:sz="0" w:space="0" w:color="auto"/>
        <w:right w:val="none" w:sz="0" w:space="0" w:color="auto"/>
      </w:divBdr>
    </w:div>
    <w:div w:id="1828593857">
      <w:bodyDiv w:val="1"/>
      <w:marLeft w:val="0"/>
      <w:marRight w:val="0"/>
      <w:marTop w:val="0"/>
      <w:marBottom w:val="0"/>
      <w:divBdr>
        <w:top w:val="none" w:sz="0" w:space="0" w:color="auto"/>
        <w:left w:val="none" w:sz="0" w:space="0" w:color="auto"/>
        <w:bottom w:val="none" w:sz="0" w:space="0" w:color="auto"/>
        <w:right w:val="none" w:sz="0" w:space="0" w:color="auto"/>
      </w:divBdr>
    </w:div>
    <w:div w:id="1828813656">
      <w:bodyDiv w:val="1"/>
      <w:marLeft w:val="0"/>
      <w:marRight w:val="0"/>
      <w:marTop w:val="0"/>
      <w:marBottom w:val="0"/>
      <w:divBdr>
        <w:top w:val="none" w:sz="0" w:space="0" w:color="auto"/>
        <w:left w:val="none" w:sz="0" w:space="0" w:color="auto"/>
        <w:bottom w:val="none" w:sz="0" w:space="0" w:color="auto"/>
        <w:right w:val="none" w:sz="0" w:space="0" w:color="auto"/>
      </w:divBdr>
    </w:div>
    <w:div w:id="1830055490">
      <w:bodyDiv w:val="1"/>
      <w:marLeft w:val="0"/>
      <w:marRight w:val="0"/>
      <w:marTop w:val="0"/>
      <w:marBottom w:val="0"/>
      <w:divBdr>
        <w:top w:val="none" w:sz="0" w:space="0" w:color="auto"/>
        <w:left w:val="none" w:sz="0" w:space="0" w:color="auto"/>
        <w:bottom w:val="none" w:sz="0" w:space="0" w:color="auto"/>
        <w:right w:val="none" w:sz="0" w:space="0" w:color="auto"/>
      </w:divBdr>
    </w:div>
    <w:div w:id="1831287157">
      <w:bodyDiv w:val="1"/>
      <w:marLeft w:val="0"/>
      <w:marRight w:val="0"/>
      <w:marTop w:val="0"/>
      <w:marBottom w:val="0"/>
      <w:divBdr>
        <w:top w:val="none" w:sz="0" w:space="0" w:color="auto"/>
        <w:left w:val="none" w:sz="0" w:space="0" w:color="auto"/>
        <w:bottom w:val="none" w:sz="0" w:space="0" w:color="auto"/>
        <w:right w:val="none" w:sz="0" w:space="0" w:color="auto"/>
      </w:divBdr>
    </w:div>
    <w:div w:id="1836677263">
      <w:bodyDiv w:val="1"/>
      <w:marLeft w:val="0"/>
      <w:marRight w:val="0"/>
      <w:marTop w:val="0"/>
      <w:marBottom w:val="0"/>
      <w:divBdr>
        <w:top w:val="none" w:sz="0" w:space="0" w:color="auto"/>
        <w:left w:val="none" w:sz="0" w:space="0" w:color="auto"/>
        <w:bottom w:val="none" w:sz="0" w:space="0" w:color="auto"/>
        <w:right w:val="none" w:sz="0" w:space="0" w:color="auto"/>
      </w:divBdr>
    </w:div>
    <w:div w:id="1837302232">
      <w:bodyDiv w:val="1"/>
      <w:marLeft w:val="0"/>
      <w:marRight w:val="0"/>
      <w:marTop w:val="0"/>
      <w:marBottom w:val="0"/>
      <w:divBdr>
        <w:top w:val="none" w:sz="0" w:space="0" w:color="auto"/>
        <w:left w:val="none" w:sz="0" w:space="0" w:color="auto"/>
        <w:bottom w:val="none" w:sz="0" w:space="0" w:color="auto"/>
        <w:right w:val="none" w:sz="0" w:space="0" w:color="auto"/>
      </w:divBdr>
    </w:div>
    <w:div w:id="1840656432">
      <w:bodyDiv w:val="1"/>
      <w:marLeft w:val="0"/>
      <w:marRight w:val="0"/>
      <w:marTop w:val="0"/>
      <w:marBottom w:val="0"/>
      <w:divBdr>
        <w:top w:val="none" w:sz="0" w:space="0" w:color="auto"/>
        <w:left w:val="none" w:sz="0" w:space="0" w:color="auto"/>
        <w:bottom w:val="none" w:sz="0" w:space="0" w:color="auto"/>
        <w:right w:val="none" w:sz="0" w:space="0" w:color="auto"/>
      </w:divBdr>
    </w:div>
    <w:div w:id="1848059698">
      <w:bodyDiv w:val="1"/>
      <w:marLeft w:val="0"/>
      <w:marRight w:val="0"/>
      <w:marTop w:val="0"/>
      <w:marBottom w:val="0"/>
      <w:divBdr>
        <w:top w:val="none" w:sz="0" w:space="0" w:color="auto"/>
        <w:left w:val="none" w:sz="0" w:space="0" w:color="auto"/>
        <w:bottom w:val="none" w:sz="0" w:space="0" w:color="auto"/>
        <w:right w:val="none" w:sz="0" w:space="0" w:color="auto"/>
      </w:divBdr>
      <w:divsChild>
        <w:div w:id="1340155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1209353">
              <w:marLeft w:val="0"/>
              <w:marRight w:val="0"/>
              <w:marTop w:val="0"/>
              <w:marBottom w:val="0"/>
              <w:divBdr>
                <w:top w:val="none" w:sz="0" w:space="0" w:color="auto"/>
                <w:left w:val="none" w:sz="0" w:space="0" w:color="auto"/>
                <w:bottom w:val="none" w:sz="0" w:space="0" w:color="auto"/>
                <w:right w:val="none" w:sz="0" w:space="0" w:color="auto"/>
              </w:divBdr>
              <w:divsChild>
                <w:div w:id="1478956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875895">
                      <w:marLeft w:val="0"/>
                      <w:marRight w:val="0"/>
                      <w:marTop w:val="0"/>
                      <w:marBottom w:val="0"/>
                      <w:divBdr>
                        <w:top w:val="none" w:sz="0" w:space="0" w:color="auto"/>
                        <w:left w:val="none" w:sz="0" w:space="0" w:color="auto"/>
                        <w:bottom w:val="none" w:sz="0" w:space="0" w:color="auto"/>
                        <w:right w:val="none" w:sz="0" w:space="0" w:color="auto"/>
                      </w:divBdr>
                      <w:divsChild>
                        <w:div w:id="826943577">
                          <w:marLeft w:val="0"/>
                          <w:marRight w:val="0"/>
                          <w:marTop w:val="0"/>
                          <w:marBottom w:val="0"/>
                          <w:divBdr>
                            <w:top w:val="none" w:sz="0" w:space="0" w:color="auto"/>
                            <w:left w:val="none" w:sz="0" w:space="0" w:color="auto"/>
                            <w:bottom w:val="none" w:sz="0" w:space="0" w:color="auto"/>
                            <w:right w:val="none" w:sz="0" w:space="0" w:color="auto"/>
                          </w:divBdr>
                          <w:divsChild>
                            <w:div w:id="1581136247">
                              <w:marLeft w:val="0"/>
                              <w:marRight w:val="0"/>
                              <w:marTop w:val="0"/>
                              <w:marBottom w:val="0"/>
                              <w:divBdr>
                                <w:top w:val="none" w:sz="0" w:space="0" w:color="auto"/>
                                <w:left w:val="none" w:sz="0" w:space="0" w:color="auto"/>
                                <w:bottom w:val="none" w:sz="0" w:space="0" w:color="auto"/>
                                <w:right w:val="none" w:sz="0" w:space="0" w:color="auto"/>
                              </w:divBdr>
                              <w:divsChild>
                                <w:div w:id="2054454950">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02406333">
                                      <w:marLeft w:val="0"/>
                                      <w:marRight w:val="0"/>
                                      <w:marTop w:val="0"/>
                                      <w:marBottom w:val="0"/>
                                      <w:divBdr>
                                        <w:top w:val="none" w:sz="0" w:space="0" w:color="auto"/>
                                        <w:left w:val="none" w:sz="0" w:space="0" w:color="auto"/>
                                        <w:bottom w:val="none" w:sz="0" w:space="0" w:color="auto"/>
                                        <w:right w:val="none" w:sz="0" w:space="0" w:color="auto"/>
                                      </w:divBdr>
                                      <w:divsChild>
                                        <w:div w:id="107991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997554">
      <w:bodyDiv w:val="1"/>
      <w:marLeft w:val="0"/>
      <w:marRight w:val="0"/>
      <w:marTop w:val="0"/>
      <w:marBottom w:val="0"/>
      <w:divBdr>
        <w:top w:val="none" w:sz="0" w:space="0" w:color="auto"/>
        <w:left w:val="none" w:sz="0" w:space="0" w:color="auto"/>
        <w:bottom w:val="none" w:sz="0" w:space="0" w:color="auto"/>
        <w:right w:val="none" w:sz="0" w:space="0" w:color="auto"/>
      </w:divBdr>
      <w:divsChild>
        <w:div w:id="387611852">
          <w:marLeft w:val="0"/>
          <w:marRight w:val="0"/>
          <w:marTop w:val="0"/>
          <w:marBottom w:val="0"/>
          <w:divBdr>
            <w:top w:val="none" w:sz="0" w:space="0" w:color="auto"/>
            <w:left w:val="none" w:sz="0" w:space="0" w:color="auto"/>
            <w:bottom w:val="none" w:sz="0" w:space="0" w:color="auto"/>
            <w:right w:val="none" w:sz="0" w:space="0" w:color="auto"/>
          </w:divBdr>
        </w:div>
        <w:div w:id="1394809847">
          <w:marLeft w:val="0"/>
          <w:marRight w:val="0"/>
          <w:marTop w:val="0"/>
          <w:marBottom w:val="0"/>
          <w:divBdr>
            <w:top w:val="none" w:sz="0" w:space="0" w:color="auto"/>
            <w:left w:val="none" w:sz="0" w:space="0" w:color="auto"/>
            <w:bottom w:val="none" w:sz="0" w:space="0" w:color="auto"/>
            <w:right w:val="none" w:sz="0" w:space="0" w:color="auto"/>
          </w:divBdr>
        </w:div>
        <w:div w:id="1754425138">
          <w:marLeft w:val="0"/>
          <w:marRight w:val="0"/>
          <w:marTop w:val="0"/>
          <w:marBottom w:val="0"/>
          <w:divBdr>
            <w:top w:val="none" w:sz="0" w:space="0" w:color="auto"/>
            <w:left w:val="none" w:sz="0" w:space="0" w:color="auto"/>
            <w:bottom w:val="none" w:sz="0" w:space="0" w:color="auto"/>
            <w:right w:val="none" w:sz="0" w:space="0" w:color="auto"/>
          </w:divBdr>
        </w:div>
      </w:divsChild>
    </w:div>
    <w:div w:id="1855802727">
      <w:bodyDiv w:val="1"/>
      <w:marLeft w:val="0"/>
      <w:marRight w:val="0"/>
      <w:marTop w:val="0"/>
      <w:marBottom w:val="0"/>
      <w:divBdr>
        <w:top w:val="none" w:sz="0" w:space="0" w:color="auto"/>
        <w:left w:val="none" w:sz="0" w:space="0" w:color="auto"/>
        <w:bottom w:val="none" w:sz="0" w:space="0" w:color="auto"/>
        <w:right w:val="none" w:sz="0" w:space="0" w:color="auto"/>
      </w:divBdr>
    </w:div>
    <w:div w:id="1872526920">
      <w:bodyDiv w:val="1"/>
      <w:marLeft w:val="0"/>
      <w:marRight w:val="0"/>
      <w:marTop w:val="0"/>
      <w:marBottom w:val="0"/>
      <w:divBdr>
        <w:top w:val="none" w:sz="0" w:space="0" w:color="auto"/>
        <w:left w:val="none" w:sz="0" w:space="0" w:color="auto"/>
        <w:bottom w:val="none" w:sz="0" w:space="0" w:color="auto"/>
        <w:right w:val="none" w:sz="0" w:space="0" w:color="auto"/>
      </w:divBdr>
    </w:div>
    <w:div w:id="1873033499">
      <w:bodyDiv w:val="1"/>
      <w:marLeft w:val="0"/>
      <w:marRight w:val="0"/>
      <w:marTop w:val="0"/>
      <w:marBottom w:val="0"/>
      <w:divBdr>
        <w:top w:val="none" w:sz="0" w:space="0" w:color="auto"/>
        <w:left w:val="none" w:sz="0" w:space="0" w:color="auto"/>
        <w:bottom w:val="none" w:sz="0" w:space="0" w:color="auto"/>
        <w:right w:val="none" w:sz="0" w:space="0" w:color="auto"/>
      </w:divBdr>
    </w:div>
    <w:div w:id="1876431899">
      <w:bodyDiv w:val="1"/>
      <w:marLeft w:val="0"/>
      <w:marRight w:val="0"/>
      <w:marTop w:val="0"/>
      <w:marBottom w:val="0"/>
      <w:divBdr>
        <w:top w:val="none" w:sz="0" w:space="0" w:color="auto"/>
        <w:left w:val="none" w:sz="0" w:space="0" w:color="auto"/>
        <w:bottom w:val="none" w:sz="0" w:space="0" w:color="auto"/>
        <w:right w:val="none" w:sz="0" w:space="0" w:color="auto"/>
      </w:divBdr>
    </w:div>
    <w:div w:id="1880242993">
      <w:bodyDiv w:val="1"/>
      <w:marLeft w:val="0"/>
      <w:marRight w:val="0"/>
      <w:marTop w:val="0"/>
      <w:marBottom w:val="0"/>
      <w:divBdr>
        <w:top w:val="none" w:sz="0" w:space="0" w:color="auto"/>
        <w:left w:val="none" w:sz="0" w:space="0" w:color="auto"/>
        <w:bottom w:val="none" w:sz="0" w:space="0" w:color="auto"/>
        <w:right w:val="none" w:sz="0" w:space="0" w:color="auto"/>
      </w:divBdr>
    </w:div>
    <w:div w:id="1888829765">
      <w:bodyDiv w:val="1"/>
      <w:marLeft w:val="0"/>
      <w:marRight w:val="0"/>
      <w:marTop w:val="0"/>
      <w:marBottom w:val="0"/>
      <w:divBdr>
        <w:top w:val="none" w:sz="0" w:space="0" w:color="auto"/>
        <w:left w:val="none" w:sz="0" w:space="0" w:color="auto"/>
        <w:bottom w:val="none" w:sz="0" w:space="0" w:color="auto"/>
        <w:right w:val="none" w:sz="0" w:space="0" w:color="auto"/>
      </w:divBdr>
    </w:div>
    <w:div w:id="1894075282">
      <w:bodyDiv w:val="1"/>
      <w:marLeft w:val="0"/>
      <w:marRight w:val="0"/>
      <w:marTop w:val="0"/>
      <w:marBottom w:val="0"/>
      <w:divBdr>
        <w:top w:val="none" w:sz="0" w:space="0" w:color="auto"/>
        <w:left w:val="none" w:sz="0" w:space="0" w:color="auto"/>
        <w:bottom w:val="none" w:sz="0" w:space="0" w:color="auto"/>
        <w:right w:val="none" w:sz="0" w:space="0" w:color="auto"/>
      </w:divBdr>
    </w:div>
    <w:div w:id="1902405851">
      <w:bodyDiv w:val="1"/>
      <w:marLeft w:val="0"/>
      <w:marRight w:val="0"/>
      <w:marTop w:val="0"/>
      <w:marBottom w:val="0"/>
      <w:divBdr>
        <w:top w:val="none" w:sz="0" w:space="0" w:color="auto"/>
        <w:left w:val="none" w:sz="0" w:space="0" w:color="auto"/>
        <w:bottom w:val="none" w:sz="0" w:space="0" w:color="auto"/>
        <w:right w:val="none" w:sz="0" w:space="0" w:color="auto"/>
      </w:divBdr>
      <w:divsChild>
        <w:div w:id="1234700338">
          <w:marLeft w:val="0"/>
          <w:marRight w:val="0"/>
          <w:marTop w:val="0"/>
          <w:marBottom w:val="0"/>
          <w:divBdr>
            <w:top w:val="none" w:sz="0" w:space="0" w:color="auto"/>
            <w:left w:val="none" w:sz="0" w:space="0" w:color="auto"/>
            <w:bottom w:val="none" w:sz="0" w:space="0" w:color="auto"/>
            <w:right w:val="none" w:sz="0" w:space="0" w:color="auto"/>
          </w:divBdr>
        </w:div>
      </w:divsChild>
    </w:div>
    <w:div w:id="1905599927">
      <w:bodyDiv w:val="1"/>
      <w:marLeft w:val="0"/>
      <w:marRight w:val="0"/>
      <w:marTop w:val="0"/>
      <w:marBottom w:val="0"/>
      <w:divBdr>
        <w:top w:val="none" w:sz="0" w:space="0" w:color="auto"/>
        <w:left w:val="none" w:sz="0" w:space="0" w:color="auto"/>
        <w:bottom w:val="none" w:sz="0" w:space="0" w:color="auto"/>
        <w:right w:val="none" w:sz="0" w:space="0" w:color="auto"/>
      </w:divBdr>
    </w:div>
    <w:div w:id="1906187309">
      <w:bodyDiv w:val="1"/>
      <w:marLeft w:val="0"/>
      <w:marRight w:val="0"/>
      <w:marTop w:val="0"/>
      <w:marBottom w:val="0"/>
      <w:divBdr>
        <w:top w:val="none" w:sz="0" w:space="0" w:color="auto"/>
        <w:left w:val="none" w:sz="0" w:space="0" w:color="auto"/>
        <w:bottom w:val="none" w:sz="0" w:space="0" w:color="auto"/>
        <w:right w:val="none" w:sz="0" w:space="0" w:color="auto"/>
      </w:divBdr>
    </w:div>
    <w:div w:id="1909147922">
      <w:bodyDiv w:val="1"/>
      <w:marLeft w:val="0"/>
      <w:marRight w:val="0"/>
      <w:marTop w:val="0"/>
      <w:marBottom w:val="0"/>
      <w:divBdr>
        <w:top w:val="none" w:sz="0" w:space="0" w:color="auto"/>
        <w:left w:val="none" w:sz="0" w:space="0" w:color="auto"/>
        <w:bottom w:val="none" w:sz="0" w:space="0" w:color="auto"/>
        <w:right w:val="none" w:sz="0" w:space="0" w:color="auto"/>
      </w:divBdr>
    </w:div>
    <w:div w:id="1912689739">
      <w:bodyDiv w:val="1"/>
      <w:marLeft w:val="0"/>
      <w:marRight w:val="0"/>
      <w:marTop w:val="0"/>
      <w:marBottom w:val="0"/>
      <w:divBdr>
        <w:top w:val="none" w:sz="0" w:space="0" w:color="auto"/>
        <w:left w:val="none" w:sz="0" w:space="0" w:color="auto"/>
        <w:bottom w:val="none" w:sz="0" w:space="0" w:color="auto"/>
        <w:right w:val="none" w:sz="0" w:space="0" w:color="auto"/>
      </w:divBdr>
    </w:div>
    <w:div w:id="1917010288">
      <w:bodyDiv w:val="1"/>
      <w:marLeft w:val="0"/>
      <w:marRight w:val="0"/>
      <w:marTop w:val="0"/>
      <w:marBottom w:val="0"/>
      <w:divBdr>
        <w:top w:val="none" w:sz="0" w:space="0" w:color="auto"/>
        <w:left w:val="none" w:sz="0" w:space="0" w:color="auto"/>
        <w:bottom w:val="none" w:sz="0" w:space="0" w:color="auto"/>
        <w:right w:val="none" w:sz="0" w:space="0" w:color="auto"/>
      </w:divBdr>
    </w:div>
    <w:div w:id="1921913327">
      <w:bodyDiv w:val="1"/>
      <w:marLeft w:val="0"/>
      <w:marRight w:val="0"/>
      <w:marTop w:val="0"/>
      <w:marBottom w:val="0"/>
      <w:divBdr>
        <w:top w:val="none" w:sz="0" w:space="0" w:color="auto"/>
        <w:left w:val="none" w:sz="0" w:space="0" w:color="auto"/>
        <w:bottom w:val="none" w:sz="0" w:space="0" w:color="auto"/>
        <w:right w:val="none" w:sz="0" w:space="0" w:color="auto"/>
      </w:divBdr>
    </w:div>
    <w:div w:id="1923368882">
      <w:bodyDiv w:val="1"/>
      <w:marLeft w:val="0"/>
      <w:marRight w:val="0"/>
      <w:marTop w:val="0"/>
      <w:marBottom w:val="0"/>
      <w:divBdr>
        <w:top w:val="none" w:sz="0" w:space="0" w:color="auto"/>
        <w:left w:val="none" w:sz="0" w:space="0" w:color="auto"/>
        <w:bottom w:val="none" w:sz="0" w:space="0" w:color="auto"/>
        <w:right w:val="none" w:sz="0" w:space="0" w:color="auto"/>
      </w:divBdr>
    </w:div>
    <w:div w:id="1931235352">
      <w:bodyDiv w:val="1"/>
      <w:marLeft w:val="0"/>
      <w:marRight w:val="0"/>
      <w:marTop w:val="0"/>
      <w:marBottom w:val="0"/>
      <w:divBdr>
        <w:top w:val="none" w:sz="0" w:space="0" w:color="auto"/>
        <w:left w:val="none" w:sz="0" w:space="0" w:color="auto"/>
        <w:bottom w:val="none" w:sz="0" w:space="0" w:color="auto"/>
        <w:right w:val="none" w:sz="0" w:space="0" w:color="auto"/>
      </w:divBdr>
    </w:div>
    <w:div w:id="1931767742">
      <w:bodyDiv w:val="1"/>
      <w:marLeft w:val="0"/>
      <w:marRight w:val="0"/>
      <w:marTop w:val="0"/>
      <w:marBottom w:val="0"/>
      <w:divBdr>
        <w:top w:val="none" w:sz="0" w:space="0" w:color="auto"/>
        <w:left w:val="none" w:sz="0" w:space="0" w:color="auto"/>
        <w:bottom w:val="none" w:sz="0" w:space="0" w:color="auto"/>
        <w:right w:val="none" w:sz="0" w:space="0" w:color="auto"/>
      </w:divBdr>
    </w:div>
    <w:div w:id="1944144313">
      <w:bodyDiv w:val="1"/>
      <w:marLeft w:val="0"/>
      <w:marRight w:val="0"/>
      <w:marTop w:val="0"/>
      <w:marBottom w:val="0"/>
      <w:divBdr>
        <w:top w:val="none" w:sz="0" w:space="0" w:color="auto"/>
        <w:left w:val="none" w:sz="0" w:space="0" w:color="auto"/>
        <w:bottom w:val="none" w:sz="0" w:space="0" w:color="auto"/>
        <w:right w:val="none" w:sz="0" w:space="0" w:color="auto"/>
      </w:divBdr>
      <w:divsChild>
        <w:div w:id="450516657">
          <w:marLeft w:val="0"/>
          <w:marRight w:val="0"/>
          <w:marTop w:val="0"/>
          <w:marBottom w:val="0"/>
          <w:divBdr>
            <w:top w:val="none" w:sz="0" w:space="0" w:color="auto"/>
            <w:left w:val="none" w:sz="0" w:space="0" w:color="auto"/>
            <w:bottom w:val="none" w:sz="0" w:space="0" w:color="auto"/>
            <w:right w:val="none" w:sz="0" w:space="0" w:color="auto"/>
          </w:divBdr>
        </w:div>
        <w:div w:id="1515412516">
          <w:marLeft w:val="0"/>
          <w:marRight w:val="0"/>
          <w:marTop w:val="0"/>
          <w:marBottom w:val="0"/>
          <w:divBdr>
            <w:top w:val="none" w:sz="0" w:space="0" w:color="auto"/>
            <w:left w:val="none" w:sz="0" w:space="0" w:color="auto"/>
            <w:bottom w:val="none" w:sz="0" w:space="0" w:color="auto"/>
            <w:right w:val="none" w:sz="0" w:space="0" w:color="auto"/>
          </w:divBdr>
        </w:div>
        <w:div w:id="1949238315">
          <w:marLeft w:val="0"/>
          <w:marRight w:val="0"/>
          <w:marTop w:val="0"/>
          <w:marBottom w:val="0"/>
          <w:divBdr>
            <w:top w:val="none" w:sz="0" w:space="0" w:color="auto"/>
            <w:left w:val="none" w:sz="0" w:space="0" w:color="auto"/>
            <w:bottom w:val="none" w:sz="0" w:space="0" w:color="auto"/>
            <w:right w:val="none" w:sz="0" w:space="0" w:color="auto"/>
          </w:divBdr>
          <w:divsChild>
            <w:div w:id="2035885442">
              <w:marLeft w:val="0"/>
              <w:marRight w:val="0"/>
              <w:marTop w:val="0"/>
              <w:marBottom w:val="0"/>
              <w:divBdr>
                <w:top w:val="none" w:sz="0" w:space="0" w:color="auto"/>
                <w:left w:val="none" w:sz="0" w:space="0" w:color="auto"/>
                <w:bottom w:val="none" w:sz="0" w:space="0" w:color="auto"/>
                <w:right w:val="none" w:sz="0" w:space="0" w:color="auto"/>
              </w:divBdr>
              <w:divsChild>
                <w:div w:id="48223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964649">
      <w:bodyDiv w:val="1"/>
      <w:marLeft w:val="0"/>
      <w:marRight w:val="0"/>
      <w:marTop w:val="0"/>
      <w:marBottom w:val="0"/>
      <w:divBdr>
        <w:top w:val="none" w:sz="0" w:space="0" w:color="auto"/>
        <w:left w:val="none" w:sz="0" w:space="0" w:color="auto"/>
        <w:bottom w:val="none" w:sz="0" w:space="0" w:color="auto"/>
        <w:right w:val="none" w:sz="0" w:space="0" w:color="auto"/>
      </w:divBdr>
      <w:divsChild>
        <w:div w:id="802044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0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41493">
      <w:bodyDiv w:val="1"/>
      <w:marLeft w:val="0"/>
      <w:marRight w:val="0"/>
      <w:marTop w:val="0"/>
      <w:marBottom w:val="0"/>
      <w:divBdr>
        <w:top w:val="none" w:sz="0" w:space="0" w:color="auto"/>
        <w:left w:val="none" w:sz="0" w:space="0" w:color="auto"/>
        <w:bottom w:val="none" w:sz="0" w:space="0" w:color="auto"/>
        <w:right w:val="none" w:sz="0" w:space="0" w:color="auto"/>
      </w:divBdr>
      <w:divsChild>
        <w:div w:id="4949532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264058">
              <w:marLeft w:val="0"/>
              <w:marRight w:val="0"/>
              <w:marTop w:val="0"/>
              <w:marBottom w:val="0"/>
              <w:divBdr>
                <w:top w:val="none" w:sz="0" w:space="0" w:color="auto"/>
                <w:left w:val="none" w:sz="0" w:space="0" w:color="auto"/>
                <w:bottom w:val="none" w:sz="0" w:space="0" w:color="auto"/>
                <w:right w:val="none" w:sz="0" w:space="0" w:color="auto"/>
              </w:divBdr>
              <w:divsChild>
                <w:div w:id="1181359120">
                  <w:marLeft w:val="0"/>
                  <w:marRight w:val="0"/>
                  <w:marTop w:val="0"/>
                  <w:marBottom w:val="0"/>
                  <w:divBdr>
                    <w:top w:val="none" w:sz="0" w:space="0" w:color="auto"/>
                    <w:left w:val="none" w:sz="0" w:space="0" w:color="auto"/>
                    <w:bottom w:val="none" w:sz="0" w:space="0" w:color="auto"/>
                    <w:right w:val="none" w:sz="0" w:space="0" w:color="auto"/>
                  </w:divBdr>
                  <w:divsChild>
                    <w:div w:id="3171979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2532158">
                          <w:marLeft w:val="0"/>
                          <w:marRight w:val="0"/>
                          <w:marTop w:val="0"/>
                          <w:marBottom w:val="0"/>
                          <w:divBdr>
                            <w:top w:val="none" w:sz="0" w:space="0" w:color="auto"/>
                            <w:left w:val="none" w:sz="0" w:space="0" w:color="auto"/>
                            <w:bottom w:val="none" w:sz="0" w:space="0" w:color="auto"/>
                            <w:right w:val="none" w:sz="0" w:space="0" w:color="auto"/>
                          </w:divBdr>
                          <w:divsChild>
                            <w:div w:id="379520502">
                              <w:marLeft w:val="0"/>
                              <w:marRight w:val="0"/>
                              <w:marTop w:val="0"/>
                              <w:marBottom w:val="0"/>
                              <w:divBdr>
                                <w:top w:val="none" w:sz="0" w:space="0" w:color="auto"/>
                                <w:left w:val="none" w:sz="0" w:space="0" w:color="auto"/>
                                <w:bottom w:val="none" w:sz="0" w:space="0" w:color="auto"/>
                                <w:right w:val="none" w:sz="0" w:space="0" w:color="auto"/>
                              </w:divBdr>
                            </w:div>
                            <w:div w:id="1114251665">
                              <w:marLeft w:val="0"/>
                              <w:marRight w:val="0"/>
                              <w:marTop w:val="0"/>
                              <w:marBottom w:val="0"/>
                              <w:divBdr>
                                <w:top w:val="none" w:sz="0" w:space="0" w:color="auto"/>
                                <w:left w:val="none" w:sz="0" w:space="0" w:color="auto"/>
                                <w:bottom w:val="none" w:sz="0" w:space="0" w:color="auto"/>
                                <w:right w:val="none" w:sz="0" w:space="0" w:color="auto"/>
                              </w:divBdr>
                            </w:div>
                            <w:div w:id="1183587860">
                              <w:marLeft w:val="0"/>
                              <w:marRight w:val="0"/>
                              <w:marTop w:val="0"/>
                              <w:marBottom w:val="0"/>
                              <w:divBdr>
                                <w:top w:val="none" w:sz="0" w:space="0" w:color="auto"/>
                                <w:left w:val="none" w:sz="0" w:space="0" w:color="auto"/>
                                <w:bottom w:val="none" w:sz="0" w:space="0" w:color="auto"/>
                                <w:right w:val="none" w:sz="0" w:space="0" w:color="auto"/>
                              </w:divBdr>
                            </w:div>
                            <w:div w:id="2044594160">
                              <w:marLeft w:val="0"/>
                              <w:marRight w:val="0"/>
                              <w:marTop w:val="0"/>
                              <w:marBottom w:val="0"/>
                              <w:divBdr>
                                <w:top w:val="none" w:sz="0" w:space="0" w:color="auto"/>
                                <w:left w:val="none" w:sz="0" w:space="0" w:color="auto"/>
                                <w:bottom w:val="none" w:sz="0" w:space="0" w:color="auto"/>
                                <w:right w:val="none" w:sz="0" w:space="0" w:color="auto"/>
                              </w:divBdr>
                            </w:div>
                            <w:div w:id="211670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0985758">
      <w:bodyDiv w:val="1"/>
      <w:marLeft w:val="0"/>
      <w:marRight w:val="0"/>
      <w:marTop w:val="0"/>
      <w:marBottom w:val="0"/>
      <w:divBdr>
        <w:top w:val="none" w:sz="0" w:space="0" w:color="auto"/>
        <w:left w:val="none" w:sz="0" w:space="0" w:color="auto"/>
        <w:bottom w:val="none" w:sz="0" w:space="0" w:color="auto"/>
        <w:right w:val="none" w:sz="0" w:space="0" w:color="auto"/>
      </w:divBdr>
    </w:div>
    <w:div w:id="1968046337">
      <w:bodyDiv w:val="1"/>
      <w:marLeft w:val="0"/>
      <w:marRight w:val="0"/>
      <w:marTop w:val="0"/>
      <w:marBottom w:val="0"/>
      <w:divBdr>
        <w:top w:val="none" w:sz="0" w:space="0" w:color="auto"/>
        <w:left w:val="none" w:sz="0" w:space="0" w:color="auto"/>
        <w:bottom w:val="none" w:sz="0" w:space="0" w:color="auto"/>
        <w:right w:val="none" w:sz="0" w:space="0" w:color="auto"/>
      </w:divBdr>
    </w:div>
    <w:div w:id="1970280655">
      <w:bodyDiv w:val="1"/>
      <w:marLeft w:val="0"/>
      <w:marRight w:val="0"/>
      <w:marTop w:val="0"/>
      <w:marBottom w:val="0"/>
      <w:divBdr>
        <w:top w:val="none" w:sz="0" w:space="0" w:color="auto"/>
        <w:left w:val="none" w:sz="0" w:space="0" w:color="auto"/>
        <w:bottom w:val="none" w:sz="0" w:space="0" w:color="auto"/>
        <w:right w:val="none" w:sz="0" w:space="0" w:color="auto"/>
      </w:divBdr>
    </w:div>
    <w:div w:id="1973906069">
      <w:bodyDiv w:val="1"/>
      <w:marLeft w:val="0"/>
      <w:marRight w:val="0"/>
      <w:marTop w:val="0"/>
      <w:marBottom w:val="0"/>
      <w:divBdr>
        <w:top w:val="none" w:sz="0" w:space="0" w:color="auto"/>
        <w:left w:val="none" w:sz="0" w:space="0" w:color="auto"/>
        <w:bottom w:val="none" w:sz="0" w:space="0" w:color="auto"/>
        <w:right w:val="none" w:sz="0" w:space="0" w:color="auto"/>
      </w:divBdr>
    </w:div>
    <w:div w:id="1974824948">
      <w:bodyDiv w:val="1"/>
      <w:marLeft w:val="0"/>
      <w:marRight w:val="0"/>
      <w:marTop w:val="0"/>
      <w:marBottom w:val="0"/>
      <w:divBdr>
        <w:top w:val="none" w:sz="0" w:space="0" w:color="auto"/>
        <w:left w:val="none" w:sz="0" w:space="0" w:color="auto"/>
        <w:bottom w:val="none" w:sz="0" w:space="0" w:color="auto"/>
        <w:right w:val="none" w:sz="0" w:space="0" w:color="auto"/>
      </w:divBdr>
    </w:div>
    <w:div w:id="1975987470">
      <w:bodyDiv w:val="1"/>
      <w:marLeft w:val="0"/>
      <w:marRight w:val="0"/>
      <w:marTop w:val="0"/>
      <w:marBottom w:val="0"/>
      <w:divBdr>
        <w:top w:val="none" w:sz="0" w:space="0" w:color="auto"/>
        <w:left w:val="none" w:sz="0" w:space="0" w:color="auto"/>
        <w:bottom w:val="none" w:sz="0" w:space="0" w:color="auto"/>
        <w:right w:val="none" w:sz="0" w:space="0" w:color="auto"/>
      </w:divBdr>
      <w:divsChild>
        <w:div w:id="535779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543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08689">
      <w:bodyDiv w:val="1"/>
      <w:marLeft w:val="0"/>
      <w:marRight w:val="0"/>
      <w:marTop w:val="0"/>
      <w:marBottom w:val="0"/>
      <w:divBdr>
        <w:top w:val="none" w:sz="0" w:space="0" w:color="auto"/>
        <w:left w:val="none" w:sz="0" w:space="0" w:color="auto"/>
        <w:bottom w:val="none" w:sz="0" w:space="0" w:color="auto"/>
        <w:right w:val="none" w:sz="0" w:space="0" w:color="auto"/>
      </w:divBdr>
    </w:div>
    <w:div w:id="1984120683">
      <w:bodyDiv w:val="1"/>
      <w:marLeft w:val="0"/>
      <w:marRight w:val="0"/>
      <w:marTop w:val="0"/>
      <w:marBottom w:val="0"/>
      <w:divBdr>
        <w:top w:val="none" w:sz="0" w:space="0" w:color="auto"/>
        <w:left w:val="none" w:sz="0" w:space="0" w:color="auto"/>
        <w:bottom w:val="none" w:sz="0" w:space="0" w:color="auto"/>
        <w:right w:val="none" w:sz="0" w:space="0" w:color="auto"/>
      </w:divBdr>
    </w:div>
    <w:div w:id="1985037764">
      <w:bodyDiv w:val="1"/>
      <w:marLeft w:val="0"/>
      <w:marRight w:val="0"/>
      <w:marTop w:val="0"/>
      <w:marBottom w:val="0"/>
      <w:divBdr>
        <w:top w:val="none" w:sz="0" w:space="0" w:color="auto"/>
        <w:left w:val="none" w:sz="0" w:space="0" w:color="auto"/>
        <w:bottom w:val="none" w:sz="0" w:space="0" w:color="auto"/>
        <w:right w:val="none" w:sz="0" w:space="0" w:color="auto"/>
      </w:divBdr>
    </w:div>
    <w:div w:id="1986544057">
      <w:bodyDiv w:val="1"/>
      <w:marLeft w:val="0"/>
      <w:marRight w:val="0"/>
      <w:marTop w:val="0"/>
      <w:marBottom w:val="0"/>
      <w:divBdr>
        <w:top w:val="none" w:sz="0" w:space="0" w:color="auto"/>
        <w:left w:val="none" w:sz="0" w:space="0" w:color="auto"/>
        <w:bottom w:val="none" w:sz="0" w:space="0" w:color="auto"/>
        <w:right w:val="none" w:sz="0" w:space="0" w:color="auto"/>
      </w:divBdr>
    </w:div>
    <w:div w:id="1996831376">
      <w:bodyDiv w:val="1"/>
      <w:marLeft w:val="0"/>
      <w:marRight w:val="0"/>
      <w:marTop w:val="0"/>
      <w:marBottom w:val="0"/>
      <w:divBdr>
        <w:top w:val="none" w:sz="0" w:space="0" w:color="auto"/>
        <w:left w:val="none" w:sz="0" w:space="0" w:color="auto"/>
        <w:bottom w:val="none" w:sz="0" w:space="0" w:color="auto"/>
        <w:right w:val="none" w:sz="0" w:space="0" w:color="auto"/>
      </w:divBdr>
      <w:divsChild>
        <w:div w:id="136268497">
          <w:marLeft w:val="0"/>
          <w:marRight w:val="0"/>
          <w:marTop w:val="0"/>
          <w:marBottom w:val="0"/>
          <w:divBdr>
            <w:top w:val="none" w:sz="0" w:space="0" w:color="auto"/>
            <w:left w:val="none" w:sz="0" w:space="0" w:color="auto"/>
            <w:bottom w:val="none" w:sz="0" w:space="0" w:color="auto"/>
            <w:right w:val="none" w:sz="0" w:space="0" w:color="auto"/>
          </w:divBdr>
        </w:div>
        <w:div w:id="232784706">
          <w:marLeft w:val="0"/>
          <w:marRight w:val="0"/>
          <w:marTop w:val="0"/>
          <w:marBottom w:val="0"/>
          <w:divBdr>
            <w:top w:val="none" w:sz="0" w:space="0" w:color="auto"/>
            <w:left w:val="none" w:sz="0" w:space="0" w:color="auto"/>
            <w:bottom w:val="none" w:sz="0" w:space="0" w:color="auto"/>
            <w:right w:val="none" w:sz="0" w:space="0" w:color="auto"/>
          </w:divBdr>
        </w:div>
        <w:div w:id="487524048">
          <w:marLeft w:val="0"/>
          <w:marRight w:val="0"/>
          <w:marTop w:val="0"/>
          <w:marBottom w:val="0"/>
          <w:divBdr>
            <w:top w:val="none" w:sz="0" w:space="0" w:color="auto"/>
            <w:left w:val="none" w:sz="0" w:space="0" w:color="auto"/>
            <w:bottom w:val="none" w:sz="0" w:space="0" w:color="auto"/>
            <w:right w:val="none" w:sz="0" w:space="0" w:color="auto"/>
          </w:divBdr>
        </w:div>
        <w:div w:id="616716893">
          <w:marLeft w:val="0"/>
          <w:marRight w:val="0"/>
          <w:marTop w:val="0"/>
          <w:marBottom w:val="0"/>
          <w:divBdr>
            <w:top w:val="none" w:sz="0" w:space="0" w:color="auto"/>
            <w:left w:val="none" w:sz="0" w:space="0" w:color="auto"/>
            <w:bottom w:val="none" w:sz="0" w:space="0" w:color="auto"/>
            <w:right w:val="none" w:sz="0" w:space="0" w:color="auto"/>
          </w:divBdr>
        </w:div>
        <w:div w:id="806046973">
          <w:marLeft w:val="0"/>
          <w:marRight w:val="0"/>
          <w:marTop w:val="0"/>
          <w:marBottom w:val="0"/>
          <w:divBdr>
            <w:top w:val="none" w:sz="0" w:space="0" w:color="auto"/>
            <w:left w:val="none" w:sz="0" w:space="0" w:color="auto"/>
            <w:bottom w:val="none" w:sz="0" w:space="0" w:color="auto"/>
            <w:right w:val="none" w:sz="0" w:space="0" w:color="auto"/>
          </w:divBdr>
        </w:div>
        <w:div w:id="842626388">
          <w:marLeft w:val="0"/>
          <w:marRight w:val="0"/>
          <w:marTop w:val="0"/>
          <w:marBottom w:val="0"/>
          <w:divBdr>
            <w:top w:val="none" w:sz="0" w:space="0" w:color="auto"/>
            <w:left w:val="none" w:sz="0" w:space="0" w:color="auto"/>
            <w:bottom w:val="none" w:sz="0" w:space="0" w:color="auto"/>
            <w:right w:val="none" w:sz="0" w:space="0" w:color="auto"/>
          </w:divBdr>
        </w:div>
        <w:div w:id="860432489">
          <w:marLeft w:val="0"/>
          <w:marRight w:val="0"/>
          <w:marTop w:val="0"/>
          <w:marBottom w:val="0"/>
          <w:divBdr>
            <w:top w:val="none" w:sz="0" w:space="0" w:color="auto"/>
            <w:left w:val="none" w:sz="0" w:space="0" w:color="auto"/>
            <w:bottom w:val="none" w:sz="0" w:space="0" w:color="auto"/>
            <w:right w:val="none" w:sz="0" w:space="0" w:color="auto"/>
          </w:divBdr>
        </w:div>
        <w:div w:id="1448503448">
          <w:marLeft w:val="0"/>
          <w:marRight w:val="0"/>
          <w:marTop w:val="0"/>
          <w:marBottom w:val="0"/>
          <w:divBdr>
            <w:top w:val="none" w:sz="0" w:space="0" w:color="auto"/>
            <w:left w:val="none" w:sz="0" w:space="0" w:color="auto"/>
            <w:bottom w:val="none" w:sz="0" w:space="0" w:color="auto"/>
            <w:right w:val="none" w:sz="0" w:space="0" w:color="auto"/>
          </w:divBdr>
        </w:div>
        <w:div w:id="1472987783">
          <w:marLeft w:val="0"/>
          <w:marRight w:val="0"/>
          <w:marTop w:val="0"/>
          <w:marBottom w:val="0"/>
          <w:divBdr>
            <w:top w:val="none" w:sz="0" w:space="0" w:color="auto"/>
            <w:left w:val="none" w:sz="0" w:space="0" w:color="auto"/>
            <w:bottom w:val="none" w:sz="0" w:space="0" w:color="auto"/>
            <w:right w:val="none" w:sz="0" w:space="0" w:color="auto"/>
          </w:divBdr>
        </w:div>
        <w:div w:id="1618367920">
          <w:marLeft w:val="0"/>
          <w:marRight w:val="0"/>
          <w:marTop w:val="0"/>
          <w:marBottom w:val="0"/>
          <w:divBdr>
            <w:top w:val="none" w:sz="0" w:space="0" w:color="auto"/>
            <w:left w:val="none" w:sz="0" w:space="0" w:color="auto"/>
            <w:bottom w:val="none" w:sz="0" w:space="0" w:color="auto"/>
            <w:right w:val="none" w:sz="0" w:space="0" w:color="auto"/>
          </w:divBdr>
        </w:div>
        <w:div w:id="1653438815">
          <w:marLeft w:val="0"/>
          <w:marRight w:val="0"/>
          <w:marTop w:val="0"/>
          <w:marBottom w:val="0"/>
          <w:divBdr>
            <w:top w:val="none" w:sz="0" w:space="0" w:color="auto"/>
            <w:left w:val="none" w:sz="0" w:space="0" w:color="auto"/>
            <w:bottom w:val="none" w:sz="0" w:space="0" w:color="auto"/>
            <w:right w:val="none" w:sz="0" w:space="0" w:color="auto"/>
          </w:divBdr>
        </w:div>
        <w:div w:id="1742481097">
          <w:marLeft w:val="0"/>
          <w:marRight w:val="0"/>
          <w:marTop w:val="0"/>
          <w:marBottom w:val="0"/>
          <w:divBdr>
            <w:top w:val="none" w:sz="0" w:space="0" w:color="auto"/>
            <w:left w:val="none" w:sz="0" w:space="0" w:color="auto"/>
            <w:bottom w:val="none" w:sz="0" w:space="0" w:color="auto"/>
            <w:right w:val="none" w:sz="0" w:space="0" w:color="auto"/>
          </w:divBdr>
        </w:div>
        <w:div w:id="1825585244">
          <w:marLeft w:val="0"/>
          <w:marRight w:val="0"/>
          <w:marTop w:val="0"/>
          <w:marBottom w:val="0"/>
          <w:divBdr>
            <w:top w:val="none" w:sz="0" w:space="0" w:color="auto"/>
            <w:left w:val="none" w:sz="0" w:space="0" w:color="auto"/>
            <w:bottom w:val="none" w:sz="0" w:space="0" w:color="auto"/>
            <w:right w:val="none" w:sz="0" w:space="0" w:color="auto"/>
          </w:divBdr>
        </w:div>
        <w:div w:id="1838957083">
          <w:marLeft w:val="0"/>
          <w:marRight w:val="0"/>
          <w:marTop w:val="0"/>
          <w:marBottom w:val="0"/>
          <w:divBdr>
            <w:top w:val="none" w:sz="0" w:space="0" w:color="auto"/>
            <w:left w:val="none" w:sz="0" w:space="0" w:color="auto"/>
            <w:bottom w:val="none" w:sz="0" w:space="0" w:color="auto"/>
            <w:right w:val="none" w:sz="0" w:space="0" w:color="auto"/>
          </w:divBdr>
        </w:div>
      </w:divsChild>
    </w:div>
    <w:div w:id="1998683917">
      <w:bodyDiv w:val="1"/>
      <w:marLeft w:val="0"/>
      <w:marRight w:val="0"/>
      <w:marTop w:val="0"/>
      <w:marBottom w:val="0"/>
      <w:divBdr>
        <w:top w:val="none" w:sz="0" w:space="0" w:color="auto"/>
        <w:left w:val="none" w:sz="0" w:space="0" w:color="auto"/>
        <w:bottom w:val="none" w:sz="0" w:space="0" w:color="auto"/>
        <w:right w:val="none" w:sz="0" w:space="0" w:color="auto"/>
      </w:divBdr>
    </w:div>
    <w:div w:id="2002736728">
      <w:bodyDiv w:val="1"/>
      <w:marLeft w:val="0"/>
      <w:marRight w:val="0"/>
      <w:marTop w:val="0"/>
      <w:marBottom w:val="0"/>
      <w:divBdr>
        <w:top w:val="none" w:sz="0" w:space="0" w:color="auto"/>
        <w:left w:val="none" w:sz="0" w:space="0" w:color="auto"/>
        <w:bottom w:val="none" w:sz="0" w:space="0" w:color="auto"/>
        <w:right w:val="none" w:sz="0" w:space="0" w:color="auto"/>
      </w:divBdr>
    </w:div>
    <w:div w:id="2007246573">
      <w:bodyDiv w:val="1"/>
      <w:marLeft w:val="0"/>
      <w:marRight w:val="0"/>
      <w:marTop w:val="0"/>
      <w:marBottom w:val="0"/>
      <w:divBdr>
        <w:top w:val="none" w:sz="0" w:space="0" w:color="auto"/>
        <w:left w:val="none" w:sz="0" w:space="0" w:color="auto"/>
        <w:bottom w:val="none" w:sz="0" w:space="0" w:color="auto"/>
        <w:right w:val="none" w:sz="0" w:space="0" w:color="auto"/>
      </w:divBdr>
    </w:div>
    <w:div w:id="2011254398">
      <w:bodyDiv w:val="1"/>
      <w:marLeft w:val="0"/>
      <w:marRight w:val="0"/>
      <w:marTop w:val="0"/>
      <w:marBottom w:val="0"/>
      <w:divBdr>
        <w:top w:val="none" w:sz="0" w:space="0" w:color="auto"/>
        <w:left w:val="none" w:sz="0" w:space="0" w:color="auto"/>
        <w:bottom w:val="none" w:sz="0" w:space="0" w:color="auto"/>
        <w:right w:val="none" w:sz="0" w:space="0" w:color="auto"/>
      </w:divBdr>
    </w:div>
    <w:div w:id="2014606668">
      <w:bodyDiv w:val="1"/>
      <w:marLeft w:val="0"/>
      <w:marRight w:val="0"/>
      <w:marTop w:val="0"/>
      <w:marBottom w:val="0"/>
      <w:divBdr>
        <w:top w:val="none" w:sz="0" w:space="0" w:color="auto"/>
        <w:left w:val="none" w:sz="0" w:space="0" w:color="auto"/>
        <w:bottom w:val="none" w:sz="0" w:space="0" w:color="auto"/>
        <w:right w:val="none" w:sz="0" w:space="0" w:color="auto"/>
      </w:divBdr>
    </w:div>
    <w:div w:id="2017461940">
      <w:bodyDiv w:val="1"/>
      <w:marLeft w:val="0"/>
      <w:marRight w:val="0"/>
      <w:marTop w:val="0"/>
      <w:marBottom w:val="0"/>
      <w:divBdr>
        <w:top w:val="none" w:sz="0" w:space="0" w:color="auto"/>
        <w:left w:val="none" w:sz="0" w:space="0" w:color="auto"/>
        <w:bottom w:val="none" w:sz="0" w:space="0" w:color="auto"/>
        <w:right w:val="none" w:sz="0" w:space="0" w:color="auto"/>
      </w:divBdr>
    </w:div>
    <w:div w:id="2018730028">
      <w:bodyDiv w:val="1"/>
      <w:marLeft w:val="0"/>
      <w:marRight w:val="0"/>
      <w:marTop w:val="0"/>
      <w:marBottom w:val="0"/>
      <w:divBdr>
        <w:top w:val="none" w:sz="0" w:space="0" w:color="auto"/>
        <w:left w:val="none" w:sz="0" w:space="0" w:color="auto"/>
        <w:bottom w:val="none" w:sz="0" w:space="0" w:color="auto"/>
        <w:right w:val="none" w:sz="0" w:space="0" w:color="auto"/>
      </w:divBdr>
    </w:div>
    <w:div w:id="2024042669">
      <w:bodyDiv w:val="1"/>
      <w:marLeft w:val="0"/>
      <w:marRight w:val="0"/>
      <w:marTop w:val="0"/>
      <w:marBottom w:val="0"/>
      <w:divBdr>
        <w:top w:val="none" w:sz="0" w:space="0" w:color="auto"/>
        <w:left w:val="none" w:sz="0" w:space="0" w:color="auto"/>
        <w:bottom w:val="none" w:sz="0" w:space="0" w:color="auto"/>
        <w:right w:val="none" w:sz="0" w:space="0" w:color="auto"/>
      </w:divBdr>
    </w:div>
    <w:div w:id="2025864635">
      <w:bodyDiv w:val="1"/>
      <w:marLeft w:val="0"/>
      <w:marRight w:val="0"/>
      <w:marTop w:val="0"/>
      <w:marBottom w:val="0"/>
      <w:divBdr>
        <w:top w:val="none" w:sz="0" w:space="0" w:color="auto"/>
        <w:left w:val="none" w:sz="0" w:space="0" w:color="auto"/>
        <w:bottom w:val="none" w:sz="0" w:space="0" w:color="auto"/>
        <w:right w:val="none" w:sz="0" w:space="0" w:color="auto"/>
      </w:divBdr>
      <w:divsChild>
        <w:div w:id="509754853">
          <w:marLeft w:val="0"/>
          <w:marRight w:val="0"/>
          <w:marTop w:val="0"/>
          <w:marBottom w:val="0"/>
          <w:divBdr>
            <w:top w:val="none" w:sz="0" w:space="0" w:color="auto"/>
            <w:left w:val="none" w:sz="0" w:space="0" w:color="auto"/>
            <w:bottom w:val="none" w:sz="0" w:space="0" w:color="auto"/>
            <w:right w:val="none" w:sz="0" w:space="0" w:color="auto"/>
          </w:divBdr>
        </w:div>
        <w:div w:id="719598018">
          <w:marLeft w:val="0"/>
          <w:marRight w:val="0"/>
          <w:marTop w:val="0"/>
          <w:marBottom w:val="0"/>
          <w:divBdr>
            <w:top w:val="none" w:sz="0" w:space="0" w:color="auto"/>
            <w:left w:val="none" w:sz="0" w:space="0" w:color="auto"/>
            <w:bottom w:val="none" w:sz="0" w:space="0" w:color="auto"/>
            <w:right w:val="none" w:sz="0" w:space="0" w:color="auto"/>
          </w:divBdr>
          <w:divsChild>
            <w:div w:id="719091575">
              <w:marLeft w:val="0"/>
              <w:marRight w:val="0"/>
              <w:marTop w:val="0"/>
              <w:marBottom w:val="0"/>
              <w:divBdr>
                <w:top w:val="none" w:sz="0" w:space="0" w:color="auto"/>
                <w:left w:val="none" w:sz="0" w:space="0" w:color="auto"/>
                <w:bottom w:val="none" w:sz="0" w:space="0" w:color="auto"/>
                <w:right w:val="none" w:sz="0" w:space="0" w:color="auto"/>
              </w:divBdr>
            </w:div>
            <w:div w:id="1087387156">
              <w:marLeft w:val="0"/>
              <w:marRight w:val="0"/>
              <w:marTop w:val="0"/>
              <w:marBottom w:val="0"/>
              <w:divBdr>
                <w:top w:val="none" w:sz="0" w:space="0" w:color="auto"/>
                <w:left w:val="none" w:sz="0" w:space="0" w:color="auto"/>
                <w:bottom w:val="none" w:sz="0" w:space="0" w:color="auto"/>
                <w:right w:val="none" w:sz="0" w:space="0" w:color="auto"/>
              </w:divBdr>
              <w:divsChild>
                <w:div w:id="1414157169">
                  <w:marLeft w:val="0"/>
                  <w:marRight w:val="0"/>
                  <w:marTop w:val="0"/>
                  <w:marBottom w:val="0"/>
                  <w:divBdr>
                    <w:top w:val="none" w:sz="0" w:space="0" w:color="auto"/>
                    <w:left w:val="none" w:sz="0" w:space="0" w:color="auto"/>
                    <w:bottom w:val="none" w:sz="0" w:space="0" w:color="auto"/>
                    <w:right w:val="none" w:sz="0" w:space="0" w:color="auto"/>
                  </w:divBdr>
                  <w:divsChild>
                    <w:div w:id="1245261726">
                      <w:marLeft w:val="0"/>
                      <w:marRight w:val="0"/>
                      <w:marTop w:val="0"/>
                      <w:marBottom w:val="0"/>
                      <w:divBdr>
                        <w:top w:val="none" w:sz="0" w:space="0" w:color="auto"/>
                        <w:left w:val="none" w:sz="0" w:space="0" w:color="auto"/>
                        <w:bottom w:val="none" w:sz="0" w:space="0" w:color="auto"/>
                        <w:right w:val="none" w:sz="0" w:space="0" w:color="auto"/>
                      </w:divBdr>
                      <w:divsChild>
                        <w:div w:id="4915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788134">
          <w:marLeft w:val="0"/>
          <w:marRight w:val="0"/>
          <w:marTop w:val="0"/>
          <w:marBottom w:val="0"/>
          <w:divBdr>
            <w:top w:val="none" w:sz="0" w:space="0" w:color="auto"/>
            <w:left w:val="none" w:sz="0" w:space="0" w:color="auto"/>
            <w:bottom w:val="none" w:sz="0" w:space="0" w:color="auto"/>
            <w:right w:val="none" w:sz="0" w:space="0" w:color="auto"/>
          </w:divBdr>
        </w:div>
      </w:divsChild>
    </w:div>
    <w:div w:id="2028215207">
      <w:bodyDiv w:val="1"/>
      <w:marLeft w:val="0"/>
      <w:marRight w:val="0"/>
      <w:marTop w:val="0"/>
      <w:marBottom w:val="0"/>
      <w:divBdr>
        <w:top w:val="none" w:sz="0" w:space="0" w:color="auto"/>
        <w:left w:val="none" w:sz="0" w:space="0" w:color="auto"/>
        <w:bottom w:val="none" w:sz="0" w:space="0" w:color="auto"/>
        <w:right w:val="none" w:sz="0" w:space="0" w:color="auto"/>
      </w:divBdr>
    </w:div>
    <w:div w:id="2031104290">
      <w:bodyDiv w:val="1"/>
      <w:marLeft w:val="0"/>
      <w:marRight w:val="0"/>
      <w:marTop w:val="0"/>
      <w:marBottom w:val="0"/>
      <w:divBdr>
        <w:top w:val="none" w:sz="0" w:space="0" w:color="auto"/>
        <w:left w:val="none" w:sz="0" w:space="0" w:color="auto"/>
        <w:bottom w:val="none" w:sz="0" w:space="0" w:color="auto"/>
        <w:right w:val="none" w:sz="0" w:space="0" w:color="auto"/>
      </w:divBdr>
    </w:div>
    <w:div w:id="2035106025">
      <w:bodyDiv w:val="1"/>
      <w:marLeft w:val="0"/>
      <w:marRight w:val="0"/>
      <w:marTop w:val="0"/>
      <w:marBottom w:val="0"/>
      <w:divBdr>
        <w:top w:val="none" w:sz="0" w:space="0" w:color="auto"/>
        <w:left w:val="none" w:sz="0" w:space="0" w:color="auto"/>
        <w:bottom w:val="none" w:sz="0" w:space="0" w:color="auto"/>
        <w:right w:val="none" w:sz="0" w:space="0" w:color="auto"/>
      </w:divBdr>
      <w:divsChild>
        <w:div w:id="1530528167">
          <w:marLeft w:val="0"/>
          <w:marRight w:val="0"/>
          <w:marTop w:val="0"/>
          <w:marBottom w:val="0"/>
          <w:divBdr>
            <w:top w:val="none" w:sz="0" w:space="0" w:color="auto"/>
            <w:left w:val="none" w:sz="0" w:space="0" w:color="auto"/>
            <w:bottom w:val="none" w:sz="0" w:space="0" w:color="auto"/>
            <w:right w:val="none" w:sz="0" w:space="0" w:color="auto"/>
          </w:divBdr>
          <w:divsChild>
            <w:div w:id="1125659067">
              <w:marLeft w:val="0"/>
              <w:marRight w:val="0"/>
              <w:marTop w:val="0"/>
              <w:marBottom w:val="0"/>
              <w:divBdr>
                <w:top w:val="none" w:sz="0" w:space="0" w:color="auto"/>
                <w:left w:val="none" w:sz="0" w:space="0" w:color="auto"/>
                <w:bottom w:val="none" w:sz="0" w:space="0" w:color="auto"/>
                <w:right w:val="none" w:sz="0" w:space="0" w:color="auto"/>
              </w:divBdr>
              <w:divsChild>
                <w:div w:id="1799031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0358306">
                      <w:marLeft w:val="0"/>
                      <w:marRight w:val="0"/>
                      <w:marTop w:val="0"/>
                      <w:marBottom w:val="0"/>
                      <w:divBdr>
                        <w:top w:val="none" w:sz="0" w:space="0" w:color="auto"/>
                        <w:left w:val="none" w:sz="0" w:space="0" w:color="auto"/>
                        <w:bottom w:val="none" w:sz="0" w:space="0" w:color="auto"/>
                        <w:right w:val="none" w:sz="0" w:space="0" w:color="auto"/>
                      </w:divBdr>
                      <w:divsChild>
                        <w:div w:id="256211176">
                          <w:marLeft w:val="0"/>
                          <w:marRight w:val="0"/>
                          <w:marTop w:val="0"/>
                          <w:marBottom w:val="0"/>
                          <w:divBdr>
                            <w:top w:val="none" w:sz="0" w:space="0" w:color="auto"/>
                            <w:left w:val="none" w:sz="0" w:space="0" w:color="auto"/>
                            <w:bottom w:val="none" w:sz="0" w:space="0" w:color="auto"/>
                            <w:right w:val="none" w:sz="0" w:space="0" w:color="auto"/>
                          </w:divBdr>
                        </w:div>
                        <w:div w:id="1526284746">
                          <w:marLeft w:val="0"/>
                          <w:marRight w:val="0"/>
                          <w:marTop w:val="0"/>
                          <w:marBottom w:val="0"/>
                          <w:divBdr>
                            <w:top w:val="none" w:sz="0" w:space="0" w:color="auto"/>
                            <w:left w:val="none" w:sz="0" w:space="0" w:color="auto"/>
                            <w:bottom w:val="none" w:sz="0" w:space="0" w:color="auto"/>
                            <w:right w:val="none" w:sz="0" w:space="0" w:color="auto"/>
                          </w:divBdr>
                        </w:div>
                        <w:div w:id="213255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191719">
      <w:bodyDiv w:val="1"/>
      <w:marLeft w:val="0"/>
      <w:marRight w:val="0"/>
      <w:marTop w:val="0"/>
      <w:marBottom w:val="0"/>
      <w:divBdr>
        <w:top w:val="none" w:sz="0" w:space="0" w:color="auto"/>
        <w:left w:val="none" w:sz="0" w:space="0" w:color="auto"/>
        <w:bottom w:val="none" w:sz="0" w:space="0" w:color="auto"/>
        <w:right w:val="none" w:sz="0" w:space="0" w:color="auto"/>
      </w:divBdr>
    </w:div>
    <w:div w:id="2040202624">
      <w:bodyDiv w:val="1"/>
      <w:marLeft w:val="0"/>
      <w:marRight w:val="0"/>
      <w:marTop w:val="0"/>
      <w:marBottom w:val="0"/>
      <w:divBdr>
        <w:top w:val="none" w:sz="0" w:space="0" w:color="auto"/>
        <w:left w:val="none" w:sz="0" w:space="0" w:color="auto"/>
        <w:bottom w:val="none" w:sz="0" w:space="0" w:color="auto"/>
        <w:right w:val="none" w:sz="0" w:space="0" w:color="auto"/>
      </w:divBdr>
      <w:divsChild>
        <w:div w:id="182479969">
          <w:marLeft w:val="0"/>
          <w:marRight w:val="0"/>
          <w:marTop w:val="0"/>
          <w:marBottom w:val="0"/>
          <w:divBdr>
            <w:top w:val="none" w:sz="0" w:space="0" w:color="auto"/>
            <w:left w:val="none" w:sz="0" w:space="0" w:color="auto"/>
            <w:bottom w:val="none" w:sz="0" w:space="0" w:color="auto"/>
            <w:right w:val="none" w:sz="0" w:space="0" w:color="auto"/>
          </w:divBdr>
          <w:divsChild>
            <w:div w:id="78882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860700">
      <w:bodyDiv w:val="1"/>
      <w:marLeft w:val="0"/>
      <w:marRight w:val="0"/>
      <w:marTop w:val="0"/>
      <w:marBottom w:val="0"/>
      <w:divBdr>
        <w:top w:val="none" w:sz="0" w:space="0" w:color="auto"/>
        <w:left w:val="none" w:sz="0" w:space="0" w:color="auto"/>
        <w:bottom w:val="none" w:sz="0" w:space="0" w:color="auto"/>
        <w:right w:val="none" w:sz="0" w:space="0" w:color="auto"/>
      </w:divBdr>
    </w:div>
    <w:div w:id="2042703945">
      <w:bodyDiv w:val="1"/>
      <w:marLeft w:val="0"/>
      <w:marRight w:val="0"/>
      <w:marTop w:val="0"/>
      <w:marBottom w:val="0"/>
      <w:divBdr>
        <w:top w:val="none" w:sz="0" w:space="0" w:color="auto"/>
        <w:left w:val="none" w:sz="0" w:space="0" w:color="auto"/>
        <w:bottom w:val="none" w:sz="0" w:space="0" w:color="auto"/>
        <w:right w:val="none" w:sz="0" w:space="0" w:color="auto"/>
      </w:divBdr>
    </w:div>
    <w:div w:id="2043937615">
      <w:bodyDiv w:val="1"/>
      <w:marLeft w:val="0"/>
      <w:marRight w:val="0"/>
      <w:marTop w:val="0"/>
      <w:marBottom w:val="0"/>
      <w:divBdr>
        <w:top w:val="none" w:sz="0" w:space="0" w:color="auto"/>
        <w:left w:val="none" w:sz="0" w:space="0" w:color="auto"/>
        <w:bottom w:val="none" w:sz="0" w:space="0" w:color="auto"/>
        <w:right w:val="none" w:sz="0" w:space="0" w:color="auto"/>
      </w:divBdr>
      <w:divsChild>
        <w:div w:id="1483540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834344">
              <w:marLeft w:val="0"/>
              <w:marRight w:val="0"/>
              <w:marTop w:val="0"/>
              <w:marBottom w:val="0"/>
              <w:divBdr>
                <w:top w:val="none" w:sz="0" w:space="0" w:color="auto"/>
                <w:left w:val="none" w:sz="0" w:space="0" w:color="auto"/>
                <w:bottom w:val="none" w:sz="0" w:space="0" w:color="auto"/>
                <w:right w:val="none" w:sz="0" w:space="0" w:color="auto"/>
              </w:divBdr>
              <w:divsChild>
                <w:div w:id="1015232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4113032">
                      <w:marLeft w:val="0"/>
                      <w:marRight w:val="0"/>
                      <w:marTop w:val="0"/>
                      <w:marBottom w:val="0"/>
                      <w:divBdr>
                        <w:top w:val="none" w:sz="0" w:space="0" w:color="auto"/>
                        <w:left w:val="none" w:sz="0" w:space="0" w:color="auto"/>
                        <w:bottom w:val="none" w:sz="0" w:space="0" w:color="auto"/>
                        <w:right w:val="none" w:sz="0" w:space="0" w:color="auto"/>
                      </w:divBdr>
                      <w:divsChild>
                        <w:div w:id="798451975">
                          <w:marLeft w:val="0"/>
                          <w:marRight w:val="0"/>
                          <w:marTop w:val="0"/>
                          <w:marBottom w:val="0"/>
                          <w:divBdr>
                            <w:top w:val="none" w:sz="0" w:space="0" w:color="auto"/>
                            <w:left w:val="none" w:sz="0" w:space="0" w:color="auto"/>
                            <w:bottom w:val="none" w:sz="0" w:space="0" w:color="auto"/>
                            <w:right w:val="none" w:sz="0" w:space="0" w:color="auto"/>
                          </w:divBdr>
                          <w:divsChild>
                            <w:div w:id="918637775">
                              <w:marLeft w:val="0"/>
                              <w:marRight w:val="0"/>
                              <w:marTop w:val="0"/>
                              <w:marBottom w:val="0"/>
                              <w:divBdr>
                                <w:top w:val="none" w:sz="0" w:space="0" w:color="auto"/>
                                <w:left w:val="none" w:sz="0" w:space="0" w:color="auto"/>
                                <w:bottom w:val="none" w:sz="0" w:space="0" w:color="auto"/>
                                <w:right w:val="none" w:sz="0" w:space="0" w:color="auto"/>
                              </w:divBdr>
                              <w:divsChild>
                                <w:div w:id="1962028580">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665276512">
                                      <w:marLeft w:val="0"/>
                                      <w:marRight w:val="0"/>
                                      <w:marTop w:val="0"/>
                                      <w:marBottom w:val="0"/>
                                      <w:divBdr>
                                        <w:top w:val="none" w:sz="0" w:space="0" w:color="auto"/>
                                        <w:left w:val="none" w:sz="0" w:space="0" w:color="auto"/>
                                        <w:bottom w:val="none" w:sz="0" w:space="0" w:color="auto"/>
                                        <w:right w:val="none" w:sz="0" w:space="0" w:color="auto"/>
                                      </w:divBdr>
                                      <w:divsChild>
                                        <w:div w:id="32848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5931720">
      <w:bodyDiv w:val="1"/>
      <w:marLeft w:val="0"/>
      <w:marRight w:val="0"/>
      <w:marTop w:val="0"/>
      <w:marBottom w:val="0"/>
      <w:divBdr>
        <w:top w:val="none" w:sz="0" w:space="0" w:color="auto"/>
        <w:left w:val="none" w:sz="0" w:space="0" w:color="auto"/>
        <w:bottom w:val="none" w:sz="0" w:space="0" w:color="auto"/>
        <w:right w:val="none" w:sz="0" w:space="0" w:color="auto"/>
      </w:divBdr>
    </w:div>
    <w:div w:id="2059166695">
      <w:bodyDiv w:val="1"/>
      <w:marLeft w:val="0"/>
      <w:marRight w:val="0"/>
      <w:marTop w:val="0"/>
      <w:marBottom w:val="0"/>
      <w:divBdr>
        <w:top w:val="none" w:sz="0" w:space="0" w:color="auto"/>
        <w:left w:val="none" w:sz="0" w:space="0" w:color="auto"/>
        <w:bottom w:val="none" w:sz="0" w:space="0" w:color="auto"/>
        <w:right w:val="none" w:sz="0" w:space="0" w:color="auto"/>
      </w:divBdr>
      <w:divsChild>
        <w:div w:id="1879468192">
          <w:marLeft w:val="0"/>
          <w:marRight w:val="0"/>
          <w:marTop w:val="0"/>
          <w:marBottom w:val="0"/>
          <w:divBdr>
            <w:top w:val="none" w:sz="0" w:space="0" w:color="auto"/>
            <w:left w:val="none" w:sz="0" w:space="0" w:color="auto"/>
            <w:bottom w:val="none" w:sz="0" w:space="0" w:color="auto"/>
            <w:right w:val="none" w:sz="0" w:space="0" w:color="auto"/>
          </w:divBdr>
        </w:div>
      </w:divsChild>
    </w:div>
    <w:div w:id="2061006488">
      <w:bodyDiv w:val="1"/>
      <w:marLeft w:val="0"/>
      <w:marRight w:val="0"/>
      <w:marTop w:val="0"/>
      <w:marBottom w:val="0"/>
      <w:divBdr>
        <w:top w:val="none" w:sz="0" w:space="0" w:color="auto"/>
        <w:left w:val="none" w:sz="0" w:space="0" w:color="auto"/>
        <w:bottom w:val="none" w:sz="0" w:space="0" w:color="auto"/>
        <w:right w:val="none" w:sz="0" w:space="0" w:color="auto"/>
      </w:divBdr>
      <w:divsChild>
        <w:div w:id="733893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728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0909">
      <w:bodyDiv w:val="1"/>
      <w:marLeft w:val="0"/>
      <w:marRight w:val="0"/>
      <w:marTop w:val="0"/>
      <w:marBottom w:val="0"/>
      <w:divBdr>
        <w:top w:val="none" w:sz="0" w:space="0" w:color="auto"/>
        <w:left w:val="none" w:sz="0" w:space="0" w:color="auto"/>
        <w:bottom w:val="none" w:sz="0" w:space="0" w:color="auto"/>
        <w:right w:val="none" w:sz="0" w:space="0" w:color="auto"/>
      </w:divBdr>
    </w:div>
    <w:div w:id="2064282404">
      <w:bodyDiv w:val="1"/>
      <w:marLeft w:val="0"/>
      <w:marRight w:val="0"/>
      <w:marTop w:val="0"/>
      <w:marBottom w:val="0"/>
      <w:divBdr>
        <w:top w:val="none" w:sz="0" w:space="0" w:color="auto"/>
        <w:left w:val="none" w:sz="0" w:space="0" w:color="auto"/>
        <w:bottom w:val="none" w:sz="0" w:space="0" w:color="auto"/>
        <w:right w:val="none" w:sz="0" w:space="0" w:color="auto"/>
      </w:divBdr>
    </w:div>
    <w:div w:id="2064450004">
      <w:bodyDiv w:val="1"/>
      <w:marLeft w:val="0"/>
      <w:marRight w:val="0"/>
      <w:marTop w:val="0"/>
      <w:marBottom w:val="0"/>
      <w:divBdr>
        <w:top w:val="none" w:sz="0" w:space="0" w:color="auto"/>
        <w:left w:val="none" w:sz="0" w:space="0" w:color="auto"/>
        <w:bottom w:val="none" w:sz="0" w:space="0" w:color="auto"/>
        <w:right w:val="none" w:sz="0" w:space="0" w:color="auto"/>
      </w:divBdr>
    </w:div>
    <w:div w:id="2069759939">
      <w:bodyDiv w:val="1"/>
      <w:marLeft w:val="0"/>
      <w:marRight w:val="0"/>
      <w:marTop w:val="0"/>
      <w:marBottom w:val="0"/>
      <w:divBdr>
        <w:top w:val="none" w:sz="0" w:space="0" w:color="auto"/>
        <w:left w:val="none" w:sz="0" w:space="0" w:color="auto"/>
        <w:bottom w:val="none" w:sz="0" w:space="0" w:color="auto"/>
        <w:right w:val="none" w:sz="0" w:space="0" w:color="auto"/>
      </w:divBdr>
    </w:div>
    <w:div w:id="2072344349">
      <w:bodyDiv w:val="1"/>
      <w:marLeft w:val="0"/>
      <w:marRight w:val="0"/>
      <w:marTop w:val="0"/>
      <w:marBottom w:val="0"/>
      <w:divBdr>
        <w:top w:val="none" w:sz="0" w:space="0" w:color="auto"/>
        <w:left w:val="none" w:sz="0" w:space="0" w:color="auto"/>
        <w:bottom w:val="none" w:sz="0" w:space="0" w:color="auto"/>
        <w:right w:val="none" w:sz="0" w:space="0" w:color="auto"/>
      </w:divBdr>
    </w:div>
    <w:div w:id="2073381084">
      <w:bodyDiv w:val="1"/>
      <w:marLeft w:val="0"/>
      <w:marRight w:val="0"/>
      <w:marTop w:val="0"/>
      <w:marBottom w:val="0"/>
      <w:divBdr>
        <w:top w:val="none" w:sz="0" w:space="0" w:color="auto"/>
        <w:left w:val="none" w:sz="0" w:space="0" w:color="auto"/>
        <w:bottom w:val="none" w:sz="0" w:space="0" w:color="auto"/>
        <w:right w:val="none" w:sz="0" w:space="0" w:color="auto"/>
      </w:divBdr>
    </w:div>
    <w:div w:id="2075084347">
      <w:bodyDiv w:val="1"/>
      <w:marLeft w:val="0"/>
      <w:marRight w:val="0"/>
      <w:marTop w:val="0"/>
      <w:marBottom w:val="0"/>
      <w:divBdr>
        <w:top w:val="none" w:sz="0" w:space="0" w:color="auto"/>
        <w:left w:val="none" w:sz="0" w:space="0" w:color="auto"/>
        <w:bottom w:val="none" w:sz="0" w:space="0" w:color="auto"/>
        <w:right w:val="none" w:sz="0" w:space="0" w:color="auto"/>
      </w:divBdr>
    </w:div>
    <w:div w:id="2076782861">
      <w:bodyDiv w:val="1"/>
      <w:marLeft w:val="0"/>
      <w:marRight w:val="0"/>
      <w:marTop w:val="0"/>
      <w:marBottom w:val="0"/>
      <w:divBdr>
        <w:top w:val="none" w:sz="0" w:space="0" w:color="auto"/>
        <w:left w:val="none" w:sz="0" w:space="0" w:color="auto"/>
        <w:bottom w:val="none" w:sz="0" w:space="0" w:color="auto"/>
        <w:right w:val="none" w:sz="0" w:space="0" w:color="auto"/>
      </w:divBdr>
      <w:divsChild>
        <w:div w:id="213662360">
          <w:marLeft w:val="0"/>
          <w:marRight w:val="0"/>
          <w:marTop w:val="0"/>
          <w:marBottom w:val="0"/>
          <w:divBdr>
            <w:top w:val="none" w:sz="0" w:space="0" w:color="auto"/>
            <w:left w:val="none" w:sz="0" w:space="0" w:color="auto"/>
            <w:bottom w:val="none" w:sz="0" w:space="0" w:color="auto"/>
            <w:right w:val="none" w:sz="0" w:space="0" w:color="auto"/>
          </w:divBdr>
        </w:div>
        <w:div w:id="424613945">
          <w:marLeft w:val="0"/>
          <w:marRight w:val="0"/>
          <w:marTop w:val="0"/>
          <w:marBottom w:val="0"/>
          <w:divBdr>
            <w:top w:val="none" w:sz="0" w:space="0" w:color="auto"/>
            <w:left w:val="none" w:sz="0" w:space="0" w:color="auto"/>
            <w:bottom w:val="none" w:sz="0" w:space="0" w:color="auto"/>
            <w:right w:val="none" w:sz="0" w:space="0" w:color="auto"/>
          </w:divBdr>
        </w:div>
        <w:div w:id="515118998">
          <w:marLeft w:val="0"/>
          <w:marRight w:val="0"/>
          <w:marTop w:val="0"/>
          <w:marBottom w:val="0"/>
          <w:divBdr>
            <w:top w:val="none" w:sz="0" w:space="0" w:color="auto"/>
            <w:left w:val="none" w:sz="0" w:space="0" w:color="auto"/>
            <w:bottom w:val="none" w:sz="0" w:space="0" w:color="auto"/>
            <w:right w:val="none" w:sz="0" w:space="0" w:color="auto"/>
          </w:divBdr>
        </w:div>
        <w:div w:id="954871890">
          <w:marLeft w:val="0"/>
          <w:marRight w:val="0"/>
          <w:marTop w:val="0"/>
          <w:marBottom w:val="0"/>
          <w:divBdr>
            <w:top w:val="none" w:sz="0" w:space="0" w:color="auto"/>
            <w:left w:val="none" w:sz="0" w:space="0" w:color="auto"/>
            <w:bottom w:val="none" w:sz="0" w:space="0" w:color="auto"/>
            <w:right w:val="none" w:sz="0" w:space="0" w:color="auto"/>
          </w:divBdr>
        </w:div>
        <w:div w:id="1436512188">
          <w:marLeft w:val="0"/>
          <w:marRight w:val="0"/>
          <w:marTop w:val="0"/>
          <w:marBottom w:val="0"/>
          <w:divBdr>
            <w:top w:val="none" w:sz="0" w:space="0" w:color="auto"/>
            <w:left w:val="none" w:sz="0" w:space="0" w:color="auto"/>
            <w:bottom w:val="none" w:sz="0" w:space="0" w:color="auto"/>
            <w:right w:val="none" w:sz="0" w:space="0" w:color="auto"/>
          </w:divBdr>
        </w:div>
        <w:div w:id="1462067082">
          <w:marLeft w:val="0"/>
          <w:marRight w:val="0"/>
          <w:marTop w:val="0"/>
          <w:marBottom w:val="0"/>
          <w:divBdr>
            <w:top w:val="none" w:sz="0" w:space="0" w:color="auto"/>
            <w:left w:val="none" w:sz="0" w:space="0" w:color="auto"/>
            <w:bottom w:val="none" w:sz="0" w:space="0" w:color="auto"/>
            <w:right w:val="none" w:sz="0" w:space="0" w:color="auto"/>
          </w:divBdr>
        </w:div>
        <w:div w:id="1476868884">
          <w:marLeft w:val="0"/>
          <w:marRight w:val="0"/>
          <w:marTop w:val="0"/>
          <w:marBottom w:val="0"/>
          <w:divBdr>
            <w:top w:val="none" w:sz="0" w:space="0" w:color="auto"/>
            <w:left w:val="none" w:sz="0" w:space="0" w:color="auto"/>
            <w:bottom w:val="none" w:sz="0" w:space="0" w:color="auto"/>
            <w:right w:val="none" w:sz="0" w:space="0" w:color="auto"/>
          </w:divBdr>
        </w:div>
        <w:div w:id="1688868676">
          <w:marLeft w:val="0"/>
          <w:marRight w:val="0"/>
          <w:marTop w:val="0"/>
          <w:marBottom w:val="0"/>
          <w:divBdr>
            <w:top w:val="none" w:sz="0" w:space="0" w:color="auto"/>
            <w:left w:val="none" w:sz="0" w:space="0" w:color="auto"/>
            <w:bottom w:val="none" w:sz="0" w:space="0" w:color="auto"/>
            <w:right w:val="none" w:sz="0" w:space="0" w:color="auto"/>
          </w:divBdr>
        </w:div>
        <w:div w:id="2078933683">
          <w:marLeft w:val="0"/>
          <w:marRight w:val="0"/>
          <w:marTop w:val="0"/>
          <w:marBottom w:val="0"/>
          <w:divBdr>
            <w:top w:val="none" w:sz="0" w:space="0" w:color="auto"/>
            <w:left w:val="none" w:sz="0" w:space="0" w:color="auto"/>
            <w:bottom w:val="none" w:sz="0" w:space="0" w:color="auto"/>
            <w:right w:val="none" w:sz="0" w:space="0" w:color="auto"/>
          </w:divBdr>
        </w:div>
      </w:divsChild>
    </w:div>
    <w:div w:id="2081828708">
      <w:bodyDiv w:val="1"/>
      <w:marLeft w:val="0"/>
      <w:marRight w:val="0"/>
      <w:marTop w:val="0"/>
      <w:marBottom w:val="0"/>
      <w:divBdr>
        <w:top w:val="none" w:sz="0" w:space="0" w:color="auto"/>
        <w:left w:val="none" w:sz="0" w:space="0" w:color="auto"/>
        <w:bottom w:val="none" w:sz="0" w:space="0" w:color="auto"/>
        <w:right w:val="none" w:sz="0" w:space="0" w:color="auto"/>
      </w:divBdr>
    </w:div>
    <w:div w:id="2087997373">
      <w:bodyDiv w:val="1"/>
      <w:marLeft w:val="0"/>
      <w:marRight w:val="0"/>
      <w:marTop w:val="0"/>
      <w:marBottom w:val="0"/>
      <w:divBdr>
        <w:top w:val="none" w:sz="0" w:space="0" w:color="auto"/>
        <w:left w:val="none" w:sz="0" w:space="0" w:color="auto"/>
        <w:bottom w:val="none" w:sz="0" w:space="0" w:color="auto"/>
        <w:right w:val="none" w:sz="0" w:space="0" w:color="auto"/>
      </w:divBdr>
    </w:div>
    <w:div w:id="2088571987">
      <w:bodyDiv w:val="1"/>
      <w:marLeft w:val="0"/>
      <w:marRight w:val="0"/>
      <w:marTop w:val="0"/>
      <w:marBottom w:val="0"/>
      <w:divBdr>
        <w:top w:val="none" w:sz="0" w:space="0" w:color="auto"/>
        <w:left w:val="none" w:sz="0" w:space="0" w:color="auto"/>
        <w:bottom w:val="none" w:sz="0" w:space="0" w:color="auto"/>
        <w:right w:val="none" w:sz="0" w:space="0" w:color="auto"/>
      </w:divBdr>
    </w:div>
    <w:div w:id="2092778789">
      <w:bodyDiv w:val="1"/>
      <w:marLeft w:val="0"/>
      <w:marRight w:val="0"/>
      <w:marTop w:val="0"/>
      <w:marBottom w:val="0"/>
      <w:divBdr>
        <w:top w:val="none" w:sz="0" w:space="0" w:color="auto"/>
        <w:left w:val="none" w:sz="0" w:space="0" w:color="auto"/>
        <w:bottom w:val="none" w:sz="0" w:space="0" w:color="auto"/>
        <w:right w:val="none" w:sz="0" w:space="0" w:color="auto"/>
      </w:divBdr>
    </w:div>
    <w:div w:id="2092853343">
      <w:bodyDiv w:val="1"/>
      <w:marLeft w:val="0"/>
      <w:marRight w:val="0"/>
      <w:marTop w:val="0"/>
      <w:marBottom w:val="0"/>
      <w:divBdr>
        <w:top w:val="none" w:sz="0" w:space="0" w:color="auto"/>
        <w:left w:val="none" w:sz="0" w:space="0" w:color="auto"/>
        <w:bottom w:val="none" w:sz="0" w:space="0" w:color="auto"/>
        <w:right w:val="none" w:sz="0" w:space="0" w:color="auto"/>
      </w:divBdr>
      <w:divsChild>
        <w:div w:id="145053865">
          <w:marLeft w:val="0"/>
          <w:marRight w:val="0"/>
          <w:marTop w:val="0"/>
          <w:marBottom w:val="0"/>
          <w:divBdr>
            <w:top w:val="none" w:sz="0" w:space="0" w:color="auto"/>
            <w:left w:val="none" w:sz="0" w:space="0" w:color="auto"/>
            <w:bottom w:val="none" w:sz="0" w:space="0" w:color="auto"/>
            <w:right w:val="none" w:sz="0" w:space="0" w:color="auto"/>
          </w:divBdr>
        </w:div>
        <w:div w:id="314724963">
          <w:marLeft w:val="0"/>
          <w:marRight w:val="0"/>
          <w:marTop w:val="0"/>
          <w:marBottom w:val="0"/>
          <w:divBdr>
            <w:top w:val="none" w:sz="0" w:space="0" w:color="auto"/>
            <w:left w:val="none" w:sz="0" w:space="0" w:color="auto"/>
            <w:bottom w:val="none" w:sz="0" w:space="0" w:color="auto"/>
            <w:right w:val="none" w:sz="0" w:space="0" w:color="auto"/>
          </w:divBdr>
        </w:div>
        <w:div w:id="919826690">
          <w:marLeft w:val="0"/>
          <w:marRight w:val="0"/>
          <w:marTop w:val="0"/>
          <w:marBottom w:val="0"/>
          <w:divBdr>
            <w:top w:val="none" w:sz="0" w:space="0" w:color="auto"/>
            <w:left w:val="none" w:sz="0" w:space="0" w:color="auto"/>
            <w:bottom w:val="none" w:sz="0" w:space="0" w:color="auto"/>
            <w:right w:val="none" w:sz="0" w:space="0" w:color="auto"/>
          </w:divBdr>
        </w:div>
        <w:div w:id="1021472453">
          <w:marLeft w:val="0"/>
          <w:marRight w:val="0"/>
          <w:marTop w:val="0"/>
          <w:marBottom w:val="0"/>
          <w:divBdr>
            <w:top w:val="none" w:sz="0" w:space="0" w:color="auto"/>
            <w:left w:val="none" w:sz="0" w:space="0" w:color="auto"/>
            <w:bottom w:val="none" w:sz="0" w:space="0" w:color="auto"/>
            <w:right w:val="none" w:sz="0" w:space="0" w:color="auto"/>
          </w:divBdr>
        </w:div>
      </w:divsChild>
    </w:div>
    <w:div w:id="2100371887">
      <w:bodyDiv w:val="1"/>
      <w:marLeft w:val="0"/>
      <w:marRight w:val="0"/>
      <w:marTop w:val="0"/>
      <w:marBottom w:val="0"/>
      <w:divBdr>
        <w:top w:val="none" w:sz="0" w:space="0" w:color="auto"/>
        <w:left w:val="none" w:sz="0" w:space="0" w:color="auto"/>
        <w:bottom w:val="none" w:sz="0" w:space="0" w:color="auto"/>
        <w:right w:val="none" w:sz="0" w:space="0" w:color="auto"/>
      </w:divBdr>
    </w:div>
    <w:div w:id="2110007270">
      <w:bodyDiv w:val="1"/>
      <w:marLeft w:val="0"/>
      <w:marRight w:val="0"/>
      <w:marTop w:val="0"/>
      <w:marBottom w:val="0"/>
      <w:divBdr>
        <w:top w:val="none" w:sz="0" w:space="0" w:color="auto"/>
        <w:left w:val="none" w:sz="0" w:space="0" w:color="auto"/>
        <w:bottom w:val="none" w:sz="0" w:space="0" w:color="auto"/>
        <w:right w:val="none" w:sz="0" w:space="0" w:color="auto"/>
      </w:divBdr>
    </w:div>
    <w:div w:id="2118602813">
      <w:bodyDiv w:val="1"/>
      <w:marLeft w:val="0"/>
      <w:marRight w:val="0"/>
      <w:marTop w:val="0"/>
      <w:marBottom w:val="0"/>
      <w:divBdr>
        <w:top w:val="none" w:sz="0" w:space="0" w:color="auto"/>
        <w:left w:val="none" w:sz="0" w:space="0" w:color="auto"/>
        <w:bottom w:val="none" w:sz="0" w:space="0" w:color="auto"/>
        <w:right w:val="none" w:sz="0" w:space="0" w:color="auto"/>
      </w:divBdr>
      <w:divsChild>
        <w:div w:id="17126666">
          <w:marLeft w:val="0"/>
          <w:marRight w:val="0"/>
          <w:marTop w:val="0"/>
          <w:marBottom w:val="0"/>
          <w:divBdr>
            <w:top w:val="none" w:sz="0" w:space="0" w:color="auto"/>
            <w:left w:val="none" w:sz="0" w:space="0" w:color="auto"/>
            <w:bottom w:val="none" w:sz="0" w:space="0" w:color="auto"/>
            <w:right w:val="none" w:sz="0" w:space="0" w:color="auto"/>
          </w:divBdr>
        </w:div>
        <w:div w:id="20517022">
          <w:marLeft w:val="0"/>
          <w:marRight w:val="0"/>
          <w:marTop w:val="0"/>
          <w:marBottom w:val="0"/>
          <w:divBdr>
            <w:top w:val="none" w:sz="0" w:space="0" w:color="auto"/>
            <w:left w:val="none" w:sz="0" w:space="0" w:color="auto"/>
            <w:bottom w:val="none" w:sz="0" w:space="0" w:color="auto"/>
            <w:right w:val="none" w:sz="0" w:space="0" w:color="auto"/>
          </w:divBdr>
        </w:div>
        <w:div w:id="22244343">
          <w:marLeft w:val="0"/>
          <w:marRight w:val="0"/>
          <w:marTop w:val="0"/>
          <w:marBottom w:val="0"/>
          <w:divBdr>
            <w:top w:val="none" w:sz="0" w:space="0" w:color="auto"/>
            <w:left w:val="none" w:sz="0" w:space="0" w:color="auto"/>
            <w:bottom w:val="none" w:sz="0" w:space="0" w:color="auto"/>
            <w:right w:val="none" w:sz="0" w:space="0" w:color="auto"/>
          </w:divBdr>
        </w:div>
        <w:div w:id="27874439">
          <w:marLeft w:val="0"/>
          <w:marRight w:val="0"/>
          <w:marTop w:val="0"/>
          <w:marBottom w:val="0"/>
          <w:divBdr>
            <w:top w:val="none" w:sz="0" w:space="0" w:color="auto"/>
            <w:left w:val="none" w:sz="0" w:space="0" w:color="auto"/>
            <w:bottom w:val="none" w:sz="0" w:space="0" w:color="auto"/>
            <w:right w:val="none" w:sz="0" w:space="0" w:color="auto"/>
          </w:divBdr>
        </w:div>
        <w:div w:id="52702459">
          <w:marLeft w:val="0"/>
          <w:marRight w:val="0"/>
          <w:marTop w:val="0"/>
          <w:marBottom w:val="0"/>
          <w:divBdr>
            <w:top w:val="none" w:sz="0" w:space="0" w:color="auto"/>
            <w:left w:val="none" w:sz="0" w:space="0" w:color="auto"/>
            <w:bottom w:val="none" w:sz="0" w:space="0" w:color="auto"/>
            <w:right w:val="none" w:sz="0" w:space="0" w:color="auto"/>
          </w:divBdr>
        </w:div>
        <w:div w:id="62535731">
          <w:marLeft w:val="0"/>
          <w:marRight w:val="0"/>
          <w:marTop w:val="0"/>
          <w:marBottom w:val="0"/>
          <w:divBdr>
            <w:top w:val="none" w:sz="0" w:space="0" w:color="auto"/>
            <w:left w:val="none" w:sz="0" w:space="0" w:color="auto"/>
            <w:bottom w:val="none" w:sz="0" w:space="0" w:color="auto"/>
            <w:right w:val="none" w:sz="0" w:space="0" w:color="auto"/>
          </w:divBdr>
        </w:div>
        <w:div w:id="78526369">
          <w:marLeft w:val="0"/>
          <w:marRight w:val="0"/>
          <w:marTop w:val="0"/>
          <w:marBottom w:val="0"/>
          <w:divBdr>
            <w:top w:val="none" w:sz="0" w:space="0" w:color="auto"/>
            <w:left w:val="none" w:sz="0" w:space="0" w:color="auto"/>
            <w:bottom w:val="none" w:sz="0" w:space="0" w:color="auto"/>
            <w:right w:val="none" w:sz="0" w:space="0" w:color="auto"/>
          </w:divBdr>
        </w:div>
        <w:div w:id="89088499">
          <w:marLeft w:val="0"/>
          <w:marRight w:val="0"/>
          <w:marTop w:val="0"/>
          <w:marBottom w:val="0"/>
          <w:divBdr>
            <w:top w:val="none" w:sz="0" w:space="0" w:color="auto"/>
            <w:left w:val="none" w:sz="0" w:space="0" w:color="auto"/>
            <w:bottom w:val="none" w:sz="0" w:space="0" w:color="auto"/>
            <w:right w:val="none" w:sz="0" w:space="0" w:color="auto"/>
          </w:divBdr>
        </w:div>
        <w:div w:id="91974543">
          <w:marLeft w:val="0"/>
          <w:marRight w:val="0"/>
          <w:marTop w:val="0"/>
          <w:marBottom w:val="0"/>
          <w:divBdr>
            <w:top w:val="none" w:sz="0" w:space="0" w:color="auto"/>
            <w:left w:val="none" w:sz="0" w:space="0" w:color="auto"/>
            <w:bottom w:val="none" w:sz="0" w:space="0" w:color="auto"/>
            <w:right w:val="none" w:sz="0" w:space="0" w:color="auto"/>
          </w:divBdr>
        </w:div>
        <w:div w:id="103234309">
          <w:marLeft w:val="0"/>
          <w:marRight w:val="0"/>
          <w:marTop w:val="0"/>
          <w:marBottom w:val="0"/>
          <w:divBdr>
            <w:top w:val="none" w:sz="0" w:space="0" w:color="auto"/>
            <w:left w:val="none" w:sz="0" w:space="0" w:color="auto"/>
            <w:bottom w:val="none" w:sz="0" w:space="0" w:color="auto"/>
            <w:right w:val="none" w:sz="0" w:space="0" w:color="auto"/>
          </w:divBdr>
        </w:div>
        <w:div w:id="114908166">
          <w:marLeft w:val="0"/>
          <w:marRight w:val="0"/>
          <w:marTop w:val="0"/>
          <w:marBottom w:val="0"/>
          <w:divBdr>
            <w:top w:val="none" w:sz="0" w:space="0" w:color="auto"/>
            <w:left w:val="none" w:sz="0" w:space="0" w:color="auto"/>
            <w:bottom w:val="none" w:sz="0" w:space="0" w:color="auto"/>
            <w:right w:val="none" w:sz="0" w:space="0" w:color="auto"/>
          </w:divBdr>
        </w:div>
        <w:div w:id="116875737">
          <w:marLeft w:val="0"/>
          <w:marRight w:val="0"/>
          <w:marTop w:val="0"/>
          <w:marBottom w:val="0"/>
          <w:divBdr>
            <w:top w:val="none" w:sz="0" w:space="0" w:color="auto"/>
            <w:left w:val="none" w:sz="0" w:space="0" w:color="auto"/>
            <w:bottom w:val="none" w:sz="0" w:space="0" w:color="auto"/>
            <w:right w:val="none" w:sz="0" w:space="0" w:color="auto"/>
          </w:divBdr>
        </w:div>
        <w:div w:id="119081663">
          <w:marLeft w:val="0"/>
          <w:marRight w:val="0"/>
          <w:marTop w:val="0"/>
          <w:marBottom w:val="0"/>
          <w:divBdr>
            <w:top w:val="none" w:sz="0" w:space="0" w:color="auto"/>
            <w:left w:val="none" w:sz="0" w:space="0" w:color="auto"/>
            <w:bottom w:val="none" w:sz="0" w:space="0" w:color="auto"/>
            <w:right w:val="none" w:sz="0" w:space="0" w:color="auto"/>
          </w:divBdr>
        </w:div>
        <w:div w:id="127671215">
          <w:marLeft w:val="0"/>
          <w:marRight w:val="0"/>
          <w:marTop w:val="0"/>
          <w:marBottom w:val="0"/>
          <w:divBdr>
            <w:top w:val="none" w:sz="0" w:space="0" w:color="auto"/>
            <w:left w:val="none" w:sz="0" w:space="0" w:color="auto"/>
            <w:bottom w:val="none" w:sz="0" w:space="0" w:color="auto"/>
            <w:right w:val="none" w:sz="0" w:space="0" w:color="auto"/>
          </w:divBdr>
        </w:div>
        <w:div w:id="133452765">
          <w:marLeft w:val="0"/>
          <w:marRight w:val="0"/>
          <w:marTop w:val="0"/>
          <w:marBottom w:val="0"/>
          <w:divBdr>
            <w:top w:val="none" w:sz="0" w:space="0" w:color="auto"/>
            <w:left w:val="none" w:sz="0" w:space="0" w:color="auto"/>
            <w:bottom w:val="none" w:sz="0" w:space="0" w:color="auto"/>
            <w:right w:val="none" w:sz="0" w:space="0" w:color="auto"/>
          </w:divBdr>
        </w:div>
        <w:div w:id="133955865">
          <w:marLeft w:val="0"/>
          <w:marRight w:val="0"/>
          <w:marTop w:val="0"/>
          <w:marBottom w:val="0"/>
          <w:divBdr>
            <w:top w:val="none" w:sz="0" w:space="0" w:color="auto"/>
            <w:left w:val="none" w:sz="0" w:space="0" w:color="auto"/>
            <w:bottom w:val="none" w:sz="0" w:space="0" w:color="auto"/>
            <w:right w:val="none" w:sz="0" w:space="0" w:color="auto"/>
          </w:divBdr>
        </w:div>
        <w:div w:id="140463137">
          <w:marLeft w:val="0"/>
          <w:marRight w:val="0"/>
          <w:marTop w:val="0"/>
          <w:marBottom w:val="0"/>
          <w:divBdr>
            <w:top w:val="none" w:sz="0" w:space="0" w:color="auto"/>
            <w:left w:val="none" w:sz="0" w:space="0" w:color="auto"/>
            <w:bottom w:val="none" w:sz="0" w:space="0" w:color="auto"/>
            <w:right w:val="none" w:sz="0" w:space="0" w:color="auto"/>
          </w:divBdr>
        </w:div>
        <w:div w:id="153187518">
          <w:marLeft w:val="0"/>
          <w:marRight w:val="0"/>
          <w:marTop w:val="0"/>
          <w:marBottom w:val="0"/>
          <w:divBdr>
            <w:top w:val="none" w:sz="0" w:space="0" w:color="auto"/>
            <w:left w:val="none" w:sz="0" w:space="0" w:color="auto"/>
            <w:bottom w:val="none" w:sz="0" w:space="0" w:color="auto"/>
            <w:right w:val="none" w:sz="0" w:space="0" w:color="auto"/>
          </w:divBdr>
        </w:div>
        <w:div w:id="172186352">
          <w:marLeft w:val="0"/>
          <w:marRight w:val="0"/>
          <w:marTop w:val="0"/>
          <w:marBottom w:val="0"/>
          <w:divBdr>
            <w:top w:val="none" w:sz="0" w:space="0" w:color="auto"/>
            <w:left w:val="none" w:sz="0" w:space="0" w:color="auto"/>
            <w:bottom w:val="none" w:sz="0" w:space="0" w:color="auto"/>
            <w:right w:val="none" w:sz="0" w:space="0" w:color="auto"/>
          </w:divBdr>
        </w:div>
        <w:div w:id="241571139">
          <w:marLeft w:val="0"/>
          <w:marRight w:val="0"/>
          <w:marTop w:val="0"/>
          <w:marBottom w:val="0"/>
          <w:divBdr>
            <w:top w:val="none" w:sz="0" w:space="0" w:color="auto"/>
            <w:left w:val="none" w:sz="0" w:space="0" w:color="auto"/>
            <w:bottom w:val="none" w:sz="0" w:space="0" w:color="auto"/>
            <w:right w:val="none" w:sz="0" w:space="0" w:color="auto"/>
          </w:divBdr>
        </w:div>
        <w:div w:id="246308448">
          <w:marLeft w:val="0"/>
          <w:marRight w:val="0"/>
          <w:marTop w:val="0"/>
          <w:marBottom w:val="0"/>
          <w:divBdr>
            <w:top w:val="none" w:sz="0" w:space="0" w:color="auto"/>
            <w:left w:val="none" w:sz="0" w:space="0" w:color="auto"/>
            <w:bottom w:val="none" w:sz="0" w:space="0" w:color="auto"/>
            <w:right w:val="none" w:sz="0" w:space="0" w:color="auto"/>
          </w:divBdr>
        </w:div>
        <w:div w:id="263659239">
          <w:marLeft w:val="0"/>
          <w:marRight w:val="0"/>
          <w:marTop w:val="0"/>
          <w:marBottom w:val="0"/>
          <w:divBdr>
            <w:top w:val="none" w:sz="0" w:space="0" w:color="auto"/>
            <w:left w:val="none" w:sz="0" w:space="0" w:color="auto"/>
            <w:bottom w:val="none" w:sz="0" w:space="0" w:color="auto"/>
            <w:right w:val="none" w:sz="0" w:space="0" w:color="auto"/>
          </w:divBdr>
        </w:div>
        <w:div w:id="266936150">
          <w:marLeft w:val="0"/>
          <w:marRight w:val="0"/>
          <w:marTop w:val="0"/>
          <w:marBottom w:val="0"/>
          <w:divBdr>
            <w:top w:val="none" w:sz="0" w:space="0" w:color="auto"/>
            <w:left w:val="none" w:sz="0" w:space="0" w:color="auto"/>
            <w:bottom w:val="none" w:sz="0" w:space="0" w:color="auto"/>
            <w:right w:val="none" w:sz="0" w:space="0" w:color="auto"/>
          </w:divBdr>
        </w:div>
        <w:div w:id="274558543">
          <w:marLeft w:val="0"/>
          <w:marRight w:val="0"/>
          <w:marTop w:val="0"/>
          <w:marBottom w:val="0"/>
          <w:divBdr>
            <w:top w:val="none" w:sz="0" w:space="0" w:color="auto"/>
            <w:left w:val="none" w:sz="0" w:space="0" w:color="auto"/>
            <w:bottom w:val="none" w:sz="0" w:space="0" w:color="auto"/>
            <w:right w:val="none" w:sz="0" w:space="0" w:color="auto"/>
          </w:divBdr>
        </w:div>
        <w:div w:id="278726044">
          <w:marLeft w:val="0"/>
          <w:marRight w:val="0"/>
          <w:marTop w:val="0"/>
          <w:marBottom w:val="0"/>
          <w:divBdr>
            <w:top w:val="none" w:sz="0" w:space="0" w:color="auto"/>
            <w:left w:val="none" w:sz="0" w:space="0" w:color="auto"/>
            <w:bottom w:val="none" w:sz="0" w:space="0" w:color="auto"/>
            <w:right w:val="none" w:sz="0" w:space="0" w:color="auto"/>
          </w:divBdr>
        </w:div>
        <w:div w:id="290668069">
          <w:marLeft w:val="0"/>
          <w:marRight w:val="0"/>
          <w:marTop w:val="0"/>
          <w:marBottom w:val="0"/>
          <w:divBdr>
            <w:top w:val="none" w:sz="0" w:space="0" w:color="auto"/>
            <w:left w:val="none" w:sz="0" w:space="0" w:color="auto"/>
            <w:bottom w:val="none" w:sz="0" w:space="0" w:color="auto"/>
            <w:right w:val="none" w:sz="0" w:space="0" w:color="auto"/>
          </w:divBdr>
        </w:div>
        <w:div w:id="301159054">
          <w:marLeft w:val="0"/>
          <w:marRight w:val="0"/>
          <w:marTop w:val="0"/>
          <w:marBottom w:val="0"/>
          <w:divBdr>
            <w:top w:val="none" w:sz="0" w:space="0" w:color="auto"/>
            <w:left w:val="none" w:sz="0" w:space="0" w:color="auto"/>
            <w:bottom w:val="none" w:sz="0" w:space="0" w:color="auto"/>
            <w:right w:val="none" w:sz="0" w:space="0" w:color="auto"/>
          </w:divBdr>
        </w:div>
        <w:div w:id="308289770">
          <w:marLeft w:val="0"/>
          <w:marRight w:val="0"/>
          <w:marTop w:val="0"/>
          <w:marBottom w:val="0"/>
          <w:divBdr>
            <w:top w:val="none" w:sz="0" w:space="0" w:color="auto"/>
            <w:left w:val="none" w:sz="0" w:space="0" w:color="auto"/>
            <w:bottom w:val="none" w:sz="0" w:space="0" w:color="auto"/>
            <w:right w:val="none" w:sz="0" w:space="0" w:color="auto"/>
          </w:divBdr>
        </w:div>
        <w:div w:id="318310155">
          <w:marLeft w:val="0"/>
          <w:marRight w:val="0"/>
          <w:marTop w:val="0"/>
          <w:marBottom w:val="0"/>
          <w:divBdr>
            <w:top w:val="none" w:sz="0" w:space="0" w:color="auto"/>
            <w:left w:val="none" w:sz="0" w:space="0" w:color="auto"/>
            <w:bottom w:val="none" w:sz="0" w:space="0" w:color="auto"/>
            <w:right w:val="none" w:sz="0" w:space="0" w:color="auto"/>
          </w:divBdr>
        </w:div>
        <w:div w:id="341397411">
          <w:marLeft w:val="0"/>
          <w:marRight w:val="0"/>
          <w:marTop w:val="0"/>
          <w:marBottom w:val="0"/>
          <w:divBdr>
            <w:top w:val="none" w:sz="0" w:space="0" w:color="auto"/>
            <w:left w:val="none" w:sz="0" w:space="0" w:color="auto"/>
            <w:bottom w:val="none" w:sz="0" w:space="0" w:color="auto"/>
            <w:right w:val="none" w:sz="0" w:space="0" w:color="auto"/>
          </w:divBdr>
        </w:div>
        <w:div w:id="343173833">
          <w:marLeft w:val="0"/>
          <w:marRight w:val="0"/>
          <w:marTop w:val="0"/>
          <w:marBottom w:val="0"/>
          <w:divBdr>
            <w:top w:val="none" w:sz="0" w:space="0" w:color="auto"/>
            <w:left w:val="none" w:sz="0" w:space="0" w:color="auto"/>
            <w:bottom w:val="none" w:sz="0" w:space="0" w:color="auto"/>
            <w:right w:val="none" w:sz="0" w:space="0" w:color="auto"/>
          </w:divBdr>
        </w:div>
        <w:div w:id="344409127">
          <w:marLeft w:val="0"/>
          <w:marRight w:val="0"/>
          <w:marTop w:val="0"/>
          <w:marBottom w:val="0"/>
          <w:divBdr>
            <w:top w:val="none" w:sz="0" w:space="0" w:color="auto"/>
            <w:left w:val="none" w:sz="0" w:space="0" w:color="auto"/>
            <w:bottom w:val="none" w:sz="0" w:space="0" w:color="auto"/>
            <w:right w:val="none" w:sz="0" w:space="0" w:color="auto"/>
          </w:divBdr>
        </w:div>
        <w:div w:id="382874336">
          <w:marLeft w:val="0"/>
          <w:marRight w:val="0"/>
          <w:marTop w:val="0"/>
          <w:marBottom w:val="0"/>
          <w:divBdr>
            <w:top w:val="none" w:sz="0" w:space="0" w:color="auto"/>
            <w:left w:val="none" w:sz="0" w:space="0" w:color="auto"/>
            <w:bottom w:val="none" w:sz="0" w:space="0" w:color="auto"/>
            <w:right w:val="none" w:sz="0" w:space="0" w:color="auto"/>
          </w:divBdr>
        </w:div>
        <w:div w:id="390157136">
          <w:marLeft w:val="0"/>
          <w:marRight w:val="0"/>
          <w:marTop w:val="0"/>
          <w:marBottom w:val="0"/>
          <w:divBdr>
            <w:top w:val="none" w:sz="0" w:space="0" w:color="auto"/>
            <w:left w:val="none" w:sz="0" w:space="0" w:color="auto"/>
            <w:bottom w:val="none" w:sz="0" w:space="0" w:color="auto"/>
            <w:right w:val="none" w:sz="0" w:space="0" w:color="auto"/>
          </w:divBdr>
        </w:div>
        <w:div w:id="400374996">
          <w:marLeft w:val="0"/>
          <w:marRight w:val="0"/>
          <w:marTop w:val="0"/>
          <w:marBottom w:val="0"/>
          <w:divBdr>
            <w:top w:val="none" w:sz="0" w:space="0" w:color="auto"/>
            <w:left w:val="none" w:sz="0" w:space="0" w:color="auto"/>
            <w:bottom w:val="none" w:sz="0" w:space="0" w:color="auto"/>
            <w:right w:val="none" w:sz="0" w:space="0" w:color="auto"/>
          </w:divBdr>
        </w:div>
        <w:div w:id="418647037">
          <w:marLeft w:val="0"/>
          <w:marRight w:val="0"/>
          <w:marTop w:val="0"/>
          <w:marBottom w:val="0"/>
          <w:divBdr>
            <w:top w:val="none" w:sz="0" w:space="0" w:color="auto"/>
            <w:left w:val="none" w:sz="0" w:space="0" w:color="auto"/>
            <w:bottom w:val="none" w:sz="0" w:space="0" w:color="auto"/>
            <w:right w:val="none" w:sz="0" w:space="0" w:color="auto"/>
          </w:divBdr>
        </w:div>
        <w:div w:id="424495841">
          <w:marLeft w:val="0"/>
          <w:marRight w:val="0"/>
          <w:marTop w:val="0"/>
          <w:marBottom w:val="0"/>
          <w:divBdr>
            <w:top w:val="none" w:sz="0" w:space="0" w:color="auto"/>
            <w:left w:val="none" w:sz="0" w:space="0" w:color="auto"/>
            <w:bottom w:val="none" w:sz="0" w:space="0" w:color="auto"/>
            <w:right w:val="none" w:sz="0" w:space="0" w:color="auto"/>
          </w:divBdr>
        </w:div>
        <w:div w:id="444233920">
          <w:marLeft w:val="0"/>
          <w:marRight w:val="0"/>
          <w:marTop w:val="0"/>
          <w:marBottom w:val="0"/>
          <w:divBdr>
            <w:top w:val="none" w:sz="0" w:space="0" w:color="auto"/>
            <w:left w:val="none" w:sz="0" w:space="0" w:color="auto"/>
            <w:bottom w:val="none" w:sz="0" w:space="0" w:color="auto"/>
            <w:right w:val="none" w:sz="0" w:space="0" w:color="auto"/>
          </w:divBdr>
        </w:div>
        <w:div w:id="445469291">
          <w:marLeft w:val="0"/>
          <w:marRight w:val="0"/>
          <w:marTop w:val="0"/>
          <w:marBottom w:val="0"/>
          <w:divBdr>
            <w:top w:val="none" w:sz="0" w:space="0" w:color="auto"/>
            <w:left w:val="none" w:sz="0" w:space="0" w:color="auto"/>
            <w:bottom w:val="none" w:sz="0" w:space="0" w:color="auto"/>
            <w:right w:val="none" w:sz="0" w:space="0" w:color="auto"/>
          </w:divBdr>
        </w:div>
        <w:div w:id="463695135">
          <w:marLeft w:val="0"/>
          <w:marRight w:val="0"/>
          <w:marTop w:val="0"/>
          <w:marBottom w:val="0"/>
          <w:divBdr>
            <w:top w:val="none" w:sz="0" w:space="0" w:color="auto"/>
            <w:left w:val="none" w:sz="0" w:space="0" w:color="auto"/>
            <w:bottom w:val="none" w:sz="0" w:space="0" w:color="auto"/>
            <w:right w:val="none" w:sz="0" w:space="0" w:color="auto"/>
          </w:divBdr>
        </w:div>
        <w:div w:id="478689169">
          <w:marLeft w:val="0"/>
          <w:marRight w:val="0"/>
          <w:marTop w:val="0"/>
          <w:marBottom w:val="0"/>
          <w:divBdr>
            <w:top w:val="none" w:sz="0" w:space="0" w:color="auto"/>
            <w:left w:val="none" w:sz="0" w:space="0" w:color="auto"/>
            <w:bottom w:val="none" w:sz="0" w:space="0" w:color="auto"/>
            <w:right w:val="none" w:sz="0" w:space="0" w:color="auto"/>
          </w:divBdr>
        </w:div>
        <w:div w:id="515191983">
          <w:marLeft w:val="0"/>
          <w:marRight w:val="0"/>
          <w:marTop w:val="0"/>
          <w:marBottom w:val="0"/>
          <w:divBdr>
            <w:top w:val="none" w:sz="0" w:space="0" w:color="auto"/>
            <w:left w:val="none" w:sz="0" w:space="0" w:color="auto"/>
            <w:bottom w:val="none" w:sz="0" w:space="0" w:color="auto"/>
            <w:right w:val="none" w:sz="0" w:space="0" w:color="auto"/>
          </w:divBdr>
        </w:div>
        <w:div w:id="518203833">
          <w:marLeft w:val="0"/>
          <w:marRight w:val="0"/>
          <w:marTop w:val="0"/>
          <w:marBottom w:val="0"/>
          <w:divBdr>
            <w:top w:val="none" w:sz="0" w:space="0" w:color="auto"/>
            <w:left w:val="none" w:sz="0" w:space="0" w:color="auto"/>
            <w:bottom w:val="none" w:sz="0" w:space="0" w:color="auto"/>
            <w:right w:val="none" w:sz="0" w:space="0" w:color="auto"/>
          </w:divBdr>
        </w:div>
        <w:div w:id="522132540">
          <w:marLeft w:val="0"/>
          <w:marRight w:val="0"/>
          <w:marTop w:val="0"/>
          <w:marBottom w:val="0"/>
          <w:divBdr>
            <w:top w:val="none" w:sz="0" w:space="0" w:color="auto"/>
            <w:left w:val="none" w:sz="0" w:space="0" w:color="auto"/>
            <w:bottom w:val="none" w:sz="0" w:space="0" w:color="auto"/>
            <w:right w:val="none" w:sz="0" w:space="0" w:color="auto"/>
          </w:divBdr>
        </w:div>
        <w:div w:id="540288125">
          <w:marLeft w:val="0"/>
          <w:marRight w:val="0"/>
          <w:marTop w:val="0"/>
          <w:marBottom w:val="0"/>
          <w:divBdr>
            <w:top w:val="none" w:sz="0" w:space="0" w:color="auto"/>
            <w:left w:val="none" w:sz="0" w:space="0" w:color="auto"/>
            <w:bottom w:val="none" w:sz="0" w:space="0" w:color="auto"/>
            <w:right w:val="none" w:sz="0" w:space="0" w:color="auto"/>
          </w:divBdr>
        </w:div>
        <w:div w:id="590898466">
          <w:marLeft w:val="0"/>
          <w:marRight w:val="0"/>
          <w:marTop w:val="0"/>
          <w:marBottom w:val="0"/>
          <w:divBdr>
            <w:top w:val="none" w:sz="0" w:space="0" w:color="auto"/>
            <w:left w:val="none" w:sz="0" w:space="0" w:color="auto"/>
            <w:bottom w:val="none" w:sz="0" w:space="0" w:color="auto"/>
            <w:right w:val="none" w:sz="0" w:space="0" w:color="auto"/>
          </w:divBdr>
        </w:div>
        <w:div w:id="630283741">
          <w:marLeft w:val="0"/>
          <w:marRight w:val="0"/>
          <w:marTop w:val="0"/>
          <w:marBottom w:val="0"/>
          <w:divBdr>
            <w:top w:val="none" w:sz="0" w:space="0" w:color="auto"/>
            <w:left w:val="none" w:sz="0" w:space="0" w:color="auto"/>
            <w:bottom w:val="none" w:sz="0" w:space="0" w:color="auto"/>
            <w:right w:val="none" w:sz="0" w:space="0" w:color="auto"/>
          </w:divBdr>
        </w:div>
        <w:div w:id="634990258">
          <w:marLeft w:val="0"/>
          <w:marRight w:val="0"/>
          <w:marTop w:val="0"/>
          <w:marBottom w:val="0"/>
          <w:divBdr>
            <w:top w:val="none" w:sz="0" w:space="0" w:color="auto"/>
            <w:left w:val="none" w:sz="0" w:space="0" w:color="auto"/>
            <w:bottom w:val="none" w:sz="0" w:space="0" w:color="auto"/>
            <w:right w:val="none" w:sz="0" w:space="0" w:color="auto"/>
          </w:divBdr>
        </w:div>
        <w:div w:id="645549957">
          <w:marLeft w:val="0"/>
          <w:marRight w:val="0"/>
          <w:marTop w:val="0"/>
          <w:marBottom w:val="0"/>
          <w:divBdr>
            <w:top w:val="none" w:sz="0" w:space="0" w:color="auto"/>
            <w:left w:val="none" w:sz="0" w:space="0" w:color="auto"/>
            <w:bottom w:val="none" w:sz="0" w:space="0" w:color="auto"/>
            <w:right w:val="none" w:sz="0" w:space="0" w:color="auto"/>
          </w:divBdr>
        </w:div>
        <w:div w:id="653682060">
          <w:marLeft w:val="0"/>
          <w:marRight w:val="0"/>
          <w:marTop w:val="0"/>
          <w:marBottom w:val="0"/>
          <w:divBdr>
            <w:top w:val="none" w:sz="0" w:space="0" w:color="auto"/>
            <w:left w:val="none" w:sz="0" w:space="0" w:color="auto"/>
            <w:bottom w:val="none" w:sz="0" w:space="0" w:color="auto"/>
            <w:right w:val="none" w:sz="0" w:space="0" w:color="auto"/>
          </w:divBdr>
        </w:div>
        <w:div w:id="665288258">
          <w:marLeft w:val="0"/>
          <w:marRight w:val="0"/>
          <w:marTop w:val="0"/>
          <w:marBottom w:val="0"/>
          <w:divBdr>
            <w:top w:val="none" w:sz="0" w:space="0" w:color="auto"/>
            <w:left w:val="none" w:sz="0" w:space="0" w:color="auto"/>
            <w:bottom w:val="none" w:sz="0" w:space="0" w:color="auto"/>
            <w:right w:val="none" w:sz="0" w:space="0" w:color="auto"/>
          </w:divBdr>
        </w:div>
        <w:div w:id="665549362">
          <w:marLeft w:val="0"/>
          <w:marRight w:val="0"/>
          <w:marTop w:val="0"/>
          <w:marBottom w:val="0"/>
          <w:divBdr>
            <w:top w:val="none" w:sz="0" w:space="0" w:color="auto"/>
            <w:left w:val="none" w:sz="0" w:space="0" w:color="auto"/>
            <w:bottom w:val="none" w:sz="0" w:space="0" w:color="auto"/>
            <w:right w:val="none" w:sz="0" w:space="0" w:color="auto"/>
          </w:divBdr>
        </w:div>
        <w:div w:id="667637815">
          <w:marLeft w:val="0"/>
          <w:marRight w:val="0"/>
          <w:marTop w:val="0"/>
          <w:marBottom w:val="0"/>
          <w:divBdr>
            <w:top w:val="none" w:sz="0" w:space="0" w:color="auto"/>
            <w:left w:val="none" w:sz="0" w:space="0" w:color="auto"/>
            <w:bottom w:val="none" w:sz="0" w:space="0" w:color="auto"/>
            <w:right w:val="none" w:sz="0" w:space="0" w:color="auto"/>
          </w:divBdr>
        </w:div>
        <w:div w:id="686445114">
          <w:marLeft w:val="0"/>
          <w:marRight w:val="0"/>
          <w:marTop w:val="0"/>
          <w:marBottom w:val="0"/>
          <w:divBdr>
            <w:top w:val="none" w:sz="0" w:space="0" w:color="auto"/>
            <w:left w:val="none" w:sz="0" w:space="0" w:color="auto"/>
            <w:bottom w:val="none" w:sz="0" w:space="0" w:color="auto"/>
            <w:right w:val="none" w:sz="0" w:space="0" w:color="auto"/>
          </w:divBdr>
        </w:div>
        <w:div w:id="689255384">
          <w:marLeft w:val="0"/>
          <w:marRight w:val="0"/>
          <w:marTop w:val="0"/>
          <w:marBottom w:val="0"/>
          <w:divBdr>
            <w:top w:val="none" w:sz="0" w:space="0" w:color="auto"/>
            <w:left w:val="none" w:sz="0" w:space="0" w:color="auto"/>
            <w:bottom w:val="none" w:sz="0" w:space="0" w:color="auto"/>
            <w:right w:val="none" w:sz="0" w:space="0" w:color="auto"/>
          </w:divBdr>
        </w:div>
        <w:div w:id="693961469">
          <w:marLeft w:val="0"/>
          <w:marRight w:val="0"/>
          <w:marTop w:val="0"/>
          <w:marBottom w:val="0"/>
          <w:divBdr>
            <w:top w:val="none" w:sz="0" w:space="0" w:color="auto"/>
            <w:left w:val="none" w:sz="0" w:space="0" w:color="auto"/>
            <w:bottom w:val="none" w:sz="0" w:space="0" w:color="auto"/>
            <w:right w:val="none" w:sz="0" w:space="0" w:color="auto"/>
          </w:divBdr>
        </w:div>
        <w:div w:id="700741692">
          <w:marLeft w:val="0"/>
          <w:marRight w:val="0"/>
          <w:marTop w:val="0"/>
          <w:marBottom w:val="0"/>
          <w:divBdr>
            <w:top w:val="none" w:sz="0" w:space="0" w:color="auto"/>
            <w:left w:val="none" w:sz="0" w:space="0" w:color="auto"/>
            <w:bottom w:val="none" w:sz="0" w:space="0" w:color="auto"/>
            <w:right w:val="none" w:sz="0" w:space="0" w:color="auto"/>
          </w:divBdr>
        </w:div>
        <w:div w:id="701591163">
          <w:marLeft w:val="0"/>
          <w:marRight w:val="0"/>
          <w:marTop w:val="0"/>
          <w:marBottom w:val="0"/>
          <w:divBdr>
            <w:top w:val="none" w:sz="0" w:space="0" w:color="auto"/>
            <w:left w:val="none" w:sz="0" w:space="0" w:color="auto"/>
            <w:bottom w:val="none" w:sz="0" w:space="0" w:color="auto"/>
            <w:right w:val="none" w:sz="0" w:space="0" w:color="auto"/>
          </w:divBdr>
        </w:div>
        <w:div w:id="710113383">
          <w:marLeft w:val="0"/>
          <w:marRight w:val="0"/>
          <w:marTop w:val="0"/>
          <w:marBottom w:val="0"/>
          <w:divBdr>
            <w:top w:val="none" w:sz="0" w:space="0" w:color="auto"/>
            <w:left w:val="none" w:sz="0" w:space="0" w:color="auto"/>
            <w:bottom w:val="none" w:sz="0" w:space="0" w:color="auto"/>
            <w:right w:val="none" w:sz="0" w:space="0" w:color="auto"/>
          </w:divBdr>
        </w:div>
        <w:div w:id="710567671">
          <w:marLeft w:val="0"/>
          <w:marRight w:val="0"/>
          <w:marTop w:val="0"/>
          <w:marBottom w:val="0"/>
          <w:divBdr>
            <w:top w:val="none" w:sz="0" w:space="0" w:color="auto"/>
            <w:left w:val="none" w:sz="0" w:space="0" w:color="auto"/>
            <w:bottom w:val="none" w:sz="0" w:space="0" w:color="auto"/>
            <w:right w:val="none" w:sz="0" w:space="0" w:color="auto"/>
          </w:divBdr>
        </w:div>
        <w:div w:id="738985730">
          <w:marLeft w:val="0"/>
          <w:marRight w:val="0"/>
          <w:marTop w:val="0"/>
          <w:marBottom w:val="0"/>
          <w:divBdr>
            <w:top w:val="none" w:sz="0" w:space="0" w:color="auto"/>
            <w:left w:val="none" w:sz="0" w:space="0" w:color="auto"/>
            <w:bottom w:val="none" w:sz="0" w:space="0" w:color="auto"/>
            <w:right w:val="none" w:sz="0" w:space="0" w:color="auto"/>
          </w:divBdr>
        </w:div>
        <w:div w:id="759565317">
          <w:marLeft w:val="0"/>
          <w:marRight w:val="0"/>
          <w:marTop w:val="0"/>
          <w:marBottom w:val="0"/>
          <w:divBdr>
            <w:top w:val="none" w:sz="0" w:space="0" w:color="auto"/>
            <w:left w:val="none" w:sz="0" w:space="0" w:color="auto"/>
            <w:bottom w:val="none" w:sz="0" w:space="0" w:color="auto"/>
            <w:right w:val="none" w:sz="0" w:space="0" w:color="auto"/>
          </w:divBdr>
        </w:div>
        <w:div w:id="779498223">
          <w:marLeft w:val="0"/>
          <w:marRight w:val="0"/>
          <w:marTop w:val="0"/>
          <w:marBottom w:val="0"/>
          <w:divBdr>
            <w:top w:val="none" w:sz="0" w:space="0" w:color="auto"/>
            <w:left w:val="none" w:sz="0" w:space="0" w:color="auto"/>
            <w:bottom w:val="none" w:sz="0" w:space="0" w:color="auto"/>
            <w:right w:val="none" w:sz="0" w:space="0" w:color="auto"/>
          </w:divBdr>
        </w:div>
        <w:div w:id="783310506">
          <w:marLeft w:val="0"/>
          <w:marRight w:val="0"/>
          <w:marTop w:val="0"/>
          <w:marBottom w:val="0"/>
          <w:divBdr>
            <w:top w:val="none" w:sz="0" w:space="0" w:color="auto"/>
            <w:left w:val="none" w:sz="0" w:space="0" w:color="auto"/>
            <w:bottom w:val="none" w:sz="0" w:space="0" w:color="auto"/>
            <w:right w:val="none" w:sz="0" w:space="0" w:color="auto"/>
          </w:divBdr>
        </w:div>
        <w:div w:id="803081683">
          <w:marLeft w:val="0"/>
          <w:marRight w:val="0"/>
          <w:marTop w:val="0"/>
          <w:marBottom w:val="0"/>
          <w:divBdr>
            <w:top w:val="none" w:sz="0" w:space="0" w:color="auto"/>
            <w:left w:val="none" w:sz="0" w:space="0" w:color="auto"/>
            <w:bottom w:val="none" w:sz="0" w:space="0" w:color="auto"/>
            <w:right w:val="none" w:sz="0" w:space="0" w:color="auto"/>
          </w:divBdr>
        </w:div>
        <w:div w:id="806048447">
          <w:marLeft w:val="0"/>
          <w:marRight w:val="0"/>
          <w:marTop w:val="0"/>
          <w:marBottom w:val="0"/>
          <w:divBdr>
            <w:top w:val="none" w:sz="0" w:space="0" w:color="auto"/>
            <w:left w:val="none" w:sz="0" w:space="0" w:color="auto"/>
            <w:bottom w:val="none" w:sz="0" w:space="0" w:color="auto"/>
            <w:right w:val="none" w:sz="0" w:space="0" w:color="auto"/>
          </w:divBdr>
        </w:div>
        <w:div w:id="807087168">
          <w:marLeft w:val="0"/>
          <w:marRight w:val="0"/>
          <w:marTop w:val="0"/>
          <w:marBottom w:val="0"/>
          <w:divBdr>
            <w:top w:val="none" w:sz="0" w:space="0" w:color="auto"/>
            <w:left w:val="none" w:sz="0" w:space="0" w:color="auto"/>
            <w:bottom w:val="none" w:sz="0" w:space="0" w:color="auto"/>
            <w:right w:val="none" w:sz="0" w:space="0" w:color="auto"/>
          </w:divBdr>
        </w:div>
        <w:div w:id="836649426">
          <w:marLeft w:val="0"/>
          <w:marRight w:val="0"/>
          <w:marTop w:val="0"/>
          <w:marBottom w:val="0"/>
          <w:divBdr>
            <w:top w:val="none" w:sz="0" w:space="0" w:color="auto"/>
            <w:left w:val="none" w:sz="0" w:space="0" w:color="auto"/>
            <w:bottom w:val="none" w:sz="0" w:space="0" w:color="auto"/>
            <w:right w:val="none" w:sz="0" w:space="0" w:color="auto"/>
          </w:divBdr>
        </w:div>
        <w:div w:id="843789580">
          <w:marLeft w:val="0"/>
          <w:marRight w:val="0"/>
          <w:marTop w:val="0"/>
          <w:marBottom w:val="0"/>
          <w:divBdr>
            <w:top w:val="none" w:sz="0" w:space="0" w:color="auto"/>
            <w:left w:val="none" w:sz="0" w:space="0" w:color="auto"/>
            <w:bottom w:val="none" w:sz="0" w:space="0" w:color="auto"/>
            <w:right w:val="none" w:sz="0" w:space="0" w:color="auto"/>
          </w:divBdr>
        </w:div>
        <w:div w:id="872958108">
          <w:marLeft w:val="0"/>
          <w:marRight w:val="0"/>
          <w:marTop w:val="0"/>
          <w:marBottom w:val="0"/>
          <w:divBdr>
            <w:top w:val="none" w:sz="0" w:space="0" w:color="auto"/>
            <w:left w:val="none" w:sz="0" w:space="0" w:color="auto"/>
            <w:bottom w:val="none" w:sz="0" w:space="0" w:color="auto"/>
            <w:right w:val="none" w:sz="0" w:space="0" w:color="auto"/>
          </w:divBdr>
        </w:div>
        <w:div w:id="886843138">
          <w:marLeft w:val="0"/>
          <w:marRight w:val="0"/>
          <w:marTop w:val="0"/>
          <w:marBottom w:val="0"/>
          <w:divBdr>
            <w:top w:val="none" w:sz="0" w:space="0" w:color="auto"/>
            <w:left w:val="none" w:sz="0" w:space="0" w:color="auto"/>
            <w:bottom w:val="none" w:sz="0" w:space="0" w:color="auto"/>
            <w:right w:val="none" w:sz="0" w:space="0" w:color="auto"/>
          </w:divBdr>
        </w:div>
        <w:div w:id="913587785">
          <w:marLeft w:val="0"/>
          <w:marRight w:val="0"/>
          <w:marTop w:val="0"/>
          <w:marBottom w:val="0"/>
          <w:divBdr>
            <w:top w:val="none" w:sz="0" w:space="0" w:color="auto"/>
            <w:left w:val="none" w:sz="0" w:space="0" w:color="auto"/>
            <w:bottom w:val="none" w:sz="0" w:space="0" w:color="auto"/>
            <w:right w:val="none" w:sz="0" w:space="0" w:color="auto"/>
          </w:divBdr>
        </w:div>
        <w:div w:id="917783537">
          <w:marLeft w:val="0"/>
          <w:marRight w:val="0"/>
          <w:marTop w:val="0"/>
          <w:marBottom w:val="0"/>
          <w:divBdr>
            <w:top w:val="none" w:sz="0" w:space="0" w:color="auto"/>
            <w:left w:val="none" w:sz="0" w:space="0" w:color="auto"/>
            <w:bottom w:val="none" w:sz="0" w:space="0" w:color="auto"/>
            <w:right w:val="none" w:sz="0" w:space="0" w:color="auto"/>
          </w:divBdr>
        </w:div>
        <w:div w:id="918103678">
          <w:marLeft w:val="0"/>
          <w:marRight w:val="0"/>
          <w:marTop w:val="0"/>
          <w:marBottom w:val="0"/>
          <w:divBdr>
            <w:top w:val="none" w:sz="0" w:space="0" w:color="auto"/>
            <w:left w:val="none" w:sz="0" w:space="0" w:color="auto"/>
            <w:bottom w:val="none" w:sz="0" w:space="0" w:color="auto"/>
            <w:right w:val="none" w:sz="0" w:space="0" w:color="auto"/>
          </w:divBdr>
          <w:divsChild>
            <w:div w:id="782067853">
              <w:marLeft w:val="0"/>
              <w:marRight w:val="0"/>
              <w:marTop w:val="0"/>
              <w:marBottom w:val="0"/>
              <w:divBdr>
                <w:top w:val="none" w:sz="0" w:space="0" w:color="auto"/>
                <w:left w:val="none" w:sz="0" w:space="0" w:color="auto"/>
                <w:bottom w:val="none" w:sz="0" w:space="0" w:color="auto"/>
                <w:right w:val="none" w:sz="0" w:space="0" w:color="auto"/>
              </w:divBdr>
            </w:div>
            <w:div w:id="2147354099">
              <w:marLeft w:val="0"/>
              <w:marRight w:val="0"/>
              <w:marTop w:val="0"/>
              <w:marBottom w:val="0"/>
              <w:divBdr>
                <w:top w:val="none" w:sz="0" w:space="0" w:color="auto"/>
                <w:left w:val="none" w:sz="0" w:space="0" w:color="auto"/>
                <w:bottom w:val="none" w:sz="0" w:space="0" w:color="auto"/>
                <w:right w:val="none" w:sz="0" w:space="0" w:color="auto"/>
              </w:divBdr>
            </w:div>
          </w:divsChild>
        </w:div>
        <w:div w:id="931084644">
          <w:marLeft w:val="0"/>
          <w:marRight w:val="0"/>
          <w:marTop w:val="0"/>
          <w:marBottom w:val="0"/>
          <w:divBdr>
            <w:top w:val="none" w:sz="0" w:space="0" w:color="auto"/>
            <w:left w:val="none" w:sz="0" w:space="0" w:color="auto"/>
            <w:bottom w:val="none" w:sz="0" w:space="0" w:color="auto"/>
            <w:right w:val="none" w:sz="0" w:space="0" w:color="auto"/>
          </w:divBdr>
        </w:div>
        <w:div w:id="939021459">
          <w:marLeft w:val="0"/>
          <w:marRight w:val="0"/>
          <w:marTop w:val="0"/>
          <w:marBottom w:val="0"/>
          <w:divBdr>
            <w:top w:val="none" w:sz="0" w:space="0" w:color="auto"/>
            <w:left w:val="none" w:sz="0" w:space="0" w:color="auto"/>
            <w:bottom w:val="none" w:sz="0" w:space="0" w:color="auto"/>
            <w:right w:val="none" w:sz="0" w:space="0" w:color="auto"/>
          </w:divBdr>
        </w:div>
        <w:div w:id="947617627">
          <w:marLeft w:val="0"/>
          <w:marRight w:val="0"/>
          <w:marTop w:val="0"/>
          <w:marBottom w:val="0"/>
          <w:divBdr>
            <w:top w:val="none" w:sz="0" w:space="0" w:color="auto"/>
            <w:left w:val="none" w:sz="0" w:space="0" w:color="auto"/>
            <w:bottom w:val="none" w:sz="0" w:space="0" w:color="auto"/>
            <w:right w:val="none" w:sz="0" w:space="0" w:color="auto"/>
          </w:divBdr>
        </w:div>
        <w:div w:id="969672054">
          <w:marLeft w:val="0"/>
          <w:marRight w:val="0"/>
          <w:marTop w:val="0"/>
          <w:marBottom w:val="0"/>
          <w:divBdr>
            <w:top w:val="none" w:sz="0" w:space="0" w:color="auto"/>
            <w:left w:val="none" w:sz="0" w:space="0" w:color="auto"/>
            <w:bottom w:val="none" w:sz="0" w:space="0" w:color="auto"/>
            <w:right w:val="none" w:sz="0" w:space="0" w:color="auto"/>
          </w:divBdr>
        </w:div>
        <w:div w:id="978192547">
          <w:marLeft w:val="0"/>
          <w:marRight w:val="0"/>
          <w:marTop w:val="0"/>
          <w:marBottom w:val="0"/>
          <w:divBdr>
            <w:top w:val="none" w:sz="0" w:space="0" w:color="auto"/>
            <w:left w:val="none" w:sz="0" w:space="0" w:color="auto"/>
            <w:bottom w:val="none" w:sz="0" w:space="0" w:color="auto"/>
            <w:right w:val="none" w:sz="0" w:space="0" w:color="auto"/>
          </w:divBdr>
        </w:div>
        <w:div w:id="994720181">
          <w:marLeft w:val="0"/>
          <w:marRight w:val="0"/>
          <w:marTop w:val="0"/>
          <w:marBottom w:val="0"/>
          <w:divBdr>
            <w:top w:val="none" w:sz="0" w:space="0" w:color="auto"/>
            <w:left w:val="none" w:sz="0" w:space="0" w:color="auto"/>
            <w:bottom w:val="none" w:sz="0" w:space="0" w:color="auto"/>
            <w:right w:val="none" w:sz="0" w:space="0" w:color="auto"/>
          </w:divBdr>
        </w:div>
        <w:div w:id="995449628">
          <w:marLeft w:val="0"/>
          <w:marRight w:val="0"/>
          <w:marTop w:val="0"/>
          <w:marBottom w:val="0"/>
          <w:divBdr>
            <w:top w:val="none" w:sz="0" w:space="0" w:color="auto"/>
            <w:left w:val="none" w:sz="0" w:space="0" w:color="auto"/>
            <w:bottom w:val="none" w:sz="0" w:space="0" w:color="auto"/>
            <w:right w:val="none" w:sz="0" w:space="0" w:color="auto"/>
          </w:divBdr>
        </w:div>
        <w:div w:id="998382273">
          <w:marLeft w:val="0"/>
          <w:marRight w:val="0"/>
          <w:marTop w:val="0"/>
          <w:marBottom w:val="0"/>
          <w:divBdr>
            <w:top w:val="none" w:sz="0" w:space="0" w:color="auto"/>
            <w:left w:val="none" w:sz="0" w:space="0" w:color="auto"/>
            <w:bottom w:val="none" w:sz="0" w:space="0" w:color="auto"/>
            <w:right w:val="none" w:sz="0" w:space="0" w:color="auto"/>
          </w:divBdr>
        </w:div>
        <w:div w:id="1001198406">
          <w:marLeft w:val="0"/>
          <w:marRight w:val="0"/>
          <w:marTop w:val="0"/>
          <w:marBottom w:val="0"/>
          <w:divBdr>
            <w:top w:val="none" w:sz="0" w:space="0" w:color="auto"/>
            <w:left w:val="none" w:sz="0" w:space="0" w:color="auto"/>
            <w:bottom w:val="none" w:sz="0" w:space="0" w:color="auto"/>
            <w:right w:val="none" w:sz="0" w:space="0" w:color="auto"/>
          </w:divBdr>
        </w:div>
        <w:div w:id="1014919930">
          <w:marLeft w:val="0"/>
          <w:marRight w:val="0"/>
          <w:marTop w:val="0"/>
          <w:marBottom w:val="0"/>
          <w:divBdr>
            <w:top w:val="none" w:sz="0" w:space="0" w:color="auto"/>
            <w:left w:val="none" w:sz="0" w:space="0" w:color="auto"/>
            <w:bottom w:val="none" w:sz="0" w:space="0" w:color="auto"/>
            <w:right w:val="none" w:sz="0" w:space="0" w:color="auto"/>
          </w:divBdr>
        </w:div>
        <w:div w:id="1015964886">
          <w:marLeft w:val="0"/>
          <w:marRight w:val="0"/>
          <w:marTop w:val="0"/>
          <w:marBottom w:val="0"/>
          <w:divBdr>
            <w:top w:val="none" w:sz="0" w:space="0" w:color="auto"/>
            <w:left w:val="none" w:sz="0" w:space="0" w:color="auto"/>
            <w:bottom w:val="none" w:sz="0" w:space="0" w:color="auto"/>
            <w:right w:val="none" w:sz="0" w:space="0" w:color="auto"/>
          </w:divBdr>
        </w:div>
        <w:div w:id="1021398672">
          <w:marLeft w:val="0"/>
          <w:marRight w:val="0"/>
          <w:marTop w:val="0"/>
          <w:marBottom w:val="0"/>
          <w:divBdr>
            <w:top w:val="none" w:sz="0" w:space="0" w:color="auto"/>
            <w:left w:val="none" w:sz="0" w:space="0" w:color="auto"/>
            <w:bottom w:val="none" w:sz="0" w:space="0" w:color="auto"/>
            <w:right w:val="none" w:sz="0" w:space="0" w:color="auto"/>
          </w:divBdr>
        </w:div>
        <w:div w:id="1031340562">
          <w:marLeft w:val="0"/>
          <w:marRight w:val="0"/>
          <w:marTop w:val="0"/>
          <w:marBottom w:val="0"/>
          <w:divBdr>
            <w:top w:val="none" w:sz="0" w:space="0" w:color="auto"/>
            <w:left w:val="none" w:sz="0" w:space="0" w:color="auto"/>
            <w:bottom w:val="none" w:sz="0" w:space="0" w:color="auto"/>
            <w:right w:val="none" w:sz="0" w:space="0" w:color="auto"/>
          </w:divBdr>
        </w:div>
        <w:div w:id="1033071752">
          <w:marLeft w:val="0"/>
          <w:marRight w:val="0"/>
          <w:marTop w:val="0"/>
          <w:marBottom w:val="0"/>
          <w:divBdr>
            <w:top w:val="none" w:sz="0" w:space="0" w:color="auto"/>
            <w:left w:val="none" w:sz="0" w:space="0" w:color="auto"/>
            <w:bottom w:val="none" w:sz="0" w:space="0" w:color="auto"/>
            <w:right w:val="none" w:sz="0" w:space="0" w:color="auto"/>
          </w:divBdr>
        </w:div>
        <w:div w:id="1042905470">
          <w:marLeft w:val="0"/>
          <w:marRight w:val="0"/>
          <w:marTop w:val="0"/>
          <w:marBottom w:val="0"/>
          <w:divBdr>
            <w:top w:val="none" w:sz="0" w:space="0" w:color="auto"/>
            <w:left w:val="none" w:sz="0" w:space="0" w:color="auto"/>
            <w:bottom w:val="none" w:sz="0" w:space="0" w:color="auto"/>
            <w:right w:val="none" w:sz="0" w:space="0" w:color="auto"/>
          </w:divBdr>
        </w:div>
        <w:div w:id="1054701611">
          <w:marLeft w:val="0"/>
          <w:marRight w:val="0"/>
          <w:marTop w:val="0"/>
          <w:marBottom w:val="0"/>
          <w:divBdr>
            <w:top w:val="none" w:sz="0" w:space="0" w:color="auto"/>
            <w:left w:val="none" w:sz="0" w:space="0" w:color="auto"/>
            <w:bottom w:val="none" w:sz="0" w:space="0" w:color="auto"/>
            <w:right w:val="none" w:sz="0" w:space="0" w:color="auto"/>
          </w:divBdr>
        </w:div>
        <w:div w:id="1077870677">
          <w:marLeft w:val="0"/>
          <w:marRight w:val="0"/>
          <w:marTop w:val="0"/>
          <w:marBottom w:val="0"/>
          <w:divBdr>
            <w:top w:val="none" w:sz="0" w:space="0" w:color="auto"/>
            <w:left w:val="none" w:sz="0" w:space="0" w:color="auto"/>
            <w:bottom w:val="none" w:sz="0" w:space="0" w:color="auto"/>
            <w:right w:val="none" w:sz="0" w:space="0" w:color="auto"/>
          </w:divBdr>
        </w:div>
        <w:div w:id="1092894638">
          <w:marLeft w:val="0"/>
          <w:marRight w:val="0"/>
          <w:marTop w:val="0"/>
          <w:marBottom w:val="0"/>
          <w:divBdr>
            <w:top w:val="none" w:sz="0" w:space="0" w:color="auto"/>
            <w:left w:val="none" w:sz="0" w:space="0" w:color="auto"/>
            <w:bottom w:val="none" w:sz="0" w:space="0" w:color="auto"/>
            <w:right w:val="none" w:sz="0" w:space="0" w:color="auto"/>
          </w:divBdr>
        </w:div>
        <w:div w:id="1099563221">
          <w:marLeft w:val="0"/>
          <w:marRight w:val="0"/>
          <w:marTop w:val="0"/>
          <w:marBottom w:val="0"/>
          <w:divBdr>
            <w:top w:val="none" w:sz="0" w:space="0" w:color="auto"/>
            <w:left w:val="none" w:sz="0" w:space="0" w:color="auto"/>
            <w:bottom w:val="none" w:sz="0" w:space="0" w:color="auto"/>
            <w:right w:val="none" w:sz="0" w:space="0" w:color="auto"/>
          </w:divBdr>
        </w:div>
        <w:div w:id="1108694626">
          <w:marLeft w:val="0"/>
          <w:marRight w:val="0"/>
          <w:marTop w:val="0"/>
          <w:marBottom w:val="0"/>
          <w:divBdr>
            <w:top w:val="none" w:sz="0" w:space="0" w:color="auto"/>
            <w:left w:val="none" w:sz="0" w:space="0" w:color="auto"/>
            <w:bottom w:val="none" w:sz="0" w:space="0" w:color="auto"/>
            <w:right w:val="none" w:sz="0" w:space="0" w:color="auto"/>
          </w:divBdr>
        </w:div>
        <w:div w:id="1127625002">
          <w:marLeft w:val="0"/>
          <w:marRight w:val="0"/>
          <w:marTop w:val="0"/>
          <w:marBottom w:val="0"/>
          <w:divBdr>
            <w:top w:val="none" w:sz="0" w:space="0" w:color="auto"/>
            <w:left w:val="none" w:sz="0" w:space="0" w:color="auto"/>
            <w:bottom w:val="none" w:sz="0" w:space="0" w:color="auto"/>
            <w:right w:val="none" w:sz="0" w:space="0" w:color="auto"/>
          </w:divBdr>
        </w:div>
        <w:div w:id="1162425280">
          <w:marLeft w:val="0"/>
          <w:marRight w:val="0"/>
          <w:marTop w:val="0"/>
          <w:marBottom w:val="0"/>
          <w:divBdr>
            <w:top w:val="none" w:sz="0" w:space="0" w:color="auto"/>
            <w:left w:val="none" w:sz="0" w:space="0" w:color="auto"/>
            <w:bottom w:val="none" w:sz="0" w:space="0" w:color="auto"/>
            <w:right w:val="none" w:sz="0" w:space="0" w:color="auto"/>
          </w:divBdr>
        </w:div>
        <w:div w:id="1186021947">
          <w:marLeft w:val="0"/>
          <w:marRight w:val="0"/>
          <w:marTop w:val="0"/>
          <w:marBottom w:val="0"/>
          <w:divBdr>
            <w:top w:val="none" w:sz="0" w:space="0" w:color="auto"/>
            <w:left w:val="none" w:sz="0" w:space="0" w:color="auto"/>
            <w:bottom w:val="none" w:sz="0" w:space="0" w:color="auto"/>
            <w:right w:val="none" w:sz="0" w:space="0" w:color="auto"/>
          </w:divBdr>
        </w:div>
        <w:div w:id="1200169070">
          <w:marLeft w:val="0"/>
          <w:marRight w:val="0"/>
          <w:marTop w:val="0"/>
          <w:marBottom w:val="0"/>
          <w:divBdr>
            <w:top w:val="none" w:sz="0" w:space="0" w:color="auto"/>
            <w:left w:val="none" w:sz="0" w:space="0" w:color="auto"/>
            <w:bottom w:val="none" w:sz="0" w:space="0" w:color="auto"/>
            <w:right w:val="none" w:sz="0" w:space="0" w:color="auto"/>
          </w:divBdr>
        </w:div>
        <w:div w:id="1201086170">
          <w:marLeft w:val="0"/>
          <w:marRight w:val="0"/>
          <w:marTop w:val="0"/>
          <w:marBottom w:val="0"/>
          <w:divBdr>
            <w:top w:val="none" w:sz="0" w:space="0" w:color="auto"/>
            <w:left w:val="none" w:sz="0" w:space="0" w:color="auto"/>
            <w:bottom w:val="none" w:sz="0" w:space="0" w:color="auto"/>
            <w:right w:val="none" w:sz="0" w:space="0" w:color="auto"/>
          </w:divBdr>
        </w:div>
        <w:div w:id="1201549528">
          <w:marLeft w:val="0"/>
          <w:marRight w:val="0"/>
          <w:marTop w:val="0"/>
          <w:marBottom w:val="0"/>
          <w:divBdr>
            <w:top w:val="none" w:sz="0" w:space="0" w:color="auto"/>
            <w:left w:val="none" w:sz="0" w:space="0" w:color="auto"/>
            <w:bottom w:val="none" w:sz="0" w:space="0" w:color="auto"/>
            <w:right w:val="none" w:sz="0" w:space="0" w:color="auto"/>
          </w:divBdr>
        </w:div>
        <w:div w:id="1202136383">
          <w:marLeft w:val="0"/>
          <w:marRight w:val="0"/>
          <w:marTop w:val="0"/>
          <w:marBottom w:val="0"/>
          <w:divBdr>
            <w:top w:val="none" w:sz="0" w:space="0" w:color="auto"/>
            <w:left w:val="none" w:sz="0" w:space="0" w:color="auto"/>
            <w:bottom w:val="none" w:sz="0" w:space="0" w:color="auto"/>
            <w:right w:val="none" w:sz="0" w:space="0" w:color="auto"/>
          </w:divBdr>
        </w:div>
        <w:div w:id="1204320170">
          <w:marLeft w:val="0"/>
          <w:marRight w:val="0"/>
          <w:marTop w:val="0"/>
          <w:marBottom w:val="0"/>
          <w:divBdr>
            <w:top w:val="none" w:sz="0" w:space="0" w:color="auto"/>
            <w:left w:val="none" w:sz="0" w:space="0" w:color="auto"/>
            <w:bottom w:val="none" w:sz="0" w:space="0" w:color="auto"/>
            <w:right w:val="none" w:sz="0" w:space="0" w:color="auto"/>
          </w:divBdr>
        </w:div>
        <w:div w:id="1236474852">
          <w:marLeft w:val="0"/>
          <w:marRight w:val="0"/>
          <w:marTop w:val="0"/>
          <w:marBottom w:val="0"/>
          <w:divBdr>
            <w:top w:val="none" w:sz="0" w:space="0" w:color="auto"/>
            <w:left w:val="none" w:sz="0" w:space="0" w:color="auto"/>
            <w:bottom w:val="none" w:sz="0" w:space="0" w:color="auto"/>
            <w:right w:val="none" w:sz="0" w:space="0" w:color="auto"/>
          </w:divBdr>
        </w:div>
        <w:div w:id="1249804059">
          <w:marLeft w:val="0"/>
          <w:marRight w:val="0"/>
          <w:marTop w:val="0"/>
          <w:marBottom w:val="0"/>
          <w:divBdr>
            <w:top w:val="none" w:sz="0" w:space="0" w:color="auto"/>
            <w:left w:val="none" w:sz="0" w:space="0" w:color="auto"/>
            <w:bottom w:val="none" w:sz="0" w:space="0" w:color="auto"/>
            <w:right w:val="none" w:sz="0" w:space="0" w:color="auto"/>
          </w:divBdr>
        </w:div>
        <w:div w:id="1259800364">
          <w:marLeft w:val="0"/>
          <w:marRight w:val="0"/>
          <w:marTop w:val="0"/>
          <w:marBottom w:val="0"/>
          <w:divBdr>
            <w:top w:val="none" w:sz="0" w:space="0" w:color="auto"/>
            <w:left w:val="none" w:sz="0" w:space="0" w:color="auto"/>
            <w:bottom w:val="none" w:sz="0" w:space="0" w:color="auto"/>
            <w:right w:val="none" w:sz="0" w:space="0" w:color="auto"/>
          </w:divBdr>
        </w:div>
        <w:div w:id="1263798631">
          <w:marLeft w:val="0"/>
          <w:marRight w:val="0"/>
          <w:marTop w:val="0"/>
          <w:marBottom w:val="0"/>
          <w:divBdr>
            <w:top w:val="none" w:sz="0" w:space="0" w:color="auto"/>
            <w:left w:val="none" w:sz="0" w:space="0" w:color="auto"/>
            <w:bottom w:val="none" w:sz="0" w:space="0" w:color="auto"/>
            <w:right w:val="none" w:sz="0" w:space="0" w:color="auto"/>
          </w:divBdr>
        </w:div>
        <w:div w:id="1283415307">
          <w:marLeft w:val="0"/>
          <w:marRight w:val="0"/>
          <w:marTop w:val="0"/>
          <w:marBottom w:val="0"/>
          <w:divBdr>
            <w:top w:val="none" w:sz="0" w:space="0" w:color="auto"/>
            <w:left w:val="none" w:sz="0" w:space="0" w:color="auto"/>
            <w:bottom w:val="none" w:sz="0" w:space="0" w:color="auto"/>
            <w:right w:val="none" w:sz="0" w:space="0" w:color="auto"/>
          </w:divBdr>
        </w:div>
        <w:div w:id="1295016596">
          <w:marLeft w:val="0"/>
          <w:marRight w:val="0"/>
          <w:marTop w:val="0"/>
          <w:marBottom w:val="0"/>
          <w:divBdr>
            <w:top w:val="none" w:sz="0" w:space="0" w:color="auto"/>
            <w:left w:val="none" w:sz="0" w:space="0" w:color="auto"/>
            <w:bottom w:val="none" w:sz="0" w:space="0" w:color="auto"/>
            <w:right w:val="none" w:sz="0" w:space="0" w:color="auto"/>
          </w:divBdr>
          <w:divsChild>
            <w:div w:id="136918192">
              <w:marLeft w:val="0"/>
              <w:marRight w:val="0"/>
              <w:marTop w:val="0"/>
              <w:marBottom w:val="0"/>
              <w:divBdr>
                <w:top w:val="none" w:sz="0" w:space="0" w:color="auto"/>
                <w:left w:val="none" w:sz="0" w:space="0" w:color="auto"/>
                <w:bottom w:val="none" w:sz="0" w:space="0" w:color="auto"/>
                <w:right w:val="none" w:sz="0" w:space="0" w:color="auto"/>
              </w:divBdr>
            </w:div>
            <w:div w:id="483621995">
              <w:marLeft w:val="0"/>
              <w:marRight w:val="0"/>
              <w:marTop w:val="0"/>
              <w:marBottom w:val="0"/>
              <w:divBdr>
                <w:top w:val="none" w:sz="0" w:space="0" w:color="auto"/>
                <w:left w:val="none" w:sz="0" w:space="0" w:color="auto"/>
                <w:bottom w:val="none" w:sz="0" w:space="0" w:color="auto"/>
                <w:right w:val="none" w:sz="0" w:space="0" w:color="auto"/>
              </w:divBdr>
            </w:div>
            <w:div w:id="691419214">
              <w:marLeft w:val="0"/>
              <w:marRight w:val="0"/>
              <w:marTop w:val="0"/>
              <w:marBottom w:val="0"/>
              <w:divBdr>
                <w:top w:val="none" w:sz="0" w:space="0" w:color="auto"/>
                <w:left w:val="none" w:sz="0" w:space="0" w:color="auto"/>
                <w:bottom w:val="none" w:sz="0" w:space="0" w:color="auto"/>
                <w:right w:val="none" w:sz="0" w:space="0" w:color="auto"/>
              </w:divBdr>
            </w:div>
            <w:div w:id="697046107">
              <w:marLeft w:val="0"/>
              <w:marRight w:val="0"/>
              <w:marTop w:val="0"/>
              <w:marBottom w:val="0"/>
              <w:divBdr>
                <w:top w:val="none" w:sz="0" w:space="0" w:color="auto"/>
                <w:left w:val="none" w:sz="0" w:space="0" w:color="auto"/>
                <w:bottom w:val="none" w:sz="0" w:space="0" w:color="auto"/>
                <w:right w:val="none" w:sz="0" w:space="0" w:color="auto"/>
              </w:divBdr>
            </w:div>
            <w:div w:id="1415274400">
              <w:marLeft w:val="0"/>
              <w:marRight w:val="0"/>
              <w:marTop w:val="0"/>
              <w:marBottom w:val="0"/>
              <w:divBdr>
                <w:top w:val="none" w:sz="0" w:space="0" w:color="auto"/>
                <w:left w:val="none" w:sz="0" w:space="0" w:color="auto"/>
                <w:bottom w:val="none" w:sz="0" w:space="0" w:color="auto"/>
                <w:right w:val="none" w:sz="0" w:space="0" w:color="auto"/>
              </w:divBdr>
            </w:div>
          </w:divsChild>
        </w:div>
        <w:div w:id="1323201274">
          <w:marLeft w:val="0"/>
          <w:marRight w:val="0"/>
          <w:marTop w:val="0"/>
          <w:marBottom w:val="0"/>
          <w:divBdr>
            <w:top w:val="none" w:sz="0" w:space="0" w:color="auto"/>
            <w:left w:val="none" w:sz="0" w:space="0" w:color="auto"/>
            <w:bottom w:val="none" w:sz="0" w:space="0" w:color="auto"/>
            <w:right w:val="none" w:sz="0" w:space="0" w:color="auto"/>
          </w:divBdr>
        </w:div>
        <w:div w:id="1330907514">
          <w:marLeft w:val="0"/>
          <w:marRight w:val="0"/>
          <w:marTop w:val="0"/>
          <w:marBottom w:val="0"/>
          <w:divBdr>
            <w:top w:val="none" w:sz="0" w:space="0" w:color="auto"/>
            <w:left w:val="none" w:sz="0" w:space="0" w:color="auto"/>
            <w:bottom w:val="none" w:sz="0" w:space="0" w:color="auto"/>
            <w:right w:val="none" w:sz="0" w:space="0" w:color="auto"/>
          </w:divBdr>
        </w:div>
        <w:div w:id="1341393325">
          <w:marLeft w:val="0"/>
          <w:marRight w:val="0"/>
          <w:marTop w:val="0"/>
          <w:marBottom w:val="0"/>
          <w:divBdr>
            <w:top w:val="none" w:sz="0" w:space="0" w:color="auto"/>
            <w:left w:val="none" w:sz="0" w:space="0" w:color="auto"/>
            <w:bottom w:val="none" w:sz="0" w:space="0" w:color="auto"/>
            <w:right w:val="none" w:sz="0" w:space="0" w:color="auto"/>
          </w:divBdr>
        </w:div>
        <w:div w:id="1350793871">
          <w:marLeft w:val="0"/>
          <w:marRight w:val="0"/>
          <w:marTop w:val="0"/>
          <w:marBottom w:val="0"/>
          <w:divBdr>
            <w:top w:val="none" w:sz="0" w:space="0" w:color="auto"/>
            <w:left w:val="none" w:sz="0" w:space="0" w:color="auto"/>
            <w:bottom w:val="none" w:sz="0" w:space="0" w:color="auto"/>
            <w:right w:val="none" w:sz="0" w:space="0" w:color="auto"/>
          </w:divBdr>
        </w:div>
        <w:div w:id="1372536739">
          <w:marLeft w:val="0"/>
          <w:marRight w:val="0"/>
          <w:marTop w:val="0"/>
          <w:marBottom w:val="0"/>
          <w:divBdr>
            <w:top w:val="none" w:sz="0" w:space="0" w:color="auto"/>
            <w:left w:val="none" w:sz="0" w:space="0" w:color="auto"/>
            <w:bottom w:val="none" w:sz="0" w:space="0" w:color="auto"/>
            <w:right w:val="none" w:sz="0" w:space="0" w:color="auto"/>
          </w:divBdr>
        </w:div>
        <w:div w:id="1387071394">
          <w:marLeft w:val="0"/>
          <w:marRight w:val="0"/>
          <w:marTop w:val="0"/>
          <w:marBottom w:val="0"/>
          <w:divBdr>
            <w:top w:val="none" w:sz="0" w:space="0" w:color="auto"/>
            <w:left w:val="none" w:sz="0" w:space="0" w:color="auto"/>
            <w:bottom w:val="none" w:sz="0" w:space="0" w:color="auto"/>
            <w:right w:val="none" w:sz="0" w:space="0" w:color="auto"/>
          </w:divBdr>
        </w:div>
        <w:div w:id="1395276651">
          <w:marLeft w:val="0"/>
          <w:marRight w:val="0"/>
          <w:marTop w:val="0"/>
          <w:marBottom w:val="0"/>
          <w:divBdr>
            <w:top w:val="none" w:sz="0" w:space="0" w:color="auto"/>
            <w:left w:val="none" w:sz="0" w:space="0" w:color="auto"/>
            <w:bottom w:val="none" w:sz="0" w:space="0" w:color="auto"/>
            <w:right w:val="none" w:sz="0" w:space="0" w:color="auto"/>
          </w:divBdr>
        </w:div>
        <w:div w:id="1442526491">
          <w:marLeft w:val="0"/>
          <w:marRight w:val="0"/>
          <w:marTop w:val="0"/>
          <w:marBottom w:val="0"/>
          <w:divBdr>
            <w:top w:val="none" w:sz="0" w:space="0" w:color="auto"/>
            <w:left w:val="none" w:sz="0" w:space="0" w:color="auto"/>
            <w:bottom w:val="none" w:sz="0" w:space="0" w:color="auto"/>
            <w:right w:val="none" w:sz="0" w:space="0" w:color="auto"/>
          </w:divBdr>
        </w:div>
        <w:div w:id="1455250903">
          <w:marLeft w:val="0"/>
          <w:marRight w:val="0"/>
          <w:marTop w:val="0"/>
          <w:marBottom w:val="0"/>
          <w:divBdr>
            <w:top w:val="none" w:sz="0" w:space="0" w:color="auto"/>
            <w:left w:val="none" w:sz="0" w:space="0" w:color="auto"/>
            <w:bottom w:val="none" w:sz="0" w:space="0" w:color="auto"/>
            <w:right w:val="none" w:sz="0" w:space="0" w:color="auto"/>
          </w:divBdr>
        </w:div>
        <w:div w:id="1471053056">
          <w:marLeft w:val="0"/>
          <w:marRight w:val="0"/>
          <w:marTop w:val="0"/>
          <w:marBottom w:val="0"/>
          <w:divBdr>
            <w:top w:val="none" w:sz="0" w:space="0" w:color="auto"/>
            <w:left w:val="none" w:sz="0" w:space="0" w:color="auto"/>
            <w:bottom w:val="none" w:sz="0" w:space="0" w:color="auto"/>
            <w:right w:val="none" w:sz="0" w:space="0" w:color="auto"/>
          </w:divBdr>
        </w:div>
        <w:div w:id="1487629225">
          <w:marLeft w:val="0"/>
          <w:marRight w:val="0"/>
          <w:marTop w:val="0"/>
          <w:marBottom w:val="0"/>
          <w:divBdr>
            <w:top w:val="none" w:sz="0" w:space="0" w:color="auto"/>
            <w:left w:val="none" w:sz="0" w:space="0" w:color="auto"/>
            <w:bottom w:val="none" w:sz="0" w:space="0" w:color="auto"/>
            <w:right w:val="none" w:sz="0" w:space="0" w:color="auto"/>
          </w:divBdr>
        </w:div>
        <w:div w:id="1512377135">
          <w:marLeft w:val="0"/>
          <w:marRight w:val="0"/>
          <w:marTop w:val="0"/>
          <w:marBottom w:val="0"/>
          <w:divBdr>
            <w:top w:val="none" w:sz="0" w:space="0" w:color="auto"/>
            <w:left w:val="none" w:sz="0" w:space="0" w:color="auto"/>
            <w:bottom w:val="none" w:sz="0" w:space="0" w:color="auto"/>
            <w:right w:val="none" w:sz="0" w:space="0" w:color="auto"/>
          </w:divBdr>
        </w:div>
        <w:div w:id="1514101658">
          <w:marLeft w:val="0"/>
          <w:marRight w:val="0"/>
          <w:marTop w:val="0"/>
          <w:marBottom w:val="0"/>
          <w:divBdr>
            <w:top w:val="none" w:sz="0" w:space="0" w:color="auto"/>
            <w:left w:val="none" w:sz="0" w:space="0" w:color="auto"/>
            <w:bottom w:val="none" w:sz="0" w:space="0" w:color="auto"/>
            <w:right w:val="none" w:sz="0" w:space="0" w:color="auto"/>
          </w:divBdr>
        </w:div>
        <w:div w:id="1516647389">
          <w:marLeft w:val="0"/>
          <w:marRight w:val="0"/>
          <w:marTop w:val="0"/>
          <w:marBottom w:val="0"/>
          <w:divBdr>
            <w:top w:val="none" w:sz="0" w:space="0" w:color="auto"/>
            <w:left w:val="none" w:sz="0" w:space="0" w:color="auto"/>
            <w:bottom w:val="none" w:sz="0" w:space="0" w:color="auto"/>
            <w:right w:val="none" w:sz="0" w:space="0" w:color="auto"/>
          </w:divBdr>
        </w:div>
        <w:div w:id="1527644167">
          <w:marLeft w:val="0"/>
          <w:marRight w:val="0"/>
          <w:marTop w:val="0"/>
          <w:marBottom w:val="0"/>
          <w:divBdr>
            <w:top w:val="none" w:sz="0" w:space="0" w:color="auto"/>
            <w:left w:val="none" w:sz="0" w:space="0" w:color="auto"/>
            <w:bottom w:val="none" w:sz="0" w:space="0" w:color="auto"/>
            <w:right w:val="none" w:sz="0" w:space="0" w:color="auto"/>
          </w:divBdr>
        </w:div>
        <w:div w:id="1548881203">
          <w:marLeft w:val="0"/>
          <w:marRight w:val="0"/>
          <w:marTop w:val="0"/>
          <w:marBottom w:val="0"/>
          <w:divBdr>
            <w:top w:val="none" w:sz="0" w:space="0" w:color="auto"/>
            <w:left w:val="none" w:sz="0" w:space="0" w:color="auto"/>
            <w:bottom w:val="none" w:sz="0" w:space="0" w:color="auto"/>
            <w:right w:val="none" w:sz="0" w:space="0" w:color="auto"/>
          </w:divBdr>
        </w:div>
        <w:div w:id="1577200668">
          <w:marLeft w:val="0"/>
          <w:marRight w:val="0"/>
          <w:marTop w:val="0"/>
          <w:marBottom w:val="0"/>
          <w:divBdr>
            <w:top w:val="none" w:sz="0" w:space="0" w:color="auto"/>
            <w:left w:val="none" w:sz="0" w:space="0" w:color="auto"/>
            <w:bottom w:val="none" w:sz="0" w:space="0" w:color="auto"/>
            <w:right w:val="none" w:sz="0" w:space="0" w:color="auto"/>
          </w:divBdr>
        </w:div>
        <w:div w:id="1580485899">
          <w:marLeft w:val="0"/>
          <w:marRight w:val="0"/>
          <w:marTop w:val="0"/>
          <w:marBottom w:val="0"/>
          <w:divBdr>
            <w:top w:val="none" w:sz="0" w:space="0" w:color="auto"/>
            <w:left w:val="none" w:sz="0" w:space="0" w:color="auto"/>
            <w:bottom w:val="none" w:sz="0" w:space="0" w:color="auto"/>
            <w:right w:val="none" w:sz="0" w:space="0" w:color="auto"/>
          </w:divBdr>
        </w:div>
        <w:div w:id="1592198083">
          <w:marLeft w:val="0"/>
          <w:marRight w:val="0"/>
          <w:marTop w:val="0"/>
          <w:marBottom w:val="0"/>
          <w:divBdr>
            <w:top w:val="none" w:sz="0" w:space="0" w:color="auto"/>
            <w:left w:val="none" w:sz="0" w:space="0" w:color="auto"/>
            <w:bottom w:val="none" w:sz="0" w:space="0" w:color="auto"/>
            <w:right w:val="none" w:sz="0" w:space="0" w:color="auto"/>
          </w:divBdr>
        </w:div>
        <w:div w:id="1601063645">
          <w:marLeft w:val="0"/>
          <w:marRight w:val="0"/>
          <w:marTop w:val="0"/>
          <w:marBottom w:val="0"/>
          <w:divBdr>
            <w:top w:val="none" w:sz="0" w:space="0" w:color="auto"/>
            <w:left w:val="none" w:sz="0" w:space="0" w:color="auto"/>
            <w:bottom w:val="none" w:sz="0" w:space="0" w:color="auto"/>
            <w:right w:val="none" w:sz="0" w:space="0" w:color="auto"/>
          </w:divBdr>
        </w:div>
        <w:div w:id="1604148502">
          <w:marLeft w:val="0"/>
          <w:marRight w:val="0"/>
          <w:marTop w:val="0"/>
          <w:marBottom w:val="0"/>
          <w:divBdr>
            <w:top w:val="none" w:sz="0" w:space="0" w:color="auto"/>
            <w:left w:val="none" w:sz="0" w:space="0" w:color="auto"/>
            <w:bottom w:val="none" w:sz="0" w:space="0" w:color="auto"/>
            <w:right w:val="none" w:sz="0" w:space="0" w:color="auto"/>
          </w:divBdr>
        </w:div>
        <w:div w:id="1613316676">
          <w:marLeft w:val="0"/>
          <w:marRight w:val="0"/>
          <w:marTop w:val="0"/>
          <w:marBottom w:val="0"/>
          <w:divBdr>
            <w:top w:val="none" w:sz="0" w:space="0" w:color="auto"/>
            <w:left w:val="none" w:sz="0" w:space="0" w:color="auto"/>
            <w:bottom w:val="none" w:sz="0" w:space="0" w:color="auto"/>
            <w:right w:val="none" w:sz="0" w:space="0" w:color="auto"/>
          </w:divBdr>
        </w:div>
        <w:div w:id="1619797476">
          <w:marLeft w:val="0"/>
          <w:marRight w:val="0"/>
          <w:marTop w:val="0"/>
          <w:marBottom w:val="0"/>
          <w:divBdr>
            <w:top w:val="none" w:sz="0" w:space="0" w:color="auto"/>
            <w:left w:val="none" w:sz="0" w:space="0" w:color="auto"/>
            <w:bottom w:val="none" w:sz="0" w:space="0" w:color="auto"/>
            <w:right w:val="none" w:sz="0" w:space="0" w:color="auto"/>
          </w:divBdr>
        </w:div>
        <w:div w:id="1623489976">
          <w:marLeft w:val="0"/>
          <w:marRight w:val="0"/>
          <w:marTop w:val="0"/>
          <w:marBottom w:val="0"/>
          <w:divBdr>
            <w:top w:val="none" w:sz="0" w:space="0" w:color="auto"/>
            <w:left w:val="none" w:sz="0" w:space="0" w:color="auto"/>
            <w:bottom w:val="none" w:sz="0" w:space="0" w:color="auto"/>
            <w:right w:val="none" w:sz="0" w:space="0" w:color="auto"/>
          </w:divBdr>
          <w:divsChild>
            <w:div w:id="1180242788">
              <w:marLeft w:val="0"/>
              <w:marRight w:val="0"/>
              <w:marTop w:val="0"/>
              <w:marBottom w:val="0"/>
              <w:divBdr>
                <w:top w:val="none" w:sz="0" w:space="0" w:color="auto"/>
                <w:left w:val="none" w:sz="0" w:space="0" w:color="auto"/>
                <w:bottom w:val="none" w:sz="0" w:space="0" w:color="auto"/>
                <w:right w:val="none" w:sz="0" w:space="0" w:color="auto"/>
              </w:divBdr>
            </w:div>
            <w:div w:id="1978562938">
              <w:marLeft w:val="0"/>
              <w:marRight w:val="0"/>
              <w:marTop w:val="0"/>
              <w:marBottom w:val="0"/>
              <w:divBdr>
                <w:top w:val="none" w:sz="0" w:space="0" w:color="auto"/>
                <w:left w:val="none" w:sz="0" w:space="0" w:color="auto"/>
                <w:bottom w:val="none" w:sz="0" w:space="0" w:color="auto"/>
                <w:right w:val="none" w:sz="0" w:space="0" w:color="auto"/>
              </w:divBdr>
            </w:div>
            <w:div w:id="2047441990">
              <w:marLeft w:val="0"/>
              <w:marRight w:val="0"/>
              <w:marTop w:val="0"/>
              <w:marBottom w:val="0"/>
              <w:divBdr>
                <w:top w:val="none" w:sz="0" w:space="0" w:color="auto"/>
                <w:left w:val="none" w:sz="0" w:space="0" w:color="auto"/>
                <w:bottom w:val="none" w:sz="0" w:space="0" w:color="auto"/>
                <w:right w:val="none" w:sz="0" w:space="0" w:color="auto"/>
              </w:divBdr>
            </w:div>
          </w:divsChild>
        </w:div>
        <w:div w:id="1664046142">
          <w:marLeft w:val="0"/>
          <w:marRight w:val="0"/>
          <w:marTop w:val="0"/>
          <w:marBottom w:val="0"/>
          <w:divBdr>
            <w:top w:val="none" w:sz="0" w:space="0" w:color="auto"/>
            <w:left w:val="none" w:sz="0" w:space="0" w:color="auto"/>
            <w:bottom w:val="none" w:sz="0" w:space="0" w:color="auto"/>
            <w:right w:val="none" w:sz="0" w:space="0" w:color="auto"/>
          </w:divBdr>
        </w:div>
        <w:div w:id="1670406381">
          <w:marLeft w:val="0"/>
          <w:marRight w:val="0"/>
          <w:marTop w:val="0"/>
          <w:marBottom w:val="0"/>
          <w:divBdr>
            <w:top w:val="none" w:sz="0" w:space="0" w:color="auto"/>
            <w:left w:val="none" w:sz="0" w:space="0" w:color="auto"/>
            <w:bottom w:val="none" w:sz="0" w:space="0" w:color="auto"/>
            <w:right w:val="none" w:sz="0" w:space="0" w:color="auto"/>
          </w:divBdr>
        </w:div>
        <w:div w:id="1674870542">
          <w:marLeft w:val="0"/>
          <w:marRight w:val="0"/>
          <w:marTop w:val="0"/>
          <w:marBottom w:val="0"/>
          <w:divBdr>
            <w:top w:val="none" w:sz="0" w:space="0" w:color="auto"/>
            <w:left w:val="none" w:sz="0" w:space="0" w:color="auto"/>
            <w:bottom w:val="none" w:sz="0" w:space="0" w:color="auto"/>
            <w:right w:val="none" w:sz="0" w:space="0" w:color="auto"/>
          </w:divBdr>
        </w:div>
        <w:div w:id="1702822512">
          <w:marLeft w:val="0"/>
          <w:marRight w:val="0"/>
          <w:marTop w:val="0"/>
          <w:marBottom w:val="0"/>
          <w:divBdr>
            <w:top w:val="none" w:sz="0" w:space="0" w:color="auto"/>
            <w:left w:val="none" w:sz="0" w:space="0" w:color="auto"/>
            <w:bottom w:val="none" w:sz="0" w:space="0" w:color="auto"/>
            <w:right w:val="none" w:sz="0" w:space="0" w:color="auto"/>
          </w:divBdr>
        </w:div>
        <w:div w:id="1708532087">
          <w:marLeft w:val="0"/>
          <w:marRight w:val="0"/>
          <w:marTop w:val="0"/>
          <w:marBottom w:val="0"/>
          <w:divBdr>
            <w:top w:val="none" w:sz="0" w:space="0" w:color="auto"/>
            <w:left w:val="none" w:sz="0" w:space="0" w:color="auto"/>
            <w:bottom w:val="none" w:sz="0" w:space="0" w:color="auto"/>
            <w:right w:val="none" w:sz="0" w:space="0" w:color="auto"/>
          </w:divBdr>
        </w:div>
        <w:div w:id="1719626002">
          <w:marLeft w:val="0"/>
          <w:marRight w:val="0"/>
          <w:marTop w:val="0"/>
          <w:marBottom w:val="0"/>
          <w:divBdr>
            <w:top w:val="none" w:sz="0" w:space="0" w:color="auto"/>
            <w:left w:val="none" w:sz="0" w:space="0" w:color="auto"/>
            <w:bottom w:val="none" w:sz="0" w:space="0" w:color="auto"/>
            <w:right w:val="none" w:sz="0" w:space="0" w:color="auto"/>
          </w:divBdr>
        </w:div>
        <w:div w:id="1730569219">
          <w:marLeft w:val="0"/>
          <w:marRight w:val="0"/>
          <w:marTop w:val="0"/>
          <w:marBottom w:val="0"/>
          <w:divBdr>
            <w:top w:val="none" w:sz="0" w:space="0" w:color="auto"/>
            <w:left w:val="none" w:sz="0" w:space="0" w:color="auto"/>
            <w:bottom w:val="none" w:sz="0" w:space="0" w:color="auto"/>
            <w:right w:val="none" w:sz="0" w:space="0" w:color="auto"/>
          </w:divBdr>
        </w:div>
        <w:div w:id="1741978367">
          <w:marLeft w:val="0"/>
          <w:marRight w:val="0"/>
          <w:marTop w:val="0"/>
          <w:marBottom w:val="0"/>
          <w:divBdr>
            <w:top w:val="none" w:sz="0" w:space="0" w:color="auto"/>
            <w:left w:val="none" w:sz="0" w:space="0" w:color="auto"/>
            <w:bottom w:val="none" w:sz="0" w:space="0" w:color="auto"/>
            <w:right w:val="none" w:sz="0" w:space="0" w:color="auto"/>
          </w:divBdr>
        </w:div>
        <w:div w:id="1745881549">
          <w:marLeft w:val="0"/>
          <w:marRight w:val="0"/>
          <w:marTop w:val="0"/>
          <w:marBottom w:val="0"/>
          <w:divBdr>
            <w:top w:val="none" w:sz="0" w:space="0" w:color="auto"/>
            <w:left w:val="none" w:sz="0" w:space="0" w:color="auto"/>
            <w:bottom w:val="none" w:sz="0" w:space="0" w:color="auto"/>
            <w:right w:val="none" w:sz="0" w:space="0" w:color="auto"/>
          </w:divBdr>
        </w:div>
        <w:div w:id="1779369330">
          <w:marLeft w:val="0"/>
          <w:marRight w:val="0"/>
          <w:marTop w:val="0"/>
          <w:marBottom w:val="0"/>
          <w:divBdr>
            <w:top w:val="none" w:sz="0" w:space="0" w:color="auto"/>
            <w:left w:val="none" w:sz="0" w:space="0" w:color="auto"/>
            <w:bottom w:val="none" w:sz="0" w:space="0" w:color="auto"/>
            <w:right w:val="none" w:sz="0" w:space="0" w:color="auto"/>
          </w:divBdr>
        </w:div>
        <w:div w:id="1792163509">
          <w:marLeft w:val="0"/>
          <w:marRight w:val="0"/>
          <w:marTop w:val="0"/>
          <w:marBottom w:val="0"/>
          <w:divBdr>
            <w:top w:val="none" w:sz="0" w:space="0" w:color="auto"/>
            <w:left w:val="none" w:sz="0" w:space="0" w:color="auto"/>
            <w:bottom w:val="none" w:sz="0" w:space="0" w:color="auto"/>
            <w:right w:val="none" w:sz="0" w:space="0" w:color="auto"/>
          </w:divBdr>
        </w:div>
        <w:div w:id="1795519697">
          <w:marLeft w:val="0"/>
          <w:marRight w:val="0"/>
          <w:marTop w:val="0"/>
          <w:marBottom w:val="0"/>
          <w:divBdr>
            <w:top w:val="none" w:sz="0" w:space="0" w:color="auto"/>
            <w:left w:val="none" w:sz="0" w:space="0" w:color="auto"/>
            <w:bottom w:val="none" w:sz="0" w:space="0" w:color="auto"/>
            <w:right w:val="none" w:sz="0" w:space="0" w:color="auto"/>
          </w:divBdr>
        </w:div>
        <w:div w:id="1823615648">
          <w:marLeft w:val="0"/>
          <w:marRight w:val="0"/>
          <w:marTop w:val="0"/>
          <w:marBottom w:val="0"/>
          <w:divBdr>
            <w:top w:val="none" w:sz="0" w:space="0" w:color="auto"/>
            <w:left w:val="none" w:sz="0" w:space="0" w:color="auto"/>
            <w:bottom w:val="none" w:sz="0" w:space="0" w:color="auto"/>
            <w:right w:val="none" w:sz="0" w:space="0" w:color="auto"/>
          </w:divBdr>
        </w:div>
        <w:div w:id="1833332765">
          <w:marLeft w:val="0"/>
          <w:marRight w:val="0"/>
          <w:marTop w:val="0"/>
          <w:marBottom w:val="0"/>
          <w:divBdr>
            <w:top w:val="none" w:sz="0" w:space="0" w:color="auto"/>
            <w:left w:val="none" w:sz="0" w:space="0" w:color="auto"/>
            <w:bottom w:val="none" w:sz="0" w:space="0" w:color="auto"/>
            <w:right w:val="none" w:sz="0" w:space="0" w:color="auto"/>
          </w:divBdr>
        </w:div>
        <w:div w:id="1844199245">
          <w:marLeft w:val="0"/>
          <w:marRight w:val="0"/>
          <w:marTop w:val="0"/>
          <w:marBottom w:val="0"/>
          <w:divBdr>
            <w:top w:val="none" w:sz="0" w:space="0" w:color="auto"/>
            <w:left w:val="none" w:sz="0" w:space="0" w:color="auto"/>
            <w:bottom w:val="none" w:sz="0" w:space="0" w:color="auto"/>
            <w:right w:val="none" w:sz="0" w:space="0" w:color="auto"/>
          </w:divBdr>
        </w:div>
        <w:div w:id="1854151977">
          <w:marLeft w:val="0"/>
          <w:marRight w:val="0"/>
          <w:marTop w:val="0"/>
          <w:marBottom w:val="0"/>
          <w:divBdr>
            <w:top w:val="none" w:sz="0" w:space="0" w:color="auto"/>
            <w:left w:val="none" w:sz="0" w:space="0" w:color="auto"/>
            <w:bottom w:val="none" w:sz="0" w:space="0" w:color="auto"/>
            <w:right w:val="none" w:sz="0" w:space="0" w:color="auto"/>
          </w:divBdr>
        </w:div>
        <w:div w:id="1860969985">
          <w:marLeft w:val="0"/>
          <w:marRight w:val="0"/>
          <w:marTop w:val="0"/>
          <w:marBottom w:val="0"/>
          <w:divBdr>
            <w:top w:val="none" w:sz="0" w:space="0" w:color="auto"/>
            <w:left w:val="none" w:sz="0" w:space="0" w:color="auto"/>
            <w:bottom w:val="none" w:sz="0" w:space="0" w:color="auto"/>
            <w:right w:val="none" w:sz="0" w:space="0" w:color="auto"/>
          </w:divBdr>
        </w:div>
        <w:div w:id="1861820035">
          <w:marLeft w:val="0"/>
          <w:marRight w:val="0"/>
          <w:marTop w:val="0"/>
          <w:marBottom w:val="0"/>
          <w:divBdr>
            <w:top w:val="none" w:sz="0" w:space="0" w:color="auto"/>
            <w:left w:val="none" w:sz="0" w:space="0" w:color="auto"/>
            <w:bottom w:val="none" w:sz="0" w:space="0" w:color="auto"/>
            <w:right w:val="none" w:sz="0" w:space="0" w:color="auto"/>
          </w:divBdr>
        </w:div>
        <w:div w:id="1862082272">
          <w:marLeft w:val="0"/>
          <w:marRight w:val="0"/>
          <w:marTop w:val="0"/>
          <w:marBottom w:val="0"/>
          <w:divBdr>
            <w:top w:val="none" w:sz="0" w:space="0" w:color="auto"/>
            <w:left w:val="none" w:sz="0" w:space="0" w:color="auto"/>
            <w:bottom w:val="none" w:sz="0" w:space="0" w:color="auto"/>
            <w:right w:val="none" w:sz="0" w:space="0" w:color="auto"/>
          </w:divBdr>
        </w:div>
        <w:div w:id="1865438982">
          <w:marLeft w:val="0"/>
          <w:marRight w:val="0"/>
          <w:marTop w:val="0"/>
          <w:marBottom w:val="0"/>
          <w:divBdr>
            <w:top w:val="none" w:sz="0" w:space="0" w:color="auto"/>
            <w:left w:val="none" w:sz="0" w:space="0" w:color="auto"/>
            <w:bottom w:val="none" w:sz="0" w:space="0" w:color="auto"/>
            <w:right w:val="none" w:sz="0" w:space="0" w:color="auto"/>
          </w:divBdr>
        </w:div>
        <w:div w:id="1908149461">
          <w:marLeft w:val="0"/>
          <w:marRight w:val="0"/>
          <w:marTop w:val="0"/>
          <w:marBottom w:val="0"/>
          <w:divBdr>
            <w:top w:val="none" w:sz="0" w:space="0" w:color="auto"/>
            <w:left w:val="none" w:sz="0" w:space="0" w:color="auto"/>
            <w:bottom w:val="none" w:sz="0" w:space="0" w:color="auto"/>
            <w:right w:val="none" w:sz="0" w:space="0" w:color="auto"/>
          </w:divBdr>
        </w:div>
        <w:div w:id="1913614885">
          <w:marLeft w:val="0"/>
          <w:marRight w:val="0"/>
          <w:marTop w:val="0"/>
          <w:marBottom w:val="0"/>
          <w:divBdr>
            <w:top w:val="none" w:sz="0" w:space="0" w:color="auto"/>
            <w:left w:val="none" w:sz="0" w:space="0" w:color="auto"/>
            <w:bottom w:val="none" w:sz="0" w:space="0" w:color="auto"/>
            <w:right w:val="none" w:sz="0" w:space="0" w:color="auto"/>
          </w:divBdr>
        </w:div>
        <w:div w:id="1914046495">
          <w:marLeft w:val="0"/>
          <w:marRight w:val="0"/>
          <w:marTop w:val="0"/>
          <w:marBottom w:val="0"/>
          <w:divBdr>
            <w:top w:val="none" w:sz="0" w:space="0" w:color="auto"/>
            <w:left w:val="none" w:sz="0" w:space="0" w:color="auto"/>
            <w:bottom w:val="none" w:sz="0" w:space="0" w:color="auto"/>
            <w:right w:val="none" w:sz="0" w:space="0" w:color="auto"/>
          </w:divBdr>
        </w:div>
        <w:div w:id="1914393052">
          <w:marLeft w:val="0"/>
          <w:marRight w:val="0"/>
          <w:marTop w:val="0"/>
          <w:marBottom w:val="0"/>
          <w:divBdr>
            <w:top w:val="none" w:sz="0" w:space="0" w:color="auto"/>
            <w:left w:val="none" w:sz="0" w:space="0" w:color="auto"/>
            <w:bottom w:val="none" w:sz="0" w:space="0" w:color="auto"/>
            <w:right w:val="none" w:sz="0" w:space="0" w:color="auto"/>
          </w:divBdr>
        </w:div>
        <w:div w:id="1926377975">
          <w:marLeft w:val="0"/>
          <w:marRight w:val="0"/>
          <w:marTop w:val="0"/>
          <w:marBottom w:val="0"/>
          <w:divBdr>
            <w:top w:val="none" w:sz="0" w:space="0" w:color="auto"/>
            <w:left w:val="none" w:sz="0" w:space="0" w:color="auto"/>
            <w:bottom w:val="none" w:sz="0" w:space="0" w:color="auto"/>
            <w:right w:val="none" w:sz="0" w:space="0" w:color="auto"/>
          </w:divBdr>
        </w:div>
        <w:div w:id="1933078655">
          <w:marLeft w:val="0"/>
          <w:marRight w:val="0"/>
          <w:marTop w:val="0"/>
          <w:marBottom w:val="0"/>
          <w:divBdr>
            <w:top w:val="none" w:sz="0" w:space="0" w:color="auto"/>
            <w:left w:val="none" w:sz="0" w:space="0" w:color="auto"/>
            <w:bottom w:val="none" w:sz="0" w:space="0" w:color="auto"/>
            <w:right w:val="none" w:sz="0" w:space="0" w:color="auto"/>
          </w:divBdr>
        </w:div>
        <w:div w:id="1942371675">
          <w:marLeft w:val="0"/>
          <w:marRight w:val="0"/>
          <w:marTop w:val="0"/>
          <w:marBottom w:val="0"/>
          <w:divBdr>
            <w:top w:val="none" w:sz="0" w:space="0" w:color="auto"/>
            <w:left w:val="none" w:sz="0" w:space="0" w:color="auto"/>
            <w:bottom w:val="none" w:sz="0" w:space="0" w:color="auto"/>
            <w:right w:val="none" w:sz="0" w:space="0" w:color="auto"/>
          </w:divBdr>
        </w:div>
        <w:div w:id="1956132928">
          <w:marLeft w:val="0"/>
          <w:marRight w:val="0"/>
          <w:marTop w:val="0"/>
          <w:marBottom w:val="0"/>
          <w:divBdr>
            <w:top w:val="none" w:sz="0" w:space="0" w:color="auto"/>
            <w:left w:val="none" w:sz="0" w:space="0" w:color="auto"/>
            <w:bottom w:val="none" w:sz="0" w:space="0" w:color="auto"/>
            <w:right w:val="none" w:sz="0" w:space="0" w:color="auto"/>
          </w:divBdr>
        </w:div>
        <w:div w:id="1960645252">
          <w:marLeft w:val="0"/>
          <w:marRight w:val="0"/>
          <w:marTop w:val="0"/>
          <w:marBottom w:val="0"/>
          <w:divBdr>
            <w:top w:val="none" w:sz="0" w:space="0" w:color="auto"/>
            <w:left w:val="none" w:sz="0" w:space="0" w:color="auto"/>
            <w:bottom w:val="none" w:sz="0" w:space="0" w:color="auto"/>
            <w:right w:val="none" w:sz="0" w:space="0" w:color="auto"/>
          </w:divBdr>
        </w:div>
        <w:div w:id="1972510903">
          <w:marLeft w:val="0"/>
          <w:marRight w:val="0"/>
          <w:marTop w:val="0"/>
          <w:marBottom w:val="0"/>
          <w:divBdr>
            <w:top w:val="none" w:sz="0" w:space="0" w:color="auto"/>
            <w:left w:val="none" w:sz="0" w:space="0" w:color="auto"/>
            <w:bottom w:val="none" w:sz="0" w:space="0" w:color="auto"/>
            <w:right w:val="none" w:sz="0" w:space="0" w:color="auto"/>
          </w:divBdr>
        </w:div>
        <w:div w:id="1999846262">
          <w:marLeft w:val="0"/>
          <w:marRight w:val="0"/>
          <w:marTop w:val="0"/>
          <w:marBottom w:val="0"/>
          <w:divBdr>
            <w:top w:val="none" w:sz="0" w:space="0" w:color="auto"/>
            <w:left w:val="none" w:sz="0" w:space="0" w:color="auto"/>
            <w:bottom w:val="none" w:sz="0" w:space="0" w:color="auto"/>
            <w:right w:val="none" w:sz="0" w:space="0" w:color="auto"/>
          </w:divBdr>
        </w:div>
        <w:div w:id="2013407454">
          <w:marLeft w:val="0"/>
          <w:marRight w:val="0"/>
          <w:marTop w:val="0"/>
          <w:marBottom w:val="0"/>
          <w:divBdr>
            <w:top w:val="none" w:sz="0" w:space="0" w:color="auto"/>
            <w:left w:val="none" w:sz="0" w:space="0" w:color="auto"/>
            <w:bottom w:val="none" w:sz="0" w:space="0" w:color="auto"/>
            <w:right w:val="none" w:sz="0" w:space="0" w:color="auto"/>
          </w:divBdr>
        </w:div>
        <w:div w:id="2035111274">
          <w:marLeft w:val="0"/>
          <w:marRight w:val="0"/>
          <w:marTop w:val="0"/>
          <w:marBottom w:val="0"/>
          <w:divBdr>
            <w:top w:val="none" w:sz="0" w:space="0" w:color="auto"/>
            <w:left w:val="none" w:sz="0" w:space="0" w:color="auto"/>
            <w:bottom w:val="none" w:sz="0" w:space="0" w:color="auto"/>
            <w:right w:val="none" w:sz="0" w:space="0" w:color="auto"/>
          </w:divBdr>
        </w:div>
        <w:div w:id="2057969299">
          <w:marLeft w:val="0"/>
          <w:marRight w:val="0"/>
          <w:marTop w:val="0"/>
          <w:marBottom w:val="0"/>
          <w:divBdr>
            <w:top w:val="none" w:sz="0" w:space="0" w:color="auto"/>
            <w:left w:val="none" w:sz="0" w:space="0" w:color="auto"/>
            <w:bottom w:val="none" w:sz="0" w:space="0" w:color="auto"/>
            <w:right w:val="none" w:sz="0" w:space="0" w:color="auto"/>
          </w:divBdr>
        </w:div>
        <w:div w:id="2075733913">
          <w:marLeft w:val="0"/>
          <w:marRight w:val="0"/>
          <w:marTop w:val="0"/>
          <w:marBottom w:val="0"/>
          <w:divBdr>
            <w:top w:val="none" w:sz="0" w:space="0" w:color="auto"/>
            <w:left w:val="none" w:sz="0" w:space="0" w:color="auto"/>
            <w:bottom w:val="none" w:sz="0" w:space="0" w:color="auto"/>
            <w:right w:val="none" w:sz="0" w:space="0" w:color="auto"/>
          </w:divBdr>
        </w:div>
        <w:div w:id="2090730627">
          <w:marLeft w:val="0"/>
          <w:marRight w:val="0"/>
          <w:marTop w:val="0"/>
          <w:marBottom w:val="0"/>
          <w:divBdr>
            <w:top w:val="none" w:sz="0" w:space="0" w:color="auto"/>
            <w:left w:val="none" w:sz="0" w:space="0" w:color="auto"/>
            <w:bottom w:val="none" w:sz="0" w:space="0" w:color="auto"/>
            <w:right w:val="none" w:sz="0" w:space="0" w:color="auto"/>
          </w:divBdr>
        </w:div>
        <w:div w:id="2105765297">
          <w:marLeft w:val="0"/>
          <w:marRight w:val="0"/>
          <w:marTop w:val="0"/>
          <w:marBottom w:val="0"/>
          <w:divBdr>
            <w:top w:val="none" w:sz="0" w:space="0" w:color="auto"/>
            <w:left w:val="none" w:sz="0" w:space="0" w:color="auto"/>
            <w:bottom w:val="none" w:sz="0" w:space="0" w:color="auto"/>
            <w:right w:val="none" w:sz="0" w:space="0" w:color="auto"/>
          </w:divBdr>
        </w:div>
      </w:divsChild>
    </w:div>
    <w:div w:id="2134325367">
      <w:bodyDiv w:val="1"/>
      <w:marLeft w:val="0"/>
      <w:marRight w:val="0"/>
      <w:marTop w:val="0"/>
      <w:marBottom w:val="0"/>
      <w:divBdr>
        <w:top w:val="none" w:sz="0" w:space="0" w:color="auto"/>
        <w:left w:val="none" w:sz="0" w:space="0" w:color="auto"/>
        <w:bottom w:val="none" w:sz="0" w:space="0" w:color="auto"/>
        <w:right w:val="none" w:sz="0" w:space="0" w:color="auto"/>
      </w:divBdr>
    </w:div>
    <w:div w:id="2141872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pr@anchoragemuseum.org" TargetMode="External"/><Relationship Id="rId18" Type="http://schemas.openxmlformats.org/officeDocument/2006/relationships/hyperlink" Target="http://www.momentumdance.org/" TargetMode="External"/><Relationship Id="rId26" Type="http://schemas.openxmlformats.org/officeDocument/2006/relationships/hyperlink" Target="thebigone.design" TargetMode="External"/><Relationship Id="rId39" Type="http://schemas.openxmlformats.org/officeDocument/2006/relationships/hyperlink" Target="https://www.anchoragemuseum.org/exhibits/aesthetics-of-hanging-laundry/" TargetMode="External"/><Relationship Id="rId21" Type="http://schemas.openxmlformats.org/officeDocument/2006/relationships/hyperlink" Target="mailto:membership@anchoragemuseum.org" TargetMode="External"/><Relationship Id="rId34" Type="http://schemas.openxmlformats.org/officeDocument/2006/relationships/hyperlink" Target="https://aqreview.org/" TargetMode="External"/><Relationship Id="rId42" Type="http://schemas.openxmlformats.org/officeDocument/2006/relationships/hyperlink" Target="https://www.borealisproject.nl/home-eng" TargetMode="External"/><Relationship Id="rId47" Type="http://schemas.openxmlformats.org/officeDocument/2006/relationships/hyperlink" Target="https://www.anchoragemuseum.org/exhibits/dwelling-in-the-enfolding/" TargetMode="External"/><Relationship Id="rId50" Type="http://schemas.openxmlformats.org/officeDocument/2006/relationships/hyperlink" Target="https://www.anchoragemuseum.org/exhibits/identifying-marks-tattoos-and-expression/" TargetMode="External"/><Relationship Id="rId55"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climatechangetheatreaction.com/" TargetMode="External"/><Relationship Id="rId29" Type="http://schemas.openxmlformats.org/officeDocument/2006/relationships/hyperlink" Target="https://protect-us.mimecast.com/s/TbpgCkRVoDcom57F2HXEV" TargetMode="External"/><Relationship Id="rId11" Type="http://schemas.openxmlformats.org/officeDocument/2006/relationships/image" Target="media/image1.jpeg"/><Relationship Id="rId24" Type="http://schemas.openxmlformats.org/officeDocument/2006/relationships/hyperlink" Target="https://www.laurenceking.com/us/product/fashion-sustainability/" TargetMode="External"/><Relationship Id="rId32" Type="http://schemas.openxmlformats.org/officeDocument/2006/relationships/hyperlink" Target="https://www.temporaryresidence.com/products/trr351" TargetMode="External"/><Relationship Id="rId37" Type="http://schemas.openxmlformats.org/officeDocument/2006/relationships/hyperlink" Target="https://www.anchoragemuseum.org/exhibits/extra-tough-women-of-the-north/" TargetMode="External"/><Relationship Id="rId40" Type="http://schemas.openxmlformats.org/officeDocument/2006/relationships/hyperlink" Target="https://www.anchoragemuseum.org/exhibits/aesthetics-of-hanging-laundry/" TargetMode="External"/><Relationship Id="rId45" Type="http://schemas.openxmlformats.org/officeDocument/2006/relationships/hyperlink" Target="https://www.anchoragemuseum.org/created-to-hold-power/" TargetMode="External"/><Relationship Id="rId53" Type="http://schemas.openxmlformats.org/officeDocument/2006/relationships/header" Target="header1.xm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http://www.climatechangetheatreaction.com/" TargetMode="External"/><Relationship Id="Reb2a232960134ca4"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nchoragemuseum.org/programs/special-events/anchorage-design-week-2021/" TargetMode="External"/><Relationship Id="rId22" Type="http://schemas.openxmlformats.org/officeDocument/2006/relationships/hyperlink" Target="https://www.anchoragemuseum.org/exhibits/rowan-renee-dead-reckoning/" TargetMode="External"/><Relationship Id="rId27" Type="http://schemas.openxmlformats.org/officeDocument/2006/relationships/hyperlink" Target="mailto:membership@anchoragemuseum.org" TargetMode="External"/><Relationship Id="rId30" Type="http://schemas.openxmlformats.org/officeDocument/2006/relationships/hyperlink" Target="https://www.facebook.com/AfricanAmericanArtistsAK/" TargetMode="External"/><Relationship Id="rId35" Type="http://schemas.openxmlformats.org/officeDocument/2006/relationships/hyperlink" Target="mailto:planetarium@anchoragemuseum.org" TargetMode="External"/><Relationship Id="rId43" Type="http://schemas.openxmlformats.org/officeDocument/2006/relationships/hyperlink" Target="https://www.anchoragemuseum.org/exhibits/borealis/" TargetMode="External"/><Relationship Id="rId48" Type="http://schemas.openxmlformats.org/officeDocument/2006/relationships/hyperlink" Target="https://www.oculus.com/experiences/go/3334227066666320/" TargetMode="External"/><Relationship Id="rId56"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www.mnh.si.edu/arctic/" TargetMode="External"/><Relationship Id="rId3" Type="http://schemas.openxmlformats.org/officeDocument/2006/relationships/customXml" Target="../customXml/item3.xml"/><Relationship Id="rId12" Type="http://schemas.openxmlformats.org/officeDocument/2006/relationships/hyperlink" Target="mailto:mpr@anchoragemuseum.org" TargetMode="External"/><Relationship Id="rId17" Type="http://schemas.openxmlformats.org/officeDocument/2006/relationships/hyperlink" Target="https://www.facebook.com/sunlightcollaboration/" TargetMode="External"/><Relationship Id="rId25" Type="http://schemas.openxmlformats.org/officeDocument/2006/relationships/hyperlink" Target="https://www.aeg.co.uk/archive/the-next-black/" TargetMode="External"/><Relationship Id="rId33" Type="http://schemas.openxmlformats.org/officeDocument/2006/relationships/hyperlink" Target="https://aqreview.org/" TargetMode="External"/><Relationship Id="rId38" Type="http://schemas.openxmlformats.org/officeDocument/2006/relationships/hyperlink" Target="https://www.anchoragemuseum.org/exhibits/listen-up-northern-soundscapes/" TargetMode="External"/><Relationship Id="rId46" Type="http://schemas.openxmlformats.org/officeDocument/2006/relationships/hyperlink" Target="https://galan.in/" TargetMode="External"/><Relationship Id="rId59" Type="http://schemas.microsoft.com/office/2019/05/relationships/documenttasks" Target="documenttasks/documenttasks1.xml"/><Relationship Id="rId20" Type="http://schemas.openxmlformats.org/officeDocument/2006/relationships/hyperlink" Target="mailto:membership@anchoragemuseum.org" TargetMode="External"/><Relationship Id="rId41" Type="http://schemas.openxmlformats.org/officeDocument/2006/relationships/hyperlink" Target="https://www.anchoragemuseum.org/exhibits/circumpolar-cinema/"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Bring%20home%20an%20activity%20box%20that%20offers%20hours%20of%20hands-on%20and%20virtual%20learning%20activities%20for%20toddlers,%20youth%20and%20adults%20with%20the%20Anchorage%20Museum&#8217;s%20Activity%20Boxes.%20This%20portable%20kit,%20curated%20by%20museum%20educators,%20is%20full%20of%20materials,%20ideas%20and%20resources%20for%20learning%20and%20discovery.%20September&#8217;s%20water-themed%20box%20includes%20a%20stream%20exploration%20activity%20developed%20with%20community%20partner%20US%20Fish%20and%20Wildlife%20Service.%20These%20community-supported%20education%20activity%20boxes%20are%20perfect%20for%20busy%20and%20homeschooling%20parents,%20afterschool%20groups,%20early%20learning%20facilities%20and%20adult%20community%20groups%20and%20individuals.%20Each%20box%20includes%20directions%20to%20give%20you%20quick-start%20guidelines%20and%20ideas%20for%20how%20to%20use%20your%20box.%20Select%20a%20customized%20box%20for%20toddlers,%20youth%20or%20adults%20and%20register%20by%20Sept.%2020." TargetMode="External"/><Relationship Id="rId23" Type="http://schemas.openxmlformats.org/officeDocument/2006/relationships/hyperlink" Target="https://l.facebook.com/l.php?u=http%3A%2F%2Fwww.MountainViewMuralWalk.com%2F%3Ffbclid%3DIwAR15ECG-H4JF2bwtSM4VcQLZT1TEu0vwaeIqcJuEIb3gFqS2pUvCl1EbjJo&amp;h=AT1cQAGoTL5s8WQKLX53y9kPmr0xdCEF65aDFsUAO7mYX24MBM1TNKUqRZpJXDHtpAwEkeBFoURq-XGL1rzCURbPd7ccFHVeWwoB6f1TbCUzebWtGZK99mmERzxD5FIODs65N5Y&amp;__tn__=q&amp;c%5b0%5d=AT2Sar9f84DN6KhffPOhjc6n9zaGn15D_AuG3Xz7EwYSDGG8QeQjH0c3oDTFes33k7vKUbFwNXBJixqMasPQ9x_JlTAsQT1YpjuAQEwiW-vELLvtOSxyzw30EhLIUMT18yhPKIjMuhNEWCEp-3eymlki" TargetMode="External"/><Relationship Id="rId28" Type="http://schemas.openxmlformats.org/officeDocument/2006/relationships/hyperlink" Target="https://museumstore.anchoragemuseum.org/" TargetMode="External"/><Relationship Id="rId36" Type="http://schemas.openxmlformats.org/officeDocument/2006/relationships/hyperlink" Target="https://www.anchoragemuseum.org/exhibits/extra-tough-women-of-the-north/" TargetMode="External"/><Relationship Id="rId49" Type="http://schemas.openxmlformats.org/officeDocument/2006/relationships/hyperlink" Target="https://www.anchoragemuseum.org/major-projects/projects/future-ready/"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mailto:membership@anchoragemuseum.org" TargetMode="External"/><Relationship Id="rId44" Type="http://schemas.openxmlformats.org/officeDocument/2006/relationships/hyperlink" Target="https://www.anchoragemuseum.org/exhibits/arctic-remix/" TargetMode="External"/><Relationship Id="rId52" Type="http://schemas.openxmlformats.org/officeDocument/2006/relationships/hyperlink" Target="https://www.anchoragemuseum.org/visit" TargetMode="External"/></Relationships>
</file>

<file path=word/documenttasks/documenttasks1.xml><?xml version="1.0" encoding="utf-8"?>
<t:Tasks xmlns:t="http://schemas.microsoft.com/office/tasks/2019/documenttasks" xmlns:oel="http://schemas.microsoft.com/office/2019/extlst">
  <t:Task id="{E850EC8E-A9CB-4806-8E11-4E32D258A3C1}">
    <t:Anchor>
      <t:Comment id="1303648680"/>
    </t:Anchor>
    <t:History>
      <t:Event id="{0FF05161-C6D2-4B93-AE9B-C0F84EEFA0B6}" time="2021-01-06T19:46:41Z">
        <t:Attribution userId="S::zmccummings@anchoragemuseum.org::f790b074-d22e-46c6-99c2-c55fa78f05d2" userProvider="AD" userName="Zakiya McCummings"/>
        <t:Anchor>
          <t:Comment id="1303648680"/>
        </t:Anchor>
        <t:Create/>
      </t:Event>
      <t:Event id="{1C321371-1AAC-4E97-84B2-F45BA1F17DCB}" time="2021-01-06T19:46:41Z">
        <t:Attribution userId="S::zmccummings@anchoragemuseum.org::f790b074-d22e-46c6-99c2-c55fa78f05d2" userProvider="AD" userName="Zakiya McCummings"/>
        <t:Anchor>
          <t:Comment id="1303648680"/>
        </t:Anchor>
        <t:Assign userId="S::lpolk@anchoragemuseum.org::aaf5a12b-bb9e-4c0b-83c5-53b20b003f11" userProvider="AD" userName="Leroy Polk"/>
      </t:Event>
      <t:Event id="{1B910843-E958-4A57-B50E-5A56B0051163}" time="2021-01-06T19:46:41Z">
        <t:Attribution userId="S::zmccummings@anchoragemuseum.org::f790b074-d22e-46c6-99c2-c55fa78f05d2" userProvider="AD" userName="Zakiya McCummings"/>
        <t:Anchor>
          <t:Comment id="1303648680"/>
        </t:Anchor>
        <t:SetTitle title="@Leroy Polk The website says both these exhibitions have ended. Is this true? If not, we need to update website for them to appear. If they are over, please delete this section."/>
      </t:Event>
    </t:History>
  </t:Task>
  <t:Task id="{416E17DA-01CA-43C5-AF15-325D4C26E997}">
    <t:Anchor>
      <t:Comment id="655372634"/>
    </t:Anchor>
    <t:History>
      <t:Event id="{8DA9B894-020E-4744-A137-D570FC308162}" time="2021-01-06T19:53:20Z">
        <t:Attribution userId="S::zmccummings@anchoragemuseum.org::f790b074-d22e-46c6-99c2-c55fa78f05d2" userProvider="AD" userName="Zakiya McCummings"/>
        <t:Anchor>
          <t:Comment id="655372634"/>
        </t:Anchor>
        <t:Create/>
      </t:Event>
      <t:Event id="{D7BF0271-A0E0-4D7E-B536-76AD282FCBB1}" time="2021-01-06T19:53:20Z">
        <t:Attribution userId="S::zmccummings@anchoragemuseum.org::f790b074-d22e-46c6-99c2-c55fa78f05d2" userProvider="AD" userName="Zakiya McCummings"/>
        <t:Anchor>
          <t:Comment id="655372634"/>
        </t:Anchor>
        <t:Assign userId="S::lpolk@anchoragemuseum.org::aaf5a12b-bb9e-4c0b-83c5-53b20b003f11" userProvider="AD" userName="Leroy Polk"/>
      </t:Event>
      <t:Event id="{6786E2AA-CA7B-48FA-8398-820C53B8E488}" time="2021-01-06T19:53:20Z">
        <t:Attribution userId="S::zmccummings@anchoragemuseum.org::f790b074-d22e-46c6-99c2-c55fa78f05d2" userProvider="AD" userName="Zakiya McCummings"/>
        <t:Anchor>
          <t:Comment id="655372634"/>
        </t:Anchor>
        <t:SetTitle title="@Leroy Polk Month end date?"/>
      </t:Event>
      <t:Event id="{42C49CD2-E480-4171-87E5-0E1D07CF5BD7}" time="2021-01-06T20:59:48Z">
        <t:Attribution userId="S::zmccummings@anchoragemuseum.org::f790b074-d22e-46c6-99c2-c55fa78f05d2" userProvider="AD" userName="Zakiya McCummings"/>
        <t:Progress percentComplete="100"/>
      </t:Event>
    </t:History>
  </t:Task>
  <t:Task id="{D172BFBE-F4BB-481F-85C3-2C864A837B6F}">
    <t:Anchor>
      <t:Comment id="1475013493"/>
    </t:Anchor>
    <t:History>
      <t:Event id="{CD331998-1474-4BC5-B139-0EE67375C5D3}" time="2021-01-26T22:58:13Z">
        <t:Attribution userId="S::zmccummings@anchoragemuseum.org::f790b074-d22e-46c6-99c2-c55fa78f05d2" userProvider="AD" userName="Zakiya McCummings"/>
        <t:Anchor>
          <t:Comment id="1475013493"/>
        </t:Anchor>
        <t:Create/>
      </t:Event>
      <t:Event id="{0AC254CB-D2DF-4819-8848-7421F2D07581}" time="2021-01-26T22:58:13Z">
        <t:Attribution userId="S::zmccummings@anchoragemuseum.org::f790b074-d22e-46c6-99c2-c55fa78f05d2" userProvider="AD" userName="Zakiya McCummings"/>
        <t:Anchor>
          <t:Comment id="1475013493"/>
        </t:Anchor>
        <t:Assign userId="S::rpottebaum@anchoragemuseum.org::b2d17cc2-0f1f-421b-834b-6a08cd38bf20" userProvider="AD" userName="Rebecca Pottebaum"/>
      </t:Event>
      <t:Event id="{134EF3FA-AAE8-4ED9-8732-6740B3135AF5}" time="2021-01-26T22:58:13Z">
        <t:Attribution userId="S::zmccummings@anchoragemuseum.org::f790b074-d22e-46c6-99c2-c55fa78f05d2" userProvider="AD" userName="Zakiya McCummings"/>
        <t:Anchor>
          <t:Comment id="1475013493"/>
        </t:Anchor>
        <t:SetTitle title="@Rebecca Pottebaum Need the price here. Must've accidentally gotten delated"/>
      </t:Event>
    </t:History>
  </t:Task>
  <t:Task id="{9215D666-35AC-4ABB-A165-AA7CF633F8DB}">
    <t:Anchor>
      <t:Comment id="403358622"/>
    </t:Anchor>
    <t:History>
      <t:Event id="{5BCBC99B-89AF-4BCE-B3F9-A9DA80D1AE1F}" time="2021-01-28T00:59:29Z">
        <t:Attribution userId="S::zmccummings@anchoragemuseum.org::f790b074-d22e-46c6-99c2-c55fa78f05d2" userProvider="AD" userName="Zakiya McCummings"/>
        <t:Anchor>
          <t:Comment id="403358622"/>
        </t:Anchor>
        <t:Create/>
      </t:Event>
      <t:Event id="{87ED2E1B-C071-4E48-BE55-A6059A490A55}" time="2021-01-28T00:59:29Z">
        <t:Attribution userId="S::zmccummings@anchoragemuseum.org::f790b074-d22e-46c6-99c2-c55fa78f05d2" userProvider="AD" userName="Zakiya McCummings"/>
        <t:Anchor>
          <t:Comment id="403358622"/>
        </t:Anchor>
        <t:Assign userId="S::lpolk@anchoragemuseum.org::aaf5a12b-bb9e-4c0b-83c5-53b20b003f11" userProvider="AD" userName="Leroy Polk"/>
      </t:Event>
      <t:Event id="{4ACCB608-8C46-40A7-AFE8-5378AACA6B31}" time="2021-01-28T00:59:29Z">
        <t:Attribution userId="S::zmccummings@anchoragemuseum.org::f790b074-d22e-46c6-99c2-c55fa78f05d2" userProvider="AD" userName="Zakiya McCummings"/>
        <t:Anchor>
          <t:Comment id="403358622"/>
        </t:Anchor>
        <t:SetTitle title="@Leroy Polk Is this still happening in March? If so, can you get a blurb for this from Exhibitions?"/>
      </t:Event>
    </t:History>
  </t:Task>
  <t:Task id="{834BEEC8-896E-47E0-AB3F-C9FA612284FA}">
    <t:Anchor>
      <t:Comment id="1033587917"/>
    </t:Anchor>
    <t:History>
      <t:Event id="{9B7541B1-4758-422E-A878-EA2453D38D3A}" time="2021-08-05T00:22:47.582Z">
        <t:Attribution userId="S::zmccummings@anchoragemuseum.org::f790b074-d22e-46c6-99c2-c55fa78f05d2" userProvider="AD" userName="Zakiya McCummings"/>
        <t:Anchor>
          <t:Comment id="1033587917"/>
        </t:Anchor>
        <t:Create/>
      </t:Event>
      <t:Event id="{DAFD7A0B-0F20-4727-BB77-2AFFC61FBE6B}" time="2021-08-05T00:22:47.582Z">
        <t:Attribution userId="S::zmccummings@anchoragemuseum.org::f790b074-d22e-46c6-99c2-c55fa78f05d2" userProvider="AD" userName="Zakiya McCummings"/>
        <t:Anchor>
          <t:Comment id="1033587917"/>
        </t:Anchor>
        <t:Assign userId="S::rpottebaum@anchoragemuseum.org::b2d17cc2-0f1f-421b-834b-6a08cd38bf20" userProvider="AD" userName="Rebecca Pottebaum"/>
      </t:Event>
      <t:Event id="{491119EF-E725-4283-9625-A68B8DC025A4}" time="2021-08-05T00:22:47.582Z">
        <t:Attribution userId="S::zmccummings@anchoragemuseum.org::f790b074-d22e-46c6-99c2-c55fa78f05d2" userProvider="AD" userName="Zakiya McCummings"/>
        <t:Anchor>
          <t:Comment id="1033587917"/>
        </t:Anchor>
        <t:SetTitle title="@Rebecca Pottebaum A secret what? This may need to be reworked"/>
      </t:Event>
      <t:Event id="{4E898515-B949-4BF3-B6CA-F8E7F9AF8B80}" time="2021-08-06T00:05:10.813Z">
        <t:Attribution userId="S::zmccummings@anchoragemuseum.org::f790b074-d22e-46c6-99c2-c55fa78f05d2" userProvider="AD" userName="Zakiya McCummings"/>
        <t:Progress percentComplete="100"/>
      </t:Event>
    </t:History>
  </t:Task>
</t:Task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874FCEE681774EA6895A46EA1E9DC6" ma:contentTypeVersion="10" ma:contentTypeDescription="Create a new document." ma:contentTypeScope="" ma:versionID="fa50e695b0469091adb3f321b34408b4">
  <xsd:schema xmlns:xsd="http://www.w3.org/2001/XMLSchema" xmlns:xs="http://www.w3.org/2001/XMLSchema" xmlns:p="http://schemas.microsoft.com/office/2006/metadata/properties" xmlns:ns2="9e5bebbe-7383-47e3-bb2f-88aa7d4b4129" targetNamespace="http://schemas.microsoft.com/office/2006/metadata/properties" ma:root="true" ma:fieldsID="c1e7f9775ac81167e4fc9cb38d739cc3" ns2:_="">
    <xsd:import namespace="9e5bebbe-7383-47e3-bb2f-88aa7d4b41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bebbe-7383-47e3-bb2f-88aa7d4b41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734C0-58B8-42F9-8ABA-306DF0E3A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bebbe-7383-47e3-bb2f-88aa7d4b41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379507-1F21-453D-87F0-D6DB6F1171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4541E3-5975-402D-9BF0-D5211A526837}">
  <ds:schemaRefs>
    <ds:schemaRef ds:uri="http://schemas.microsoft.com/sharepoint/v3/contenttype/forms"/>
  </ds:schemaRefs>
</ds:datastoreItem>
</file>

<file path=customXml/itemProps4.xml><?xml version="1.0" encoding="utf-8"?>
<ds:datastoreItem xmlns:ds="http://schemas.openxmlformats.org/officeDocument/2006/customXml" ds:itemID="{87EDA5CE-0CE9-D24B-BC45-968EC522C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20</Pages>
  <Words>9731</Words>
  <Characters>55469</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65070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Pottebaum</dc:creator>
  <cp:keywords/>
  <dc:description/>
  <cp:lastModifiedBy>Zakiya McCummings</cp:lastModifiedBy>
  <cp:revision>34</cp:revision>
  <cp:lastPrinted>2020-10-29T16:56:00Z</cp:lastPrinted>
  <dcterms:created xsi:type="dcterms:W3CDTF">2021-08-17T23:46:00Z</dcterms:created>
  <dcterms:modified xsi:type="dcterms:W3CDTF">2021-10-21T00:49:00Z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0x0101002F874FCEE681774EA6895A46EA1E9DC6</vt:lpwstr>
  </property>
</Properties>
</file>